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6D64" w:rsidRDefault="00F16836" w:rsidP="008975F8">
      <w:pPr>
        <w:suppressAutoHyphens/>
        <w:spacing w:after="0" w:line="360" w:lineRule="auto"/>
        <w:jc w:val="center"/>
        <w:rPr>
          <w:rFonts w:ascii="Times New Roman" w:eastAsia="Times New Roman" w:hAnsi="Times New Roman" w:cs="Times New Roman"/>
          <w:sz w:val="28"/>
        </w:rPr>
      </w:pPr>
      <w:r>
        <w:rPr>
          <w:rFonts w:ascii="Times New Roman" w:eastAsia="Times New Roman" w:hAnsi="Times New Roman" w:cs="Times New Roman"/>
          <w:sz w:val="28"/>
        </w:rPr>
        <w:t xml:space="preserve">                Қазақстан Республикасының білім және ғылым министрлігі</w:t>
      </w:r>
    </w:p>
    <w:p w:rsidR="00886D64" w:rsidRDefault="00F16836" w:rsidP="008975F8">
      <w:pPr>
        <w:suppressAutoHyphens/>
        <w:spacing w:after="0" w:line="360" w:lineRule="auto"/>
        <w:jc w:val="center"/>
        <w:rPr>
          <w:rFonts w:ascii="Times New Roman" w:eastAsia="Times New Roman" w:hAnsi="Times New Roman" w:cs="Times New Roman"/>
          <w:sz w:val="28"/>
        </w:rPr>
      </w:pPr>
      <w:r>
        <w:rPr>
          <w:rFonts w:ascii="Times New Roman" w:eastAsia="Times New Roman" w:hAnsi="Times New Roman" w:cs="Times New Roman"/>
          <w:sz w:val="28"/>
        </w:rPr>
        <w:t xml:space="preserve">           А.Байтұрсынов атындағы Қост</w:t>
      </w:r>
      <w:r w:rsidR="00691B96">
        <w:rPr>
          <w:rFonts w:ascii="Times New Roman" w:eastAsia="Times New Roman" w:hAnsi="Times New Roman" w:cs="Times New Roman"/>
          <w:sz w:val="28"/>
        </w:rPr>
        <w:t>анай мемлекеттік университеті</w:t>
      </w:r>
      <w:r>
        <w:rPr>
          <w:rFonts w:ascii="Times New Roman" w:eastAsia="Times New Roman" w:hAnsi="Times New Roman" w:cs="Times New Roman"/>
          <w:sz w:val="28"/>
        </w:rPr>
        <w:t xml:space="preserve">  Ветеринар</w:t>
      </w:r>
      <w:r w:rsidR="00691B96">
        <w:rPr>
          <w:rFonts w:ascii="Times New Roman" w:eastAsia="Times New Roman" w:hAnsi="Times New Roman" w:cs="Times New Roman"/>
          <w:sz w:val="28"/>
        </w:rPr>
        <w:t>ия</w:t>
      </w:r>
      <w:r>
        <w:rPr>
          <w:rFonts w:ascii="Times New Roman" w:eastAsia="Times New Roman" w:hAnsi="Times New Roman" w:cs="Times New Roman"/>
          <w:sz w:val="28"/>
        </w:rPr>
        <w:t>лық санитария кафедрасы</w:t>
      </w:r>
    </w:p>
    <w:p w:rsidR="00886D64" w:rsidRDefault="00886D64">
      <w:pPr>
        <w:suppressAutoHyphens/>
        <w:spacing w:after="0" w:line="240" w:lineRule="auto"/>
        <w:jc w:val="center"/>
        <w:rPr>
          <w:rFonts w:ascii="Times New Roman" w:eastAsia="Times New Roman" w:hAnsi="Times New Roman" w:cs="Times New Roman"/>
          <w:sz w:val="28"/>
        </w:rPr>
      </w:pPr>
    </w:p>
    <w:p w:rsidR="00886D64" w:rsidRDefault="00886D64">
      <w:pPr>
        <w:spacing w:after="0" w:line="240" w:lineRule="auto"/>
        <w:ind w:firstLine="709"/>
        <w:jc w:val="center"/>
        <w:rPr>
          <w:rFonts w:ascii="Times New Roman" w:eastAsia="Times New Roman" w:hAnsi="Times New Roman" w:cs="Times New Roman"/>
          <w:sz w:val="28"/>
        </w:rPr>
      </w:pPr>
    </w:p>
    <w:p w:rsidR="00886D64" w:rsidRDefault="00886D64">
      <w:pPr>
        <w:spacing w:after="0" w:line="240" w:lineRule="auto"/>
        <w:ind w:firstLine="709"/>
        <w:jc w:val="both"/>
        <w:rPr>
          <w:rFonts w:ascii="Times New Roman" w:eastAsia="Times New Roman" w:hAnsi="Times New Roman" w:cs="Times New Roman"/>
          <w:sz w:val="28"/>
        </w:rPr>
      </w:pPr>
    </w:p>
    <w:p w:rsidR="00886D64" w:rsidRDefault="00886D64">
      <w:pPr>
        <w:spacing w:after="0" w:line="240" w:lineRule="auto"/>
        <w:ind w:firstLine="709"/>
        <w:jc w:val="both"/>
        <w:rPr>
          <w:rFonts w:ascii="Times New Roman" w:eastAsia="Times New Roman" w:hAnsi="Times New Roman" w:cs="Times New Roman"/>
          <w:sz w:val="28"/>
        </w:rPr>
      </w:pPr>
    </w:p>
    <w:p w:rsidR="00886D64" w:rsidRDefault="00886D64">
      <w:pPr>
        <w:spacing w:after="0" w:line="240" w:lineRule="auto"/>
        <w:ind w:firstLine="709"/>
        <w:jc w:val="both"/>
        <w:rPr>
          <w:rFonts w:ascii="Times New Roman" w:eastAsia="Times New Roman" w:hAnsi="Times New Roman" w:cs="Times New Roman"/>
          <w:sz w:val="28"/>
        </w:rPr>
      </w:pPr>
    </w:p>
    <w:p w:rsidR="00886D64" w:rsidRDefault="00886D64">
      <w:pPr>
        <w:spacing w:after="0" w:line="240" w:lineRule="auto"/>
        <w:ind w:firstLine="709"/>
        <w:jc w:val="center"/>
        <w:rPr>
          <w:rFonts w:ascii="Times New Roman" w:eastAsia="Times New Roman" w:hAnsi="Times New Roman" w:cs="Times New Roman"/>
          <w:sz w:val="28"/>
        </w:rPr>
      </w:pPr>
    </w:p>
    <w:p w:rsidR="00886D64" w:rsidRDefault="00F16836">
      <w:pPr>
        <w:spacing w:after="0" w:line="240" w:lineRule="auto"/>
        <w:ind w:firstLine="709"/>
        <w:jc w:val="center"/>
        <w:rPr>
          <w:rFonts w:ascii="Times New Roman" w:eastAsia="Times New Roman" w:hAnsi="Times New Roman" w:cs="Times New Roman"/>
          <w:sz w:val="28"/>
        </w:rPr>
      </w:pPr>
      <w:r>
        <w:rPr>
          <w:rFonts w:ascii="Times New Roman" w:eastAsia="Times New Roman" w:hAnsi="Times New Roman" w:cs="Times New Roman"/>
          <w:sz w:val="28"/>
        </w:rPr>
        <w:t>А.Исабаев</w:t>
      </w:r>
    </w:p>
    <w:p w:rsidR="00886D64" w:rsidRDefault="00691B96">
      <w:pPr>
        <w:spacing w:after="0" w:line="240" w:lineRule="auto"/>
        <w:ind w:firstLine="709"/>
        <w:jc w:val="center"/>
        <w:rPr>
          <w:rFonts w:ascii="Times New Roman" w:eastAsia="Times New Roman" w:hAnsi="Times New Roman" w:cs="Times New Roman"/>
          <w:sz w:val="28"/>
        </w:rPr>
      </w:pPr>
      <w:r>
        <w:rPr>
          <w:rFonts w:ascii="Times New Roman" w:eastAsia="Times New Roman" w:hAnsi="Times New Roman" w:cs="Times New Roman"/>
          <w:sz w:val="28"/>
        </w:rPr>
        <w:t>С.Тыштыкбаева</w:t>
      </w:r>
    </w:p>
    <w:p w:rsidR="00886D64" w:rsidRDefault="00886D64">
      <w:pPr>
        <w:spacing w:after="0" w:line="240" w:lineRule="auto"/>
        <w:ind w:firstLine="709"/>
        <w:jc w:val="both"/>
        <w:rPr>
          <w:rFonts w:ascii="Times New Roman" w:eastAsia="Times New Roman" w:hAnsi="Times New Roman" w:cs="Times New Roman"/>
          <w:sz w:val="28"/>
        </w:rPr>
      </w:pPr>
    </w:p>
    <w:p w:rsidR="00886D64" w:rsidRDefault="00886D64">
      <w:pPr>
        <w:spacing w:after="0" w:line="240" w:lineRule="auto"/>
        <w:ind w:firstLine="709"/>
        <w:jc w:val="both"/>
        <w:rPr>
          <w:rFonts w:ascii="Times New Roman" w:eastAsia="Times New Roman" w:hAnsi="Times New Roman" w:cs="Times New Roman"/>
          <w:sz w:val="28"/>
        </w:rPr>
      </w:pPr>
    </w:p>
    <w:p w:rsidR="00886D64" w:rsidRDefault="00886D64">
      <w:pPr>
        <w:spacing w:after="0" w:line="240" w:lineRule="auto"/>
        <w:ind w:firstLine="709"/>
        <w:jc w:val="both"/>
        <w:rPr>
          <w:rFonts w:ascii="Times New Roman" w:eastAsia="Times New Roman" w:hAnsi="Times New Roman" w:cs="Times New Roman"/>
          <w:b/>
          <w:sz w:val="28"/>
        </w:rPr>
      </w:pPr>
    </w:p>
    <w:p w:rsidR="00886D64" w:rsidRDefault="00886D64">
      <w:pPr>
        <w:spacing w:after="0" w:line="240" w:lineRule="auto"/>
        <w:ind w:firstLine="709"/>
        <w:jc w:val="both"/>
        <w:rPr>
          <w:rFonts w:ascii="Times New Roman" w:eastAsia="Times New Roman" w:hAnsi="Times New Roman" w:cs="Times New Roman"/>
          <w:b/>
          <w:sz w:val="28"/>
        </w:rPr>
      </w:pPr>
    </w:p>
    <w:p w:rsidR="00886D64" w:rsidRDefault="00886D64">
      <w:pPr>
        <w:spacing w:after="0" w:line="240" w:lineRule="auto"/>
        <w:ind w:firstLine="709"/>
        <w:jc w:val="both"/>
        <w:rPr>
          <w:rFonts w:ascii="Times New Roman" w:eastAsia="Times New Roman" w:hAnsi="Times New Roman" w:cs="Times New Roman"/>
          <w:b/>
          <w:sz w:val="28"/>
        </w:rPr>
      </w:pPr>
    </w:p>
    <w:p w:rsidR="00886D64" w:rsidRDefault="00886D64">
      <w:pPr>
        <w:spacing w:after="0" w:line="240" w:lineRule="auto"/>
        <w:ind w:firstLine="709"/>
        <w:jc w:val="both"/>
        <w:rPr>
          <w:rFonts w:ascii="Times New Roman" w:eastAsia="Times New Roman" w:hAnsi="Times New Roman" w:cs="Times New Roman"/>
          <w:b/>
          <w:sz w:val="28"/>
        </w:rPr>
      </w:pPr>
    </w:p>
    <w:p w:rsidR="00886D64" w:rsidRPr="00E874E2" w:rsidRDefault="00691B96" w:rsidP="00691B96">
      <w:pPr>
        <w:spacing w:after="0" w:line="240" w:lineRule="auto"/>
        <w:ind w:firstLine="709"/>
        <w:jc w:val="center"/>
        <w:rPr>
          <w:rFonts w:ascii="Times New Roman" w:eastAsia="Times New Roman" w:hAnsi="Times New Roman" w:cs="Times New Roman"/>
          <w:b/>
          <w:sz w:val="28"/>
          <w:lang w:val="kk-KZ"/>
        </w:rPr>
      </w:pPr>
      <w:r>
        <w:rPr>
          <w:rFonts w:ascii="Times New Roman" w:eastAsia="Times New Roman" w:hAnsi="Times New Roman" w:cs="Times New Roman"/>
          <w:b/>
          <w:sz w:val="28"/>
        </w:rPr>
        <w:t xml:space="preserve">МАЛ </w:t>
      </w:r>
      <w:r w:rsidR="00E874E2">
        <w:rPr>
          <w:rFonts w:ascii="Times New Roman" w:eastAsia="Times New Roman" w:hAnsi="Times New Roman" w:cs="Times New Roman"/>
          <w:b/>
          <w:sz w:val="28"/>
        </w:rPr>
        <w:t>ШАРУАШЫЛЫ</w:t>
      </w:r>
      <w:r w:rsidR="00E874E2">
        <w:rPr>
          <w:rFonts w:ascii="Times New Roman" w:eastAsia="Times New Roman" w:hAnsi="Times New Roman" w:cs="Times New Roman"/>
          <w:b/>
          <w:sz w:val="28"/>
          <w:lang w:val="kk-KZ"/>
        </w:rPr>
        <w:t xml:space="preserve">Қ </w:t>
      </w:r>
      <w:r>
        <w:rPr>
          <w:rFonts w:ascii="Times New Roman" w:eastAsia="Times New Roman" w:hAnsi="Times New Roman" w:cs="Times New Roman"/>
          <w:b/>
          <w:sz w:val="28"/>
        </w:rPr>
        <w:t>Ө</w:t>
      </w:r>
      <w:r w:rsidR="00E874E2">
        <w:rPr>
          <w:rFonts w:ascii="Times New Roman" w:eastAsia="Times New Roman" w:hAnsi="Times New Roman" w:cs="Times New Roman"/>
          <w:b/>
          <w:sz w:val="28"/>
        </w:rPr>
        <w:t>НІМДЕРІНІҢ ВЕТЕРИНАРЛЫ-САНИТАР</w:t>
      </w:r>
      <w:r>
        <w:rPr>
          <w:rFonts w:ascii="Times New Roman" w:eastAsia="Times New Roman" w:hAnsi="Times New Roman" w:cs="Times New Roman"/>
          <w:b/>
          <w:sz w:val="28"/>
        </w:rPr>
        <w:t>ЛЫҚ ҚАУІП</w:t>
      </w:r>
      <w:r w:rsidR="00E874E2">
        <w:rPr>
          <w:rFonts w:ascii="Times New Roman" w:eastAsia="Times New Roman" w:hAnsi="Times New Roman" w:cs="Times New Roman"/>
          <w:b/>
          <w:sz w:val="28"/>
        </w:rPr>
        <w:t>СІЗДІ</w:t>
      </w:r>
      <w:r w:rsidR="00E874E2">
        <w:rPr>
          <w:rFonts w:ascii="Times New Roman" w:eastAsia="Times New Roman" w:hAnsi="Times New Roman" w:cs="Times New Roman"/>
          <w:b/>
          <w:sz w:val="28"/>
          <w:lang w:val="kk-KZ"/>
        </w:rPr>
        <w:t>ГІ</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Оқу</w:t>
      </w:r>
      <w:r w:rsidR="00E874E2">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w:t>
      </w:r>
      <w:r w:rsidR="00E874E2">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әдістемелік құрал</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975F8" w:rsidRDefault="008975F8">
      <w:pPr>
        <w:suppressAutoHyphens/>
        <w:spacing w:after="0" w:line="240" w:lineRule="auto"/>
        <w:jc w:val="both"/>
        <w:rPr>
          <w:rFonts w:ascii="Times New Roman" w:eastAsia="Times New Roman" w:hAnsi="Times New Roman" w:cs="Times New Roman"/>
          <w:sz w:val="28"/>
        </w:rPr>
      </w:pPr>
    </w:p>
    <w:p w:rsidR="00B85EB5" w:rsidRDefault="00B85EB5">
      <w:pPr>
        <w:suppressAutoHyphens/>
        <w:spacing w:after="0" w:line="240" w:lineRule="auto"/>
        <w:jc w:val="both"/>
        <w:rPr>
          <w:rFonts w:ascii="Times New Roman" w:eastAsia="Times New Roman" w:hAnsi="Times New Roman" w:cs="Times New Roman"/>
          <w:sz w:val="28"/>
        </w:rPr>
      </w:pPr>
    </w:p>
    <w:p w:rsidR="00886D64" w:rsidRDefault="00691B96" w:rsidP="008975F8">
      <w:pPr>
        <w:suppressAutoHyphens/>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Қостанай, 2017</w:t>
      </w:r>
    </w:p>
    <w:p w:rsidR="007513AD" w:rsidRDefault="00467917">
      <w:pPr>
        <w:suppressAutoHyphens/>
        <w:spacing w:after="0" w:line="240" w:lineRule="auto"/>
        <w:jc w:val="both"/>
        <w:rPr>
          <w:rFonts w:ascii="Times New Roman" w:eastAsia="Times New Roman" w:hAnsi="Times New Roman" w:cs="Times New Roman"/>
          <w:b/>
          <w:sz w:val="28"/>
        </w:rPr>
      </w:pPr>
      <w:r>
        <w:rPr>
          <w:rFonts w:ascii="Times New Roman" w:eastAsia="Times New Roman" w:hAnsi="Times New Roman" w:cs="Times New Roman"/>
          <w:b/>
          <w:noProof/>
          <w:sz w:val="28"/>
        </w:rPr>
        <w:pict>
          <v:rect id="_x0000_s1032" style="position:absolute;left:0;text-align:left;margin-left:221.15pt;margin-top:17.6pt;width:42.75pt;height:21.35pt;z-index:251661312" fillcolor="white [3212]" strokecolor="white [3212]"/>
        </w:pict>
      </w:r>
    </w:p>
    <w:p w:rsidR="00B31FA2" w:rsidRDefault="00B31FA2">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УДК 619 (075.8)</w:t>
      </w:r>
    </w:p>
    <w:p w:rsidR="00886D64" w:rsidRPr="007513AD" w:rsidRDefault="007513AD">
      <w:pPr>
        <w:suppressAutoHyphens/>
        <w:spacing w:after="0" w:line="240" w:lineRule="auto"/>
        <w:jc w:val="both"/>
        <w:rPr>
          <w:rFonts w:ascii="Times New Roman" w:eastAsia="Times New Roman" w:hAnsi="Times New Roman" w:cs="Times New Roman"/>
          <w:b/>
          <w:sz w:val="28"/>
        </w:rPr>
      </w:pPr>
      <w:r>
        <w:rPr>
          <w:rFonts w:ascii="Times New Roman" w:eastAsia="Times New Roman" w:hAnsi="Times New Roman" w:cs="Times New Roman"/>
          <w:sz w:val="28"/>
        </w:rPr>
        <w:t xml:space="preserve">ББК  </w:t>
      </w:r>
      <w:r w:rsidR="000D2EBA" w:rsidRPr="000D2EBA">
        <w:rPr>
          <w:rFonts w:ascii="Times New Roman" w:eastAsia="Times New Roman" w:hAnsi="Times New Roman" w:cs="Times New Roman"/>
          <w:sz w:val="28"/>
        </w:rPr>
        <w:t>48.171</w:t>
      </w:r>
      <w:r w:rsidR="00BE5A5C">
        <w:rPr>
          <w:rFonts w:ascii="Times New Roman" w:eastAsia="Times New Roman" w:hAnsi="Times New Roman" w:cs="Times New Roman"/>
          <w:sz w:val="28"/>
        </w:rPr>
        <w:t xml:space="preserve"> я 73</w:t>
      </w:r>
    </w:p>
    <w:p w:rsidR="00886D64" w:rsidRPr="000D2EBA" w:rsidRDefault="007513AD">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И  </w:t>
      </w:r>
      <w:r w:rsidR="000D2EBA" w:rsidRPr="000D2EBA">
        <w:rPr>
          <w:rFonts w:ascii="Times New Roman" w:eastAsia="Times New Roman" w:hAnsi="Times New Roman" w:cs="Times New Roman"/>
          <w:sz w:val="28"/>
        </w:rPr>
        <w:t>83</w:t>
      </w:r>
    </w:p>
    <w:p w:rsidR="00886D64" w:rsidRDefault="00886D64">
      <w:pPr>
        <w:suppressAutoHyphens/>
        <w:spacing w:after="0" w:line="240" w:lineRule="auto"/>
        <w:jc w:val="both"/>
        <w:rPr>
          <w:rFonts w:ascii="Times New Roman" w:eastAsia="Times New Roman" w:hAnsi="Times New Roman" w:cs="Times New Roman"/>
          <w:b/>
          <w:sz w:val="28"/>
        </w:rPr>
      </w:pPr>
    </w:p>
    <w:p w:rsidR="00886D64" w:rsidRDefault="00F16836">
      <w:pPr>
        <w:suppressAutoHyphens/>
        <w:spacing w:after="0" w:line="240" w:lineRule="auto"/>
        <w:jc w:val="both"/>
        <w:rPr>
          <w:rFonts w:ascii="Times New Roman" w:eastAsia="Times New Roman" w:hAnsi="Times New Roman" w:cs="Times New Roman"/>
          <w:b/>
          <w:sz w:val="28"/>
        </w:rPr>
      </w:pPr>
      <w:r>
        <w:rPr>
          <w:rFonts w:ascii="Times New Roman" w:eastAsia="Times New Roman" w:hAnsi="Times New Roman" w:cs="Times New Roman"/>
          <w:b/>
          <w:sz w:val="28"/>
        </w:rPr>
        <w:t>Рецензенттер:</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Казкенов Калкаман Кайрошевич</w:t>
      </w:r>
      <w:r w:rsidR="008975F8">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ветеринария </w:t>
      </w:r>
      <w:r w:rsidR="00E874E2">
        <w:rPr>
          <w:rFonts w:ascii="Times New Roman" w:eastAsia="Times New Roman" w:hAnsi="Times New Roman" w:cs="Times New Roman"/>
          <w:sz w:val="28"/>
        </w:rPr>
        <w:t xml:space="preserve">ғылымдарының кандидаты, </w:t>
      </w:r>
      <w:r w:rsidR="00E874E2">
        <w:rPr>
          <w:rFonts w:ascii="Times New Roman" w:eastAsia="Times New Roman" w:hAnsi="Times New Roman" w:cs="Times New Roman"/>
          <w:sz w:val="28"/>
          <w:lang w:val="kk-KZ"/>
        </w:rPr>
        <w:t>а</w:t>
      </w:r>
      <w:r w:rsidR="00E874E2">
        <w:rPr>
          <w:rFonts w:ascii="Times New Roman" w:eastAsia="Times New Roman" w:hAnsi="Times New Roman" w:cs="Times New Roman"/>
          <w:sz w:val="28"/>
        </w:rPr>
        <w:t>зық</w:t>
      </w:r>
      <w:r w:rsidR="00E874E2">
        <w:rPr>
          <w:rFonts w:ascii="Times New Roman" w:eastAsia="Times New Roman" w:hAnsi="Times New Roman" w:cs="Times New Roman"/>
          <w:sz w:val="28"/>
          <w:lang w:val="kk-KZ"/>
        </w:rPr>
        <w:t xml:space="preserve"> </w:t>
      </w:r>
      <w:r w:rsidR="00E874E2">
        <w:rPr>
          <w:rFonts w:ascii="Times New Roman" w:eastAsia="Times New Roman" w:hAnsi="Times New Roman" w:cs="Times New Roman"/>
          <w:sz w:val="28"/>
        </w:rPr>
        <w:t>түлік қауіпсіздігі бөлімінің меңгерушісі</w:t>
      </w:r>
      <w:r w:rsidR="00E874E2">
        <w:rPr>
          <w:rFonts w:ascii="Times New Roman" w:eastAsia="Times New Roman" w:hAnsi="Times New Roman" w:cs="Times New Roman"/>
          <w:sz w:val="28"/>
          <w:lang w:val="kk-KZ"/>
        </w:rPr>
        <w:t xml:space="preserve"> </w:t>
      </w:r>
      <w:r w:rsidR="00E874E2">
        <w:rPr>
          <w:rFonts w:ascii="Times New Roman" w:eastAsia="Times New Roman" w:hAnsi="Times New Roman" w:cs="Times New Roman"/>
          <w:sz w:val="28"/>
        </w:rPr>
        <w:t>ШЖҚ РМК ҚОФ «</w:t>
      </w:r>
      <w:r>
        <w:rPr>
          <w:rFonts w:ascii="Times New Roman" w:eastAsia="Times New Roman" w:hAnsi="Times New Roman" w:cs="Times New Roman"/>
          <w:sz w:val="28"/>
        </w:rPr>
        <w:t>Респуб</w:t>
      </w:r>
      <w:r w:rsidR="00E874E2">
        <w:rPr>
          <w:rFonts w:ascii="Times New Roman" w:eastAsia="Times New Roman" w:hAnsi="Times New Roman" w:cs="Times New Roman"/>
          <w:sz w:val="28"/>
        </w:rPr>
        <w:t>ликалық ветеринариялық зертхана»</w:t>
      </w:r>
      <w:r>
        <w:rPr>
          <w:rFonts w:ascii="Times New Roman" w:eastAsia="Times New Roman" w:hAnsi="Times New Roman" w:cs="Times New Roman"/>
          <w:sz w:val="28"/>
        </w:rPr>
        <w:t xml:space="preserve"> </w:t>
      </w:r>
      <w:r w:rsidR="00E874E2">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ҚР АШМ </w:t>
      </w:r>
      <w:r w:rsidR="00B85EB5">
        <w:rPr>
          <w:rFonts w:ascii="Times New Roman" w:eastAsia="Times New Roman" w:hAnsi="Times New Roman" w:cs="Times New Roman"/>
          <w:sz w:val="28"/>
        </w:rPr>
        <w:t>ВБЖҚК</w:t>
      </w:r>
    </w:p>
    <w:p w:rsidR="00886D64" w:rsidRDefault="00E874E2">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lang w:val="kk-KZ"/>
        </w:rPr>
        <w:t>Шайкамал Гүлшат Иманжанқызы</w:t>
      </w:r>
      <w:r w:rsidR="00F16836">
        <w:rPr>
          <w:rFonts w:ascii="Times New Roman" w:eastAsia="Times New Roman" w:hAnsi="Times New Roman" w:cs="Times New Roman"/>
          <w:sz w:val="28"/>
        </w:rPr>
        <w:t xml:space="preserve"> - А. Байтұрсынов атындағы Қостанай мемлеке</w:t>
      </w:r>
      <w:r>
        <w:rPr>
          <w:rFonts w:ascii="Times New Roman" w:eastAsia="Times New Roman" w:hAnsi="Times New Roman" w:cs="Times New Roman"/>
          <w:sz w:val="28"/>
        </w:rPr>
        <w:t xml:space="preserve">ттік университетінің </w:t>
      </w:r>
      <w:r>
        <w:rPr>
          <w:rFonts w:ascii="Times New Roman" w:eastAsia="Times New Roman" w:hAnsi="Times New Roman" w:cs="Times New Roman"/>
          <w:sz w:val="28"/>
          <w:lang w:val="kk-KZ"/>
        </w:rPr>
        <w:t xml:space="preserve">ауылшаруашылық </w:t>
      </w:r>
      <w:r w:rsidR="00F16836">
        <w:rPr>
          <w:rFonts w:ascii="Times New Roman" w:eastAsia="Times New Roman" w:hAnsi="Times New Roman" w:cs="Times New Roman"/>
          <w:sz w:val="28"/>
        </w:rPr>
        <w:t xml:space="preserve">ғылымдарының </w:t>
      </w:r>
      <w:r>
        <w:rPr>
          <w:rFonts w:ascii="Times New Roman" w:eastAsia="Times New Roman" w:hAnsi="Times New Roman" w:cs="Times New Roman"/>
          <w:sz w:val="28"/>
        </w:rPr>
        <w:t xml:space="preserve">кандидаты, </w:t>
      </w:r>
      <w:r>
        <w:rPr>
          <w:rFonts w:ascii="Times New Roman" w:eastAsia="Times New Roman" w:hAnsi="Times New Roman" w:cs="Times New Roman"/>
          <w:sz w:val="28"/>
          <w:lang w:val="kk-KZ"/>
        </w:rPr>
        <w:t xml:space="preserve">мал шаруашылық өңімдерін өңдіру технологиясы </w:t>
      </w:r>
      <w:r>
        <w:rPr>
          <w:rFonts w:ascii="Times New Roman" w:eastAsia="Times New Roman" w:hAnsi="Times New Roman" w:cs="Times New Roman"/>
          <w:sz w:val="28"/>
        </w:rPr>
        <w:t xml:space="preserve">кафедрасының </w:t>
      </w:r>
      <w:r w:rsidR="00F16836">
        <w:rPr>
          <w:rFonts w:ascii="Times New Roman" w:eastAsia="Times New Roman" w:hAnsi="Times New Roman" w:cs="Times New Roman"/>
          <w:sz w:val="28"/>
        </w:rPr>
        <w:t xml:space="preserve"> </w:t>
      </w:r>
      <w:r>
        <w:rPr>
          <w:rFonts w:ascii="Times New Roman" w:eastAsia="Times New Roman" w:hAnsi="Times New Roman" w:cs="Times New Roman"/>
          <w:sz w:val="28"/>
          <w:lang w:val="kk-KZ"/>
        </w:rPr>
        <w:t>меңгерушісі</w:t>
      </w:r>
      <w:r w:rsidR="00F16836">
        <w:rPr>
          <w:rFonts w:ascii="Times New Roman" w:eastAsia="Times New Roman" w:hAnsi="Times New Roman" w:cs="Times New Roman"/>
          <w:sz w:val="28"/>
        </w:rPr>
        <w:t>.</w:t>
      </w:r>
    </w:p>
    <w:p w:rsidR="00886D64" w:rsidRPr="00E874E2" w:rsidRDefault="00E874E2">
      <w:pPr>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 xml:space="preserve">Кауменов Нурлан Сарсенбаевич </w:t>
      </w:r>
      <w:r w:rsidR="00F16836">
        <w:rPr>
          <w:rFonts w:ascii="Times New Roman" w:eastAsia="Times New Roman" w:hAnsi="Times New Roman" w:cs="Times New Roman"/>
          <w:sz w:val="28"/>
        </w:rPr>
        <w:t>- А.Байтұрсынов атындағы  Қостанай мемлеке</w:t>
      </w:r>
      <w:r>
        <w:rPr>
          <w:rFonts w:ascii="Times New Roman" w:eastAsia="Times New Roman" w:hAnsi="Times New Roman" w:cs="Times New Roman"/>
          <w:sz w:val="28"/>
        </w:rPr>
        <w:t>ттік университетінің</w:t>
      </w:r>
      <w:r>
        <w:rPr>
          <w:rFonts w:ascii="Times New Roman" w:eastAsia="Times New Roman" w:hAnsi="Times New Roman" w:cs="Times New Roman"/>
          <w:sz w:val="28"/>
          <w:lang w:val="kk-KZ"/>
        </w:rPr>
        <w:t xml:space="preserve"> ветеринария </w:t>
      </w:r>
      <w:r>
        <w:rPr>
          <w:rFonts w:ascii="Times New Roman" w:eastAsia="Times New Roman" w:hAnsi="Times New Roman" w:cs="Times New Roman"/>
          <w:sz w:val="28"/>
        </w:rPr>
        <w:t>ғылымдарының кандидаты</w:t>
      </w:r>
      <w:r w:rsidR="00F16836">
        <w:rPr>
          <w:rFonts w:ascii="Times New Roman" w:eastAsia="Times New Roman" w:hAnsi="Times New Roman" w:cs="Times New Roman"/>
          <w:sz w:val="28"/>
        </w:rPr>
        <w:t>,</w:t>
      </w:r>
      <w:r>
        <w:rPr>
          <w:rFonts w:ascii="Times New Roman" w:eastAsia="Times New Roman" w:hAnsi="Times New Roman" w:cs="Times New Roman"/>
          <w:sz w:val="28"/>
          <w:lang w:val="kk-KZ"/>
        </w:rPr>
        <w:t xml:space="preserve"> </w:t>
      </w:r>
      <w:r w:rsidR="00F16836">
        <w:rPr>
          <w:rFonts w:ascii="Times New Roman" w:eastAsia="Times New Roman" w:hAnsi="Times New Roman" w:cs="Times New Roman"/>
          <w:sz w:val="28"/>
        </w:rPr>
        <w:t>ветеринариялық сани</w:t>
      </w:r>
      <w:r>
        <w:rPr>
          <w:rFonts w:ascii="Times New Roman" w:eastAsia="Times New Roman" w:hAnsi="Times New Roman" w:cs="Times New Roman"/>
          <w:sz w:val="28"/>
        </w:rPr>
        <w:t xml:space="preserve">тария кафедрасының </w:t>
      </w:r>
      <w:r>
        <w:rPr>
          <w:rFonts w:ascii="Times New Roman" w:eastAsia="Times New Roman" w:hAnsi="Times New Roman" w:cs="Times New Roman"/>
          <w:sz w:val="28"/>
          <w:lang w:val="kk-KZ"/>
        </w:rPr>
        <w:t>меңгерушісі</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975F8">
      <w:pPr>
        <w:spacing w:after="0" w:line="240" w:lineRule="auto"/>
        <w:jc w:val="both"/>
        <w:rPr>
          <w:rFonts w:ascii="Times New Roman" w:eastAsia="Times New Roman" w:hAnsi="Times New Roman" w:cs="Times New Roman"/>
          <w:b/>
          <w:sz w:val="28"/>
        </w:rPr>
      </w:pPr>
      <w:r>
        <w:rPr>
          <w:rFonts w:ascii="Times New Roman" w:eastAsia="Times New Roman" w:hAnsi="Times New Roman" w:cs="Times New Roman"/>
          <w:b/>
          <w:sz w:val="28"/>
        </w:rPr>
        <w:t>Авторлар</w:t>
      </w:r>
      <w:r w:rsidR="00F16836">
        <w:rPr>
          <w:rFonts w:ascii="Times New Roman" w:eastAsia="Times New Roman" w:hAnsi="Times New Roman" w:cs="Times New Roman"/>
          <w:b/>
          <w:sz w:val="28"/>
        </w:rPr>
        <w:t>:</w:t>
      </w:r>
    </w:p>
    <w:p w:rsidR="00886D64" w:rsidRDefault="00F16836">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Исабаев Азамат</w:t>
      </w:r>
      <w:r w:rsidR="00B85EB5">
        <w:rPr>
          <w:rFonts w:ascii="Times New Roman" w:eastAsia="Times New Roman" w:hAnsi="Times New Roman" w:cs="Times New Roman"/>
          <w:sz w:val="28"/>
        </w:rPr>
        <w:t xml:space="preserve"> </w:t>
      </w:r>
      <w:r>
        <w:rPr>
          <w:rFonts w:ascii="Times New Roman" w:eastAsia="Times New Roman" w:hAnsi="Times New Roman" w:cs="Times New Roman"/>
          <w:sz w:val="28"/>
        </w:rPr>
        <w:t>Жаксыбекович</w:t>
      </w:r>
      <w:r w:rsidR="008975F8">
        <w:rPr>
          <w:rFonts w:ascii="Times New Roman" w:eastAsia="Times New Roman" w:hAnsi="Times New Roman" w:cs="Times New Roman"/>
          <w:sz w:val="28"/>
        </w:rPr>
        <w:t xml:space="preserve"> – ветеринария </w:t>
      </w:r>
      <w:r>
        <w:rPr>
          <w:rFonts w:ascii="Times New Roman" w:eastAsia="Times New Roman" w:hAnsi="Times New Roman" w:cs="Times New Roman"/>
          <w:sz w:val="28"/>
        </w:rPr>
        <w:t>ғылымдарының кандидаты,</w:t>
      </w:r>
      <w:r w:rsidR="008975F8">
        <w:rPr>
          <w:rFonts w:ascii="Times New Roman" w:eastAsia="Times New Roman" w:hAnsi="Times New Roman" w:cs="Times New Roman"/>
          <w:sz w:val="28"/>
        </w:rPr>
        <w:t xml:space="preserve"> </w:t>
      </w:r>
      <w:r>
        <w:rPr>
          <w:rFonts w:ascii="Times New Roman" w:eastAsia="Times New Roman" w:hAnsi="Times New Roman" w:cs="Times New Roman"/>
          <w:sz w:val="28"/>
        </w:rPr>
        <w:t>доцент</w:t>
      </w:r>
    </w:p>
    <w:p w:rsidR="00886D64" w:rsidRDefault="008975F8" w:rsidP="00C10912">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Тыштыкбаева Сания </w:t>
      </w:r>
      <w:r w:rsidR="00C10912">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Бикмановна </w:t>
      </w:r>
      <w:r w:rsidR="00C10912">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w:t>
      </w:r>
      <w:r w:rsidR="00C10912">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ветеринария </w:t>
      </w:r>
      <w:r w:rsidR="00C10912">
        <w:rPr>
          <w:rFonts w:ascii="Times New Roman" w:eastAsia="Times New Roman" w:hAnsi="Times New Roman" w:cs="Times New Roman"/>
          <w:sz w:val="28"/>
        </w:rPr>
        <w:t xml:space="preserve">  </w:t>
      </w:r>
      <w:r w:rsidR="00F16836">
        <w:rPr>
          <w:rFonts w:ascii="Times New Roman" w:eastAsia="Times New Roman" w:hAnsi="Times New Roman" w:cs="Times New Roman"/>
          <w:sz w:val="28"/>
        </w:rPr>
        <w:t xml:space="preserve">ғылымдарының </w:t>
      </w:r>
      <w:r w:rsidR="00C10912">
        <w:rPr>
          <w:rFonts w:ascii="Times New Roman" w:eastAsia="Times New Roman" w:hAnsi="Times New Roman" w:cs="Times New Roman"/>
          <w:sz w:val="28"/>
        </w:rPr>
        <w:t xml:space="preserve">    </w:t>
      </w:r>
      <w:r w:rsidR="00F16836">
        <w:rPr>
          <w:rFonts w:ascii="Times New Roman" w:eastAsia="Times New Roman" w:hAnsi="Times New Roman" w:cs="Times New Roman"/>
          <w:sz w:val="28"/>
        </w:rPr>
        <w:t>магистрі,</w:t>
      </w:r>
    </w:p>
    <w:p w:rsidR="00886D64" w:rsidRDefault="00F16836" w:rsidP="00C10912">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оқытушы</w:t>
      </w:r>
    </w:p>
    <w:p w:rsidR="00886D64" w:rsidRDefault="00886D64">
      <w:pPr>
        <w:spacing w:after="0" w:line="240" w:lineRule="auto"/>
        <w:jc w:val="both"/>
        <w:rPr>
          <w:rFonts w:ascii="Times New Roman" w:eastAsia="Times New Roman" w:hAnsi="Times New Roman" w:cs="Times New Roman"/>
          <w:sz w:val="28"/>
        </w:rPr>
      </w:pPr>
    </w:p>
    <w:p w:rsidR="00886D64" w:rsidRDefault="00F16836">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И</w:t>
      </w:r>
      <w:r w:rsidR="000D2EBA">
        <w:rPr>
          <w:rFonts w:ascii="Times New Roman" w:eastAsia="Times New Roman" w:hAnsi="Times New Roman" w:cs="Times New Roman"/>
          <w:sz w:val="28"/>
        </w:rPr>
        <w:t xml:space="preserve"> 83</w:t>
      </w:r>
      <w:r w:rsidR="008975F8">
        <w:rPr>
          <w:rFonts w:ascii="Times New Roman" w:eastAsia="Times New Roman" w:hAnsi="Times New Roman" w:cs="Times New Roman"/>
          <w:sz w:val="28"/>
        </w:rPr>
        <w:t xml:space="preserve"> Исабаев А.Ж., Тыштыкбаева С.Б</w:t>
      </w:r>
      <w:r>
        <w:rPr>
          <w:rFonts w:ascii="Times New Roman" w:eastAsia="Times New Roman" w:hAnsi="Times New Roman" w:cs="Times New Roman"/>
          <w:sz w:val="28"/>
        </w:rPr>
        <w:t>.</w:t>
      </w:r>
    </w:p>
    <w:p w:rsidR="007D2443" w:rsidRPr="00E03756" w:rsidRDefault="007D2443" w:rsidP="007D2443">
      <w:pPr>
        <w:suppressAutoHyphens/>
        <w:spacing w:after="0" w:line="240" w:lineRule="auto"/>
        <w:jc w:val="both"/>
        <w:rPr>
          <w:rFonts w:ascii="Times New Roman" w:eastAsia="Times New Roman" w:hAnsi="Times New Roman" w:cs="Times New Roman"/>
          <w:sz w:val="28"/>
        </w:rPr>
      </w:pPr>
    </w:p>
    <w:p w:rsidR="007D2443" w:rsidRPr="00E03756" w:rsidRDefault="007D2443" w:rsidP="007D2443">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lang w:val="en-US"/>
        </w:rPr>
        <w:t>ISBN</w:t>
      </w:r>
      <w:r w:rsidRPr="00E03756">
        <w:rPr>
          <w:rFonts w:ascii="Times New Roman" w:eastAsia="Times New Roman" w:hAnsi="Times New Roman" w:cs="Times New Roman"/>
          <w:sz w:val="28"/>
        </w:rPr>
        <w:t xml:space="preserve"> 978-601-7387-99-0</w:t>
      </w:r>
    </w:p>
    <w:p w:rsidR="00886D64" w:rsidRDefault="00886D64">
      <w:pPr>
        <w:spacing w:after="0" w:line="240" w:lineRule="auto"/>
        <w:jc w:val="both"/>
        <w:rPr>
          <w:rFonts w:ascii="Times New Roman" w:eastAsia="Times New Roman" w:hAnsi="Times New Roman" w:cs="Times New Roman"/>
          <w:sz w:val="28"/>
        </w:rPr>
      </w:pPr>
    </w:p>
    <w:p w:rsidR="00886D64" w:rsidRDefault="00F16836">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Мал </w:t>
      </w:r>
      <w:r w:rsidR="00E874E2">
        <w:rPr>
          <w:rFonts w:ascii="Times New Roman" w:eastAsia="Times New Roman" w:hAnsi="Times New Roman" w:cs="Times New Roman"/>
          <w:sz w:val="28"/>
          <w:lang w:val="kk-KZ"/>
        </w:rPr>
        <w:t xml:space="preserve">шаруашылық </w:t>
      </w:r>
      <w:r>
        <w:rPr>
          <w:rFonts w:ascii="Times New Roman" w:eastAsia="Times New Roman" w:hAnsi="Times New Roman" w:cs="Times New Roman"/>
          <w:sz w:val="28"/>
        </w:rPr>
        <w:t>өнімдерінің вете</w:t>
      </w:r>
      <w:r w:rsidR="00E874E2">
        <w:rPr>
          <w:rFonts w:ascii="Times New Roman" w:eastAsia="Times New Roman" w:hAnsi="Times New Roman" w:cs="Times New Roman"/>
          <w:sz w:val="28"/>
        </w:rPr>
        <w:t>ринарлы-санитарлық қауіпсіздіг</w:t>
      </w:r>
      <w:r w:rsidR="00E874E2">
        <w:rPr>
          <w:rFonts w:ascii="Times New Roman" w:eastAsia="Times New Roman" w:hAnsi="Times New Roman" w:cs="Times New Roman"/>
          <w:sz w:val="28"/>
          <w:lang w:val="kk-KZ"/>
        </w:rPr>
        <w:t>і</w:t>
      </w:r>
      <w:r>
        <w:rPr>
          <w:rFonts w:ascii="Times New Roman" w:eastAsia="Times New Roman" w:hAnsi="Times New Roman" w:cs="Times New Roman"/>
          <w:sz w:val="28"/>
        </w:rPr>
        <w:t>, 5В120200-Ветеринарлық санитария  мамандығы бойынша,</w:t>
      </w:r>
      <w:r w:rsidR="008975F8">
        <w:rPr>
          <w:rFonts w:ascii="Times New Roman" w:eastAsia="Times New Roman" w:hAnsi="Times New Roman" w:cs="Times New Roman"/>
          <w:sz w:val="28"/>
        </w:rPr>
        <w:t xml:space="preserve"> </w:t>
      </w:r>
      <w:r>
        <w:rPr>
          <w:rFonts w:ascii="Times New Roman" w:eastAsia="Times New Roman" w:hAnsi="Times New Roman" w:cs="Times New Roman"/>
          <w:sz w:val="28"/>
        </w:rPr>
        <w:t>оқу-әдістемелік құрал,</w:t>
      </w:r>
      <w:r w:rsidR="008975F8">
        <w:rPr>
          <w:rFonts w:ascii="Times New Roman" w:eastAsia="Times New Roman" w:hAnsi="Times New Roman" w:cs="Times New Roman"/>
          <w:sz w:val="28"/>
        </w:rPr>
        <w:t xml:space="preserve"> Қостанай, 2017</w:t>
      </w:r>
      <w:r w:rsidR="004F0DC4">
        <w:rPr>
          <w:rFonts w:ascii="Times New Roman" w:eastAsia="Times New Roman" w:hAnsi="Times New Roman" w:cs="Times New Roman"/>
          <w:sz w:val="28"/>
        </w:rPr>
        <w:t>-11</w:t>
      </w:r>
      <w:r w:rsidR="004F0DC4">
        <w:rPr>
          <w:rFonts w:ascii="Times New Roman" w:eastAsia="Times New Roman" w:hAnsi="Times New Roman" w:cs="Times New Roman"/>
          <w:sz w:val="28"/>
          <w:lang w:val="kk-KZ"/>
        </w:rPr>
        <w:t>7</w:t>
      </w:r>
      <w:r>
        <w:rPr>
          <w:rFonts w:ascii="Times New Roman" w:eastAsia="Times New Roman" w:hAnsi="Times New Roman" w:cs="Times New Roman"/>
          <w:sz w:val="28"/>
        </w:rPr>
        <w:t xml:space="preserve"> б</w:t>
      </w:r>
      <w:r w:rsidR="003F20DB">
        <w:rPr>
          <w:rFonts w:ascii="Times New Roman" w:eastAsia="Times New Roman" w:hAnsi="Times New Roman" w:cs="Times New Roman"/>
          <w:sz w:val="28"/>
        </w:rPr>
        <w:t>ет.</w:t>
      </w:r>
    </w:p>
    <w:p w:rsidR="00886D64" w:rsidRDefault="00886D64">
      <w:pPr>
        <w:spacing w:after="0" w:line="240" w:lineRule="auto"/>
        <w:jc w:val="both"/>
        <w:rPr>
          <w:rFonts w:ascii="Times New Roman" w:eastAsia="Times New Roman" w:hAnsi="Times New Roman" w:cs="Times New Roman"/>
          <w:sz w:val="28"/>
        </w:rPr>
      </w:pPr>
    </w:p>
    <w:p w:rsidR="00886D64" w:rsidRDefault="00F16836">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Оқу</w:t>
      </w:r>
      <w:r w:rsidR="00B85EB5">
        <w:rPr>
          <w:rFonts w:ascii="Times New Roman" w:eastAsia="Times New Roman" w:hAnsi="Times New Roman" w:cs="Times New Roman"/>
          <w:sz w:val="28"/>
        </w:rPr>
        <w:t xml:space="preserve"> – әдістемелік </w:t>
      </w:r>
      <w:r>
        <w:rPr>
          <w:rFonts w:ascii="Times New Roman" w:eastAsia="Times New Roman" w:hAnsi="Times New Roman" w:cs="Times New Roman"/>
          <w:sz w:val="28"/>
        </w:rPr>
        <w:t>құралын орындауға арналған әдістемелік нұсқаулар, зертханалық</w:t>
      </w:r>
      <w:r w:rsidR="003F20D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3F20DB">
        <w:rPr>
          <w:rFonts w:ascii="Times New Roman" w:eastAsia="Times New Roman" w:hAnsi="Times New Roman" w:cs="Times New Roman"/>
          <w:sz w:val="28"/>
        </w:rPr>
        <w:t xml:space="preserve"> </w:t>
      </w:r>
      <w:r>
        <w:rPr>
          <w:rFonts w:ascii="Times New Roman" w:eastAsia="Times New Roman" w:hAnsi="Times New Roman" w:cs="Times New Roman"/>
          <w:sz w:val="28"/>
        </w:rPr>
        <w:t>практикалық жұмыстарды қамтитын қысқаша теория, практикалық бөлігі, сипаттау әдістемесін жұмыс, бақылау сұрақтары.</w:t>
      </w:r>
    </w:p>
    <w:p w:rsidR="00886D64" w:rsidRDefault="00F16836">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5В120200 – Ветеринарлы</w:t>
      </w:r>
      <w:r w:rsidR="00E03756">
        <w:rPr>
          <w:rFonts w:ascii="Times New Roman" w:eastAsia="Times New Roman" w:hAnsi="Times New Roman" w:cs="Times New Roman"/>
          <w:sz w:val="28"/>
          <w:lang w:val="kk-KZ"/>
        </w:rPr>
        <w:t>қ</w:t>
      </w:r>
      <w:r>
        <w:rPr>
          <w:rFonts w:ascii="Times New Roman" w:eastAsia="Times New Roman" w:hAnsi="Times New Roman" w:cs="Times New Roman"/>
          <w:sz w:val="28"/>
        </w:rPr>
        <w:t xml:space="preserve"> санитария мамандығы бойынша оқитын  студенттерге арналған оқу</w:t>
      </w:r>
      <w:r w:rsidR="00B85EB5">
        <w:rPr>
          <w:rFonts w:ascii="Times New Roman" w:eastAsia="Times New Roman" w:hAnsi="Times New Roman" w:cs="Times New Roman"/>
          <w:sz w:val="28"/>
        </w:rPr>
        <w:t xml:space="preserve"> – әдістемелік </w:t>
      </w:r>
      <w:r>
        <w:rPr>
          <w:rFonts w:ascii="Times New Roman" w:eastAsia="Times New Roman" w:hAnsi="Times New Roman" w:cs="Times New Roman"/>
          <w:sz w:val="28"/>
        </w:rPr>
        <w:t>құрал</w:t>
      </w:r>
      <w:r w:rsidR="00B85EB5">
        <w:rPr>
          <w:rFonts w:ascii="Times New Roman" w:eastAsia="Times New Roman" w:hAnsi="Times New Roman" w:cs="Times New Roman"/>
          <w:sz w:val="28"/>
        </w:rPr>
        <w:t>.</w:t>
      </w:r>
    </w:p>
    <w:p w:rsidR="00886D64" w:rsidRDefault="00886D64">
      <w:pPr>
        <w:spacing w:after="0" w:line="240" w:lineRule="auto"/>
        <w:jc w:val="both"/>
        <w:rPr>
          <w:rFonts w:ascii="Times New Roman" w:eastAsia="Times New Roman" w:hAnsi="Times New Roman" w:cs="Times New Roman"/>
          <w:sz w:val="28"/>
        </w:rPr>
      </w:pPr>
    </w:p>
    <w:p w:rsidR="00B31FA2" w:rsidRDefault="00B31FA2" w:rsidP="00B31FA2">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УДК 619 (075.8)</w:t>
      </w:r>
    </w:p>
    <w:p w:rsidR="00886D64" w:rsidRPr="00E03756" w:rsidRDefault="00B31FA2" w:rsidP="00B31FA2">
      <w:pPr>
        <w:suppressAutoHyphens/>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0D2EBA">
        <w:rPr>
          <w:rFonts w:ascii="Times New Roman" w:eastAsia="Times New Roman" w:hAnsi="Times New Roman" w:cs="Times New Roman"/>
          <w:sz w:val="28"/>
        </w:rPr>
        <w:t>ББК</w:t>
      </w:r>
      <w:r w:rsidR="000D2EBA" w:rsidRPr="00E03756">
        <w:rPr>
          <w:rFonts w:ascii="Times New Roman" w:eastAsia="Times New Roman" w:hAnsi="Times New Roman" w:cs="Times New Roman"/>
          <w:sz w:val="28"/>
        </w:rPr>
        <w:t xml:space="preserve"> 48.171</w:t>
      </w:r>
      <w:r w:rsidR="00BE5A5C" w:rsidRPr="00E03756">
        <w:rPr>
          <w:rFonts w:ascii="Times New Roman" w:eastAsia="Times New Roman" w:hAnsi="Times New Roman" w:cs="Times New Roman"/>
          <w:sz w:val="28"/>
        </w:rPr>
        <w:t xml:space="preserve"> </w:t>
      </w:r>
      <w:r w:rsidR="00BE5A5C">
        <w:rPr>
          <w:rFonts w:ascii="Times New Roman" w:eastAsia="Times New Roman" w:hAnsi="Times New Roman" w:cs="Times New Roman"/>
          <w:sz w:val="28"/>
        </w:rPr>
        <w:t>я</w:t>
      </w:r>
      <w:r w:rsidR="00BE5A5C" w:rsidRPr="00E03756">
        <w:rPr>
          <w:rFonts w:ascii="Times New Roman" w:eastAsia="Times New Roman" w:hAnsi="Times New Roman" w:cs="Times New Roman"/>
          <w:sz w:val="28"/>
        </w:rPr>
        <w:t xml:space="preserve"> 73</w:t>
      </w:r>
    </w:p>
    <w:p w:rsidR="00B85EB5" w:rsidRPr="00E03756" w:rsidRDefault="00B85EB5">
      <w:pPr>
        <w:suppressAutoHyphens/>
        <w:spacing w:after="0" w:line="240" w:lineRule="auto"/>
        <w:ind w:firstLine="709"/>
        <w:jc w:val="both"/>
        <w:rPr>
          <w:rFonts w:ascii="Times New Roman" w:eastAsia="Times New Roman" w:hAnsi="Times New Roman" w:cs="Times New Roman"/>
          <w:sz w:val="28"/>
        </w:rPr>
      </w:pPr>
    </w:p>
    <w:p w:rsidR="00886D64" w:rsidRPr="00E03756" w:rsidRDefault="003F20DB" w:rsidP="007D2443">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А</w:t>
      </w:r>
      <w:r w:rsidRPr="00E03756">
        <w:rPr>
          <w:rFonts w:ascii="Times New Roman" w:eastAsia="Times New Roman" w:hAnsi="Times New Roman" w:cs="Times New Roman"/>
          <w:sz w:val="28"/>
        </w:rPr>
        <w:t xml:space="preserve">. </w:t>
      </w:r>
      <w:r>
        <w:rPr>
          <w:rFonts w:ascii="Times New Roman" w:eastAsia="Times New Roman" w:hAnsi="Times New Roman" w:cs="Times New Roman"/>
          <w:sz w:val="28"/>
        </w:rPr>
        <w:t>Байтұрсынов</w:t>
      </w:r>
      <w:r w:rsidRPr="00E03756">
        <w:rPr>
          <w:rFonts w:ascii="Times New Roman" w:eastAsia="Times New Roman" w:hAnsi="Times New Roman" w:cs="Times New Roman"/>
          <w:sz w:val="28"/>
        </w:rPr>
        <w:t xml:space="preserve"> </w:t>
      </w:r>
      <w:r>
        <w:rPr>
          <w:rFonts w:ascii="Times New Roman" w:eastAsia="Times New Roman" w:hAnsi="Times New Roman" w:cs="Times New Roman"/>
          <w:sz w:val="28"/>
        </w:rPr>
        <w:t>атындағы</w:t>
      </w:r>
      <w:r w:rsidRPr="00E03756">
        <w:rPr>
          <w:rFonts w:ascii="Times New Roman" w:eastAsia="Times New Roman" w:hAnsi="Times New Roman" w:cs="Times New Roman"/>
          <w:sz w:val="28"/>
        </w:rPr>
        <w:t xml:space="preserve"> </w:t>
      </w:r>
      <w:r>
        <w:rPr>
          <w:rFonts w:ascii="Times New Roman" w:eastAsia="Times New Roman" w:hAnsi="Times New Roman" w:cs="Times New Roman"/>
          <w:sz w:val="28"/>
        </w:rPr>
        <w:t>ҚМУ</w:t>
      </w:r>
      <w:r w:rsidRPr="00E03756">
        <w:rPr>
          <w:rFonts w:ascii="Times New Roman" w:eastAsia="Times New Roman" w:hAnsi="Times New Roman" w:cs="Times New Roman"/>
          <w:sz w:val="28"/>
        </w:rPr>
        <w:t xml:space="preserve"> </w:t>
      </w:r>
      <w:r>
        <w:rPr>
          <w:rFonts w:ascii="Times New Roman" w:eastAsia="Times New Roman" w:hAnsi="Times New Roman" w:cs="Times New Roman"/>
          <w:sz w:val="28"/>
        </w:rPr>
        <w:t>оқу</w:t>
      </w:r>
      <w:r w:rsidRPr="00E03756">
        <w:rPr>
          <w:rFonts w:ascii="Times New Roman" w:eastAsia="Times New Roman" w:hAnsi="Times New Roman" w:cs="Times New Roman"/>
          <w:sz w:val="28"/>
        </w:rPr>
        <w:t xml:space="preserve"> - </w:t>
      </w:r>
      <w:r>
        <w:rPr>
          <w:rFonts w:ascii="Times New Roman" w:eastAsia="Times New Roman" w:hAnsi="Times New Roman" w:cs="Times New Roman"/>
          <w:sz w:val="28"/>
        </w:rPr>
        <w:t>әдістемелік</w:t>
      </w:r>
      <w:r w:rsidRPr="00E03756">
        <w:rPr>
          <w:rFonts w:ascii="Times New Roman" w:eastAsia="Times New Roman" w:hAnsi="Times New Roman" w:cs="Times New Roman"/>
          <w:sz w:val="28"/>
        </w:rPr>
        <w:t xml:space="preserve"> </w:t>
      </w:r>
      <w:r>
        <w:rPr>
          <w:rFonts w:ascii="Times New Roman" w:eastAsia="Times New Roman" w:hAnsi="Times New Roman" w:cs="Times New Roman"/>
          <w:sz w:val="28"/>
        </w:rPr>
        <w:t>кеңесінде</w:t>
      </w:r>
      <w:r w:rsidRPr="00E03756">
        <w:rPr>
          <w:rFonts w:ascii="Times New Roman" w:eastAsia="Times New Roman" w:hAnsi="Times New Roman" w:cs="Times New Roman"/>
          <w:sz w:val="28"/>
        </w:rPr>
        <w:t xml:space="preserve"> </w:t>
      </w:r>
      <w:r>
        <w:rPr>
          <w:rFonts w:ascii="Times New Roman" w:eastAsia="Times New Roman" w:hAnsi="Times New Roman" w:cs="Times New Roman"/>
          <w:sz w:val="28"/>
        </w:rPr>
        <w:t>б</w:t>
      </w:r>
      <w:r w:rsidR="00B85EB5">
        <w:rPr>
          <w:rFonts w:ascii="Times New Roman" w:eastAsia="Times New Roman" w:hAnsi="Times New Roman" w:cs="Times New Roman"/>
          <w:sz w:val="28"/>
        </w:rPr>
        <w:t>екітілген</w:t>
      </w:r>
      <w:r w:rsidRPr="00E03756">
        <w:rPr>
          <w:rFonts w:ascii="Times New Roman" w:eastAsia="Times New Roman" w:hAnsi="Times New Roman" w:cs="Times New Roman"/>
          <w:sz w:val="28"/>
        </w:rPr>
        <w:t>,</w:t>
      </w:r>
      <w:r w:rsidR="00B85EB5" w:rsidRPr="00E03756">
        <w:rPr>
          <w:rFonts w:ascii="Times New Roman" w:eastAsia="Times New Roman" w:hAnsi="Times New Roman" w:cs="Times New Roman"/>
          <w:sz w:val="28"/>
        </w:rPr>
        <w:t xml:space="preserve"> </w:t>
      </w:r>
      <w:r w:rsidR="008975F8">
        <w:rPr>
          <w:rFonts w:ascii="Times New Roman" w:eastAsia="Times New Roman" w:hAnsi="Times New Roman" w:cs="Times New Roman"/>
          <w:sz w:val="28"/>
        </w:rPr>
        <w:t>хаттама</w:t>
      </w:r>
      <w:r w:rsidR="008975F8" w:rsidRPr="00E03756">
        <w:rPr>
          <w:rFonts w:ascii="Times New Roman" w:eastAsia="Times New Roman" w:hAnsi="Times New Roman" w:cs="Times New Roman"/>
          <w:sz w:val="28"/>
        </w:rPr>
        <w:t xml:space="preserve"> ___ _____2017</w:t>
      </w:r>
      <w:r w:rsidR="00F16836" w:rsidRPr="00E03756">
        <w:rPr>
          <w:rFonts w:ascii="Times New Roman" w:eastAsia="Times New Roman" w:hAnsi="Times New Roman" w:cs="Times New Roman"/>
          <w:sz w:val="28"/>
        </w:rPr>
        <w:t xml:space="preserve"> </w:t>
      </w:r>
      <w:r w:rsidR="00F16836">
        <w:rPr>
          <w:rFonts w:ascii="Times New Roman" w:eastAsia="Times New Roman" w:hAnsi="Times New Roman" w:cs="Times New Roman"/>
          <w:sz w:val="28"/>
        </w:rPr>
        <w:t>ж</w:t>
      </w:r>
      <w:r w:rsidR="00F16836" w:rsidRPr="00E03756">
        <w:rPr>
          <w:rFonts w:ascii="Times New Roman" w:eastAsia="Times New Roman" w:hAnsi="Times New Roman" w:cs="Times New Roman"/>
          <w:sz w:val="28"/>
        </w:rPr>
        <w:t>., № __</w:t>
      </w:r>
    </w:p>
    <w:p w:rsidR="008975F8" w:rsidRPr="00E03756" w:rsidRDefault="008975F8">
      <w:pPr>
        <w:spacing w:after="0" w:line="240" w:lineRule="auto"/>
        <w:jc w:val="both"/>
        <w:rPr>
          <w:rFonts w:ascii="Times New Roman" w:eastAsia="Times New Roman" w:hAnsi="Times New Roman" w:cs="Times New Roman"/>
          <w:sz w:val="28"/>
        </w:rPr>
      </w:pPr>
    </w:p>
    <w:p w:rsidR="007D2443" w:rsidRPr="00E03756" w:rsidRDefault="007D2443" w:rsidP="007D2443">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lang w:val="en-US"/>
        </w:rPr>
        <w:t>ISBN</w:t>
      </w:r>
      <w:r w:rsidRPr="00E03756">
        <w:rPr>
          <w:rFonts w:ascii="Times New Roman" w:eastAsia="Times New Roman" w:hAnsi="Times New Roman" w:cs="Times New Roman"/>
          <w:sz w:val="28"/>
        </w:rPr>
        <w:t xml:space="preserve"> 978-601-7387-99-0</w:t>
      </w:r>
    </w:p>
    <w:p w:rsidR="00B85EB5" w:rsidRPr="00E03756" w:rsidRDefault="00B85EB5">
      <w:pPr>
        <w:spacing w:after="0" w:line="240" w:lineRule="auto"/>
        <w:jc w:val="both"/>
        <w:rPr>
          <w:rFonts w:ascii="Times New Roman" w:eastAsia="Times New Roman" w:hAnsi="Times New Roman" w:cs="Times New Roman"/>
          <w:sz w:val="28"/>
        </w:rPr>
      </w:pPr>
    </w:p>
    <w:p w:rsidR="00691B96" w:rsidRPr="00E03756" w:rsidRDefault="00467917" w:rsidP="006528BA">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noProof/>
          <w:sz w:val="28"/>
        </w:rPr>
        <w:pict>
          <v:rect id="_x0000_s1033" style="position:absolute;left:0;text-align:left;margin-left:224.2pt;margin-top:30.4pt;width:34pt;height:15.8pt;z-index:251662336" strokecolor="white [3212]"/>
        </w:pict>
      </w:r>
      <w:r w:rsidR="00B85EB5" w:rsidRPr="00E03756">
        <w:rPr>
          <w:rFonts w:ascii="Times New Roman" w:eastAsia="Times New Roman" w:hAnsi="Times New Roman" w:cs="Times New Roman"/>
          <w:sz w:val="28"/>
        </w:rPr>
        <w:t xml:space="preserve">                                  </w:t>
      </w:r>
      <w:r w:rsidR="000D2EBA" w:rsidRPr="00E03756">
        <w:rPr>
          <w:rFonts w:ascii="Times New Roman" w:eastAsia="Times New Roman" w:hAnsi="Times New Roman" w:cs="Times New Roman"/>
          <w:sz w:val="28"/>
        </w:rPr>
        <w:t xml:space="preserve">                                </w:t>
      </w:r>
      <w:r w:rsidR="00B85EB5" w:rsidRPr="00E03756">
        <w:rPr>
          <w:rFonts w:ascii="Times New Roman" w:eastAsia="Times New Roman" w:hAnsi="Times New Roman" w:cs="Times New Roman"/>
          <w:sz w:val="28"/>
        </w:rPr>
        <w:t xml:space="preserve">© </w:t>
      </w:r>
      <w:r w:rsidR="00F16836">
        <w:rPr>
          <w:rFonts w:ascii="Times New Roman" w:eastAsia="Times New Roman" w:hAnsi="Times New Roman" w:cs="Times New Roman"/>
          <w:sz w:val="28"/>
        </w:rPr>
        <w:t>Исабаев</w:t>
      </w:r>
      <w:r w:rsidR="008975F8" w:rsidRPr="00E03756">
        <w:rPr>
          <w:rFonts w:ascii="Times New Roman" w:eastAsia="Times New Roman" w:hAnsi="Times New Roman" w:cs="Times New Roman"/>
          <w:sz w:val="28"/>
        </w:rPr>
        <w:t xml:space="preserve"> </w:t>
      </w:r>
      <w:r w:rsidR="008975F8">
        <w:rPr>
          <w:rFonts w:ascii="Times New Roman" w:eastAsia="Times New Roman" w:hAnsi="Times New Roman" w:cs="Times New Roman"/>
          <w:sz w:val="28"/>
        </w:rPr>
        <w:t>А</w:t>
      </w:r>
      <w:r w:rsidR="008975F8" w:rsidRPr="00E03756">
        <w:rPr>
          <w:rFonts w:ascii="Times New Roman" w:eastAsia="Times New Roman" w:hAnsi="Times New Roman" w:cs="Times New Roman"/>
          <w:sz w:val="28"/>
        </w:rPr>
        <w:t>.</w:t>
      </w:r>
      <w:r w:rsidR="008975F8">
        <w:rPr>
          <w:rFonts w:ascii="Times New Roman" w:eastAsia="Times New Roman" w:hAnsi="Times New Roman" w:cs="Times New Roman"/>
          <w:sz w:val="28"/>
        </w:rPr>
        <w:t>Ж</w:t>
      </w:r>
      <w:r w:rsidR="008975F8" w:rsidRPr="00E03756">
        <w:rPr>
          <w:rFonts w:ascii="Times New Roman" w:eastAsia="Times New Roman" w:hAnsi="Times New Roman" w:cs="Times New Roman"/>
          <w:sz w:val="28"/>
        </w:rPr>
        <w:t xml:space="preserve">., </w:t>
      </w:r>
      <w:r w:rsidR="008975F8">
        <w:rPr>
          <w:rFonts w:ascii="Times New Roman" w:eastAsia="Times New Roman" w:hAnsi="Times New Roman" w:cs="Times New Roman"/>
          <w:sz w:val="28"/>
        </w:rPr>
        <w:t>Тыштыкбаева</w:t>
      </w:r>
      <w:r w:rsidR="008975F8" w:rsidRPr="00E03756">
        <w:rPr>
          <w:rFonts w:ascii="Times New Roman" w:eastAsia="Times New Roman" w:hAnsi="Times New Roman" w:cs="Times New Roman"/>
          <w:sz w:val="28"/>
        </w:rPr>
        <w:t xml:space="preserve"> </w:t>
      </w:r>
      <w:r w:rsidR="008975F8">
        <w:rPr>
          <w:rFonts w:ascii="Times New Roman" w:eastAsia="Times New Roman" w:hAnsi="Times New Roman" w:cs="Times New Roman"/>
          <w:sz w:val="28"/>
        </w:rPr>
        <w:t>С</w:t>
      </w:r>
      <w:r w:rsidR="008975F8" w:rsidRPr="00E03756">
        <w:rPr>
          <w:rFonts w:ascii="Times New Roman" w:eastAsia="Times New Roman" w:hAnsi="Times New Roman" w:cs="Times New Roman"/>
          <w:sz w:val="28"/>
        </w:rPr>
        <w:t>.</w:t>
      </w:r>
      <w:r w:rsidR="008975F8">
        <w:rPr>
          <w:rFonts w:ascii="Times New Roman" w:eastAsia="Times New Roman" w:hAnsi="Times New Roman" w:cs="Times New Roman"/>
          <w:sz w:val="28"/>
        </w:rPr>
        <w:t>Б</w:t>
      </w:r>
      <w:r w:rsidR="00F16836" w:rsidRPr="00E03756">
        <w:rPr>
          <w:rFonts w:ascii="Times New Roman" w:eastAsia="Times New Roman" w:hAnsi="Times New Roman" w:cs="Times New Roman"/>
          <w:sz w:val="28"/>
        </w:rPr>
        <w:t>.</w:t>
      </w:r>
      <w:r w:rsidR="00B85EB5" w:rsidRPr="00E03756">
        <w:rPr>
          <w:rFonts w:ascii="Times New Roman" w:eastAsia="Times New Roman" w:hAnsi="Times New Roman" w:cs="Times New Roman"/>
          <w:sz w:val="28"/>
        </w:rPr>
        <w:t>, 2017</w:t>
      </w:r>
    </w:p>
    <w:p w:rsidR="00886D64" w:rsidRDefault="00F16836" w:rsidP="00691B96">
      <w:pPr>
        <w:suppressAutoHyphens/>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Мазмұн</w:t>
      </w:r>
      <w:r w:rsidR="00691B96">
        <w:rPr>
          <w:rFonts w:ascii="Times New Roman" w:eastAsia="Times New Roman" w:hAnsi="Times New Roman" w:cs="Times New Roman"/>
          <w:b/>
          <w:sz w:val="28"/>
        </w:rPr>
        <w:t>ы</w:t>
      </w:r>
    </w:p>
    <w:tbl>
      <w:tblPr>
        <w:tblW w:w="0" w:type="auto"/>
        <w:tblInd w:w="108" w:type="dxa"/>
        <w:tblLayout w:type="fixed"/>
        <w:tblCellMar>
          <w:left w:w="10" w:type="dxa"/>
          <w:right w:w="10" w:type="dxa"/>
        </w:tblCellMar>
        <w:tblLook w:val="04A0"/>
      </w:tblPr>
      <w:tblGrid>
        <w:gridCol w:w="426"/>
        <w:gridCol w:w="8660"/>
        <w:gridCol w:w="660"/>
      </w:tblGrid>
      <w:tr w:rsidR="00886D64" w:rsidTr="007513AD">
        <w:trPr>
          <w:trHeight w:val="1"/>
        </w:trPr>
        <w:tc>
          <w:tcPr>
            <w:tcW w:w="9086" w:type="dxa"/>
            <w:gridSpan w:val="2"/>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Кіріспе……………………………………………………………………</w:t>
            </w:r>
            <w:r w:rsidR="00B85EB5">
              <w:rPr>
                <w:rFonts w:ascii="Times New Roman" w:eastAsia="Times New Roman" w:hAnsi="Times New Roman" w:cs="Times New Roman"/>
                <w:sz w:val="28"/>
              </w:rPr>
              <w:t>….....</w:t>
            </w:r>
            <w:r w:rsidR="00B449D4">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color w:val="000000"/>
                <w:sz w:val="28"/>
              </w:rPr>
              <w:t>5</w:t>
            </w:r>
          </w:p>
        </w:tc>
      </w:tr>
      <w:tr w:rsidR="00886D64" w:rsidTr="00B449D4">
        <w:trPr>
          <w:trHeight w:val="1"/>
        </w:trPr>
        <w:tc>
          <w:tcPr>
            <w:tcW w:w="426" w:type="dxa"/>
            <w:shd w:val="clear" w:color="000000" w:fill="FFFFFF"/>
            <w:tcMar>
              <w:left w:w="108" w:type="dxa"/>
              <w:right w:w="108" w:type="dxa"/>
            </w:tcMar>
          </w:tcPr>
          <w:p w:rsidR="00886D64" w:rsidRDefault="002A268D">
            <w:pPr>
              <w:suppressAutoHyphens/>
              <w:spacing w:after="0" w:line="240" w:lineRule="auto"/>
              <w:jc w:val="both"/>
            </w:pPr>
            <w:r>
              <w:rPr>
                <w:rFonts w:ascii="Times New Roman" w:eastAsia="Times New Roman" w:hAnsi="Times New Roman" w:cs="Times New Roman"/>
                <w:color w:val="000000"/>
                <w:sz w:val="28"/>
              </w:rPr>
              <w:t xml:space="preserve"> </w:t>
            </w:r>
            <w:r w:rsidR="00F16836">
              <w:rPr>
                <w:rFonts w:ascii="Times New Roman" w:eastAsia="Times New Roman" w:hAnsi="Times New Roman" w:cs="Times New Roman"/>
                <w:color w:val="000000"/>
                <w:sz w:val="28"/>
              </w:rPr>
              <w:t>1</w:t>
            </w:r>
          </w:p>
        </w:tc>
        <w:tc>
          <w:tcPr>
            <w:tcW w:w="8660" w:type="dxa"/>
            <w:shd w:val="clear" w:color="000000" w:fill="FFFFFF"/>
            <w:tcMar>
              <w:left w:w="108" w:type="dxa"/>
              <w:right w:w="108" w:type="dxa"/>
            </w:tcMar>
          </w:tcPr>
          <w:p w:rsidR="00886D64" w:rsidRDefault="00F16836" w:rsidP="00B449D4">
            <w:pPr>
              <w:suppressAutoHyphens/>
              <w:spacing w:after="0" w:line="240" w:lineRule="auto"/>
              <w:ind w:left="-108"/>
              <w:jc w:val="both"/>
            </w:pPr>
            <w:r>
              <w:rPr>
                <w:rFonts w:ascii="Times New Roman" w:eastAsia="Times New Roman" w:hAnsi="Times New Roman" w:cs="Times New Roman"/>
                <w:sz w:val="28"/>
              </w:rPr>
              <w:t>Санитарлық-эпидемиологиялық аспектілері бойынша шикі сүт қауіпсіздігі …………………………………………………</w:t>
            </w:r>
            <w:r w:rsidR="00B85EB5">
              <w:rPr>
                <w:rFonts w:ascii="Times New Roman" w:eastAsia="Times New Roman" w:hAnsi="Times New Roman" w:cs="Times New Roman"/>
                <w:sz w:val="28"/>
              </w:rPr>
              <w:t>.............</w:t>
            </w:r>
            <w:r w:rsidR="007E6378">
              <w:rPr>
                <w:rFonts w:ascii="Times New Roman" w:eastAsia="Times New Roman" w:hAnsi="Times New Roman" w:cs="Times New Roman"/>
                <w:sz w:val="28"/>
              </w:rPr>
              <w:t>.</w:t>
            </w:r>
            <w:r w:rsidR="00B449D4">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Default="00886D64">
            <w:pPr>
              <w:suppressAutoHyphens/>
              <w:spacing w:after="0" w:line="240" w:lineRule="auto"/>
              <w:jc w:val="both"/>
              <w:rPr>
                <w:rFonts w:ascii="Times New Roman" w:eastAsia="Times New Roman" w:hAnsi="Times New Roman" w:cs="Times New Roman"/>
                <w:color w:val="000000"/>
                <w:sz w:val="28"/>
              </w:rPr>
            </w:pPr>
          </w:p>
          <w:p w:rsidR="00886D64" w:rsidRDefault="00F16836">
            <w:pPr>
              <w:suppressAutoHyphens/>
              <w:spacing w:after="0" w:line="240" w:lineRule="auto"/>
              <w:jc w:val="both"/>
            </w:pPr>
            <w:r>
              <w:rPr>
                <w:rFonts w:ascii="Times New Roman" w:eastAsia="Times New Roman" w:hAnsi="Times New Roman" w:cs="Times New Roman"/>
                <w:color w:val="000000"/>
                <w:sz w:val="28"/>
              </w:rPr>
              <w:t>6</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5313FA" w:rsidRDefault="007513AD" w:rsidP="002A268D">
            <w:pPr>
              <w:suppressAutoHyphens/>
              <w:spacing w:after="0" w:line="240" w:lineRule="auto"/>
              <w:ind w:left="-108"/>
              <w:jc w:val="both"/>
              <w:rPr>
                <w:rFonts w:ascii="Times New Roman" w:eastAsia="Times New Roman" w:hAnsi="Times New Roman" w:cs="Times New Roman"/>
                <w:sz w:val="28"/>
                <w:lang w:val="kk-KZ"/>
              </w:rPr>
            </w:pPr>
            <w:r>
              <w:rPr>
                <w:rFonts w:ascii="Times New Roman" w:eastAsia="Times New Roman" w:hAnsi="Times New Roman" w:cs="Times New Roman"/>
                <w:color w:val="000000"/>
                <w:sz w:val="28"/>
              </w:rPr>
              <w:t xml:space="preserve">1.1 </w:t>
            </w:r>
            <w:r w:rsidR="007E6378" w:rsidRPr="007E6378">
              <w:rPr>
                <w:rFonts w:ascii="Times New Roman" w:eastAsia="Times New Roman" w:hAnsi="Times New Roman" w:cs="Times New Roman"/>
                <w:sz w:val="28"/>
              </w:rPr>
              <w:t>Заманауи технологиялармен сүтті өндіру және қайта өңдеу</w:t>
            </w:r>
            <w:r w:rsidR="007E6378">
              <w:rPr>
                <w:rFonts w:ascii="Times New Roman" w:eastAsia="Times New Roman" w:hAnsi="Times New Roman" w:cs="Times New Roman"/>
                <w:sz w:val="28"/>
              </w:rPr>
              <w:t>……..</w:t>
            </w:r>
            <w:r w:rsidR="005313FA">
              <w:rPr>
                <w:rFonts w:ascii="Times New Roman" w:eastAsia="Times New Roman" w:hAnsi="Times New Roman" w:cs="Times New Roman"/>
                <w:sz w:val="28"/>
                <w:lang w:val="kk-KZ"/>
              </w:rPr>
              <w:t>..........................................................................................</w:t>
            </w:r>
            <w:r w:rsidR="00B449D4">
              <w:rPr>
                <w:rFonts w:ascii="Times New Roman" w:eastAsia="Times New Roman" w:hAnsi="Times New Roman" w:cs="Times New Roman"/>
                <w:sz w:val="28"/>
                <w:lang w:val="kk-KZ"/>
              </w:rPr>
              <w:t>..........</w:t>
            </w:r>
            <w:r w:rsidR="002A268D">
              <w:rPr>
                <w:rFonts w:ascii="Times New Roman" w:eastAsia="Times New Roman" w:hAnsi="Times New Roman" w:cs="Times New Roman"/>
                <w:sz w:val="28"/>
                <w:lang w:val="kk-KZ"/>
              </w:rPr>
              <w:t>..</w:t>
            </w:r>
          </w:p>
        </w:tc>
        <w:tc>
          <w:tcPr>
            <w:tcW w:w="660" w:type="dxa"/>
            <w:shd w:val="clear" w:color="000000" w:fill="FFFFFF"/>
            <w:tcMar>
              <w:left w:w="108" w:type="dxa"/>
              <w:right w:w="108" w:type="dxa"/>
            </w:tcMar>
          </w:tcPr>
          <w:p w:rsidR="005313FA" w:rsidRDefault="005313FA">
            <w:pPr>
              <w:suppressAutoHyphens/>
              <w:spacing w:after="0" w:line="240" w:lineRule="auto"/>
              <w:jc w:val="both"/>
              <w:rPr>
                <w:rFonts w:ascii="Times New Roman" w:eastAsia="Times New Roman" w:hAnsi="Times New Roman" w:cs="Times New Roman"/>
                <w:color w:val="000000"/>
                <w:sz w:val="28"/>
                <w:lang w:val="kk-KZ"/>
              </w:rPr>
            </w:pPr>
          </w:p>
          <w:p w:rsidR="00886D64" w:rsidRDefault="00F16836">
            <w:pPr>
              <w:suppressAutoHyphens/>
              <w:spacing w:after="0" w:line="240" w:lineRule="auto"/>
              <w:jc w:val="both"/>
            </w:pPr>
            <w:r>
              <w:rPr>
                <w:rFonts w:ascii="Times New Roman" w:eastAsia="Times New Roman" w:hAnsi="Times New Roman" w:cs="Times New Roman"/>
                <w:color w:val="000000"/>
                <w:sz w:val="28"/>
              </w:rPr>
              <w:t>9</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5313FA" w:rsidRDefault="007513AD" w:rsidP="002A268D">
            <w:pPr>
              <w:suppressAutoHyphens/>
              <w:spacing w:after="0" w:line="240" w:lineRule="auto"/>
              <w:ind w:left="-108"/>
              <w:jc w:val="both"/>
              <w:rPr>
                <w:rFonts w:ascii="Times New Roman" w:eastAsia="Times New Roman" w:hAnsi="Times New Roman" w:cs="Times New Roman"/>
                <w:sz w:val="28"/>
                <w:lang w:val="kk-KZ"/>
              </w:rPr>
            </w:pPr>
            <w:r>
              <w:rPr>
                <w:rFonts w:ascii="Times New Roman" w:eastAsia="Times New Roman" w:hAnsi="Times New Roman" w:cs="Times New Roman"/>
                <w:color w:val="000000"/>
                <w:sz w:val="28"/>
              </w:rPr>
              <w:t xml:space="preserve">1.2 </w:t>
            </w:r>
            <w:r w:rsidR="00B449D4">
              <w:rPr>
                <w:rFonts w:ascii="Times New Roman" w:eastAsia="Times New Roman" w:hAnsi="Times New Roman" w:cs="Times New Roman"/>
                <w:color w:val="000000"/>
                <w:sz w:val="28"/>
              </w:rPr>
              <w:t xml:space="preserve"> </w:t>
            </w:r>
            <w:r w:rsidR="007E6378" w:rsidRPr="007E6378">
              <w:rPr>
                <w:rFonts w:ascii="Times New Roman" w:eastAsia="Times New Roman" w:hAnsi="Times New Roman" w:cs="Times New Roman"/>
                <w:sz w:val="28"/>
              </w:rPr>
              <w:t>Сүт тазарту әдістерін сипаттамасы</w:t>
            </w:r>
            <w:r w:rsidR="007E6378">
              <w:rPr>
                <w:rFonts w:ascii="Times New Roman" w:eastAsia="Times New Roman" w:hAnsi="Times New Roman" w:cs="Times New Roman"/>
                <w:sz w:val="28"/>
              </w:rPr>
              <w:t>………………………………...</w:t>
            </w:r>
            <w:r w:rsidR="00B449D4">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color w:val="000000"/>
                <w:sz w:val="28"/>
              </w:rPr>
              <w:t>1</w:t>
            </w:r>
            <w:r w:rsidR="007E6378">
              <w:rPr>
                <w:rFonts w:ascii="Times New Roman" w:eastAsia="Times New Roman" w:hAnsi="Times New Roman" w:cs="Times New Roman"/>
                <w:color w:val="000000"/>
                <w:sz w:val="28"/>
              </w:rPr>
              <w:t>2</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Default="007513AD" w:rsidP="002A268D">
            <w:pPr>
              <w:suppressAutoHyphens/>
              <w:spacing w:after="0" w:line="240" w:lineRule="auto"/>
              <w:ind w:left="-108"/>
              <w:jc w:val="both"/>
            </w:pPr>
            <w:r>
              <w:rPr>
                <w:rFonts w:ascii="Times New Roman" w:eastAsia="Times New Roman" w:hAnsi="Times New Roman" w:cs="Times New Roman"/>
                <w:sz w:val="28"/>
              </w:rPr>
              <w:t xml:space="preserve">1. 3 </w:t>
            </w:r>
            <w:r w:rsidR="007E6378" w:rsidRPr="007E6378">
              <w:rPr>
                <w:rFonts w:ascii="Times New Roman" w:eastAsia="Times New Roman" w:hAnsi="Times New Roman" w:cs="Times New Roman"/>
                <w:sz w:val="28"/>
                <w:lang w:val="kk-KZ"/>
              </w:rPr>
              <w:t>Шикі сүтті тасмалдаудың оңтайлы жолдары</w:t>
            </w:r>
            <w:r w:rsidR="00F16836">
              <w:rPr>
                <w:rFonts w:ascii="Times New Roman" w:eastAsia="Times New Roman" w:hAnsi="Times New Roman" w:cs="Times New Roman"/>
                <w:sz w:val="28"/>
              </w:rPr>
              <w:t xml:space="preserve"> ……………</w:t>
            </w:r>
            <w:r w:rsidR="007E6378">
              <w:rPr>
                <w:rFonts w:ascii="Times New Roman" w:eastAsia="Times New Roman" w:hAnsi="Times New Roman" w:cs="Times New Roman"/>
                <w:sz w:val="28"/>
              </w:rPr>
              <w:t>………</w:t>
            </w:r>
            <w:r w:rsidR="00B449D4">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7E6378">
            <w:pPr>
              <w:suppressAutoHyphens/>
              <w:spacing w:after="0" w:line="240" w:lineRule="auto"/>
              <w:jc w:val="both"/>
              <w:rPr>
                <w:lang w:val="kk-KZ"/>
              </w:rPr>
            </w:pPr>
            <w:r>
              <w:rPr>
                <w:rFonts w:ascii="Times New Roman" w:eastAsia="Times New Roman" w:hAnsi="Times New Roman" w:cs="Times New Roman"/>
                <w:color w:val="000000"/>
                <w:sz w:val="28"/>
              </w:rPr>
              <w:t>1</w:t>
            </w:r>
            <w:r w:rsidR="009B6DA3">
              <w:rPr>
                <w:rFonts w:ascii="Times New Roman" w:eastAsia="Times New Roman" w:hAnsi="Times New Roman" w:cs="Times New Roman"/>
                <w:color w:val="000000"/>
                <w:sz w:val="28"/>
                <w:lang w:val="kk-KZ"/>
              </w:rPr>
              <w:t>5</w:t>
            </w:r>
          </w:p>
        </w:tc>
      </w:tr>
      <w:tr w:rsidR="00886D64" w:rsidTr="00B449D4">
        <w:trPr>
          <w:trHeight w:val="1"/>
        </w:trPr>
        <w:tc>
          <w:tcPr>
            <w:tcW w:w="426" w:type="dxa"/>
            <w:shd w:val="clear" w:color="000000" w:fill="FFFFFF"/>
            <w:tcMar>
              <w:left w:w="108" w:type="dxa"/>
              <w:right w:w="108" w:type="dxa"/>
            </w:tcMar>
          </w:tcPr>
          <w:p w:rsidR="00886D64" w:rsidRDefault="002A268D">
            <w:pPr>
              <w:suppressAutoHyphens/>
              <w:spacing w:after="0" w:line="240" w:lineRule="auto"/>
              <w:jc w:val="both"/>
            </w:pPr>
            <w:r>
              <w:rPr>
                <w:rFonts w:ascii="Times New Roman" w:eastAsia="Times New Roman" w:hAnsi="Times New Roman" w:cs="Times New Roman"/>
                <w:color w:val="000000"/>
                <w:sz w:val="28"/>
              </w:rPr>
              <w:t xml:space="preserve"> </w:t>
            </w:r>
            <w:r w:rsidR="00F16836">
              <w:rPr>
                <w:rFonts w:ascii="Times New Roman" w:eastAsia="Times New Roman" w:hAnsi="Times New Roman" w:cs="Times New Roman"/>
                <w:color w:val="000000"/>
                <w:sz w:val="28"/>
              </w:rPr>
              <w:t>2</w:t>
            </w:r>
          </w:p>
        </w:tc>
        <w:tc>
          <w:tcPr>
            <w:tcW w:w="8660" w:type="dxa"/>
            <w:shd w:val="clear" w:color="000000" w:fill="FFFFFF"/>
            <w:tcMar>
              <w:left w:w="108" w:type="dxa"/>
              <w:right w:w="108" w:type="dxa"/>
            </w:tcMar>
          </w:tcPr>
          <w:p w:rsidR="00886D64" w:rsidRPr="00B13A93" w:rsidRDefault="007E6378" w:rsidP="00B449D4">
            <w:pPr>
              <w:suppressAutoHyphens/>
              <w:spacing w:after="0" w:line="240" w:lineRule="auto"/>
              <w:ind w:left="-108"/>
              <w:jc w:val="both"/>
              <w:rPr>
                <w:rFonts w:ascii="Times New Roman" w:eastAsia="Times New Roman" w:hAnsi="Times New Roman" w:cs="Times New Roman"/>
                <w:sz w:val="28"/>
                <w:lang w:val="kk-KZ"/>
              </w:rPr>
            </w:pPr>
            <w:r w:rsidRPr="007E6378">
              <w:rPr>
                <w:rFonts w:ascii="Times New Roman" w:eastAsia="Times New Roman" w:hAnsi="Times New Roman" w:cs="Times New Roman"/>
                <w:sz w:val="28"/>
                <w:lang w:val="kk-KZ"/>
              </w:rPr>
              <w:t>Биологиялық қауіпсіз сүт өнімдері</w:t>
            </w:r>
            <w:r>
              <w:rPr>
                <w:rFonts w:ascii="Times New Roman" w:eastAsia="Times New Roman" w:hAnsi="Times New Roman" w:cs="Times New Roman"/>
                <w:sz w:val="28"/>
                <w:lang w:val="kk-KZ"/>
              </w:rPr>
              <w:t>...................................................</w:t>
            </w:r>
            <w:r w:rsidR="00B449D4">
              <w:rPr>
                <w:rFonts w:ascii="Times New Roman" w:eastAsia="Times New Roman" w:hAnsi="Times New Roman" w:cs="Times New Roman"/>
                <w:sz w:val="28"/>
                <w:lang w:val="kk-KZ"/>
              </w:rPr>
              <w:t>...........</w:t>
            </w:r>
          </w:p>
        </w:tc>
        <w:tc>
          <w:tcPr>
            <w:tcW w:w="660" w:type="dxa"/>
            <w:shd w:val="clear" w:color="000000" w:fill="FFFFFF"/>
            <w:tcMar>
              <w:left w:w="108" w:type="dxa"/>
              <w:right w:w="108" w:type="dxa"/>
            </w:tcMar>
          </w:tcPr>
          <w:p w:rsidR="00886D64" w:rsidRPr="007E6378" w:rsidRDefault="007E6378">
            <w:pPr>
              <w:suppressAutoHyphens/>
              <w:spacing w:after="0" w:line="240" w:lineRule="auto"/>
              <w:jc w:val="both"/>
              <w:rPr>
                <w:rFonts w:ascii="Times New Roman" w:hAnsi="Times New Roman" w:cs="Times New Roman"/>
                <w:sz w:val="28"/>
                <w:szCs w:val="28"/>
              </w:rPr>
            </w:pPr>
            <w:r w:rsidRPr="007E6378">
              <w:rPr>
                <w:rFonts w:ascii="Times New Roman" w:hAnsi="Times New Roman" w:cs="Times New Roman"/>
                <w:sz w:val="28"/>
                <w:szCs w:val="28"/>
              </w:rPr>
              <w:t>16</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7E6378" w:rsidRDefault="007513AD" w:rsidP="002A268D">
            <w:pPr>
              <w:suppressAutoHyphens/>
              <w:spacing w:after="0" w:line="240" w:lineRule="auto"/>
              <w:ind w:left="-108"/>
              <w:jc w:val="both"/>
            </w:pPr>
            <w:r>
              <w:rPr>
                <w:rFonts w:ascii="Times New Roman" w:eastAsia="Times New Roman" w:hAnsi="Times New Roman" w:cs="Times New Roman"/>
                <w:sz w:val="28"/>
              </w:rPr>
              <w:t xml:space="preserve">2.1 </w:t>
            </w:r>
            <w:r w:rsidR="007E6378" w:rsidRPr="007E6378">
              <w:rPr>
                <w:rFonts w:ascii="Times New Roman" w:eastAsia="Times New Roman" w:hAnsi="Times New Roman" w:cs="Times New Roman"/>
                <w:sz w:val="28"/>
              </w:rPr>
              <w:t>Сүт өндірудің санитарлық жай</w:t>
            </w:r>
            <w:r w:rsidR="00B13A93">
              <w:rPr>
                <w:rFonts w:ascii="Times New Roman" w:eastAsia="Times New Roman" w:hAnsi="Times New Roman" w:cs="Times New Roman"/>
                <w:sz w:val="28"/>
              </w:rPr>
              <w:t>-күйін микробиологиялық бақылау</w:t>
            </w:r>
            <w:r w:rsidR="00F16836" w:rsidRPr="007E6378">
              <w:rPr>
                <w:rFonts w:ascii="Times New Roman" w:eastAsia="Times New Roman" w:hAnsi="Times New Roman" w:cs="Times New Roman"/>
                <w:sz w:val="28"/>
              </w:rPr>
              <w:t>……………………………</w:t>
            </w:r>
            <w:r w:rsidR="00B85EB5" w:rsidRPr="007E6378">
              <w:rPr>
                <w:rFonts w:ascii="Times New Roman" w:eastAsia="Times New Roman" w:hAnsi="Times New Roman" w:cs="Times New Roman"/>
                <w:sz w:val="28"/>
              </w:rPr>
              <w:t>………………………</w:t>
            </w:r>
            <w:r w:rsidR="007E6378">
              <w:rPr>
                <w:rFonts w:ascii="Times New Roman" w:eastAsia="Times New Roman" w:hAnsi="Times New Roman" w:cs="Times New Roman"/>
                <w:sz w:val="28"/>
              </w:rPr>
              <w:t>…………</w:t>
            </w:r>
            <w:r w:rsidR="00B449D4">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7E6378" w:rsidRDefault="007E6378">
            <w:pPr>
              <w:suppressAutoHyphens/>
              <w:spacing w:after="0" w:line="240" w:lineRule="auto"/>
              <w:jc w:val="both"/>
              <w:rPr>
                <w:rFonts w:ascii="Times New Roman" w:hAnsi="Times New Roman" w:cs="Times New Roman"/>
                <w:sz w:val="28"/>
                <w:szCs w:val="28"/>
              </w:rPr>
            </w:pPr>
          </w:p>
          <w:p w:rsidR="00886D64" w:rsidRPr="007E6378" w:rsidRDefault="007E6378">
            <w:pPr>
              <w:suppressAutoHyphens/>
              <w:spacing w:after="0" w:line="240" w:lineRule="auto"/>
              <w:jc w:val="both"/>
              <w:rPr>
                <w:rFonts w:ascii="Times New Roman" w:hAnsi="Times New Roman" w:cs="Times New Roman"/>
                <w:sz w:val="28"/>
                <w:szCs w:val="28"/>
              </w:rPr>
            </w:pPr>
            <w:r w:rsidRPr="007E6378">
              <w:rPr>
                <w:rFonts w:ascii="Times New Roman" w:hAnsi="Times New Roman" w:cs="Times New Roman"/>
                <w:sz w:val="28"/>
                <w:szCs w:val="28"/>
              </w:rPr>
              <w:t>1</w:t>
            </w:r>
            <w:r>
              <w:rPr>
                <w:rFonts w:ascii="Times New Roman" w:hAnsi="Times New Roman" w:cs="Times New Roman"/>
                <w:sz w:val="28"/>
                <w:szCs w:val="28"/>
              </w:rPr>
              <w:t>9</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7E6378" w:rsidRDefault="007513AD" w:rsidP="002A268D">
            <w:pPr>
              <w:suppressAutoHyphens/>
              <w:spacing w:after="0" w:line="240" w:lineRule="auto"/>
              <w:ind w:left="-108"/>
              <w:jc w:val="both"/>
            </w:pPr>
            <w:r>
              <w:rPr>
                <w:rFonts w:ascii="Times New Roman" w:eastAsia="Times New Roman" w:hAnsi="Times New Roman" w:cs="Times New Roman"/>
                <w:sz w:val="28"/>
              </w:rPr>
              <w:t xml:space="preserve">2.2 </w:t>
            </w:r>
            <w:r w:rsidR="007E6378" w:rsidRPr="007E6378">
              <w:rPr>
                <w:rFonts w:ascii="Times New Roman" w:eastAsia="Times New Roman" w:hAnsi="Times New Roman" w:cs="Times New Roman"/>
                <w:sz w:val="28"/>
                <w:lang w:val="kk-KZ"/>
              </w:rPr>
              <w:t>Сүт сапасы мен қауіпсіздігін арттырудың ағымды жолдары</w:t>
            </w:r>
            <w:r w:rsidR="007E6378">
              <w:rPr>
                <w:rFonts w:ascii="Times New Roman" w:eastAsia="Times New Roman" w:hAnsi="Times New Roman" w:cs="Times New Roman"/>
                <w:sz w:val="28"/>
                <w:lang w:val="kk-KZ"/>
              </w:rPr>
              <w:t>.........</w:t>
            </w:r>
            <w:r w:rsidR="00B449D4">
              <w:rPr>
                <w:rFonts w:ascii="Times New Roman" w:eastAsia="Times New Roman" w:hAnsi="Times New Roman" w:cs="Times New Roman"/>
                <w:sz w:val="28"/>
                <w:lang w:val="kk-KZ"/>
              </w:rPr>
              <w:t>...</w:t>
            </w:r>
            <w:r w:rsidR="002A268D">
              <w:rPr>
                <w:rFonts w:ascii="Times New Roman" w:eastAsia="Times New Roman" w:hAnsi="Times New Roman" w:cs="Times New Roman"/>
                <w:sz w:val="28"/>
                <w:lang w:val="kk-KZ"/>
              </w:rPr>
              <w:t>..</w:t>
            </w:r>
          </w:p>
        </w:tc>
        <w:tc>
          <w:tcPr>
            <w:tcW w:w="660" w:type="dxa"/>
            <w:shd w:val="clear" w:color="000000" w:fill="FFFFFF"/>
            <w:tcMar>
              <w:left w:w="108" w:type="dxa"/>
              <w:right w:w="108" w:type="dxa"/>
            </w:tcMar>
          </w:tcPr>
          <w:p w:rsidR="00886D64" w:rsidRPr="009B6DA3" w:rsidRDefault="00F16836">
            <w:pPr>
              <w:suppressAutoHyphens/>
              <w:spacing w:after="0" w:line="240" w:lineRule="auto"/>
              <w:jc w:val="both"/>
              <w:rPr>
                <w:lang w:val="kk-KZ"/>
              </w:rPr>
            </w:pPr>
            <w:r>
              <w:rPr>
                <w:rFonts w:ascii="Times New Roman" w:eastAsia="Times New Roman" w:hAnsi="Times New Roman" w:cs="Times New Roman"/>
                <w:color w:val="000000"/>
                <w:sz w:val="28"/>
              </w:rPr>
              <w:t>2</w:t>
            </w:r>
            <w:r w:rsidR="009B6DA3">
              <w:rPr>
                <w:rFonts w:ascii="Times New Roman" w:eastAsia="Times New Roman" w:hAnsi="Times New Roman" w:cs="Times New Roman"/>
                <w:color w:val="000000"/>
                <w:sz w:val="28"/>
                <w:lang w:val="kk-KZ"/>
              </w:rPr>
              <w:t>4</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1C26B5" w:rsidRDefault="007513AD" w:rsidP="002A268D">
            <w:pPr>
              <w:suppressAutoHyphens/>
              <w:spacing w:after="0" w:line="240" w:lineRule="auto"/>
              <w:ind w:left="-108"/>
              <w:jc w:val="both"/>
              <w:rPr>
                <w:rFonts w:ascii="Times New Roman" w:eastAsia="Times New Roman" w:hAnsi="Times New Roman" w:cs="Times New Roman"/>
                <w:color w:val="000000"/>
                <w:sz w:val="28"/>
                <w:lang w:val="kk-KZ"/>
              </w:rPr>
            </w:pPr>
            <w:r>
              <w:rPr>
                <w:rFonts w:ascii="Times New Roman" w:eastAsia="Times New Roman" w:hAnsi="Times New Roman" w:cs="Times New Roman"/>
                <w:sz w:val="28"/>
              </w:rPr>
              <w:t xml:space="preserve">2.3 </w:t>
            </w:r>
            <w:r w:rsidR="001C26B5" w:rsidRPr="001C26B5">
              <w:rPr>
                <w:rFonts w:ascii="Times New Roman" w:eastAsia="Times New Roman" w:hAnsi="Times New Roman" w:cs="Times New Roman"/>
                <w:color w:val="000000"/>
                <w:sz w:val="28"/>
                <w:lang w:val="kk-KZ"/>
              </w:rPr>
              <w:t>Сүт өнімдерін тиімді салқындату</w:t>
            </w:r>
            <w:r w:rsidR="001C26B5">
              <w:rPr>
                <w:rFonts w:ascii="Times New Roman" w:eastAsia="Times New Roman" w:hAnsi="Times New Roman" w:cs="Times New Roman"/>
                <w:color w:val="000000"/>
                <w:sz w:val="28"/>
                <w:lang w:val="kk-KZ"/>
              </w:rPr>
              <w:t>......................................................</w:t>
            </w:r>
            <w:r w:rsidR="00B449D4">
              <w:rPr>
                <w:rFonts w:ascii="Times New Roman" w:eastAsia="Times New Roman" w:hAnsi="Times New Roman" w:cs="Times New Roman"/>
                <w:color w:val="000000"/>
                <w:sz w:val="28"/>
                <w:lang w:val="kk-KZ"/>
              </w:rPr>
              <w:t>...</w:t>
            </w:r>
            <w:r w:rsidR="002A268D">
              <w:rPr>
                <w:rFonts w:ascii="Times New Roman" w:eastAsia="Times New Roman" w:hAnsi="Times New Roman" w:cs="Times New Roman"/>
                <w:color w:val="000000"/>
                <w:sz w:val="28"/>
                <w:lang w:val="kk-KZ"/>
              </w:rPr>
              <w:t>..</w:t>
            </w:r>
          </w:p>
        </w:tc>
        <w:tc>
          <w:tcPr>
            <w:tcW w:w="660" w:type="dxa"/>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color w:val="000000"/>
                <w:sz w:val="28"/>
              </w:rPr>
              <w:t>2</w:t>
            </w:r>
            <w:r w:rsidR="001C26B5">
              <w:rPr>
                <w:rFonts w:ascii="Times New Roman" w:eastAsia="Times New Roman" w:hAnsi="Times New Roman" w:cs="Times New Roman"/>
                <w:color w:val="000000"/>
                <w:sz w:val="28"/>
              </w:rPr>
              <w:t>5</w:t>
            </w:r>
          </w:p>
        </w:tc>
      </w:tr>
      <w:tr w:rsidR="00886D64" w:rsidTr="00B449D4">
        <w:trPr>
          <w:trHeight w:val="1"/>
        </w:trPr>
        <w:tc>
          <w:tcPr>
            <w:tcW w:w="426" w:type="dxa"/>
            <w:shd w:val="clear" w:color="000000" w:fill="FFFFFF"/>
            <w:tcMar>
              <w:left w:w="108" w:type="dxa"/>
              <w:right w:w="108" w:type="dxa"/>
            </w:tcMar>
          </w:tcPr>
          <w:p w:rsidR="00886D64" w:rsidRDefault="002A268D">
            <w:pPr>
              <w:suppressAutoHyphens/>
              <w:spacing w:after="0" w:line="240" w:lineRule="auto"/>
              <w:jc w:val="both"/>
            </w:pPr>
            <w:r>
              <w:rPr>
                <w:rFonts w:ascii="Times New Roman" w:eastAsia="Times New Roman" w:hAnsi="Times New Roman" w:cs="Times New Roman"/>
                <w:color w:val="000000"/>
                <w:sz w:val="28"/>
              </w:rPr>
              <w:t xml:space="preserve"> </w:t>
            </w:r>
            <w:r w:rsidR="00F16836">
              <w:rPr>
                <w:rFonts w:ascii="Times New Roman" w:eastAsia="Times New Roman" w:hAnsi="Times New Roman" w:cs="Times New Roman"/>
                <w:color w:val="000000"/>
                <w:sz w:val="28"/>
              </w:rPr>
              <w:t>3</w:t>
            </w:r>
          </w:p>
        </w:tc>
        <w:tc>
          <w:tcPr>
            <w:tcW w:w="8660" w:type="dxa"/>
            <w:shd w:val="clear" w:color="000000" w:fill="FFFFFF"/>
            <w:tcMar>
              <w:left w:w="108" w:type="dxa"/>
              <w:right w:w="108" w:type="dxa"/>
            </w:tcMar>
          </w:tcPr>
          <w:p w:rsidR="00886D64" w:rsidRPr="001C26B5" w:rsidRDefault="001C26B5" w:rsidP="00B449D4">
            <w:pPr>
              <w:widowControl w:val="0"/>
              <w:spacing w:after="0" w:line="240" w:lineRule="auto"/>
              <w:ind w:left="-108"/>
              <w:jc w:val="both"/>
              <w:rPr>
                <w:rFonts w:ascii="Times New Roman" w:eastAsia="Times New Roman" w:hAnsi="Times New Roman" w:cs="Times New Roman"/>
                <w:sz w:val="28"/>
              </w:rPr>
            </w:pPr>
            <w:r>
              <w:rPr>
                <w:rFonts w:ascii="Times New Roman" w:eastAsia="Times New Roman" w:hAnsi="Times New Roman" w:cs="Times New Roman"/>
                <w:sz w:val="28"/>
              </w:rPr>
              <w:t>А</w:t>
            </w:r>
            <w:r w:rsidRPr="001C26B5">
              <w:rPr>
                <w:rFonts w:ascii="Times New Roman" w:eastAsia="Times New Roman" w:hAnsi="Times New Roman" w:cs="Times New Roman"/>
                <w:sz w:val="28"/>
              </w:rPr>
              <w:t xml:space="preserve">уру кезінде </w:t>
            </w:r>
            <w:r>
              <w:rPr>
                <w:rFonts w:ascii="Times New Roman" w:eastAsia="Times New Roman" w:hAnsi="Times New Roman" w:cs="Times New Roman"/>
                <w:sz w:val="28"/>
              </w:rPr>
              <w:t>сүтті</w:t>
            </w:r>
            <w:r w:rsidRPr="001C26B5">
              <w:rPr>
                <w:rFonts w:ascii="Times New Roman" w:eastAsia="Times New Roman" w:hAnsi="Times New Roman" w:cs="Times New Roman"/>
                <w:sz w:val="28"/>
              </w:rPr>
              <w:t xml:space="preserve"> ветеринариялық</w:t>
            </w:r>
            <w:r w:rsidR="00B51D58">
              <w:rPr>
                <w:rFonts w:ascii="Times New Roman" w:eastAsia="Times New Roman" w:hAnsi="Times New Roman" w:cs="Times New Roman"/>
                <w:sz w:val="28"/>
              </w:rPr>
              <w:t xml:space="preserve"> – санитарлық </w:t>
            </w:r>
            <w:r w:rsidRPr="001C26B5">
              <w:rPr>
                <w:rFonts w:ascii="Times New Roman" w:eastAsia="Times New Roman" w:hAnsi="Times New Roman" w:cs="Times New Roman"/>
                <w:sz w:val="28"/>
              </w:rPr>
              <w:t>сараптау</w:t>
            </w:r>
            <w:r>
              <w:rPr>
                <w:rFonts w:ascii="Times New Roman" w:eastAsia="Times New Roman" w:hAnsi="Times New Roman" w:cs="Times New Roman"/>
                <w:sz w:val="28"/>
              </w:rPr>
              <w:t>………</w:t>
            </w:r>
            <w:r w:rsidR="00B51D58">
              <w:rPr>
                <w:rFonts w:ascii="Times New Roman" w:eastAsia="Times New Roman" w:hAnsi="Times New Roman" w:cs="Times New Roman"/>
                <w:sz w:val="28"/>
              </w:rPr>
              <w:t>………………………………………………………</w:t>
            </w:r>
            <w:r w:rsidR="00B449D4">
              <w:rPr>
                <w:rFonts w:ascii="Times New Roman" w:eastAsia="Times New Roman" w:hAnsi="Times New Roman" w:cs="Times New Roman"/>
                <w:sz w:val="28"/>
              </w:rPr>
              <w:t>……...</w:t>
            </w:r>
          </w:p>
        </w:tc>
        <w:tc>
          <w:tcPr>
            <w:tcW w:w="660" w:type="dxa"/>
            <w:shd w:val="clear" w:color="000000" w:fill="FFFFFF"/>
            <w:tcMar>
              <w:left w:w="108" w:type="dxa"/>
              <w:right w:w="108" w:type="dxa"/>
            </w:tcMar>
          </w:tcPr>
          <w:p w:rsidR="00B51D58" w:rsidRDefault="00B51D58">
            <w:pPr>
              <w:suppressAutoHyphens/>
              <w:spacing w:after="0" w:line="240" w:lineRule="auto"/>
              <w:jc w:val="both"/>
              <w:rPr>
                <w:rFonts w:ascii="Times New Roman" w:eastAsia="Times New Roman" w:hAnsi="Times New Roman" w:cs="Times New Roman"/>
                <w:color w:val="000000"/>
                <w:sz w:val="28"/>
              </w:rPr>
            </w:pPr>
          </w:p>
          <w:p w:rsidR="00886D64" w:rsidRDefault="00F16836">
            <w:pPr>
              <w:suppressAutoHyphens/>
              <w:spacing w:after="0" w:line="240" w:lineRule="auto"/>
              <w:jc w:val="both"/>
            </w:pPr>
            <w:r>
              <w:rPr>
                <w:rFonts w:ascii="Times New Roman" w:eastAsia="Times New Roman" w:hAnsi="Times New Roman" w:cs="Times New Roman"/>
                <w:color w:val="000000"/>
                <w:sz w:val="28"/>
              </w:rPr>
              <w:t>2</w:t>
            </w:r>
            <w:r w:rsidR="001C26B5">
              <w:rPr>
                <w:rFonts w:ascii="Times New Roman" w:eastAsia="Times New Roman" w:hAnsi="Times New Roman" w:cs="Times New Roman"/>
                <w:color w:val="000000"/>
                <w:sz w:val="28"/>
              </w:rPr>
              <w:t>7</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1C26B5" w:rsidRDefault="007513AD" w:rsidP="002A268D">
            <w:pPr>
              <w:suppressAutoHyphens/>
              <w:spacing w:after="0" w:line="240" w:lineRule="auto"/>
              <w:ind w:left="-108"/>
              <w:jc w:val="both"/>
            </w:pPr>
            <w:r>
              <w:rPr>
                <w:rFonts w:ascii="Times New Roman" w:eastAsia="Times New Roman" w:hAnsi="Times New Roman" w:cs="Times New Roman"/>
                <w:color w:val="000000"/>
                <w:sz w:val="28"/>
              </w:rPr>
              <w:t xml:space="preserve">3.1 </w:t>
            </w:r>
            <w:r w:rsidR="001C26B5">
              <w:rPr>
                <w:rFonts w:ascii="Times New Roman" w:eastAsia="Times New Roman" w:hAnsi="Times New Roman" w:cs="Times New Roman"/>
                <w:sz w:val="28"/>
              </w:rPr>
              <w:t>М</w:t>
            </w:r>
            <w:r w:rsidR="001C26B5" w:rsidRPr="001C26B5">
              <w:rPr>
                <w:rFonts w:ascii="Times New Roman" w:eastAsia="Times New Roman" w:hAnsi="Times New Roman" w:cs="Times New Roman"/>
                <w:sz w:val="28"/>
              </w:rPr>
              <w:t xml:space="preserve">астит кезінде </w:t>
            </w:r>
            <w:r w:rsidR="001C26B5">
              <w:rPr>
                <w:rFonts w:ascii="Times New Roman" w:eastAsia="Times New Roman" w:hAnsi="Times New Roman" w:cs="Times New Roman"/>
                <w:sz w:val="28"/>
              </w:rPr>
              <w:t>с</w:t>
            </w:r>
            <w:r w:rsidR="001C26B5" w:rsidRPr="001C26B5">
              <w:rPr>
                <w:rFonts w:ascii="Times New Roman" w:eastAsia="Times New Roman" w:hAnsi="Times New Roman" w:cs="Times New Roman"/>
                <w:sz w:val="28"/>
              </w:rPr>
              <w:t>үтті ветеринариялық</w:t>
            </w:r>
            <w:r w:rsidR="00B51D58">
              <w:rPr>
                <w:rFonts w:ascii="Times New Roman" w:eastAsia="Times New Roman" w:hAnsi="Times New Roman" w:cs="Times New Roman"/>
                <w:sz w:val="28"/>
              </w:rPr>
              <w:t xml:space="preserve"> – санитарлық </w:t>
            </w:r>
            <w:r w:rsidR="001C26B5" w:rsidRPr="001C26B5">
              <w:rPr>
                <w:rFonts w:ascii="Times New Roman" w:eastAsia="Times New Roman" w:hAnsi="Times New Roman" w:cs="Times New Roman"/>
                <w:sz w:val="28"/>
              </w:rPr>
              <w:t>сараптау</w:t>
            </w:r>
            <w:r w:rsidR="001C26B5">
              <w:rPr>
                <w:rFonts w:ascii="Times New Roman" w:eastAsia="Times New Roman" w:hAnsi="Times New Roman" w:cs="Times New Roman"/>
                <w:sz w:val="28"/>
              </w:rPr>
              <w:t>……</w:t>
            </w:r>
            <w:r w:rsidR="00B51D58">
              <w:rPr>
                <w:rFonts w:ascii="Times New Roman" w:eastAsia="Times New Roman" w:hAnsi="Times New Roman" w:cs="Times New Roman"/>
                <w:sz w:val="28"/>
              </w:rPr>
              <w:t>…………………………………………………………</w:t>
            </w:r>
            <w:r w:rsidR="00B449D4">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B51D58" w:rsidRDefault="00B51D58">
            <w:pPr>
              <w:suppressAutoHyphens/>
              <w:spacing w:after="0" w:line="240" w:lineRule="auto"/>
              <w:jc w:val="both"/>
              <w:rPr>
                <w:rFonts w:ascii="Times New Roman" w:eastAsia="Times New Roman" w:hAnsi="Times New Roman" w:cs="Times New Roman"/>
                <w:color w:val="000000"/>
                <w:sz w:val="28"/>
              </w:rPr>
            </w:pPr>
          </w:p>
          <w:p w:rsidR="00886D64" w:rsidRDefault="00F16836">
            <w:pPr>
              <w:suppressAutoHyphens/>
              <w:spacing w:after="0" w:line="240" w:lineRule="auto"/>
              <w:jc w:val="both"/>
            </w:pPr>
            <w:r>
              <w:rPr>
                <w:rFonts w:ascii="Times New Roman" w:eastAsia="Times New Roman" w:hAnsi="Times New Roman" w:cs="Times New Roman"/>
                <w:color w:val="000000"/>
                <w:sz w:val="28"/>
              </w:rPr>
              <w:t>2</w:t>
            </w:r>
            <w:r w:rsidR="001C26B5">
              <w:rPr>
                <w:rFonts w:ascii="Times New Roman" w:eastAsia="Times New Roman" w:hAnsi="Times New Roman" w:cs="Times New Roman"/>
                <w:color w:val="000000"/>
                <w:sz w:val="28"/>
              </w:rPr>
              <w:t>7</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Default="007513AD" w:rsidP="002A268D">
            <w:pPr>
              <w:suppressAutoHyphens/>
              <w:spacing w:after="0" w:line="240" w:lineRule="auto"/>
              <w:ind w:left="-108"/>
              <w:jc w:val="both"/>
            </w:pPr>
            <w:r>
              <w:rPr>
                <w:rFonts w:ascii="Times New Roman" w:eastAsia="Times New Roman" w:hAnsi="Times New Roman" w:cs="Times New Roman"/>
                <w:color w:val="000000"/>
                <w:sz w:val="28"/>
              </w:rPr>
              <w:t xml:space="preserve">3.2 </w:t>
            </w:r>
            <w:r w:rsidR="001C26B5" w:rsidRPr="001C26B5">
              <w:rPr>
                <w:rFonts w:ascii="Times New Roman" w:eastAsia="Times New Roman" w:hAnsi="Times New Roman" w:cs="Times New Roman"/>
                <w:sz w:val="28"/>
              </w:rPr>
              <w:t>Эндометрит кезінде сүтті ветеринариялық</w:t>
            </w:r>
            <w:r w:rsidR="00B51D58">
              <w:rPr>
                <w:rFonts w:ascii="Times New Roman" w:eastAsia="Times New Roman" w:hAnsi="Times New Roman" w:cs="Times New Roman"/>
                <w:sz w:val="28"/>
              </w:rPr>
              <w:t xml:space="preserve"> – санитарлық </w:t>
            </w:r>
            <w:r w:rsidR="001C26B5" w:rsidRPr="001C26B5">
              <w:rPr>
                <w:rFonts w:ascii="Times New Roman" w:eastAsia="Times New Roman" w:hAnsi="Times New Roman" w:cs="Times New Roman"/>
                <w:sz w:val="28"/>
              </w:rPr>
              <w:t>сараптау</w:t>
            </w:r>
            <w:r w:rsidR="00B51D58">
              <w:rPr>
                <w:rFonts w:ascii="Times New Roman" w:eastAsia="Times New Roman" w:hAnsi="Times New Roman" w:cs="Times New Roman"/>
                <w:sz w:val="28"/>
              </w:rPr>
              <w:t>………………………………………………………………</w:t>
            </w:r>
            <w:r w:rsidR="00B449D4">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B51D58" w:rsidRDefault="00B51D58">
            <w:pPr>
              <w:suppressAutoHyphens/>
              <w:spacing w:after="0" w:line="240" w:lineRule="auto"/>
              <w:jc w:val="both"/>
              <w:rPr>
                <w:rFonts w:ascii="Times New Roman" w:eastAsia="Times New Roman" w:hAnsi="Times New Roman" w:cs="Times New Roman"/>
                <w:color w:val="000000"/>
                <w:sz w:val="28"/>
              </w:rPr>
            </w:pPr>
          </w:p>
          <w:p w:rsidR="00886D64" w:rsidRPr="009B6DA3" w:rsidRDefault="009B6DA3">
            <w:pPr>
              <w:suppressAutoHyphens/>
              <w:spacing w:after="0" w:line="240" w:lineRule="auto"/>
              <w:jc w:val="both"/>
              <w:rPr>
                <w:lang w:val="kk-KZ"/>
              </w:rPr>
            </w:pPr>
            <w:r>
              <w:rPr>
                <w:rFonts w:ascii="Times New Roman" w:eastAsia="Times New Roman" w:hAnsi="Times New Roman" w:cs="Times New Roman"/>
                <w:color w:val="000000"/>
                <w:sz w:val="28"/>
                <w:lang w:val="kk-KZ"/>
              </w:rPr>
              <w:t>30</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Default="007513AD" w:rsidP="002A268D">
            <w:pPr>
              <w:suppressAutoHyphens/>
              <w:spacing w:after="0" w:line="240" w:lineRule="auto"/>
              <w:ind w:left="-108"/>
              <w:jc w:val="both"/>
            </w:pPr>
            <w:r>
              <w:rPr>
                <w:rFonts w:ascii="Times New Roman" w:eastAsia="Times New Roman" w:hAnsi="Times New Roman" w:cs="Times New Roman"/>
                <w:sz w:val="28"/>
                <w:lang w:val="kk-KZ"/>
              </w:rPr>
              <w:t xml:space="preserve">3.3 </w:t>
            </w:r>
            <w:r w:rsidR="001C26B5" w:rsidRPr="001C26B5">
              <w:rPr>
                <w:rFonts w:ascii="Times New Roman" w:eastAsia="Times New Roman" w:hAnsi="Times New Roman" w:cs="Times New Roman"/>
                <w:sz w:val="28"/>
                <w:lang w:val="kk-KZ"/>
              </w:rPr>
              <w:t>Туберкулез кезінде с</w:t>
            </w:r>
            <w:r w:rsidR="001C26B5" w:rsidRPr="001C26B5">
              <w:rPr>
                <w:rFonts w:ascii="Times New Roman" w:eastAsia="Times New Roman" w:hAnsi="Times New Roman" w:cs="Times New Roman"/>
                <w:color w:val="212121"/>
                <w:sz w:val="28"/>
                <w:shd w:val="clear" w:color="auto" w:fill="FFFFFF"/>
                <w:lang w:val="kk-KZ"/>
              </w:rPr>
              <w:t xml:space="preserve">үттің </w:t>
            </w:r>
            <w:r w:rsidR="001C26B5" w:rsidRPr="001C26B5">
              <w:rPr>
                <w:rFonts w:ascii="Times New Roman" w:eastAsia="Times New Roman" w:hAnsi="Times New Roman" w:cs="Times New Roman"/>
                <w:sz w:val="28"/>
                <w:lang w:val="kk-KZ"/>
              </w:rPr>
              <w:t xml:space="preserve">қауіпсіздік </w:t>
            </w:r>
            <w:r w:rsidR="00D71C95">
              <w:rPr>
                <w:rFonts w:ascii="Times New Roman" w:eastAsia="Times New Roman" w:hAnsi="Times New Roman" w:cs="Times New Roman"/>
                <w:sz w:val="28"/>
              </w:rPr>
              <w:t>белг</w:t>
            </w:r>
            <w:r w:rsidR="00D71C95" w:rsidRPr="001C26B5">
              <w:rPr>
                <w:rFonts w:ascii="Times New Roman" w:eastAsia="Times New Roman" w:hAnsi="Times New Roman" w:cs="Times New Roman"/>
                <w:color w:val="212121"/>
                <w:sz w:val="28"/>
                <w:shd w:val="clear" w:color="auto" w:fill="FFFFFF"/>
                <w:lang w:val="kk-KZ"/>
              </w:rPr>
              <w:t>і</w:t>
            </w:r>
            <w:r w:rsidR="00D71C95">
              <w:rPr>
                <w:rFonts w:ascii="Times New Roman" w:eastAsia="Times New Roman" w:hAnsi="Times New Roman" w:cs="Times New Roman"/>
                <w:sz w:val="28"/>
              </w:rPr>
              <w:t>лер</w:t>
            </w:r>
            <w:r w:rsidR="00D71C95" w:rsidRPr="001C26B5">
              <w:rPr>
                <w:rFonts w:ascii="Times New Roman" w:eastAsia="Times New Roman" w:hAnsi="Times New Roman" w:cs="Times New Roman"/>
                <w:color w:val="212121"/>
                <w:sz w:val="28"/>
                <w:shd w:val="clear" w:color="auto" w:fill="FFFFFF"/>
                <w:lang w:val="kk-KZ"/>
              </w:rPr>
              <w:t>і</w:t>
            </w:r>
            <w:r w:rsidR="00D71C95">
              <w:rPr>
                <w:rFonts w:ascii="Times New Roman" w:eastAsia="Times New Roman" w:hAnsi="Times New Roman" w:cs="Times New Roman"/>
                <w:sz w:val="28"/>
              </w:rPr>
              <w:t xml:space="preserve"> </w:t>
            </w:r>
            <w:r w:rsidR="001C26B5">
              <w:rPr>
                <w:rFonts w:ascii="Times New Roman" w:eastAsia="Times New Roman" w:hAnsi="Times New Roman" w:cs="Times New Roman"/>
                <w:sz w:val="28"/>
              </w:rPr>
              <w:t>………………</w:t>
            </w:r>
            <w:r w:rsidR="00D71C95">
              <w:rPr>
                <w:rFonts w:ascii="Times New Roman" w:eastAsia="Times New Roman" w:hAnsi="Times New Roman" w:cs="Times New Roman"/>
                <w:sz w:val="28"/>
              </w:rPr>
              <w:t>…</w:t>
            </w:r>
            <w:r w:rsidR="00B449D4">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F16836">
            <w:pPr>
              <w:suppressAutoHyphens/>
              <w:spacing w:after="0" w:line="240" w:lineRule="auto"/>
              <w:jc w:val="both"/>
              <w:rPr>
                <w:lang w:val="kk-KZ"/>
              </w:rPr>
            </w:pPr>
            <w:r>
              <w:rPr>
                <w:rFonts w:ascii="Times New Roman" w:eastAsia="Times New Roman" w:hAnsi="Times New Roman" w:cs="Times New Roman"/>
                <w:color w:val="000000"/>
                <w:sz w:val="28"/>
              </w:rPr>
              <w:t>3</w:t>
            </w:r>
            <w:r w:rsidR="009B6DA3">
              <w:rPr>
                <w:rFonts w:ascii="Times New Roman" w:eastAsia="Times New Roman" w:hAnsi="Times New Roman" w:cs="Times New Roman"/>
                <w:color w:val="000000"/>
                <w:sz w:val="28"/>
                <w:lang w:val="kk-KZ"/>
              </w:rPr>
              <w:t>1</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Default="007513AD" w:rsidP="002A268D">
            <w:pPr>
              <w:suppressAutoHyphens/>
              <w:spacing w:after="0" w:line="240" w:lineRule="auto"/>
              <w:ind w:left="-108"/>
              <w:jc w:val="both"/>
            </w:pPr>
            <w:r>
              <w:rPr>
                <w:rFonts w:ascii="Times New Roman" w:eastAsia="Times New Roman" w:hAnsi="Times New Roman" w:cs="Times New Roman"/>
                <w:sz w:val="28"/>
              </w:rPr>
              <w:t xml:space="preserve">3.4 </w:t>
            </w:r>
            <w:r w:rsidR="001C26B5">
              <w:rPr>
                <w:rFonts w:ascii="Times New Roman" w:eastAsia="Times New Roman" w:hAnsi="Times New Roman" w:cs="Times New Roman"/>
                <w:sz w:val="28"/>
              </w:rPr>
              <w:t>Б</w:t>
            </w:r>
            <w:r w:rsidR="00F16836">
              <w:rPr>
                <w:rFonts w:ascii="Times New Roman" w:eastAsia="Times New Roman" w:hAnsi="Times New Roman" w:cs="Times New Roman"/>
                <w:sz w:val="28"/>
              </w:rPr>
              <w:t>руцеллез кезінде</w:t>
            </w:r>
            <w:r w:rsidR="00D71C95">
              <w:rPr>
                <w:rFonts w:ascii="Times New Roman" w:eastAsia="Times New Roman" w:hAnsi="Times New Roman" w:cs="Times New Roman"/>
                <w:sz w:val="28"/>
              </w:rPr>
              <w:t xml:space="preserve"> </w:t>
            </w:r>
            <w:r w:rsidR="001C26B5" w:rsidRPr="001C26B5">
              <w:rPr>
                <w:rFonts w:ascii="Times New Roman" w:eastAsia="Times New Roman" w:hAnsi="Times New Roman" w:cs="Times New Roman"/>
                <w:sz w:val="28"/>
                <w:lang w:val="kk-KZ"/>
              </w:rPr>
              <w:t>с</w:t>
            </w:r>
            <w:r w:rsidR="001C26B5" w:rsidRPr="001C26B5">
              <w:rPr>
                <w:rFonts w:ascii="Times New Roman" w:eastAsia="Times New Roman" w:hAnsi="Times New Roman" w:cs="Times New Roman"/>
                <w:color w:val="212121"/>
                <w:sz w:val="28"/>
                <w:shd w:val="clear" w:color="auto" w:fill="FFFFFF"/>
                <w:lang w:val="kk-KZ"/>
              </w:rPr>
              <w:t>үттің</w:t>
            </w:r>
            <w:r w:rsidR="001C26B5">
              <w:rPr>
                <w:rFonts w:ascii="Times New Roman" w:eastAsia="Times New Roman" w:hAnsi="Times New Roman" w:cs="Times New Roman"/>
                <w:sz w:val="28"/>
              </w:rPr>
              <w:t xml:space="preserve"> </w:t>
            </w:r>
            <w:r w:rsidR="00D71C95">
              <w:rPr>
                <w:rFonts w:ascii="Times New Roman" w:eastAsia="Times New Roman" w:hAnsi="Times New Roman" w:cs="Times New Roman"/>
                <w:sz w:val="28"/>
              </w:rPr>
              <w:t>қауіпсіздік белг</w:t>
            </w:r>
            <w:r w:rsidR="00D71C95" w:rsidRPr="001C26B5">
              <w:rPr>
                <w:rFonts w:ascii="Times New Roman" w:eastAsia="Times New Roman" w:hAnsi="Times New Roman" w:cs="Times New Roman"/>
                <w:color w:val="212121"/>
                <w:sz w:val="28"/>
                <w:shd w:val="clear" w:color="auto" w:fill="FFFFFF"/>
                <w:lang w:val="kk-KZ"/>
              </w:rPr>
              <w:t>і</w:t>
            </w:r>
            <w:r w:rsidR="00D71C95">
              <w:rPr>
                <w:rFonts w:ascii="Times New Roman" w:eastAsia="Times New Roman" w:hAnsi="Times New Roman" w:cs="Times New Roman"/>
                <w:sz w:val="28"/>
              </w:rPr>
              <w:t>лер</w:t>
            </w:r>
            <w:r w:rsidR="00D71C95" w:rsidRPr="001C26B5">
              <w:rPr>
                <w:rFonts w:ascii="Times New Roman" w:eastAsia="Times New Roman" w:hAnsi="Times New Roman" w:cs="Times New Roman"/>
                <w:color w:val="212121"/>
                <w:sz w:val="28"/>
                <w:shd w:val="clear" w:color="auto" w:fill="FFFFFF"/>
                <w:lang w:val="kk-KZ"/>
              </w:rPr>
              <w:t>і</w:t>
            </w:r>
            <w:r w:rsidR="00D71C95">
              <w:rPr>
                <w:rFonts w:ascii="Times New Roman" w:eastAsia="Times New Roman" w:hAnsi="Times New Roman" w:cs="Times New Roman"/>
                <w:sz w:val="28"/>
              </w:rPr>
              <w:t xml:space="preserve"> </w:t>
            </w:r>
            <w:r w:rsidR="00F16836">
              <w:rPr>
                <w:rFonts w:ascii="Times New Roman" w:eastAsia="Times New Roman" w:hAnsi="Times New Roman" w:cs="Times New Roman"/>
                <w:sz w:val="28"/>
              </w:rPr>
              <w:t>………………</w:t>
            </w:r>
            <w:r w:rsidR="00D71C95">
              <w:rPr>
                <w:rFonts w:ascii="Times New Roman" w:eastAsia="Times New Roman" w:hAnsi="Times New Roman" w:cs="Times New Roman"/>
                <w:sz w:val="28"/>
              </w:rPr>
              <w:t>…...</w:t>
            </w:r>
            <w:r w:rsidR="00B449D4">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F16836">
            <w:pPr>
              <w:suppressAutoHyphens/>
              <w:spacing w:after="0" w:line="240" w:lineRule="auto"/>
              <w:jc w:val="both"/>
              <w:rPr>
                <w:lang w:val="kk-KZ"/>
              </w:rPr>
            </w:pPr>
            <w:r>
              <w:rPr>
                <w:rFonts w:ascii="Times New Roman" w:eastAsia="Times New Roman" w:hAnsi="Times New Roman" w:cs="Times New Roman"/>
                <w:color w:val="000000"/>
                <w:sz w:val="28"/>
              </w:rPr>
              <w:t>3</w:t>
            </w:r>
            <w:r w:rsidR="009B6DA3">
              <w:rPr>
                <w:rFonts w:ascii="Times New Roman" w:eastAsia="Times New Roman" w:hAnsi="Times New Roman" w:cs="Times New Roman"/>
                <w:color w:val="000000"/>
                <w:sz w:val="28"/>
                <w:lang w:val="kk-KZ"/>
              </w:rPr>
              <w:t>4</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Default="00B449D4" w:rsidP="002A268D">
            <w:pPr>
              <w:suppressAutoHyphens/>
              <w:spacing w:after="0" w:line="240" w:lineRule="auto"/>
              <w:ind w:left="-108"/>
              <w:jc w:val="both"/>
            </w:pPr>
            <w:r>
              <w:rPr>
                <w:rFonts w:ascii="Times New Roman" w:eastAsia="Times New Roman" w:hAnsi="Times New Roman" w:cs="Times New Roman"/>
                <w:sz w:val="28"/>
              </w:rPr>
              <w:t xml:space="preserve">3.5 </w:t>
            </w:r>
            <w:r w:rsidR="002F1A5F">
              <w:rPr>
                <w:rFonts w:ascii="Times New Roman" w:eastAsia="Times New Roman" w:hAnsi="Times New Roman" w:cs="Times New Roman"/>
                <w:sz w:val="28"/>
                <w:lang w:val="kk-KZ"/>
              </w:rPr>
              <w:t>Ау</w:t>
            </w:r>
            <w:r w:rsidR="00D71C95" w:rsidRPr="00D71C95">
              <w:rPr>
                <w:rFonts w:ascii="Times New Roman" w:eastAsia="Times New Roman" w:hAnsi="Times New Roman" w:cs="Times New Roman"/>
                <w:sz w:val="28"/>
                <w:lang w:val="kk-KZ"/>
              </w:rPr>
              <w:t>сыл</w:t>
            </w:r>
            <w:r w:rsidR="00D71C95">
              <w:rPr>
                <w:rFonts w:ascii="Times New Roman" w:eastAsia="Times New Roman" w:hAnsi="Times New Roman" w:cs="Times New Roman"/>
                <w:b/>
                <w:sz w:val="28"/>
                <w:lang w:val="kk-KZ"/>
              </w:rPr>
              <w:t xml:space="preserve"> </w:t>
            </w:r>
            <w:r w:rsidR="001C26B5">
              <w:rPr>
                <w:rFonts w:ascii="Times New Roman" w:eastAsia="Times New Roman" w:hAnsi="Times New Roman" w:cs="Times New Roman"/>
                <w:sz w:val="28"/>
              </w:rPr>
              <w:t>кезінде</w:t>
            </w:r>
            <w:r w:rsidR="001C26B5" w:rsidRPr="001C26B5">
              <w:rPr>
                <w:rFonts w:ascii="Times New Roman" w:eastAsia="Times New Roman" w:hAnsi="Times New Roman" w:cs="Times New Roman"/>
                <w:sz w:val="28"/>
                <w:lang w:val="kk-KZ"/>
              </w:rPr>
              <w:t xml:space="preserve"> с</w:t>
            </w:r>
            <w:r w:rsidR="001C26B5" w:rsidRPr="001C26B5">
              <w:rPr>
                <w:rFonts w:ascii="Times New Roman" w:eastAsia="Times New Roman" w:hAnsi="Times New Roman" w:cs="Times New Roman"/>
                <w:color w:val="212121"/>
                <w:sz w:val="28"/>
                <w:shd w:val="clear" w:color="auto" w:fill="FFFFFF"/>
                <w:lang w:val="kk-KZ"/>
              </w:rPr>
              <w:t>үттің</w:t>
            </w:r>
            <w:r w:rsidR="001C26B5">
              <w:rPr>
                <w:rFonts w:ascii="Times New Roman" w:eastAsia="Times New Roman" w:hAnsi="Times New Roman" w:cs="Times New Roman"/>
                <w:sz w:val="28"/>
              </w:rPr>
              <w:t xml:space="preserve"> </w:t>
            </w:r>
            <w:r w:rsidR="00D71C95">
              <w:rPr>
                <w:rFonts w:ascii="Times New Roman" w:eastAsia="Times New Roman" w:hAnsi="Times New Roman" w:cs="Times New Roman"/>
                <w:sz w:val="28"/>
              </w:rPr>
              <w:t>қауіпсіздік белг</w:t>
            </w:r>
            <w:r w:rsidR="00D71C95" w:rsidRPr="001C26B5">
              <w:rPr>
                <w:rFonts w:ascii="Times New Roman" w:eastAsia="Times New Roman" w:hAnsi="Times New Roman" w:cs="Times New Roman"/>
                <w:color w:val="212121"/>
                <w:sz w:val="28"/>
                <w:shd w:val="clear" w:color="auto" w:fill="FFFFFF"/>
                <w:lang w:val="kk-KZ"/>
              </w:rPr>
              <w:t>і</w:t>
            </w:r>
            <w:r w:rsidR="00D71C95">
              <w:rPr>
                <w:rFonts w:ascii="Times New Roman" w:eastAsia="Times New Roman" w:hAnsi="Times New Roman" w:cs="Times New Roman"/>
                <w:sz w:val="28"/>
              </w:rPr>
              <w:t>лер</w:t>
            </w:r>
            <w:r w:rsidR="00D71C95" w:rsidRPr="001C26B5">
              <w:rPr>
                <w:rFonts w:ascii="Times New Roman" w:eastAsia="Times New Roman" w:hAnsi="Times New Roman" w:cs="Times New Roman"/>
                <w:color w:val="212121"/>
                <w:sz w:val="28"/>
                <w:shd w:val="clear" w:color="auto" w:fill="FFFFFF"/>
                <w:lang w:val="kk-KZ"/>
              </w:rPr>
              <w:t>і</w:t>
            </w:r>
            <w:r w:rsidR="00F16836">
              <w:rPr>
                <w:rFonts w:ascii="Times New Roman" w:eastAsia="Times New Roman" w:hAnsi="Times New Roman" w:cs="Times New Roman"/>
                <w:sz w:val="28"/>
              </w:rPr>
              <w:t xml:space="preserve"> ………………</w:t>
            </w:r>
            <w:r w:rsidR="00D71C95">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F16836">
            <w:pPr>
              <w:suppressAutoHyphens/>
              <w:spacing w:after="0" w:line="240" w:lineRule="auto"/>
              <w:jc w:val="both"/>
              <w:rPr>
                <w:lang w:val="kk-KZ"/>
              </w:rPr>
            </w:pPr>
            <w:r>
              <w:rPr>
                <w:rFonts w:ascii="Times New Roman" w:eastAsia="Times New Roman" w:hAnsi="Times New Roman" w:cs="Times New Roman"/>
                <w:color w:val="000000"/>
                <w:sz w:val="28"/>
              </w:rPr>
              <w:t>3</w:t>
            </w:r>
            <w:r w:rsidR="009B6DA3">
              <w:rPr>
                <w:rFonts w:ascii="Times New Roman" w:eastAsia="Times New Roman" w:hAnsi="Times New Roman" w:cs="Times New Roman"/>
                <w:color w:val="000000"/>
                <w:sz w:val="28"/>
                <w:lang w:val="kk-KZ"/>
              </w:rPr>
              <w:t>5</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D71C95" w:rsidRDefault="00B449D4" w:rsidP="002A268D">
            <w:pPr>
              <w:suppressAutoHyphens/>
              <w:spacing w:after="0" w:line="240" w:lineRule="auto"/>
              <w:ind w:left="-108"/>
              <w:jc w:val="both"/>
            </w:pPr>
            <w:r>
              <w:rPr>
                <w:rFonts w:ascii="Times New Roman" w:eastAsia="Times New Roman" w:hAnsi="Times New Roman" w:cs="Times New Roman"/>
                <w:color w:val="000000"/>
                <w:sz w:val="28"/>
              </w:rPr>
              <w:t xml:space="preserve">3.6 </w:t>
            </w:r>
            <w:r w:rsidR="00D71C95">
              <w:rPr>
                <w:rFonts w:ascii="Times New Roman" w:eastAsia="Times New Roman" w:hAnsi="Times New Roman" w:cs="Times New Roman"/>
                <w:color w:val="000000"/>
                <w:sz w:val="28"/>
                <w:shd w:val="clear" w:color="auto" w:fill="FFFFFF"/>
                <w:lang w:val="kk-KZ"/>
              </w:rPr>
              <w:t>Сүтте</w:t>
            </w:r>
            <w:r w:rsidR="00D71C95" w:rsidRPr="00D71C95">
              <w:rPr>
                <w:rFonts w:ascii="Times New Roman" w:eastAsia="Times New Roman" w:hAnsi="Times New Roman" w:cs="Times New Roman"/>
                <w:color w:val="000000"/>
                <w:sz w:val="28"/>
                <w:shd w:val="clear" w:color="auto" w:fill="FFFFFF"/>
                <w:lang w:val="kk-KZ"/>
              </w:rPr>
              <w:t xml:space="preserve"> антибиотиктің қалдық мөлшерін бақылау</w:t>
            </w:r>
            <w:r w:rsidR="00D71C95">
              <w:rPr>
                <w:rFonts w:ascii="Times New Roman" w:eastAsia="Times New Roman" w:hAnsi="Times New Roman" w:cs="Times New Roman"/>
                <w:color w:val="000000"/>
                <w:sz w:val="28"/>
                <w:shd w:val="clear" w:color="auto" w:fill="FFFFFF"/>
                <w:lang w:val="kk-KZ"/>
              </w:rPr>
              <w:t>............................</w:t>
            </w:r>
            <w:r>
              <w:rPr>
                <w:rFonts w:ascii="Times New Roman" w:eastAsia="Times New Roman" w:hAnsi="Times New Roman" w:cs="Times New Roman"/>
                <w:color w:val="000000"/>
                <w:sz w:val="28"/>
                <w:shd w:val="clear" w:color="auto" w:fill="FFFFFF"/>
                <w:lang w:val="kk-KZ"/>
              </w:rPr>
              <w:t>....</w:t>
            </w:r>
            <w:r w:rsidR="002A268D">
              <w:rPr>
                <w:rFonts w:ascii="Times New Roman" w:eastAsia="Times New Roman" w:hAnsi="Times New Roman" w:cs="Times New Roman"/>
                <w:color w:val="000000"/>
                <w:sz w:val="28"/>
                <w:shd w:val="clear" w:color="auto" w:fill="FFFFFF"/>
                <w:lang w:val="kk-KZ"/>
              </w:rPr>
              <w:t>..</w:t>
            </w:r>
          </w:p>
        </w:tc>
        <w:tc>
          <w:tcPr>
            <w:tcW w:w="660" w:type="dxa"/>
            <w:shd w:val="clear" w:color="000000" w:fill="FFFFFF"/>
            <w:tcMar>
              <w:left w:w="108" w:type="dxa"/>
              <w:right w:w="108" w:type="dxa"/>
            </w:tcMar>
          </w:tcPr>
          <w:p w:rsidR="00886D64" w:rsidRPr="009B6DA3" w:rsidRDefault="00F16836">
            <w:pPr>
              <w:suppressAutoHyphens/>
              <w:spacing w:after="0" w:line="240" w:lineRule="auto"/>
              <w:jc w:val="both"/>
              <w:rPr>
                <w:lang w:val="kk-KZ"/>
              </w:rPr>
            </w:pPr>
            <w:r>
              <w:rPr>
                <w:rFonts w:ascii="Times New Roman" w:eastAsia="Times New Roman" w:hAnsi="Times New Roman" w:cs="Times New Roman"/>
                <w:color w:val="000000"/>
                <w:sz w:val="28"/>
              </w:rPr>
              <w:t>3</w:t>
            </w:r>
            <w:r w:rsidR="009B6DA3">
              <w:rPr>
                <w:rFonts w:ascii="Times New Roman" w:eastAsia="Times New Roman" w:hAnsi="Times New Roman" w:cs="Times New Roman"/>
                <w:color w:val="000000"/>
                <w:sz w:val="28"/>
                <w:lang w:val="kk-KZ"/>
              </w:rPr>
              <w:t>6</w:t>
            </w:r>
          </w:p>
        </w:tc>
      </w:tr>
      <w:tr w:rsidR="00886D64" w:rsidTr="00B449D4">
        <w:trPr>
          <w:trHeight w:val="1"/>
        </w:trPr>
        <w:tc>
          <w:tcPr>
            <w:tcW w:w="426" w:type="dxa"/>
            <w:shd w:val="clear" w:color="000000" w:fill="FFFFFF"/>
            <w:tcMar>
              <w:left w:w="108" w:type="dxa"/>
              <w:right w:w="108" w:type="dxa"/>
            </w:tcMar>
          </w:tcPr>
          <w:p w:rsidR="00886D64" w:rsidRDefault="002A268D">
            <w:pPr>
              <w:suppressAutoHyphens/>
              <w:spacing w:after="0" w:line="240" w:lineRule="auto"/>
              <w:jc w:val="both"/>
            </w:pPr>
            <w:r>
              <w:rPr>
                <w:rFonts w:ascii="Times New Roman" w:eastAsia="Times New Roman" w:hAnsi="Times New Roman" w:cs="Times New Roman"/>
                <w:color w:val="000000"/>
                <w:sz w:val="28"/>
              </w:rPr>
              <w:t xml:space="preserve"> </w:t>
            </w:r>
            <w:r w:rsidR="00F16836">
              <w:rPr>
                <w:rFonts w:ascii="Times New Roman" w:eastAsia="Times New Roman" w:hAnsi="Times New Roman" w:cs="Times New Roman"/>
                <w:color w:val="000000"/>
                <w:sz w:val="28"/>
              </w:rPr>
              <w:t>4</w:t>
            </w:r>
          </w:p>
        </w:tc>
        <w:tc>
          <w:tcPr>
            <w:tcW w:w="8660" w:type="dxa"/>
            <w:shd w:val="clear" w:color="000000" w:fill="FFFFFF"/>
            <w:tcMar>
              <w:left w:w="108" w:type="dxa"/>
              <w:right w:w="108" w:type="dxa"/>
            </w:tcMar>
          </w:tcPr>
          <w:p w:rsidR="00886D64" w:rsidRPr="00D71C95" w:rsidRDefault="00D71C95" w:rsidP="00B449D4">
            <w:pPr>
              <w:widowControl w:val="0"/>
              <w:spacing w:after="0" w:line="240" w:lineRule="auto"/>
              <w:ind w:left="-108"/>
              <w:jc w:val="both"/>
              <w:rPr>
                <w:rFonts w:ascii="Times New Roman" w:eastAsia="Times New Roman" w:hAnsi="Times New Roman" w:cs="Times New Roman"/>
                <w:sz w:val="28"/>
                <w:shd w:val="clear" w:color="auto" w:fill="FFFFFF"/>
                <w:lang w:val="kk-KZ"/>
              </w:rPr>
            </w:pPr>
            <w:r w:rsidRPr="00D71C95">
              <w:rPr>
                <w:rFonts w:ascii="Times New Roman" w:eastAsia="Times New Roman" w:hAnsi="Times New Roman" w:cs="Times New Roman"/>
                <w:sz w:val="28"/>
                <w:shd w:val="clear" w:color="auto" w:fill="FFFFFF"/>
                <w:lang w:val="kk-KZ"/>
              </w:rPr>
              <w:t>Сүт өнімдерінің ауыр металл тұздарымен ластануын</w:t>
            </w:r>
            <w:r>
              <w:rPr>
                <w:rFonts w:ascii="Times New Roman" w:eastAsia="Times New Roman" w:hAnsi="Times New Roman" w:cs="Times New Roman"/>
                <w:sz w:val="28"/>
                <w:shd w:val="clear" w:color="auto" w:fill="FFFFFF"/>
                <w:lang w:val="kk-KZ"/>
              </w:rPr>
              <w:t>ан қауіпсіздігін қамтамасыз ету.............................................................</w:t>
            </w:r>
            <w:r w:rsidR="00B449D4">
              <w:rPr>
                <w:rFonts w:ascii="Times New Roman" w:eastAsia="Times New Roman" w:hAnsi="Times New Roman" w:cs="Times New Roman"/>
                <w:sz w:val="28"/>
                <w:shd w:val="clear" w:color="auto" w:fill="FFFFFF"/>
                <w:lang w:val="kk-KZ"/>
              </w:rPr>
              <w:t>..................................</w:t>
            </w:r>
          </w:p>
        </w:tc>
        <w:tc>
          <w:tcPr>
            <w:tcW w:w="660" w:type="dxa"/>
            <w:shd w:val="clear" w:color="000000" w:fill="FFFFFF"/>
            <w:tcMar>
              <w:left w:w="108" w:type="dxa"/>
              <w:right w:w="108" w:type="dxa"/>
            </w:tcMar>
          </w:tcPr>
          <w:p w:rsidR="00886D64" w:rsidRDefault="00886D64">
            <w:pPr>
              <w:suppressAutoHyphens/>
              <w:spacing w:after="0" w:line="240" w:lineRule="auto"/>
              <w:jc w:val="both"/>
              <w:rPr>
                <w:rFonts w:ascii="Times New Roman" w:eastAsia="Times New Roman" w:hAnsi="Times New Roman" w:cs="Times New Roman"/>
                <w:color w:val="000000"/>
                <w:sz w:val="28"/>
              </w:rPr>
            </w:pPr>
          </w:p>
          <w:p w:rsidR="00D71C95" w:rsidRPr="009B6DA3" w:rsidRDefault="009B6DA3">
            <w:pPr>
              <w:suppressAutoHyphens/>
              <w:spacing w:after="0" w:line="240" w:lineRule="auto"/>
              <w:jc w:val="both"/>
              <w:rPr>
                <w:lang w:val="kk-KZ"/>
              </w:rPr>
            </w:pPr>
            <w:r>
              <w:rPr>
                <w:rFonts w:ascii="Times New Roman" w:eastAsia="Times New Roman" w:hAnsi="Times New Roman" w:cs="Times New Roman"/>
                <w:color w:val="000000"/>
                <w:sz w:val="28"/>
                <w:lang w:val="kk-KZ"/>
              </w:rPr>
              <w:t>40</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B51D58" w:rsidRDefault="00B449D4" w:rsidP="002A268D">
            <w:pPr>
              <w:widowControl w:val="0"/>
              <w:spacing w:after="0" w:line="240" w:lineRule="auto"/>
              <w:ind w:left="-108"/>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rPr>
              <w:t xml:space="preserve">4.1 </w:t>
            </w:r>
            <w:r w:rsidR="00B51D58" w:rsidRPr="00B51D58">
              <w:rPr>
                <w:rFonts w:ascii="Times New Roman" w:eastAsia="Times New Roman" w:hAnsi="Times New Roman" w:cs="Times New Roman"/>
                <w:sz w:val="28"/>
                <w:shd w:val="clear" w:color="auto" w:fill="FFFFFF"/>
              </w:rPr>
              <w:t>Радиационды ластанған ветбақылау объектілерінің жалпы характеристикасы</w:t>
            </w:r>
            <w:r w:rsidR="00B51D58">
              <w:rPr>
                <w:rFonts w:ascii="Times New Roman" w:eastAsia="Times New Roman" w:hAnsi="Times New Roman" w:cs="Times New Roman"/>
                <w:sz w:val="28"/>
                <w:shd w:val="clear" w:color="auto" w:fill="FFFFFF"/>
              </w:rPr>
              <w:t>……………………………………………………</w:t>
            </w:r>
            <w:r>
              <w:rPr>
                <w:rFonts w:ascii="Times New Roman" w:eastAsia="Times New Roman" w:hAnsi="Times New Roman" w:cs="Times New Roman"/>
                <w:sz w:val="28"/>
                <w:shd w:val="clear" w:color="auto" w:fill="FFFFFF"/>
              </w:rPr>
              <w:t>…….</w:t>
            </w:r>
            <w:r w:rsidR="002A268D">
              <w:rPr>
                <w:rFonts w:ascii="Times New Roman" w:eastAsia="Times New Roman" w:hAnsi="Times New Roman" w:cs="Times New Roman"/>
                <w:sz w:val="28"/>
                <w:shd w:val="clear" w:color="auto" w:fill="FFFFFF"/>
              </w:rPr>
              <w:t>.</w:t>
            </w:r>
          </w:p>
        </w:tc>
        <w:tc>
          <w:tcPr>
            <w:tcW w:w="660" w:type="dxa"/>
            <w:shd w:val="clear" w:color="000000" w:fill="FFFFFF"/>
            <w:tcMar>
              <w:left w:w="108" w:type="dxa"/>
              <w:right w:w="108" w:type="dxa"/>
            </w:tcMar>
          </w:tcPr>
          <w:p w:rsidR="00886D64" w:rsidRDefault="00886D64">
            <w:pPr>
              <w:suppressAutoHyphens/>
              <w:spacing w:after="0" w:line="240" w:lineRule="auto"/>
              <w:jc w:val="both"/>
              <w:rPr>
                <w:rFonts w:ascii="Times New Roman" w:eastAsia="Times New Roman" w:hAnsi="Times New Roman" w:cs="Times New Roman"/>
                <w:color w:val="000000"/>
                <w:sz w:val="28"/>
              </w:rPr>
            </w:pPr>
          </w:p>
          <w:p w:rsidR="00886D64" w:rsidRDefault="00B51D58">
            <w:pPr>
              <w:suppressAutoHyphens/>
              <w:spacing w:after="0" w:line="240" w:lineRule="auto"/>
              <w:jc w:val="both"/>
            </w:pPr>
            <w:r>
              <w:rPr>
                <w:rFonts w:ascii="Times New Roman" w:eastAsia="Times New Roman" w:hAnsi="Times New Roman" w:cs="Times New Roman"/>
                <w:color w:val="000000"/>
                <w:sz w:val="28"/>
              </w:rPr>
              <w:t>40</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B51D58" w:rsidRDefault="00B449D4" w:rsidP="002A268D">
            <w:pPr>
              <w:suppressAutoHyphens/>
              <w:spacing w:after="0" w:line="240" w:lineRule="auto"/>
              <w:ind w:left="-108"/>
              <w:jc w:val="both"/>
              <w:rPr>
                <w:rFonts w:ascii="Times New Roman" w:eastAsia="Times New Roman" w:hAnsi="Times New Roman" w:cs="Times New Roman"/>
                <w:sz w:val="28"/>
              </w:rPr>
            </w:pPr>
            <w:r>
              <w:rPr>
                <w:rFonts w:ascii="Times New Roman" w:eastAsia="Times New Roman" w:hAnsi="Times New Roman" w:cs="Times New Roman"/>
                <w:sz w:val="28"/>
              </w:rPr>
              <w:t xml:space="preserve">4.2 </w:t>
            </w:r>
            <w:r w:rsidR="00B51D58" w:rsidRPr="00B51D58">
              <w:rPr>
                <w:rFonts w:ascii="Times New Roman" w:eastAsia="Times New Roman" w:hAnsi="Times New Roman" w:cs="Times New Roman"/>
                <w:sz w:val="28"/>
              </w:rPr>
              <w:t>Радиоактивті ластану аумағында экологиялық қауіпсіз өнімдер     алу</w:t>
            </w:r>
            <w:r w:rsidR="00B51D58">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Default="00886D64">
            <w:pPr>
              <w:suppressAutoHyphens/>
              <w:spacing w:after="0" w:line="240" w:lineRule="auto"/>
              <w:jc w:val="both"/>
              <w:rPr>
                <w:rFonts w:ascii="Times New Roman" w:eastAsia="Times New Roman" w:hAnsi="Times New Roman" w:cs="Times New Roman"/>
                <w:color w:val="000000"/>
                <w:sz w:val="28"/>
              </w:rPr>
            </w:pPr>
          </w:p>
          <w:p w:rsidR="00886D64" w:rsidRPr="009B6DA3" w:rsidRDefault="00F16836">
            <w:pPr>
              <w:suppressAutoHyphens/>
              <w:spacing w:after="0" w:line="240" w:lineRule="auto"/>
              <w:jc w:val="both"/>
              <w:rPr>
                <w:lang w:val="kk-KZ"/>
              </w:rPr>
            </w:pPr>
            <w:r>
              <w:rPr>
                <w:rFonts w:ascii="Times New Roman" w:eastAsia="Times New Roman" w:hAnsi="Times New Roman" w:cs="Times New Roman"/>
                <w:color w:val="000000"/>
                <w:sz w:val="28"/>
              </w:rPr>
              <w:t>4</w:t>
            </w:r>
            <w:r w:rsidR="009B6DA3">
              <w:rPr>
                <w:rFonts w:ascii="Times New Roman" w:eastAsia="Times New Roman" w:hAnsi="Times New Roman" w:cs="Times New Roman"/>
                <w:color w:val="000000"/>
                <w:sz w:val="28"/>
                <w:lang w:val="kk-KZ"/>
              </w:rPr>
              <w:t>4</w:t>
            </w:r>
          </w:p>
        </w:tc>
      </w:tr>
      <w:tr w:rsidR="00886D64" w:rsidTr="00B449D4">
        <w:trPr>
          <w:trHeight w:val="1"/>
        </w:trPr>
        <w:tc>
          <w:tcPr>
            <w:tcW w:w="426" w:type="dxa"/>
            <w:shd w:val="clear" w:color="000000" w:fill="FFFFFF"/>
            <w:tcMar>
              <w:left w:w="108" w:type="dxa"/>
              <w:right w:w="108" w:type="dxa"/>
            </w:tcMar>
          </w:tcPr>
          <w:p w:rsidR="00886D64" w:rsidRDefault="002A268D">
            <w:pPr>
              <w:suppressAutoHyphens/>
              <w:spacing w:after="0" w:line="240" w:lineRule="auto"/>
              <w:jc w:val="both"/>
            </w:pPr>
            <w:r>
              <w:rPr>
                <w:rFonts w:ascii="Times New Roman" w:eastAsia="Times New Roman" w:hAnsi="Times New Roman" w:cs="Times New Roman"/>
                <w:sz w:val="28"/>
              </w:rPr>
              <w:t xml:space="preserve"> </w:t>
            </w:r>
            <w:r w:rsidR="00F16836">
              <w:rPr>
                <w:rFonts w:ascii="Times New Roman" w:eastAsia="Times New Roman" w:hAnsi="Times New Roman" w:cs="Times New Roman"/>
                <w:sz w:val="28"/>
              </w:rPr>
              <w:t>5</w:t>
            </w:r>
          </w:p>
        </w:tc>
        <w:tc>
          <w:tcPr>
            <w:tcW w:w="8660" w:type="dxa"/>
            <w:shd w:val="clear" w:color="000000" w:fill="FFFFFF"/>
            <w:tcMar>
              <w:left w:w="108" w:type="dxa"/>
              <w:right w:w="108" w:type="dxa"/>
            </w:tcMar>
          </w:tcPr>
          <w:p w:rsidR="00886D64" w:rsidRPr="00B13A93" w:rsidRDefault="00B51D58" w:rsidP="00B449D4">
            <w:pPr>
              <w:suppressAutoHyphens/>
              <w:spacing w:after="0" w:line="240" w:lineRule="auto"/>
              <w:ind w:left="-108"/>
              <w:jc w:val="both"/>
              <w:rPr>
                <w:rFonts w:ascii="Times New Roman" w:eastAsia="Times New Roman" w:hAnsi="Times New Roman" w:cs="Times New Roman"/>
                <w:sz w:val="28"/>
              </w:rPr>
            </w:pPr>
            <w:r w:rsidRPr="00B51D58">
              <w:rPr>
                <w:rFonts w:ascii="Times New Roman" w:eastAsia="Times New Roman" w:hAnsi="Times New Roman" w:cs="Times New Roman"/>
                <w:sz w:val="28"/>
              </w:rPr>
              <w:t>Сүт өнімдерін ветеринарлық - санитарлық сараптамасы</w:t>
            </w:r>
            <w:r>
              <w:rPr>
                <w:rFonts w:ascii="Times New Roman" w:eastAsia="Times New Roman" w:hAnsi="Times New Roman" w:cs="Times New Roman"/>
                <w:sz w:val="28"/>
              </w:rPr>
              <w:t>………</w:t>
            </w:r>
            <w:r w:rsidR="00B13A93">
              <w:rPr>
                <w:rFonts w:ascii="Times New Roman" w:eastAsia="Times New Roman" w:hAnsi="Times New Roman" w:cs="Times New Roman"/>
                <w:sz w:val="28"/>
              </w:rPr>
              <w:t>...</w:t>
            </w:r>
            <w:r w:rsidR="00B449D4">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F16836">
            <w:pPr>
              <w:suppressAutoHyphens/>
              <w:spacing w:after="0" w:line="240" w:lineRule="auto"/>
              <w:jc w:val="both"/>
              <w:rPr>
                <w:lang w:val="kk-KZ"/>
              </w:rPr>
            </w:pPr>
            <w:r>
              <w:rPr>
                <w:rFonts w:ascii="Times New Roman" w:eastAsia="Times New Roman" w:hAnsi="Times New Roman" w:cs="Times New Roman"/>
                <w:color w:val="000000"/>
                <w:sz w:val="28"/>
              </w:rPr>
              <w:t>4</w:t>
            </w:r>
            <w:r w:rsidR="009B6DA3">
              <w:rPr>
                <w:rFonts w:ascii="Times New Roman" w:eastAsia="Times New Roman" w:hAnsi="Times New Roman" w:cs="Times New Roman"/>
                <w:color w:val="000000"/>
                <w:sz w:val="28"/>
                <w:lang w:val="kk-KZ"/>
              </w:rPr>
              <w:t>6</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B13A93" w:rsidRDefault="00B449D4" w:rsidP="002A268D">
            <w:pPr>
              <w:suppressAutoHyphens/>
              <w:spacing w:after="0" w:line="240" w:lineRule="auto"/>
              <w:ind w:left="-108"/>
              <w:jc w:val="both"/>
              <w:rPr>
                <w:rFonts w:ascii="Times New Roman" w:eastAsia="Times New Roman" w:hAnsi="Times New Roman" w:cs="Times New Roman"/>
                <w:sz w:val="28"/>
              </w:rPr>
            </w:pPr>
            <w:r>
              <w:rPr>
                <w:rFonts w:ascii="Times New Roman" w:eastAsia="Times New Roman" w:hAnsi="Times New Roman" w:cs="Times New Roman"/>
                <w:color w:val="000000"/>
                <w:sz w:val="28"/>
              </w:rPr>
              <w:t xml:space="preserve">5.1 </w:t>
            </w:r>
            <w:r w:rsidR="00B51D58" w:rsidRPr="00B51D58">
              <w:rPr>
                <w:rFonts w:ascii="Times New Roman" w:eastAsia="Times New Roman" w:hAnsi="Times New Roman" w:cs="Times New Roman"/>
                <w:sz w:val="28"/>
              </w:rPr>
              <w:t>Ірімшіктін ветеринарлық – санитарлық сараптау</w:t>
            </w:r>
            <w:r w:rsidR="00B51D58">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F16836">
            <w:pPr>
              <w:suppressAutoHyphens/>
              <w:spacing w:after="0" w:line="240" w:lineRule="auto"/>
              <w:jc w:val="both"/>
              <w:rPr>
                <w:lang w:val="kk-KZ"/>
              </w:rPr>
            </w:pPr>
            <w:r>
              <w:rPr>
                <w:rFonts w:ascii="Times New Roman" w:eastAsia="Times New Roman" w:hAnsi="Times New Roman" w:cs="Times New Roman"/>
                <w:color w:val="000000"/>
                <w:sz w:val="28"/>
              </w:rPr>
              <w:t>4</w:t>
            </w:r>
            <w:r w:rsidR="009B6DA3">
              <w:rPr>
                <w:rFonts w:ascii="Times New Roman" w:eastAsia="Times New Roman" w:hAnsi="Times New Roman" w:cs="Times New Roman"/>
                <w:color w:val="000000"/>
                <w:sz w:val="28"/>
                <w:lang w:val="kk-KZ"/>
              </w:rPr>
              <w:t>6</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B51D58" w:rsidRDefault="00B449D4" w:rsidP="002A268D">
            <w:pPr>
              <w:suppressAutoHyphens/>
              <w:spacing w:after="0" w:line="240" w:lineRule="auto"/>
              <w:ind w:left="-108"/>
              <w:jc w:val="both"/>
            </w:pPr>
            <w:r>
              <w:rPr>
                <w:rFonts w:ascii="Times New Roman" w:eastAsia="Times New Roman" w:hAnsi="Times New Roman" w:cs="Times New Roman"/>
                <w:sz w:val="28"/>
              </w:rPr>
              <w:t xml:space="preserve">5.2 </w:t>
            </w:r>
            <w:r w:rsidR="00B51D58" w:rsidRPr="00B51D58">
              <w:rPr>
                <w:rFonts w:ascii="Times New Roman" w:eastAsia="Times New Roman" w:hAnsi="Times New Roman" w:cs="Times New Roman"/>
                <w:sz w:val="28"/>
              </w:rPr>
              <w:t>Айран мен қымыздың ветеринарлық – санитарлық сараптамасы</w:t>
            </w:r>
            <w:r w:rsidR="00B51D58">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B85EB5" w:rsidRDefault="00B85EB5">
            <w:pPr>
              <w:suppressAutoHyphens/>
              <w:spacing w:after="0" w:line="240" w:lineRule="auto"/>
              <w:jc w:val="both"/>
              <w:rPr>
                <w:rFonts w:ascii="Times New Roman" w:eastAsia="Times New Roman" w:hAnsi="Times New Roman" w:cs="Times New Roman"/>
                <w:color w:val="000000"/>
                <w:sz w:val="28"/>
              </w:rPr>
            </w:pPr>
          </w:p>
          <w:p w:rsidR="00886D64" w:rsidRPr="009B6DA3" w:rsidRDefault="009B6DA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48</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5313FA" w:rsidRDefault="00B449D4" w:rsidP="002A268D">
            <w:pPr>
              <w:suppressAutoHyphens/>
              <w:spacing w:after="0" w:line="240" w:lineRule="auto"/>
              <w:ind w:left="-108"/>
              <w:jc w:val="both"/>
              <w:rPr>
                <w:rFonts w:ascii="Times New Roman" w:eastAsia="Times New Roman" w:hAnsi="Times New Roman" w:cs="Times New Roman"/>
                <w:sz w:val="28"/>
                <w:lang w:val="kk-KZ"/>
              </w:rPr>
            </w:pPr>
            <w:r>
              <w:rPr>
                <w:rFonts w:ascii="Times New Roman" w:eastAsia="Times New Roman" w:hAnsi="Times New Roman" w:cs="Times New Roman"/>
                <w:sz w:val="28"/>
              </w:rPr>
              <w:t xml:space="preserve">5.3 </w:t>
            </w:r>
            <w:r w:rsidR="00B51D58" w:rsidRPr="00B51D58">
              <w:rPr>
                <w:rFonts w:ascii="Times New Roman" w:eastAsia="Times New Roman" w:hAnsi="Times New Roman" w:cs="Times New Roman"/>
                <w:sz w:val="28"/>
              </w:rPr>
              <w:t>Қатты ірімшіктердің ақауларының сипаттамасы</w:t>
            </w:r>
            <w:r w:rsidR="00B51D58">
              <w:rPr>
                <w:rFonts w:ascii="Times New Roman" w:eastAsia="Times New Roman" w:hAnsi="Times New Roman" w:cs="Times New Roman"/>
                <w:sz w:val="28"/>
              </w:rPr>
              <w:t>………………….</w:t>
            </w:r>
            <w:r w:rsidR="005313FA">
              <w:rPr>
                <w:rFonts w:ascii="Times New Roman" w:eastAsia="Times New Roman" w:hAnsi="Times New Roman" w:cs="Times New Roman"/>
                <w:sz w:val="28"/>
                <w:lang w:val="kk-KZ"/>
              </w:rPr>
              <w:t>............................................................</w:t>
            </w:r>
            <w:r>
              <w:rPr>
                <w:rFonts w:ascii="Times New Roman" w:eastAsia="Times New Roman" w:hAnsi="Times New Roman" w:cs="Times New Roman"/>
                <w:sz w:val="28"/>
                <w:lang w:val="kk-KZ"/>
              </w:rPr>
              <w:t>.........</w:t>
            </w:r>
            <w:r w:rsidR="002A268D">
              <w:rPr>
                <w:rFonts w:ascii="Times New Roman" w:eastAsia="Times New Roman" w:hAnsi="Times New Roman" w:cs="Times New Roman"/>
                <w:sz w:val="28"/>
                <w:lang w:val="kk-KZ"/>
              </w:rPr>
              <w:t>..</w:t>
            </w:r>
          </w:p>
        </w:tc>
        <w:tc>
          <w:tcPr>
            <w:tcW w:w="660" w:type="dxa"/>
            <w:shd w:val="clear" w:color="000000" w:fill="FFFFFF"/>
            <w:tcMar>
              <w:left w:w="108" w:type="dxa"/>
              <w:right w:w="108" w:type="dxa"/>
            </w:tcMar>
          </w:tcPr>
          <w:p w:rsidR="005313FA" w:rsidRDefault="005313FA">
            <w:pPr>
              <w:suppressAutoHyphens/>
              <w:spacing w:after="0" w:line="240" w:lineRule="auto"/>
              <w:jc w:val="both"/>
              <w:rPr>
                <w:rFonts w:ascii="Times New Roman" w:eastAsia="Times New Roman" w:hAnsi="Times New Roman" w:cs="Times New Roman"/>
                <w:color w:val="000000"/>
                <w:sz w:val="28"/>
                <w:lang w:val="kk-KZ"/>
              </w:rPr>
            </w:pPr>
          </w:p>
          <w:p w:rsidR="00886D64" w:rsidRPr="009B6DA3" w:rsidRDefault="00F16836">
            <w:pPr>
              <w:suppressAutoHyphens/>
              <w:spacing w:after="0" w:line="240" w:lineRule="auto"/>
              <w:jc w:val="both"/>
              <w:rPr>
                <w:lang w:val="kk-KZ"/>
              </w:rPr>
            </w:pPr>
            <w:r w:rsidRPr="00B51D58">
              <w:rPr>
                <w:rFonts w:ascii="Times New Roman" w:eastAsia="Times New Roman" w:hAnsi="Times New Roman" w:cs="Times New Roman"/>
                <w:color w:val="000000"/>
                <w:sz w:val="28"/>
              </w:rPr>
              <w:t>5</w:t>
            </w:r>
            <w:r w:rsidR="009B6DA3">
              <w:rPr>
                <w:rFonts w:ascii="Times New Roman" w:eastAsia="Times New Roman" w:hAnsi="Times New Roman" w:cs="Times New Roman"/>
                <w:color w:val="000000"/>
                <w:sz w:val="28"/>
                <w:lang w:val="kk-KZ"/>
              </w:rPr>
              <w:t>1</w:t>
            </w:r>
          </w:p>
        </w:tc>
      </w:tr>
      <w:tr w:rsidR="00886D64" w:rsidTr="00B449D4">
        <w:trPr>
          <w:trHeight w:val="1"/>
        </w:trPr>
        <w:tc>
          <w:tcPr>
            <w:tcW w:w="426" w:type="dxa"/>
            <w:shd w:val="clear" w:color="000000" w:fill="FFFFFF"/>
            <w:tcMar>
              <w:left w:w="108" w:type="dxa"/>
              <w:right w:w="108" w:type="dxa"/>
            </w:tcMar>
          </w:tcPr>
          <w:p w:rsidR="00886D64" w:rsidRDefault="002A268D">
            <w:pPr>
              <w:suppressAutoHyphens/>
              <w:spacing w:after="0" w:line="240" w:lineRule="auto"/>
              <w:jc w:val="both"/>
            </w:pPr>
            <w:r>
              <w:rPr>
                <w:rFonts w:ascii="Times New Roman" w:eastAsia="Times New Roman" w:hAnsi="Times New Roman" w:cs="Times New Roman"/>
                <w:sz w:val="28"/>
              </w:rPr>
              <w:t xml:space="preserve"> </w:t>
            </w:r>
            <w:r w:rsidR="00F16836">
              <w:rPr>
                <w:rFonts w:ascii="Times New Roman" w:eastAsia="Times New Roman" w:hAnsi="Times New Roman" w:cs="Times New Roman"/>
                <w:sz w:val="28"/>
              </w:rPr>
              <w:t>6</w:t>
            </w:r>
          </w:p>
        </w:tc>
        <w:tc>
          <w:tcPr>
            <w:tcW w:w="8660" w:type="dxa"/>
            <w:shd w:val="clear" w:color="000000" w:fill="FFFFFF"/>
            <w:tcMar>
              <w:left w:w="108" w:type="dxa"/>
              <w:right w:w="108" w:type="dxa"/>
            </w:tcMar>
          </w:tcPr>
          <w:p w:rsidR="00886D64" w:rsidRPr="00B51D58" w:rsidRDefault="00B51D58" w:rsidP="00B449D4">
            <w:pPr>
              <w:suppressAutoHyphens/>
              <w:spacing w:after="0" w:line="240" w:lineRule="auto"/>
              <w:ind w:left="-108"/>
              <w:jc w:val="both"/>
              <w:rPr>
                <w:rFonts w:ascii="Times New Roman" w:eastAsia="Times New Roman" w:hAnsi="Times New Roman" w:cs="Times New Roman"/>
                <w:sz w:val="28"/>
              </w:rPr>
            </w:pPr>
            <w:r w:rsidRPr="00B51D58">
              <w:rPr>
                <w:rFonts w:ascii="Times New Roman" w:eastAsia="Times New Roman" w:hAnsi="Times New Roman" w:cs="Times New Roman"/>
                <w:sz w:val="28"/>
              </w:rPr>
              <w:t>Ауыр  металдар мен ластайтын  сүт  өнімдерін  қауіпсіздігін  қамтамасыз  ету</w:t>
            </w:r>
            <w:r>
              <w:rPr>
                <w:rFonts w:ascii="Times New Roman" w:eastAsia="Times New Roman" w:hAnsi="Times New Roman" w:cs="Times New Roman"/>
                <w:sz w:val="28"/>
              </w:rPr>
              <w:t>……………………………………………………...</w:t>
            </w:r>
            <w:r w:rsidR="00B449D4">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Default="00886D64">
            <w:pPr>
              <w:suppressAutoHyphens/>
              <w:spacing w:after="0" w:line="240" w:lineRule="auto"/>
              <w:jc w:val="both"/>
              <w:rPr>
                <w:rFonts w:ascii="Times New Roman" w:eastAsia="Times New Roman" w:hAnsi="Times New Roman" w:cs="Times New Roman"/>
                <w:color w:val="000000"/>
                <w:sz w:val="28"/>
              </w:rPr>
            </w:pPr>
          </w:p>
          <w:p w:rsidR="00886D64" w:rsidRPr="009B6DA3" w:rsidRDefault="00B51D58">
            <w:pPr>
              <w:suppressAutoHyphens/>
              <w:spacing w:after="0" w:line="240" w:lineRule="auto"/>
              <w:jc w:val="both"/>
              <w:rPr>
                <w:lang w:val="kk-KZ"/>
              </w:rPr>
            </w:pPr>
            <w:r>
              <w:rPr>
                <w:rFonts w:ascii="Times New Roman" w:eastAsia="Times New Roman" w:hAnsi="Times New Roman" w:cs="Times New Roman"/>
                <w:color w:val="000000"/>
                <w:sz w:val="28"/>
              </w:rPr>
              <w:t>5</w:t>
            </w:r>
            <w:r w:rsidR="009B6DA3">
              <w:rPr>
                <w:rFonts w:ascii="Times New Roman" w:eastAsia="Times New Roman" w:hAnsi="Times New Roman" w:cs="Times New Roman"/>
                <w:color w:val="000000"/>
                <w:sz w:val="28"/>
                <w:lang w:val="kk-KZ"/>
              </w:rPr>
              <w:t>8</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A7491C" w:rsidRDefault="00B449D4" w:rsidP="002A268D">
            <w:pPr>
              <w:suppressAutoHyphens/>
              <w:spacing w:after="0" w:line="240" w:lineRule="auto"/>
              <w:ind w:left="-108"/>
              <w:jc w:val="both"/>
              <w:rPr>
                <w:rFonts w:ascii="Times New Roman" w:eastAsia="Times New Roman" w:hAnsi="Times New Roman" w:cs="Times New Roman"/>
                <w:sz w:val="28"/>
              </w:rPr>
            </w:pPr>
            <w:r>
              <w:rPr>
                <w:rFonts w:ascii="Times New Roman" w:eastAsia="Times New Roman" w:hAnsi="Times New Roman" w:cs="Times New Roman"/>
                <w:sz w:val="28"/>
              </w:rPr>
              <w:t xml:space="preserve">6.1 </w:t>
            </w:r>
            <w:r w:rsidR="00A7491C" w:rsidRPr="00A7491C">
              <w:rPr>
                <w:rFonts w:ascii="Times New Roman" w:eastAsia="Times New Roman" w:hAnsi="Times New Roman" w:cs="Times New Roman"/>
                <w:sz w:val="28"/>
              </w:rPr>
              <w:t>Радиоактивті ластану кезіндегі ветеринариялық қадағалау объектілерінің жалпы сипаттамасы</w:t>
            </w:r>
            <w:r w:rsidR="00A7491C">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Default="00886D64">
            <w:pPr>
              <w:suppressAutoHyphens/>
              <w:spacing w:after="0" w:line="240" w:lineRule="auto"/>
              <w:jc w:val="both"/>
              <w:rPr>
                <w:rFonts w:ascii="Times New Roman" w:eastAsia="Times New Roman" w:hAnsi="Times New Roman" w:cs="Times New Roman"/>
                <w:color w:val="000000"/>
                <w:sz w:val="28"/>
              </w:rPr>
            </w:pPr>
          </w:p>
          <w:p w:rsidR="00886D64" w:rsidRPr="009B6DA3" w:rsidRDefault="009B6DA3">
            <w:pPr>
              <w:suppressAutoHyphens/>
              <w:spacing w:after="0" w:line="240" w:lineRule="auto"/>
              <w:jc w:val="both"/>
              <w:rPr>
                <w:lang w:val="kk-KZ"/>
              </w:rPr>
            </w:pPr>
            <w:r>
              <w:rPr>
                <w:rFonts w:ascii="Times New Roman" w:eastAsia="Times New Roman" w:hAnsi="Times New Roman" w:cs="Times New Roman"/>
                <w:color w:val="000000"/>
                <w:sz w:val="28"/>
                <w:lang w:val="kk-KZ"/>
              </w:rPr>
              <w:t>59</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A7491C" w:rsidRDefault="00B449D4" w:rsidP="002A268D">
            <w:pPr>
              <w:suppressAutoHyphens/>
              <w:spacing w:after="0" w:line="240" w:lineRule="auto"/>
              <w:ind w:left="-108"/>
              <w:rPr>
                <w:rFonts w:ascii="Times New Roman" w:eastAsia="Times New Roman" w:hAnsi="Times New Roman" w:cs="Times New Roman"/>
                <w:sz w:val="28"/>
                <w:shd w:val="clear" w:color="auto" w:fill="FFFFFF"/>
              </w:rPr>
            </w:pPr>
            <w:r>
              <w:rPr>
                <w:rFonts w:ascii="Times New Roman" w:eastAsia="Times New Roman" w:hAnsi="Times New Roman" w:cs="Times New Roman"/>
                <w:sz w:val="28"/>
              </w:rPr>
              <w:t xml:space="preserve">6.2 </w:t>
            </w:r>
            <w:r w:rsidR="00A7491C" w:rsidRPr="00A7491C">
              <w:rPr>
                <w:rFonts w:ascii="Times New Roman" w:eastAsia="Times New Roman" w:hAnsi="Times New Roman" w:cs="Times New Roman"/>
                <w:sz w:val="28"/>
                <w:shd w:val="clear" w:color="auto" w:fill="FFFFFF"/>
              </w:rPr>
              <w:t>Сүттің  дезактивациялық  әдістерінің  ерекшеліктері</w:t>
            </w:r>
            <w:r w:rsidR="00A7491C">
              <w:rPr>
                <w:rFonts w:ascii="Times New Roman" w:eastAsia="Times New Roman" w:hAnsi="Times New Roman" w:cs="Times New Roman"/>
                <w:sz w:val="28"/>
                <w:shd w:val="clear" w:color="auto" w:fill="FFFFFF"/>
              </w:rPr>
              <w:t>……………</w:t>
            </w:r>
            <w:r>
              <w:rPr>
                <w:rFonts w:ascii="Times New Roman" w:eastAsia="Times New Roman" w:hAnsi="Times New Roman" w:cs="Times New Roman"/>
                <w:sz w:val="28"/>
                <w:shd w:val="clear" w:color="auto" w:fill="FFFFFF"/>
              </w:rPr>
              <w:t>….</w:t>
            </w:r>
            <w:r w:rsidR="002A268D">
              <w:rPr>
                <w:rFonts w:ascii="Times New Roman" w:eastAsia="Times New Roman" w:hAnsi="Times New Roman" w:cs="Times New Roman"/>
                <w:sz w:val="28"/>
                <w:shd w:val="clear" w:color="auto" w:fill="FFFFFF"/>
              </w:rPr>
              <w:t>.</w:t>
            </w:r>
          </w:p>
        </w:tc>
        <w:tc>
          <w:tcPr>
            <w:tcW w:w="660" w:type="dxa"/>
            <w:shd w:val="clear" w:color="000000" w:fill="FFFFFF"/>
            <w:tcMar>
              <w:left w:w="108" w:type="dxa"/>
              <w:right w:w="108" w:type="dxa"/>
            </w:tcMar>
          </w:tcPr>
          <w:p w:rsidR="00886D64" w:rsidRPr="009B6DA3" w:rsidRDefault="00F16836">
            <w:pPr>
              <w:suppressAutoHyphens/>
              <w:spacing w:after="0" w:line="240" w:lineRule="auto"/>
              <w:jc w:val="both"/>
              <w:rPr>
                <w:lang w:val="kk-KZ"/>
              </w:rPr>
            </w:pPr>
            <w:r>
              <w:rPr>
                <w:rFonts w:ascii="Times New Roman" w:eastAsia="Times New Roman" w:hAnsi="Times New Roman" w:cs="Times New Roman"/>
                <w:color w:val="000000"/>
                <w:sz w:val="28"/>
              </w:rPr>
              <w:t>6</w:t>
            </w:r>
            <w:r w:rsidR="009B6DA3">
              <w:rPr>
                <w:rFonts w:ascii="Times New Roman" w:eastAsia="Times New Roman" w:hAnsi="Times New Roman" w:cs="Times New Roman"/>
                <w:color w:val="000000"/>
                <w:sz w:val="28"/>
                <w:lang w:val="kk-KZ"/>
              </w:rPr>
              <w:t>3</w:t>
            </w:r>
          </w:p>
        </w:tc>
      </w:tr>
      <w:tr w:rsidR="00886D64" w:rsidTr="00B449D4">
        <w:trPr>
          <w:trHeight w:val="1"/>
        </w:trPr>
        <w:tc>
          <w:tcPr>
            <w:tcW w:w="426" w:type="dxa"/>
            <w:shd w:val="clear" w:color="000000" w:fill="FFFFFF"/>
            <w:tcMar>
              <w:left w:w="108" w:type="dxa"/>
              <w:right w:w="108" w:type="dxa"/>
            </w:tcMar>
          </w:tcPr>
          <w:p w:rsidR="00886D64" w:rsidRDefault="002A268D">
            <w:pPr>
              <w:suppressAutoHyphens/>
              <w:spacing w:after="0" w:line="240" w:lineRule="auto"/>
              <w:jc w:val="both"/>
            </w:pPr>
            <w:r>
              <w:rPr>
                <w:rFonts w:ascii="Times New Roman" w:eastAsia="Times New Roman" w:hAnsi="Times New Roman" w:cs="Times New Roman"/>
                <w:sz w:val="28"/>
              </w:rPr>
              <w:t xml:space="preserve"> </w:t>
            </w:r>
            <w:r w:rsidR="00F16836">
              <w:rPr>
                <w:rFonts w:ascii="Times New Roman" w:eastAsia="Times New Roman" w:hAnsi="Times New Roman" w:cs="Times New Roman"/>
                <w:sz w:val="28"/>
              </w:rPr>
              <w:t>7</w:t>
            </w:r>
          </w:p>
        </w:tc>
        <w:tc>
          <w:tcPr>
            <w:tcW w:w="8660" w:type="dxa"/>
            <w:shd w:val="clear" w:color="000000" w:fill="FFFFFF"/>
            <w:tcMar>
              <w:left w:w="108" w:type="dxa"/>
              <w:right w:w="108" w:type="dxa"/>
            </w:tcMar>
          </w:tcPr>
          <w:p w:rsidR="00886D64" w:rsidRDefault="00A7491C" w:rsidP="00B449D4">
            <w:pPr>
              <w:suppressAutoHyphens/>
              <w:spacing w:after="0" w:line="240" w:lineRule="auto"/>
              <w:ind w:left="-108"/>
              <w:jc w:val="both"/>
            </w:pPr>
            <w:r>
              <w:rPr>
                <w:rFonts w:ascii="Times New Roman" w:eastAsia="Times New Roman" w:hAnsi="Times New Roman" w:cs="Times New Roman"/>
                <w:sz w:val="28"/>
                <w:shd w:val="clear" w:color="auto" w:fill="FFFFFF"/>
              </w:rPr>
              <w:t>Етті</w:t>
            </w:r>
            <w:r w:rsidRPr="00B51D58">
              <w:rPr>
                <w:rFonts w:ascii="Times New Roman" w:eastAsia="Times New Roman" w:hAnsi="Times New Roman" w:cs="Times New Roman"/>
                <w:sz w:val="28"/>
              </w:rPr>
              <w:t>ң</w:t>
            </w:r>
            <w:r>
              <w:rPr>
                <w:rFonts w:ascii="Times New Roman" w:eastAsia="Times New Roman" w:hAnsi="Times New Roman" w:cs="Times New Roman"/>
                <w:sz w:val="28"/>
                <w:shd w:val="clear" w:color="auto" w:fill="FFFFFF"/>
              </w:rPr>
              <w:t xml:space="preserve"> в</w:t>
            </w:r>
            <w:r w:rsidR="00F16836">
              <w:rPr>
                <w:rFonts w:ascii="Times New Roman" w:eastAsia="Times New Roman" w:hAnsi="Times New Roman" w:cs="Times New Roman"/>
                <w:sz w:val="28"/>
                <w:shd w:val="clear" w:color="auto" w:fill="FFFFFF"/>
              </w:rPr>
              <w:t>етеринарлық-санитарлық сараптама</w:t>
            </w:r>
            <w:r>
              <w:rPr>
                <w:rFonts w:ascii="Times New Roman" w:eastAsia="Times New Roman" w:hAnsi="Times New Roman" w:cs="Times New Roman"/>
                <w:sz w:val="28"/>
                <w:shd w:val="clear" w:color="auto" w:fill="FFFFFF"/>
              </w:rPr>
              <w:t>сы</w:t>
            </w:r>
            <w:r w:rsidR="00F16836">
              <w:rPr>
                <w:rFonts w:ascii="Times New Roman" w:eastAsia="Times New Roman" w:hAnsi="Times New Roman" w:cs="Times New Roman"/>
                <w:sz w:val="28"/>
                <w:shd w:val="clear" w:color="auto" w:fill="FFFFFF"/>
              </w:rPr>
              <w:t xml:space="preserve"> …………………</w:t>
            </w:r>
            <w:r w:rsidR="00B13A93">
              <w:rPr>
                <w:rFonts w:ascii="Times New Roman" w:eastAsia="Times New Roman" w:hAnsi="Times New Roman" w:cs="Times New Roman"/>
                <w:sz w:val="28"/>
                <w:shd w:val="clear" w:color="auto" w:fill="FFFFFF"/>
              </w:rPr>
              <w:t>...</w:t>
            </w:r>
            <w:r w:rsidR="00B449D4">
              <w:rPr>
                <w:rFonts w:ascii="Times New Roman" w:eastAsia="Times New Roman" w:hAnsi="Times New Roman" w:cs="Times New Roman"/>
                <w:sz w:val="28"/>
                <w:shd w:val="clear" w:color="auto" w:fill="FFFFFF"/>
              </w:rPr>
              <w:t>............</w:t>
            </w:r>
          </w:p>
        </w:tc>
        <w:tc>
          <w:tcPr>
            <w:tcW w:w="660" w:type="dxa"/>
            <w:shd w:val="clear" w:color="000000" w:fill="FFFFFF"/>
            <w:tcMar>
              <w:left w:w="108" w:type="dxa"/>
              <w:right w:w="108" w:type="dxa"/>
            </w:tcMar>
          </w:tcPr>
          <w:p w:rsidR="00886D64" w:rsidRPr="009B6DA3" w:rsidRDefault="00A7491C">
            <w:pPr>
              <w:suppressAutoHyphens/>
              <w:spacing w:after="0" w:line="240" w:lineRule="auto"/>
              <w:jc w:val="both"/>
              <w:rPr>
                <w:rFonts w:ascii="Times New Roman" w:hAnsi="Times New Roman" w:cs="Times New Roman"/>
                <w:sz w:val="28"/>
                <w:szCs w:val="28"/>
                <w:lang w:val="kk-KZ"/>
              </w:rPr>
            </w:pPr>
            <w:r w:rsidRPr="00A7491C">
              <w:rPr>
                <w:rFonts w:ascii="Times New Roman" w:hAnsi="Times New Roman" w:cs="Times New Roman"/>
                <w:sz w:val="28"/>
                <w:szCs w:val="28"/>
              </w:rPr>
              <w:t>6</w:t>
            </w:r>
            <w:r w:rsidR="009B6DA3">
              <w:rPr>
                <w:rFonts w:ascii="Times New Roman" w:hAnsi="Times New Roman" w:cs="Times New Roman"/>
                <w:sz w:val="28"/>
                <w:szCs w:val="28"/>
                <w:lang w:val="kk-KZ"/>
              </w:rPr>
              <w:t>4</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Default="00B449D4" w:rsidP="002A268D">
            <w:pPr>
              <w:suppressAutoHyphens/>
              <w:spacing w:after="0" w:line="240" w:lineRule="auto"/>
              <w:ind w:left="-108"/>
              <w:jc w:val="both"/>
            </w:pPr>
            <w:r>
              <w:rPr>
                <w:rFonts w:ascii="Times New Roman" w:eastAsia="Times New Roman" w:hAnsi="Times New Roman" w:cs="Times New Roman"/>
                <w:sz w:val="28"/>
              </w:rPr>
              <w:t xml:space="preserve">7.1 </w:t>
            </w:r>
            <w:r w:rsidR="00F16836">
              <w:rPr>
                <w:rFonts w:ascii="Times New Roman" w:eastAsia="Times New Roman" w:hAnsi="Times New Roman" w:cs="Times New Roman"/>
                <w:sz w:val="28"/>
              </w:rPr>
              <w:t>Еттің шіруі……………………………………………………</w:t>
            </w:r>
            <w:r w:rsidR="00B85EB5">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F16836">
            <w:pPr>
              <w:suppressAutoHyphens/>
              <w:spacing w:after="0" w:line="240" w:lineRule="auto"/>
              <w:jc w:val="both"/>
              <w:rPr>
                <w:lang w:val="kk-KZ"/>
              </w:rPr>
            </w:pPr>
            <w:r>
              <w:rPr>
                <w:rFonts w:ascii="Times New Roman" w:eastAsia="Times New Roman" w:hAnsi="Times New Roman" w:cs="Times New Roman"/>
                <w:color w:val="000000"/>
                <w:sz w:val="28"/>
              </w:rPr>
              <w:t>6</w:t>
            </w:r>
            <w:r w:rsidR="009B6DA3">
              <w:rPr>
                <w:rFonts w:ascii="Times New Roman" w:eastAsia="Times New Roman" w:hAnsi="Times New Roman" w:cs="Times New Roman"/>
                <w:color w:val="000000"/>
                <w:sz w:val="28"/>
                <w:lang w:val="kk-KZ"/>
              </w:rPr>
              <w:t>4</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A7491C" w:rsidRDefault="00B449D4" w:rsidP="002A268D">
            <w:pPr>
              <w:suppressAutoHyphens/>
              <w:spacing w:after="0" w:line="240" w:lineRule="auto"/>
              <w:ind w:left="-108"/>
            </w:pPr>
            <w:r>
              <w:rPr>
                <w:rFonts w:ascii="Times New Roman" w:eastAsia="Times New Roman" w:hAnsi="Times New Roman" w:cs="Times New Roman"/>
                <w:sz w:val="28"/>
              </w:rPr>
              <w:t xml:space="preserve">7.2 </w:t>
            </w:r>
            <w:r w:rsidR="00A7491C" w:rsidRPr="00A7491C">
              <w:rPr>
                <w:rFonts w:ascii="Times New Roman" w:eastAsia="Times New Roman" w:hAnsi="Times New Roman" w:cs="Times New Roman"/>
                <w:sz w:val="28"/>
              </w:rPr>
              <w:t>Еттің көгеруі</w:t>
            </w:r>
            <w:r w:rsidR="00A7491C">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A7491C">
            <w:pPr>
              <w:suppressAutoHyphens/>
              <w:spacing w:after="0" w:line="240" w:lineRule="auto"/>
              <w:jc w:val="both"/>
              <w:rPr>
                <w:lang w:val="kk-KZ"/>
              </w:rPr>
            </w:pPr>
            <w:r>
              <w:rPr>
                <w:rFonts w:ascii="Times New Roman" w:eastAsia="Times New Roman" w:hAnsi="Times New Roman" w:cs="Times New Roman"/>
                <w:color w:val="000000"/>
                <w:sz w:val="28"/>
              </w:rPr>
              <w:t>6</w:t>
            </w:r>
            <w:r w:rsidR="009B6DA3">
              <w:rPr>
                <w:rFonts w:ascii="Times New Roman" w:eastAsia="Times New Roman" w:hAnsi="Times New Roman" w:cs="Times New Roman"/>
                <w:color w:val="000000"/>
                <w:sz w:val="28"/>
                <w:lang w:val="kk-KZ"/>
              </w:rPr>
              <w:t>6</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A7491C" w:rsidRDefault="00B449D4" w:rsidP="002A268D">
            <w:pPr>
              <w:suppressAutoHyphens/>
              <w:spacing w:after="0" w:line="240" w:lineRule="auto"/>
              <w:ind w:left="-108"/>
              <w:jc w:val="both"/>
              <w:rPr>
                <w:rFonts w:ascii="Times New Roman" w:eastAsia="Times New Roman" w:hAnsi="Times New Roman" w:cs="Times New Roman"/>
                <w:sz w:val="28"/>
              </w:rPr>
            </w:pPr>
            <w:r>
              <w:rPr>
                <w:rFonts w:ascii="Times New Roman" w:eastAsia="Times New Roman" w:hAnsi="Times New Roman" w:cs="Times New Roman"/>
                <w:sz w:val="28"/>
              </w:rPr>
              <w:t xml:space="preserve">7.3 </w:t>
            </w:r>
            <w:r w:rsidR="00A7491C" w:rsidRPr="00A7491C">
              <w:rPr>
                <w:rFonts w:ascii="Times New Roman" w:eastAsia="Times New Roman" w:hAnsi="Times New Roman" w:cs="Times New Roman"/>
                <w:sz w:val="28"/>
              </w:rPr>
              <w:t>Еттің шырыштануы</w:t>
            </w:r>
            <w:r w:rsidR="00A7491C">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A7491C">
            <w:pPr>
              <w:suppressAutoHyphens/>
              <w:spacing w:after="0" w:line="240" w:lineRule="auto"/>
              <w:jc w:val="both"/>
              <w:rPr>
                <w:lang w:val="kk-KZ"/>
              </w:rPr>
            </w:pPr>
            <w:r>
              <w:rPr>
                <w:rFonts w:ascii="Times New Roman" w:eastAsia="Times New Roman" w:hAnsi="Times New Roman" w:cs="Times New Roman"/>
                <w:color w:val="000000"/>
                <w:sz w:val="28"/>
              </w:rPr>
              <w:t>6</w:t>
            </w:r>
            <w:r w:rsidR="009B6DA3">
              <w:rPr>
                <w:rFonts w:ascii="Times New Roman" w:eastAsia="Times New Roman" w:hAnsi="Times New Roman" w:cs="Times New Roman"/>
                <w:color w:val="000000"/>
                <w:sz w:val="28"/>
                <w:lang w:val="kk-KZ"/>
              </w:rPr>
              <w:t>7</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A7491C" w:rsidRDefault="00B449D4" w:rsidP="002A268D">
            <w:pPr>
              <w:suppressAutoHyphens/>
              <w:spacing w:after="0" w:line="240" w:lineRule="auto"/>
              <w:ind w:left="-108"/>
              <w:jc w:val="both"/>
              <w:rPr>
                <w:rFonts w:ascii="Times New Roman" w:eastAsia="Times New Roman" w:hAnsi="Times New Roman" w:cs="Times New Roman"/>
                <w:sz w:val="28"/>
              </w:rPr>
            </w:pPr>
            <w:r>
              <w:rPr>
                <w:rFonts w:ascii="Times New Roman" w:eastAsia="Times New Roman" w:hAnsi="Times New Roman" w:cs="Times New Roman"/>
                <w:sz w:val="28"/>
              </w:rPr>
              <w:t xml:space="preserve">7.4 </w:t>
            </w:r>
            <w:r w:rsidR="00A7491C" w:rsidRPr="00A7491C">
              <w:rPr>
                <w:rFonts w:ascii="Times New Roman" w:eastAsia="Times New Roman" w:hAnsi="Times New Roman" w:cs="Times New Roman"/>
                <w:sz w:val="28"/>
              </w:rPr>
              <w:t>Жылтыраған ет</w:t>
            </w:r>
            <w:r w:rsidR="00A7491C">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9B6DA3">
            <w:pPr>
              <w:suppressAutoHyphens/>
              <w:spacing w:after="0" w:line="240" w:lineRule="auto"/>
              <w:jc w:val="both"/>
              <w:rPr>
                <w:lang w:val="kk-KZ"/>
              </w:rPr>
            </w:pPr>
            <w:r>
              <w:rPr>
                <w:rFonts w:ascii="Times New Roman" w:eastAsia="Times New Roman" w:hAnsi="Times New Roman" w:cs="Times New Roman"/>
                <w:color w:val="000000"/>
                <w:sz w:val="28"/>
                <w:lang w:val="kk-KZ"/>
              </w:rPr>
              <w:t>68</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Default="00B449D4" w:rsidP="002A268D">
            <w:pPr>
              <w:suppressAutoHyphens/>
              <w:spacing w:after="0" w:line="240" w:lineRule="auto"/>
              <w:ind w:left="-108"/>
              <w:jc w:val="both"/>
            </w:pPr>
            <w:r>
              <w:rPr>
                <w:rFonts w:ascii="Times New Roman" w:eastAsia="Times New Roman" w:hAnsi="Times New Roman" w:cs="Times New Roman"/>
                <w:sz w:val="28"/>
              </w:rPr>
              <w:t xml:space="preserve">7.5 </w:t>
            </w:r>
            <w:r w:rsidR="00F16836">
              <w:rPr>
                <w:rFonts w:ascii="Times New Roman" w:eastAsia="Times New Roman" w:hAnsi="Times New Roman" w:cs="Times New Roman"/>
                <w:sz w:val="28"/>
              </w:rPr>
              <w:t>Күйген ет…………………………………………………………</w:t>
            </w:r>
            <w:r w:rsidR="00B85EB5">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9B6DA3">
            <w:pPr>
              <w:suppressAutoHyphens/>
              <w:spacing w:after="0" w:line="240" w:lineRule="auto"/>
              <w:jc w:val="both"/>
              <w:rPr>
                <w:lang w:val="kk-KZ"/>
              </w:rPr>
            </w:pPr>
            <w:r>
              <w:rPr>
                <w:rFonts w:ascii="Times New Roman" w:eastAsia="Times New Roman" w:hAnsi="Times New Roman" w:cs="Times New Roman"/>
                <w:color w:val="000000"/>
                <w:sz w:val="28"/>
                <w:lang w:val="kk-KZ"/>
              </w:rPr>
              <w:t>69</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345F9D" w:rsidRDefault="00B449D4" w:rsidP="002A268D">
            <w:pPr>
              <w:suppressAutoHyphens/>
              <w:spacing w:after="0" w:line="240" w:lineRule="auto"/>
              <w:ind w:left="-108"/>
              <w:jc w:val="both"/>
            </w:pPr>
            <w:r>
              <w:rPr>
                <w:rFonts w:ascii="Times New Roman" w:eastAsia="Times New Roman" w:hAnsi="Times New Roman" w:cs="Times New Roman"/>
                <w:sz w:val="28"/>
              </w:rPr>
              <w:t xml:space="preserve">7.6 </w:t>
            </w:r>
            <w:r w:rsidR="00F16836" w:rsidRPr="00345F9D">
              <w:rPr>
                <w:rFonts w:ascii="Times New Roman" w:eastAsia="Times New Roman" w:hAnsi="Times New Roman" w:cs="Times New Roman"/>
                <w:sz w:val="28"/>
              </w:rPr>
              <w:t>Еттің түсі өзгеруі…………………………………………</w:t>
            </w:r>
            <w:r w:rsidR="00B85EB5" w:rsidRPr="00345F9D">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9B6DA3">
            <w:pPr>
              <w:suppressAutoHyphens/>
              <w:spacing w:after="0" w:line="240" w:lineRule="auto"/>
              <w:jc w:val="both"/>
              <w:rPr>
                <w:lang w:val="kk-KZ"/>
              </w:rPr>
            </w:pPr>
            <w:r>
              <w:rPr>
                <w:rFonts w:ascii="Times New Roman" w:eastAsia="Times New Roman" w:hAnsi="Times New Roman" w:cs="Times New Roman"/>
                <w:color w:val="000000"/>
                <w:sz w:val="28"/>
                <w:lang w:val="kk-KZ"/>
              </w:rPr>
              <w:t>71</w:t>
            </w:r>
          </w:p>
        </w:tc>
      </w:tr>
      <w:tr w:rsidR="00886D64" w:rsidTr="00B449D4">
        <w:trPr>
          <w:trHeight w:val="1"/>
        </w:trPr>
        <w:tc>
          <w:tcPr>
            <w:tcW w:w="426" w:type="dxa"/>
            <w:shd w:val="clear" w:color="000000" w:fill="FFFFFF"/>
            <w:tcMar>
              <w:left w:w="108" w:type="dxa"/>
              <w:right w:w="108" w:type="dxa"/>
            </w:tcMar>
          </w:tcPr>
          <w:p w:rsidR="00886D64" w:rsidRDefault="002A268D">
            <w:pPr>
              <w:suppressAutoHyphens/>
              <w:spacing w:after="0" w:line="240" w:lineRule="auto"/>
              <w:jc w:val="both"/>
            </w:pPr>
            <w:r>
              <w:rPr>
                <w:rFonts w:ascii="Times New Roman" w:eastAsia="Times New Roman" w:hAnsi="Times New Roman" w:cs="Times New Roman"/>
                <w:color w:val="000000"/>
                <w:sz w:val="28"/>
              </w:rPr>
              <w:t xml:space="preserve"> </w:t>
            </w:r>
            <w:r w:rsidR="00F16836">
              <w:rPr>
                <w:rFonts w:ascii="Times New Roman" w:eastAsia="Times New Roman" w:hAnsi="Times New Roman" w:cs="Times New Roman"/>
                <w:color w:val="000000"/>
                <w:sz w:val="28"/>
              </w:rPr>
              <w:t>8</w:t>
            </w:r>
          </w:p>
        </w:tc>
        <w:tc>
          <w:tcPr>
            <w:tcW w:w="8660" w:type="dxa"/>
            <w:shd w:val="clear" w:color="000000" w:fill="FFFFFF"/>
            <w:tcMar>
              <w:left w:w="108" w:type="dxa"/>
              <w:right w:w="108" w:type="dxa"/>
            </w:tcMar>
          </w:tcPr>
          <w:p w:rsidR="00886D64" w:rsidRPr="00345F9D" w:rsidRDefault="00345F9D" w:rsidP="00B449D4">
            <w:pPr>
              <w:suppressAutoHyphens/>
              <w:spacing w:after="0" w:line="240" w:lineRule="auto"/>
              <w:ind w:left="-108"/>
              <w:jc w:val="both"/>
              <w:rPr>
                <w:rFonts w:ascii="Times New Roman" w:eastAsia="Times New Roman" w:hAnsi="Times New Roman" w:cs="Times New Roman"/>
                <w:sz w:val="28"/>
              </w:rPr>
            </w:pPr>
            <w:r>
              <w:rPr>
                <w:rFonts w:ascii="Times New Roman" w:eastAsia="Times New Roman" w:hAnsi="Times New Roman" w:cs="Times New Roman"/>
                <w:sz w:val="28"/>
              </w:rPr>
              <w:t>А</w:t>
            </w:r>
            <w:r w:rsidRPr="00345F9D">
              <w:rPr>
                <w:rFonts w:ascii="Times New Roman" w:eastAsia="Times New Roman" w:hAnsi="Times New Roman" w:cs="Times New Roman"/>
                <w:sz w:val="28"/>
              </w:rPr>
              <w:t xml:space="preserve">дам мен жануарларға </w:t>
            </w:r>
            <w:r>
              <w:rPr>
                <w:rFonts w:ascii="Times New Roman" w:eastAsia="Times New Roman" w:hAnsi="Times New Roman" w:cs="Times New Roman"/>
                <w:sz w:val="28"/>
              </w:rPr>
              <w:t>д</w:t>
            </w:r>
            <w:r w:rsidRPr="00345F9D">
              <w:rPr>
                <w:rFonts w:ascii="Times New Roman" w:eastAsia="Times New Roman" w:hAnsi="Times New Roman" w:cs="Times New Roman"/>
                <w:sz w:val="28"/>
              </w:rPr>
              <w:t>иоксиндердің әсері</w:t>
            </w:r>
            <w:r>
              <w:rPr>
                <w:rFonts w:ascii="Times New Roman" w:eastAsia="Times New Roman" w:hAnsi="Times New Roman" w:cs="Times New Roman"/>
                <w:sz w:val="28"/>
              </w:rPr>
              <w:t>……………………</w:t>
            </w:r>
            <w:r w:rsidR="00B13A93">
              <w:rPr>
                <w:rFonts w:ascii="Times New Roman" w:eastAsia="Times New Roman" w:hAnsi="Times New Roman" w:cs="Times New Roman"/>
                <w:sz w:val="28"/>
              </w:rPr>
              <w:t>...</w:t>
            </w:r>
            <w:r w:rsidR="00B449D4">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345F9D">
            <w:pPr>
              <w:suppressAutoHyphens/>
              <w:spacing w:after="0" w:line="240" w:lineRule="auto"/>
              <w:jc w:val="both"/>
              <w:rPr>
                <w:lang w:val="kk-KZ"/>
              </w:rPr>
            </w:pPr>
            <w:r>
              <w:rPr>
                <w:rFonts w:ascii="Times New Roman" w:eastAsia="Times New Roman" w:hAnsi="Times New Roman" w:cs="Times New Roman"/>
                <w:color w:val="000000"/>
                <w:sz w:val="28"/>
              </w:rPr>
              <w:t>7</w:t>
            </w:r>
            <w:r w:rsidR="009B6DA3">
              <w:rPr>
                <w:rFonts w:ascii="Times New Roman" w:eastAsia="Times New Roman" w:hAnsi="Times New Roman" w:cs="Times New Roman"/>
                <w:color w:val="000000"/>
                <w:sz w:val="28"/>
                <w:lang w:val="kk-KZ"/>
              </w:rPr>
              <w:t>3</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345F9D" w:rsidRDefault="00B449D4" w:rsidP="002A268D">
            <w:pPr>
              <w:suppressAutoHyphens/>
              <w:spacing w:after="0" w:line="240" w:lineRule="auto"/>
              <w:ind w:left="-108"/>
              <w:jc w:val="both"/>
            </w:pPr>
            <w:r>
              <w:rPr>
                <w:rFonts w:ascii="Times New Roman" w:eastAsia="Times New Roman" w:hAnsi="Times New Roman" w:cs="Times New Roman"/>
                <w:sz w:val="28"/>
              </w:rPr>
              <w:t xml:space="preserve">8.1 </w:t>
            </w:r>
            <w:r w:rsidR="00345F9D" w:rsidRPr="00345F9D">
              <w:rPr>
                <w:rFonts w:ascii="Times New Roman" w:eastAsia="Times New Roman" w:hAnsi="Times New Roman" w:cs="Times New Roman"/>
                <w:sz w:val="28"/>
              </w:rPr>
              <w:t>Жануарлар өнімдерінің диоксиндермен ластану көздері</w:t>
            </w:r>
            <w:r w:rsidR="00345F9D">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345F9D">
            <w:pPr>
              <w:suppressAutoHyphens/>
              <w:spacing w:after="0" w:line="240" w:lineRule="auto"/>
              <w:jc w:val="both"/>
              <w:rPr>
                <w:rFonts w:ascii="Times New Roman" w:eastAsia="Times New Roman" w:hAnsi="Times New Roman" w:cs="Times New Roman"/>
                <w:color w:val="000000"/>
                <w:sz w:val="28"/>
                <w:lang w:val="kk-KZ"/>
              </w:rPr>
            </w:pPr>
            <w:r>
              <w:rPr>
                <w:rFonts w:ascii="Times New Roman" w:eastAsia="Times New Roman" w:hAnsi="Times New Roman" w:cs="Times New Roman"/>
                <w:color w:val="000000"/>
                <w:sz w:val="28"/>
              </w:rPr>
              <w:t>7</w:t>
            </w:r>
            <w:r w:rsidR="009B6DA3">
              <w:rPr>
                <w:rFonts w:ascii="Times New Roman" w:eastAsia="Times New Roman" w:hAnsi="Times New Roman" w:cs="Times New Roman"/>
                <w:color w:val="000000"/>
                <w:sz w:val="28"/>
                <w:lang w:val="kk-KZ"/>
              </w:rPr>
              <w:t>5</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345F9D" w:rsidRDefault="00B449D4" w:rsidP="002A268D">
            <w:pPr>
              <w:suppressAutoHyphens/>
              <w:spacing w:after="0" w:line="240" w:lineRule="auto"/>
              <w:ind w:left="-108"/>
              <w:jc w:val="both"/>
            </w:pPr>
            <w:r>
              <w:rPr>
                <w:rFonts w:ascii="Times New Roman" w:eastAsia="Times New Roman" w:hAnsi="Times New Roman" w:cs="Times New Roman"/>
                <w:sz w:val="28"/>
              </w:rPr>
              <w:t xml:space="preserve">8.2 </w:t>
            </w:r>
            <w:r w:rsidR="00345F9D" w:rsidRPr="00345F9D">
              <w:rPr>
                <w:rFonts w:ascii="Times New Roman" w:eastAsia="Times New Roman" w:hAnsi="Times New Roman" w:cs="Times New Roman"/>
                <w:sz w:val="28"/>
              </w:rPr>
              <w:t>Диоксиндермен улану кезіндегі сою өнімдерін ВСС</w:t>
            </w:r>
            <w:r w:rsidR="00345F9D">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345F9D">
            <w:pPr>
              <w:suppressAutoHyphens/>
              <w:spacing w:after="0" w:line="240" w:lineRule="auto"/>
              <w:jc w:val="both"/>
              <w:rPr>
                <w:rFonts w:ascii="Times New Roman" w:hAnsi="Times New Roman" w:cs="Times New Roman"/>
                <w:sz w:val="28"/>
                <w:szCs w:val="28"/>
                <w:lang w:val="kk-KZ"/>
              </w:rPr>
            </w:pPr>
            <w:r w:rsidRPr="00345F9D">
              <w:rPr>
                <w:rFonts w:ascii="Times New Roman" w:hAnsi="Times New Roman" w:cs="Times New Roman"/>
                <w:sz w:val="28"/>
                <w:szCs w:val="28"/>
              </w:rPr>
              <w:t>7</w:t>
            </w:r>
            <w:r w:rsidR="009B6DA3">
              <w:rPr>
                <w:rFonts w:ascii="Times New Roman" w:hAnsi="Times New Roman" w:cs="Times New Roman"/>
                <w:sz w:val="28"/>
                <w:szCs w:val="28"/>
                <w:lang w:val="kk-KZ"/>
              </w:rPr>
              <w:t>5</w:t>
            </w:r>
          </w:p>
        </w:tc>
      </w:tr>
      <w:tr w:rsidR="00886D64" w:rsidTr="00B449D4">
        <w:trPr>
          <w:trHeight w:val="1"/>
        </w:trPr>
        <w:tc>
          <w:tcPr>
            <w:tcW w:w="426" w:type="dxa"/>
            <w:shd w:val="clear" w:color="000000" w:fill="FFFFFF"/>
            <w:tcMar>
              <w:left w:w="108" w:type="dxa"/>
              <w:right w:w="108" w:type="dxa"/>
            </w:tcMar>
          </w:tcPr>
          <w:p w:rsidR="00886D64" w:rsidRDefault="002A268D">
            <w:pPr>
              <w:suppressAutoHyphens/>
              <w:spacing w:after="0" w:line="240" w:lineRule="auto"/>
              <w:jc w:val="both"/>
            </w:pPr>
            <w:r>
              <w:rPr>
                <w:rFonts w:ascii="Times New Roman" w:eastAsia="Times New Roman" w:hAnsi="Times New Roman" w:cs="Times New Roman"/>
                <w:color w:val="000000"/>
                <w:sz w:val="28"/>
              </w:rPr>
              <w:t xml:space="preserve"> </w:t>
            </w:r>
            <w:r w:rsidR="00F16836">
              <w:rPr>
                <w:rFonts w:ascii="Times New Roman" w:eastAsia="Times New Roman" w:hAnsi="Times New Roman" w:cs="Times New Roman"/>
                <w:color w:val="000000"/>
                <w:sz w:val="28"/>
              </w:rPr>
              <w:t>9</w:t>
            </w:r>
          </w:p>
        </w:tc>
        <w:tc>
          <w:tcPr>
            <w:tcW w:w="8660" w:type="dxa"/>
            <w:shd w:val="clear" w:color="000000" w:fill="FFFFFF"/>
            <w:tcMar>
              <w:left w:w="108" w:type="dxa"/>
              <w:right w:w="108" w:type="dxa"/>
            </w:tcMar>
          </w:tcPr>
          <w:p w:rsidR="00886D64" w:rsidRPr="00345F9D" w:rsidRDefault="00345F9D" w:rsidP="00B449D4">
            <w:pPr>
              <w:suppressAutoHyphens/>
              <w:spacing w:after="0" w:line="240" w:lineRule="auto"/>
              <w:ind w:left="-108"/>
              <w:jc w:val="both"/>
            </w:pPr>
            <w:r w:rsidRPr="00345F9D">
              <w:rPr>
                <w:rFonts w:ascii="Times New Roman" w:eastAsia="Times New Roman" w:hAnsi="Times New Roman" w:cs="Times New Roman"/>
                <w:sz w:val="28"/>
                <w:szCs w:val="28"/>
              </w:rPr>
              <w:t>Тамақ өнімдерін ауыр тұздау мақсатында улану</w:t>
            </w:r>
            <w:r>
              <w:rPr>
                <w:rFonts w:ascii="Times New Roman" w:eastAsia="Times New Roman" w:hAnsi="Times New Roman" w:cs="Times New Roman"/>
                <w:sz w:val="28"/>
                <w:szCs w:val="28"/>
              </w:rPr>
              <w:t>…………............</w:t>
            </w:r>
            <w:r w:rsidR="00B449D4">
              <w:rPr>
                <w:rFonts w:ascii="Times New Roman" w:eastAsia="Times New Roman" w:hAnsi="Times New Roman" w:cs="Times New Roman"/>
                <w:sz w:val="28"/>
                <w:szCs w:val="28"/>
              </w:rPr>
              <w:t>............</w:t>
            </w:r>
          </w:p>
        </w:tc>
        <w:tc>
          <w:tcPr>
            <w:tcW w:w="660" w:type="dxa"/>
            <w:shd w:val="clear" w:color="000000" w:fill="FFFFFF"/>
            <w:tcMar>
              <w:left w:w="108" w:type="dxa"/>
              <w:right w:w="108" w:type="dxa"/>
            </w:tcMar>
          </w:tcPr>
          <w:p w:rsidR="00886D64" w:rsidRPr="009B6DA3" w:rsidRDefault="00345F9D">
            <w:pPr>
              <w:suppressAutoHyphens/>
              <w:spacing w:after="0" w:line="240" w:lineRule="auto"/>
              <w:jc w:val="both"/>
              <w:rPr>
                <w:rFonts w:ascii="Times New Roman" w:hAnsi="Times New Roman" w:cs="Times New Roman"/>
                <w:sz w:val="28"/>
                <w:szCs w:val="28"/>
                <w:lang w:val="kk-KZ"/>
              </w:rPr>
            </w:pPr>
            <w:r w:rsidRPr="00345F9D">
              <w:rPr>
                <w:rFonts w:ascii="Times New Roman" w:hAnsi="Times New Roman" w:cs="Times New Roman"/>
                <w:sz w:val="28"/>
                <w:szCs w:val="28"/>
              </w:rPr>
              <w:t>7</w:t>
            </w:r>
            <w:r w:rsidR="009B6DA3">
              <w:rPr>
                <w:rFonts w:ascii="Times New Roman" w:hAnsi="Times New Roman" w:cs="Times New Roman"/>
                <w:sz w:val="28"/>
                <w:szCs w:val="28"/>
                <w:lang w:val="kk-KZ"/>
              </w:rPr>
              <w:t>8</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345F9D" w:rsidRDefault="00B449D4" w:rsidP="002A268D">
            <w:pPr>
              <w:pStyle w:val="a5"/>
              <w:ind w:left="-108"/>
              <w:jc w:val="both"/>
              <w:rPr>
                <w:rFonts w:ascii="Times New Roman" w:eastAsia="Times New Roman" w:hAnsi="Times New Roman" w:cs="Times New Roman"/>
                <w:sz w:val="28"/>
                <w:szCs w:val="28"/>
              </w:rPr>
            </w:pPr>
            <w:r>
              <w:rPr>
                <w:rFonts w:ascii="Times New Roman" w:eastAsia="Times New Roman" w:hAnsi="Times New Roman" w:cs="Times New Roman"/>
                <w:sz w:val="28"/>
              </w:rPr>
              <w:t xml:space="preserve">9.1 </w:t>
            </w:r>
            <w:r w:rsidR="00345F9D">
              <w:rPr>
                <w:rFonts w:ascii="Times New Roman" w:eastAsia="Times New Roman" w:hAnsi="Times New Roman" w:cs="Times New Roman"/>
                <w:sz w:val="28"/>
                <w:szCs w:val="28"/>
              </w:rPr>
              <w:t>А</w:t>
            </w:r>
            <w:r w:rsidR="00345F9D" w:rsidRPr="00345F9D">
              <w:rPr>
                <w:rFonts w:ascii="Times New Roman" w:eastAsia="Times New Roman" w:hAnsi="Times New Roman" w:cs="Times New Roman"/>
                <w:sz w:val="28"/>
                <w:szCs w:val="28"/>
              </w:rPr>
              <w:t>уыр тұздалған тамақ өнімдері</w:t>
            </w:r>
            <w:r w:rsidR="00345F9D">
              <w:rPr>
                <w:rFonts w:ascii="Times New Roman" w:eastAsia="Times New Roman" w:hAnsi="Times New Roman" w:cs="Times New Roman"/>
                <w:sz w:val="28"/>
                <w:szCs w:val="28"/>
              </w:rPr>
              <w:t>н</w:t>
            </w:r>
            <w:r w:rsidR="00345F9D" w:rsidRPr="00345F9D">
              <w:rPr>
                <w:rFonts w:ascii="Times New Roman" w:eastAsia="Times New Roman" w:hAnsi="Times New Roman" w:cs="Times New Roman"/>
                <w:sz w:val="28"/>
                <w:szCs w:val="28"/>
              </w:rPr>
              <w:t xml:space="preserve"> (қорғасын, кадмий) тексерістен кейін </w:t>
            </w:r>
            <w:r w:rsidR="00345F9D">
              <w:rPr>
                <w:rFonts w:ascii="Times New Roman" w:eastAsia="Times New Roman" w:hAnsi="Times New Roman" w:cs="Times New Roman"/>
                <w:sz w:val="28"/>
                <w:szCs w:val="28"/>
              </w:rPr>
              <w:t>толық нәтижелер</w:t>
            </w:r>
            <w:r w:rsidR="00345F9D" w:rsidRPr="00345F9D">
              <w:rPr>
                <w:rFonts w:ascii="Times New Roman" w:eastAsia="Times New Roman" w:hAnsi="Times New Roman" w:cs="Times New Roman"/>
                <w:sz w:val="28"/>
                <w:szCs w:val="28"/>
              </w:rPr>
              <w:t>і</w:t>
            </w:r>
            <w:r w:rsidR="00345F9D">
              <w:rPr>
                <w:rFonts w:ascii="Times New Roman" w:eastAsia="Times New Roman" w:hAnsi="Times New Roman" w:cs="Times New Roman"/>
                <w:sz w:val="28"/>
                <w:szCs w:val="28"/>
              </w:rPr>
              <w:t>……………………………………..............</w:t>
            </w:r>
            <w:r>
              <w:rPr>
                <w:rFonts w:ascii="Times New Roman" w:eastAsia="Times New Roman" w:hAnsi="Times New Roman" w:cs="Times New Roman"/>
                <w:sz w:val="28"/>
                <w:szCs w:val="28"/>
              </w:rPr>
              <w:t>.........</w:t>
            </w:r>
            <w:r w:rsidR="002A268D">
              <w:rPr>
                <w:rFonts w:ascii="Times New Roman" w:eastAsia="Times New Roman" w:hAnsi="Times New Roman" w:cs="Times New Roman"/>
                <w:sz w:val="28"/>
                <w:szCs w:val="28"/>
              </w:rPr>
              <w:t>..</w:t>
            </w:r>
          </w:p>
        </w:tc>
        <w:tc>
          <w:tcPr>
            <w:tcW w:w="660" w:type="dxa"/>
            <w:shd w:val="clear" w:color="000000" w:fill="FFFFFF"/>
            <w:tcMar>
              <w:left w:w="108" w:type="dxa"/>
              <w:right w:w="108" w:type="dxa"/>
            </w:tcMar>
          </w:tcPr>
          <w:p w:rsidR="00886D64" w:rsidRDefault="00886D64">
            <w:pPr>
              <w:suppressAutoHyphens/>
              <w:spacing w:after="0" w:line="240" w:lineRule="auto"/>
              <w:jc w:val="both"/>
              <w:rPr>
                <w:rFonts w:ascii="Times New Roman" w:eastAsia="Times New Roman" w:hAnsi="Times New Roman" w:cs="Times New Roman"/>
                <w:color w:val="000000"/>
                <w:sz w:val="28"/>
              </w:rPr>
            </w:pPr>
          </w:p>
          <w:p w:rsidR="00886D64" w:rsidRPr="009B6DA3" w:rsidRDefault="009B6DA3">
            <w:pPr>
              <w:suppressAutoHyphens/>
              <w:spacing w:after="0" w:line="240" w:lineRule="auto"/>
              <w:jc w:val="both"/>
              <w:rPr>
                <w:lang w:val="kk-KZ"/>
              </w:rPr>
            </w:pPr>
            <w:r>
              <w:rPr>
                <w:rFonts w:ascii="Times New Roman" w:eastAsia="Times New Roman" w:hAnsi="Times New Roman" w:cs="Times New Roman"/>
                <w:color w:val="000000"/>
                <w:sz w:val="28"/>
                <w:lang w:val="kk-KZ"/>
              </w:rPr>
              <w:t>78</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257114" w:rsidRDefault="00B449D4" w:rsidP="002A268D">
            <w:pPr>
              <w:pStyle w:val="a5"/>
              <w:ind w:left="-108"/>
              <w:jc w:val="both"/>
              <w:rPr>
                <w:rFonts w:ascii="Times New Roman" w:eastAsia="Times New Roman" w:hAnsi="Times New Roman" w:cs="Times New Roman"/>
                <w:color w:val="0D0D0D"/>
                <w:sz w:val="28"/>
                <w:szCs w:val="28"/>
                <w:shd w:val="clear" w:color="auto" w:fill="FFFFFF"/>
                <w:lang w:val="kk-KZ"/>
              </w:rPr>
            </w:pPr>
            <w:r>
              <w:rPr>
                <w:rFonts w:ascii="Times New Roman" w:eastAsia="Times New Roman" w:hAnsi="Times New Roman" w:cs="Times New Roman"/>
                <w:sz w:val="28"/>
              </w:rPr>
              <w:t xml:space="preserve">9.2 </w:t>
            </w:r>
            <w:r w:rsidR="00257114" w:rsidRPr="00257114">
              <w:rPr>
                <w:rFonts w:ascii="Times New Roman" w:eastAsia="Times New Roman" w:hAnsi="Times New Roman" w:cs="Times New Roman"/>
                <w:color w:val="0D0D0D"/>
                <w:sz w:val="28"/>
                <w:szCs w:val="28"/>
                <w:shd w:val="clear" w:color="auto" w:fill="FFFFFF"/>
                <w:lang w:val="kk-KZ"/>
              </w:rPr>
              <w:t>Ауыр металдар тұздарының улану жағдайында сойылған өнімдерді санитарлық түрде бағалау</w:t>
            </w:r>
            <w:r w:rsidR="00257114">
              <w:rPr>
                <w:rFonts w:ascii="Times New Roman" w:eastAsia="Times New Roman" w:hAnsi="Times New Roman" w:cs="Times New Roman"/>
                <w:color w:val="0D0D0D"/>
                <w:sz w:val="28"/>
                <w:szCs w:val="28"/>
                <w:shd w:val="clear" w:color="auto" w:fill="FFFFFF"/>
                <w:lang w:val="kk-KZ"/>
              </w:rPr>
              <w:t>................................................</w:t>
            </w:r>
            <w:r>
              <w:rPr>
                <w:rFonts w:ascii="Times New Roman" w:eastAsia="Times New Roman" w:hAnsi="Times New Roman" w:cs="Times New Roman"/>
                <w:color w:val="0D0D0D"/>
                <w:sz w:val="28"/>
                <w:szCs w:val="28"/>
                <w:shd w:val="clear" w:color="auto" w:fill="FFFFFF"/>
                <w:lang w:val="kk-KZ"/>
              </w:rPr>
              <w:t>..........</w:t>
            </w:r>
            <w:r w:rsidR="002A268D">
              <w:rPr>
                <w:rFonts w:ascii="Times New Roman" w:eastAsia="Times New Roman" w:hAnsi="Times New Roman" w:cs="Times New Roman"/>
                <w:color w:val="0D0D0D"/>
                <w:sz w:val="28"/>
                <w:szCs w:val="28"/>
                <w:shd w:val="clear" w:color="auto" w:fill="FFFFFF"/>
                <w:lang w:val="kk-KZ"/>
              </w:rPr>
              <w:t>...................</w:t>
            </w:r>
          </w:p>
        </w:tc>
        <w:tc>
          <w:tcPr>
            <w:tcW w:w="660" w:type="dxa"/>
            <w:shd w:val="clear" w:color="000000" w:fill="FFFFFF"/>
            <w:tcMar>
              <w:left w:w="108" w:type="dxa"/>
              <w:right w:w="108" w:type="dxa"/>
            </w:tcMar>
          </w:tcPr>
          <w:p w:rsidR="00886D64" w:rsidRDefault="00886D64">
            <w:pPr>
              <w:suppressAutoHyphens/>
              <w:spacing w:after="0" w:line="240" w:lineRule="auto"/>
              <w:jc w:val="both"/>
              <w:rPr>
                <w:rFonts w:ascii="Times New Roman" w:eastAsia="Times New Roman" w:hAnsi="Times New Roman" w:cs="Times New Roman"/>
                <w:color w:val="000000"/>
                <w:sz w:val="28"/>
              </w:rPr>
            </w:pPr>
          </w:p>
          <w:p w:rsidR="00886D64" w:rsidRPr="009B6DA3" w:rsidRDefault="009B6DA3">
            <w:pPr>
              <w:suppressAutoHyphens/>
              <w:spacing w:after="0" w:line="240" w:lineRule="auto"/>
              <w:jc w:val="both"/>
              <w:rPr>
                <w:lang w:val="kk-KZ"/>
              </w:rPr>
            </w:pPr>
            <w:r>
              <w:rPr>
                <w:rFonts w:ascii="Times New Roman" w:eastAsia="Times New Roman" w:hAnsi="Times New Roman" w:cs="Times New Roman"/>
                <w:color w:val="000000"/>
                <w:sz w:val="28"/>
                <w:lang w:val="kk-KZ"/>
              </w:rPr>
              <w:t>81</w:t>
            </w:r>
          </w:p>
        </w:tc>
      </w:tr>
      <w:tr w:rsidR="00886D64" w:rsidTr="00B449D4">
        <w:trPr>
          <w:trHeight w:val="1"/>
        </w:trPr>
        <w:tc>
          <w:tcPr>
            <w:tcW w:w="426" w:type="dxa"/>
            <w:shd w:val="clear" w:color="000000" w:fill="FFFFFF"/>
            <w:tcMar>
              <w:left w:w="108" w:type="dxa"/>
              <w:right w:w="108" w:type="dxa"/>
            </w:tcMar>
          </w:tcPr>
          <w:p w:rsidR="00886D64" w:rsidRDefault="002A268D" w:rsidP="002A268D">
            <w:pPr>
              <w:suppressAutoHyphens/>
              <w:spacing w:after="0" w:line="240" w:lineRule="auto"/>
              <w:ind w:left="-108" w:right="-108"/>
              <w:jc w:val="both"/>
            </w:pPr>
            <w:r>
              <w:rPr>
                <w:rFonts w:ascii="Times New Roman" w:eastAsia="Times New Roman" w:hAnsi="Times New Roman" w:cs="Times New Roman"/>
                <w:sz w:val="28"/>
              </w:rPr>
              <w:t xml:space="preserve"> </w:t>
            </w:r>
            <w:r w:rsidR="00B449D4">
              <w:rPr>
                <w:rFonts w:ascii="Times New Roman" w:eastAsia="Times New Roman" w:hAnsi="Times New Roman" w:cs="Times New Roman"/>
                <w:sz w:val="28"/>
              </w:rPr>
              <w:t>1</w:t>
            </w:r>
            <w:r w:rsidR="00F16836">
              <w:rPr>
                <w:rFonts w:ascii="Times New Roman" w:eastAsia="Times New Roman" w:hAnsi="Times New Roman" w:cs="Times New Roman"/>
                <w:sz w:val="28"/>
              </w:rPr>
              <w:t>0</w:t>
            </w:r>
          </w:p>
        </w:tc>
        <w:tc>
          <w:tcPr>
            <w:tcW w:w="8660" w:type="dxa"/>
            <w:shd w:val="clear" w:color="000000" w:fill="FFFFFF"/>
            <w:tcMar>
              <w:left w:w="108" w:type="dxa"/>
              <w:right w:w="108" w:type="dxa"/>
            </w:tcMar>
          </w:tcPr>
          <w:p w:rsidR="00886D64" w:rsidRPr="00C330E4" w:rsidRDefault="00C330E4" w:rsidP="00B449D4">
            <w:pPr>
              <w:pStyle w:val="a5"/>
              <w:ind w:left="-108"/>
              <w:jc w:val="both"/>
              <w:rPr>
                <w:rFonts w:ascii="Times New Roman" w:eastAsia="Times New Roman" w:hAnsi="Times New Roman" w:cs="Times New Roman"/>
                <w:color w:val="0D0D0D"/>
                <w:sz w:val="28"/>
                <w:szCs w:val="28"/>
                <w:shd w:val="clear" w:color="auto" w:fill="FFFFFF"/>
                <w:lang w:val="kk-KZ"/>
              </w:rPr>
            </w:pPr>
            <w:r w:rsidRPr="00C330E4">
              <w:rPr>
                <w:rFonts w:ascii="Times New Roman" w:eastAsia="Times New Roman" w:hAnsi="Times New Roman" w:cs="Times New Roman"/>
                <w:color w:val="0D0D0D"/>
                <w:sz w:val="28"/>
                <w:szCs w:val="28"/>
                <w:shd w:val="clear" w:color="auto" w:fill="FFFFFF"/>
                <w:lang w:val="kk-KZ"/>
              </w:rPr>
              <w:t>Инфекциялық және инвазиялық ауруларды етт</w:t>
            </w:r>
            <w:r w:rsidRPr="00C330E4">
              <w:rPr>
                <w:rFonts w:ascii="Times New Roman" w:eastAsia="Times New Roman" w:hAnsi="Times New Roman" w:cs="Times New Roman"/>
                <w:sz w:val="28"/>
                <w:lang w:val="kk-KZ"/>
              </w:rPr>
              <w:t>ің</w:t>
            </w:r>
            <w:r w:rsidRPr="00C330E4">
              <w:rPr>
                <w:rFonts w:ascii="Times New Roman" w:eastAsia="Times New Roman" w:hAnsi="Times New Roman" w:cs="Times New Roman"/>
                <w:color w:val="0D0D0D"/>
                <w:sz w:val="28"/>
                <w:szCs w:val="28"/>
                <w:shd w:val="clear" w:color="auto" w:fill="FFFFFF"/>
                <w:lang w:val="kk-KZ"/>
              </w:rPr>
              <w:t xml:space="preserve"> сапасын бағалау</w:t>
            </w:r>
            <w:r>
              <w:rPr>
                <w:rFonts w:ascii="Times New Roman" w:eastAsia="Times New Roman" w:hAnsi="Times New Roman" w:cs="Times New Roman"/>
                <w:color w:val="0D0D0D"/>
                <w:sz w:val="28"/>
                <w:szCs w:val="28"/>
                <w:shd w:val="clear" w:color="auto" w:fill="FFFFFF"/>
                <w:lang w:val="kk-KZ"/>
              </w:rPr>
              <w:t>..................................................................................................</w:t>
            </w:r>
            <w:r w:rsidR="00B449D4">
              <w:rPr>
                <w:rFonts w:ascii="Times New Roman" w:eastAsia="Times New Roman" w:hAnsi="Times New Roman" w:cs="Times New Roman"/>
                <w:color w:val="0D0D0D"/>
                <w:sz w:val="28"/>
                <w:szCs w:val="28"/>
                <w:shd w:val="clear" w:color="auto" w:fill="FFFFFF"/>
                <w:lang w:val="kk-KZ"/>
              </w:rPr>
              <w:t>...........</w:t>
            </w:r>
          </w:p>
        </w:tc>
        <w:tc>
          <w:tcPr>
            <w:tcW w:w="660" w:type="dxa"/>
            <w:shd w:val="clear" w:color="000000" w:fill="FFFFFF"/>
            <w:tcMar>
              <w:left w:w="108" w:type="dxa"/>
              <w:right w:w="108" w:type="dxa"/>
            </w:tcMar>
          </w:tcPr>
          <w:p w:rsidR="00886D64" w:rsidRDefault="00886D64">
            <w:pPr>
              <w:suppressAutoHyphens/>
              <w:spacing w:after="0" w:line="240" w:lineRule="auto"/>
              <w:jc w:val="both"/>
              <w:rPr>
                <w:rFonts w:ascii="Times New Roman" w:eastAsia="Times New Roman" w:hAnsi="Times New Roman" w:cs="Times New Roman"/>
                <w:color w:val="000000"/>
                <w:sz w:val="28"/>
              </w:rPr>
            </w:pPr>
          </w:p>
          <w:p w:rsidR="00886D64" w:rsidRPr="009B6DA3" w:rsidRDefault="00C330E4">
            <w:pPr>
              <w:suppressAutoHyphens/>
              <w:spacing w:after="0" w:line="240" w:lineRule="auto"/>
              <w:jc w:val="both"/>
              <w:rPr>
                <w:rFonts w:ascii="Times New Roman" w:hAnsi="Times New Roman" w:cs="Times New Roman"/>
                <w:sz w:val="28"/>
                <w:szCs w:val="28"/>
                <w:lang w:val="kk-KZ"/>
              </w:rPr>
            </w:pPr>
            <w:r w:rsidRPr="00C330E4">
              <w:rPr>
                <w:rFonts w:ascii="Times New Roman" w:hAnsi="Times New Roman" w:cs="Times New Roman"/>
                <w:sz w:val="28"/>
                <w:szCs w:val="28"/>
              </w:rPr>
              <w:t>8</w:t>
            </w:r>
            <w:r w:rsidR="009B6DA3">
              <w:rPr>
                <w:rFonts w:ascii="Times New Roman" w:hAnsi="Times New Roman" w:cs="Times New Roman"/>
                <w:sz w:val="28"/>
                <w:szCs w:val="28"/>
                <w:lang w:val="kk-KZ"/>
              </w:rPr>
              <w:t>4</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C330E4" w:rsidRDefault="00B449D4" w:rsidP="002A268D">
            <w:pPr>
              <w:pStyle w:val="a5"/>
              <w:ind w:left="-108"/>
              <w:jc w:val="both"/>
              <w:rPr>
                <w:rFonts w:ascii="Times New Roman" w:eastAsia="Times New Roman" w:hAnsi="Times New Roman" w:cs="Times New Roman"/>
                <w:color w:val="0D0D0D"/>
                <w:sz w:val="28"/>
                <w:szCs w:val="28"/>
                <w:shd w:val="clear" w:color="auto" w:fill="FFFFFF"/>
              </w:rPr>
            </w:pPr>
            <w:r>
              <w:rPr>
                <w:rFonts w:ascii="Times New Roman" w:eastAsia="Times New Roman" w:hAnsi="Times New Roman" w:cs="Times New Roman"/>
                <w:sz w:val="28"/>
              </w:rPr>
              <w:t xml:space="preserve">10.1 </w:t>
            </w:r>
            <w:r w:rsidR="00C330E4" w:rsidRPr="00C330E4">
              <w:rPr>
                <w:rFonts w:ascii="Times New Roman" w:eastAsia="Times New Roman" w:hAnsi="Times New Roman" w:cs="Times New Roman"/>
                <w:color w:val="0D0D0D"/>
                <w:sz w:val="28"/>
                <w:szCs w:val="28"/>
                <w:shd w:val="clear" w:color="auto" w:fill="FFFFFF"/>
              </w:rPr>
              <w:t>Сальмонеллалар алдын алу және қаңқасын бойынша микробтық ластануын азайту</w:t>
            </w:r>
            <w:r w:rsidR="00C330E4">
              <w:rPr>
                <w:rFonts w:ascii="Times New Roman" w:eastAsia="Times New Roman" w:hAnsi="Times New Roman" w:cs="Times New Roman"/>
                <w:color w:val="0D0D0D"/>
                <w:sz w:val="28"/>
                <w:szCs w:val="28"/>
                <w:shd w:val="clear" w:color="auto" w:fill="FFFFFF"/>
              </w:rPr>
              <w:t>……………………………………………………</w:t>
            </w:r>
            <w:r>
              <w:rPr>
                <w:rFonts w:ascii="Times New Roman" w:eastAsia="Times New Roman" w:hAnsi="Times New Roman" w:cs="Times New Roman"/>
                <w:color w:val="0D0D0D"/>
                <w:sz w:val="28"/>
                <w:szCs w:val="28"/>
                <w:shd w:val="clear" w:color="auto" w:fill="FFFFFF"/>
              </w:rPr>
              <w:t>……</w:t>
            </w:r>
            <w:r w:rsidR="002A268D">
              <w:rPr>
                <w:rFonts w:ascii="Times New Roman" w:eastAsia="Times New Roman" w:hAnsi="Times New Roman" w:cs="Times New Roman"/>
                <w:color w:val="0D0D0D"/>
                <w:sz w:val="28"/>
                <w:szCs w:val="28"/>
                <w:shd w:val="clear" w:color="auto" w:fill="FFFFFF"/>
              </w:rPr>
              <w:t>…</w:t>
            </w:r>
          </w:p>
        </w:tc>
        <w:tc>
          <w:tcPr>
            <w:tcW w:w="660" w:type="dxa"/>
            <w:shd w:val="clear" w:color="000000" w:fill="FFFFFF"/>
            <w:tcMar>
              <w:left w:w="108" w:type="dxa"/>
              <w:right w:w="108" w:type="dxa"/>
            </w:tcMar>
          </w:tcPr>
          <w:p w:rsidR="00886D64" w:rsidRDefault="00886D64">
            <w:pPr>
              <w:suppressAutoHyphens/>
              <w:spacing w:after="0" w:line="240" w:lineRule="auto"/>
              <w:jc w:val="both"/>
              <w:rPr>
                <w:rFonts w:ascii="Times New Roman" w:eastAsia="Times New Roman" w:hAnsi="Times New Roman" w:cs="Times New Roman"/>
                <w:color w:val="000000"/>
                <w:sz w:val="28"/>
              </w:rPr>
            </w:pPr>
          </w:p>
          <w:p w:rsidR="00886D64" w:rsidRPr="009B6DA3" w:rsidRDefault="00C330E4">
            <w:pPr>
              <w:suppressAutoHyphens/>
              <w:spacing w:after="0" w:line="240" w:lineRule="auto"/>
              <w:jc w:val="both"/>
              <w:rPr>
                <w:lang w:val="kk-KZ"/>
              </w:rPr>
            </w:pPr>
            <w:r>
              <w:rPr>
                <w:rFonts w:ascii="Times New Roman" w:eastAsia="Times New Roman" w:hAnsi="Times New Roman" w:cs="Times New Roman"/>
                <w:color w:val="000000"/>
                <w:sz w:val="28"/>
              </w:rPr>
              <w:t>8</w:t>
            </w:r>
            <w:r w:rsidR="009B6DA3">
              <w:rPr>
                <w:rFonts w:ascii="Times New Roman" w:eastAsia="Times New Roman" w:hAnsi="Times New Roman" w:cs="Times New Roman"/>
                <w:color w:val="000000"/>
                <w:sz w:val="28"/>
                <w:lang w:val="kk-KZ"/>
              </w:rPr>
              <w:t>4</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C330E4" w:rsidRDefault="00B449D4" w:rsidP="002A268D">
            <w:pPr>
              <w:suppressAutoHyphens/>
              <w:spacing w:after="0" w:line="240" w:lineRule="auto"/>
              <w:ind w:left="-108"/>
              <w:jc w:val="both"/>
              <w:rPr>
                <w:rFonts w:ascii="Times New Roman" w:eastAsia="Times New Roman" w:hAnsi="Times New Roman" w:cs="Times New Roman"/>
                <w:sz w:val="28"/>
              </w:rPr>
            </w:pPr>
            <w:r>
              <w:rPr>
                <w:rFonts w:ascii="Times New Roman" w:eastAsia="Times New Roman" w:hAnsi="Times New Roman" w:cs="Times New Roman"/>
                <w:sz w:val="28"/>
              </w:rPr>
              <w:t xml:space="preserve">10.2 </w:t>
            </w:r>
            <w:r w:rsidR="00C330E4" w:rsidRPr="00C330E4">
              <w:rPr>
                <w:rFonts w:ascii="Times New Roman" w:eastAsia="Times New Roman" w:hAnsi="Times New Roman" w:cs="Times New Roman"/>
                <w:sz w:val="28"/>
              </w:rPr>
              <w:t>Эхинококкоз кезіндегі еттің сапасы</w:t>
            </w:r>
            <w:r w:rsidR="00C330E4">
              <w:rPr>
                <w:rFonts w:ascii="Times New Roman" w:eastAsia="Times New Roman" w:hAnsi="Times New Roman" w:cs="Times New Roman"/>
                <w:sz w:val="28"/>
              </w:rPr>
              <w:t>……………………………….</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C330E4">
            <w:pPr>
              <w:suppressAutoHyphens/>
              <w:spacing w:after="0" w:line="240" w:lineRule="auto"/>
              <w:jc w:val="both"/>
              <w:rPr>
                <w:lang w:val="kk-KZ"/>
              </w:rPr>
            </w:pPr>
            <w:r>
              <w:rPr>
                <w:rFonts w:ascii="Times New Roman" w:eastAsia="Times New Roman" w:hAnsi="Times New Roman" w:cs="Times New Roman"/>
                <w:color w:val="000000"/>
                <w:sz w:val="28"/>
              </w:rPr>
              <w:t>8</w:t>
            </w:r>
            <w:r w:rsidR="009B6DA3">
              <w:rPr>
                <w:rFonts w:ascii="Times New Roman" w:eastAsia="Times New Roman" w:hAnsi="Times New Roman" w:cs="Times New Roman"/>
                <w:color w:val="000000"/>
                <w:sz w:val="28"/>
                <w:lang w:val="kk-KZ"/>
              </w:rPr>
              <w:t>7</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C330E4" w:rsidRDefault="00B449D4" w:rsidP="002A268D">
            <w:pPr>
              <w:suppressAutoHyphens/>
              <w:spacing w:after="0" w:line="240" w:lineRule="auto"/>
              <w:ind w:left="-108"/>
              <w:jc w:val="both"/>
            </w:pPr>
            <w:r>
              <w:rPr>
                <w:rFonts w:ascii="Times New Roman" w:eastAsia="Times New Roman" w:hAnsi="Times New Roman" w:cs="Times New Roman"/>
                <w:sz w:val="28"/>
              </w:rPr>
              <w:t xml:space="preserve">10.3 </w:t>
            </w:r>
            <w:r w:rsidR="00C330E4" w:rsidRPr="00C330E4">
              <w:rPr>
                <w:rFonts w:ascii="Times New Roman" w:eastAsia="Times New Roman" w:hAnsi="Times New Roman" w:cs="Times New Roman"/>
                <w:sz w:val="28"/>
              </w:rPr>
              <w:t>Цистицеркоз</w:t>
            </w:r>
            <w:r w:rsidR="00F16836" w:rsidRPr="00C330E4">
              <w:rPr>
                <w:rFonts w:ascii="Times New Roman" w:eastAsia="Times New Roman" w:hAnsi="Times New Roman" w:cs="Times New Roman"/>
                <w:sz w:val="28"/>
              </w:rPr>
              <w:t xml:space="preserve"> кезінде ет</w:t>
            </w:r>
            <w:r w:rsidR="00C330E4" w:rsidRPr="00C330E4">
              <w:rPr>
                <w:rFonts w:ascii="Times New Roman" w:eastAsia="Times New Roman" w:hAnsi="Times New Roman" w:cs="Times New Roman"/>
                <w:sz w:val="28"/>
              </w:rPr>
              <w:t>тің</w:t>
            </w:r>
            <w:r w:rsidR="00F16836" w:rsidRPr="00C330E4">
              <w:rPr>
                <w:rFonts w:ascii="Times New Roman" w:eastAsia="Times New Roman" w:hAnsi="Times New Roman" w:cs="Times New Roman"/>
                <w:sz w:val="28"/>
              </w:rPr>
              <w:t xml:space="preserve"> сапасы………………………………</w:t>
            </w:r>
            <w:r w:rsidR="00C330E4" w:rsidRPr="00C330E4">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C330E4">
            <w:pPr>
              <w:suppressAutoHyphens/>
              <w:spacing w:after="0" w:line="240" w:lineRule="auto"/>
              <w:jc w:val="both"/>
              <w:rPr>
                <w:rFonts w:ascii="Times New Roman" w:hAnsi="Times New Roman" w:cs="Times New Roman"/>
                <w:sz w:val="28"/>
                <w:szCs w:val="28"/>
                <w:lang w:val="kk-KZ"/>
              </w:rPr>
            </w:pPr>
            <w:r w:rsidRPr="00C330E4">
              <w:rPr>
                <w:rFonts w:ascii="Times New Roman" w:hAnsi="Times New Roman" w:cs="Times New Roman"/>
                <w:sz w:val="28"/>
                <w:szCs w:val="28"/>
              </w:rPr>
              <w:t>8</w:t>
            </w:r>
            <w:r w:rsidR="009B6DA3">
              <w:rPr>
                <w:rFonts w:ascii="Times New Roman" w:hAnsi="Times New Roman" w:cs="Times New Roman"/>
                <w:sz w:val="28"/>
                <w:szCs w:val="28"/>
                <w:lang w:val="kk-KZ"/>
              </w:rPr>
              <w:t>8</w:t>
            </w:r>
          </w:p>
        </w:tc>
      </w:tr>
      <w:tr w:rsidR="00886D64" w:rsidTr="00B449D4">
        <w:trPr>
          <w:trHeight w:val="1"/>
        </w:trPr>
        <w:tc>
          <w:tcPr>
            <w:tcW w:w="426" w:type="dxa"/>
            <w:shd w:val="clear" w:color="000000" w:fill="FFFFFF"/>
            <w:tcMar>
              <w:left w:w="108" w:type="dxa"/>
              <w:right w:w="108" w:type="dxa"/>
            </w:tcMar>
          </w:tcPr>
          <w:p w:rsidR="00886D64" w:rsidRDefault="002A268D" w:rsidP="002A268D">
            <w:pPr>
              <w:suppressAutoHyphens/>
              <w:spacing w:after="0" w:line="240" w:lineRule="auto"/>
              <w:ind w:left="-108" w:right="-108"/>
              <w:jc w:val="both"/>
            </w:pPr>
            <w:r>
              <w:rPr>
                <w:rFonts w:ascii="Times New Roman" w:eastAsia="Times New Roman" w:hAnsi="Times New Roman" w:cs="Times New Roman"/>
                <w:sz w:val="28"/>
              </w:rPr>
              <w:t xml:space="preserve"> </w:t>
            </w:r>
            <w:r w:rsidR="00F16836">
              <w:rPr>
                <w:rFonts w:ascii="Times New Roman" w:eastAsia="Times New Roman" w:hAnsi="Times New Roman" w:cs="Times New Roman"/>
                <w:sz w:val="28"/>
              </w:rPr>
              <w:t>11</w:t>
            </w:r>
          </w:p>
        </w:tc>
        <w:tc>
          <w:tcPr>
            <w:tcW w:w="8660" w:type="dxa"/>
            <w:shd w:val="clear" w:color="000000" w:fill="FFFFFF"/>
            <w:tcMar>
              <w:left w:w="108" w:type="dxa"/>
              <w:right w:w="108" w:type="dxa"/>
            </w:tcMar>
          </w:tcPr>
          <w:p w:rsidR="00886D64" w:rsidRPr="00B13A93" w:rsidRDefault="00C330E4" w:rsidP="00B449D4">
            <w:pPr>
              <w:suppressAutoHyphens/>
              <w:spacing w:after="0" w:line="240" w:lineRule="auto"/>
              <w:ind w:left="-108"/>
              <w:jc w:val="both"/>
              <w:rPr>
                <w:rFonts w:ascii="Times New Roman" w:eastAsia="Times New Roman" w:hAnsi="Times New Roman" w:cs="Times New Roman"/>
                <w:sz w:val="28"/>
              </w:rPr>
            </w:pPr>
            <w:r w:rsidRPr="00C330E4">
              <w:rPr>
                <w:rFonts w:ascii="Times New Roman" w:eastAsia="Times New Roman" w:hAnsi="Times New Roman" w:cs="Times New Roman"/>
                <w:sz w:val="28"/>
              </w:rPr>
              <w:t>Ет сапасын  бағ</w:t>
            </w:r>
            <w:r w:rsidR="00CF08FB">
              <w:rPr>
                <w:rFonts w:ascii="Times New Roman" w:eastAsia="Times New Roman" w:hAnsi="Times New Roman" w:cs="Times New Roman"/>
                <w:sz w:val="28"/>
              </w:rPr>
              <w:t>алау кезіндегі ауытқулар нормалары</w:t>
            </w:r>
            <w:r>
              <w:rPr>
                <w:rFonts w:ascii="Times New Roman" w:eastAsia="Times New Roman" w:hAnsi="Times New Roman" w:cs="Times New Roman"/>
                <w:sz w:val="28"/>
              </w:rPr>
              <w:t>……………</w:t>
            </w:r>
            <w:r w:rsidR="00B449D4">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B13A93">
            <w:pPr>
              <w:suppressAutoHyphens/>
              <w:spacing w:after="0" w:line="240" w:lineRule="auto"/>
              <w:jc w:val="both"/>
              <w:rPr>
                <w:rFonts w:ascii="Times New Roman" w:hAnsi="Times New Roman" w:cs="Times New Roman"/>
                <w:sz w:val="28"/>
                <w:szCs w:val="28"/>
                <w:lang w:val="kk-KZ"/>
              </w:rPr>
            </w:pPr>
            <w:r w:rsidRPr="00B13A93">
              <w:rPr>
                <w:rFonts w:ascii="Times New Roman" w:hAnsi="Times New Roman" w:cs="Times New Roman"/>
                <w:sz w:val="28"/>
                <w:szCs w:val="28"/>
              </w:rPr>
              <w:t>8</w:t>
            </w:r>
            <w:r w:rsidR="009B6DA3">
              <w:rPr>
                <w:rFonts w:ascii="Times New Roman" w:hAnsi="Times New Roman" w:cs="Times New Roman"/>
                <w:sz w:val="28"/>
                <w:szCs w:val="28"/>
                <w:lang w:val="kk-KZ"/>
              </w:rPr>
              <w:t>9</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CF08FB" w:rsidRDefault="00B449D4" w:rsidP="002A268D">
            <w:pPr>
              <w:suppressAutoHyphens/>
              <w:spacing w:after="0" w:line="240" w:lineRule="auto"/>
              <w:ind w:left="-108"/>
              <w:jc w:val="both"/>
            </w:pPr>
            <w:r>
              <w:rPr>
                <w:rFonts w:ascii="Times New Roman" w:eastAsia="Times New Roman" w:hAnsi="Times New Roman" w:cs="Times New Roman"/>
                <w:sz w:val="28"/>
              </w:rPr>
              <w:t xml:space="preserve">11.1 </w:t>
            </w:r>
            <w:r w:rsidR="00CF08FB" w:rsidRPr="00CF08FB">
              <w:rPr>
                <w:rFonts w:ascii="Times New Roman" w:eastAsia="Times New Roman" w:hAnsi="Times New Roman" w:cs="Times New Roman"/>
                <w:sz w:val="28"/>
              </w:rPr>
              <w:t>Ветеринариялық-санитариялық сараптама кезіндегі құс етінің ауытқулар нормалары</w:t>
            </w:r>
            <w:r w:rsidR="00CF08FB">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B13A93" w:rsidRDefault="00886D64">
            <w:pPr>
              <w:suppressAutoHyphens/>
              <w:spacing w:after="0" w:line="240" w:lineRule="auto"/>
              <w:jc w:val="both"/>
              <w:rPr>
                <w:rFonts w:ascii="Times New Roman" w:eastAsia="Times New Roman" w:hAnsi="Times New Roman" w:cs="Times New Roman"/>
                <w:color w:val="000000"/>
                <w:sz w:val="28"/>
                <w:szCs w:val="28"/>
              </w:rPr>
            </w:pPr>
          </w:p>
          <w:p w:rsidR="00886D64" w:rsidRPr="009B6DA3" w:rsidRDefault="009B6DA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89</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CF08FB" w:rsidRDefault="00B449D4" w:rsidP="002A268D">
            <w:pPr>
              <w:suppressAutoHyphens/>
              <w:spacing w:after="0" w:line="240" w:lineRule="auto"/>
              <w:ind w:left="-108"/>
              <w:jc w:val="both"/>
              <w:rPr>
                <w:rFonts w:ascii="Times New Roman" w:eastAsia="Times New Roman" w:hAnsi="Times New Roman" w:cs="Times New Roman"/>
                <w:sz w:val="28"/>
                <w:lang w:val="kk-KZ"/>
              </w:rPr>
            </w:pPr>
            <w:r>
              <w:rPr>
                <w:rFonts w:ascii="Times New Roman" w:eastAsia="Times New Roman" w:hAnsi="Times New Roman" w:cs="Times New Roman"/>
                <w:sz w:val="28"/>
              </w:rPr>
              <w:t xml:space="preserve">11.2 </w:t>
            </w:r>
            <w:r w:rsidR="00CF08FB" w:rsidRPr="00CF08FB">
              <w:rPr>
                <w:rFonts w:ascii="Times New Roman" w:eastAsia="Times New Roman" w:hAnsi="Times New Roman" w:cs="Times New Roman"/>
                <w:sz w:val="28"/>
                <w:lang w:val="kk-KZ"/>
              </w:rPr>
              <w:t>Стресс кезінде сойылған малдың сипаттамасы</w:t>
            </w:r>
            <w:r w:rsidR="00CF08FB">
              <w:rPr>
                <w:rFonts w:ascii="Times New Roman" w:eastAsia="Times New Roman" w:hAnsi="Times New Roman" w:cs="Times New Roman"/>
                <w:sz w:val="28"/>
                <w:lang w:val="kk-KZ"/>
              </w:rPr>
              <w:t>...............................</w:t>
            </w:r>
            <w:r w:rsidR="002A268D">
              <w:rPr>
                <w:rFonts w:ascii="Times New Roman" w:eastAsia="Times New Roman" w:hAnsi="Times New Roman" w:cs="Times New Roman"/>
                <w:sz w:val="28"/>
                <w:lang w:val="kk-KZ"/>
              </w:rPr>
              <w:t>...</w:t>
            </w:r>
          </w:p>
        </w:tc>
        <w:tc>
          <w:tcPr>
            <w:tcW w:w="660" w:type="dxa"/>
            <w:shd w:val="clear" w:color="000000" w:fill="FFFFFF"/>
            <w:tcMar>
              <w:left w:w="108" w:type="dxa"/>
              <w:right w:w="108" w:type="dxa"/>
            </w:tcMar>
          </w:tcPr>
          <w:p w:rsidR="00886D64" w:rsidRPr="009B6DA3" w:rsidRDefault="00B13A93">
            <w:pPr>
              <w:suppressAutoHyphens/>
              <w:spacing w:after="0" w:line="240" w:lineRule="auto"/>
              <w:jc w:val="both"/>
              <w:rPr>
                <w:rFonts w:ascii="Times New Roman" w:hAnsi="Times New Roman" w:cs="Times New Roman"/>
                <w:sz w:val="28"/>
                <w:szCs w:val="28"/>
                <w:lang w:val="kk-KZ"/>
              </w:rPr>
            </w:pPr>
            <w:r w:rsidRPr="00B13A93">
              <w:rPr>
                <w:rFonts w:ascii="Times New Roman" w:hAnsi="Times New Roman" w:cs="Times New Roman"/>
                <w:sz w:val="28"/>
                <w:szCs w:val="28"/>
              </w:rPr>
              <w:t>9</w:t>
            </w:r>
            <w:r w:rsidR="009B6DA3">
              <w:rPr>
                <w:rFonts w:ascii="Times New Roman" w:hAnsi="Times New Roman" w:cs="Times New Roman"/>
                <w:sz w:val="28"/>
                <w:szCs w:val="28"/>
                <w:lang w:val="kk-KZ"/>
              </w:rPr>
              <w:t>2</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CF08FB" w:rsidRDefault="00B449D4" w:rsidP="002A268D">
            <w:pPr>
              <w:suppressAutoHyphens/>
              <w:spacing w:after="0" w:line="240" w:lineRule="auto"/>
              <w:ind w:left="-108"/>
              <w:jc w:val="both"/>
              <w:rPr>
                <w:rFonts w:ascii="Times New Roman" w:eastAsia="Times New Roman" w:hAnsi="Times New Roman" w:cs="Times New Roman"/>
                <w:sz w:val="28"/>
              </w:rPr>
            </w:pPr>
            <w:r>
              <w:rPr>
                <w:rFonts w:ascii="Times New Roman" w:eastAsia="Times New Roman" w:hAnsi="Times New Roman" w:cs="Times New Roman"/>
                <w:sz w:val="28"/>
              </w:rPr>
              <w:t xml:space="preserve">11.3 </w:t>
            </w:r>
            <w:r w:rsidR="00CF08FB">
              <w:rPr>
                <w:rFonts w:ascii="Times New Roman" w:eastAsia="Times New Roman" w:hAnsi="Times New Roman" w:cs="Times New Roman"/>
                <w:sz w:val="28"/>
              </w:rPr>
              <w:t>Жетілмеген жануарлар етін</w:t>
            </w:r>
            <w:r w:rsidR="00CF08FB" w:rsidRPr="00CF08FB">
              <w:rPr>
                <w:rFonts w:ascii="Times New Roman" w:eastAsia="Times New Roman" w:hAnsi="Times New Roman" w:cs="Times New Roman"/>
                <w:sz w:val="28"/>
              </w:rPr>
              <w:t>ің ветери</w:t>
            </w:r>
            <w:r w:rsidR="00CF08FB">
              <w:rPr>
                <w:rFonts w:ascii="Times New Roman" w:eastAsia="Times New Roman" w:hAnsi="Times New Roman" w:cs="Times New Roman"/>
                <w:sz w:val="28"/>
              </w:rPr>
              <w:t>нариялық-санитариялық сараптамасы…………………………………………………………</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2C1FF5" w:rsidRPr="00B13A93" w:rsidRDefault="002C1FF5">
            <w:pPr>
              <w:suppressAutoHyphens/>
              <w:spacing w:after="0" w:line="240" w:lineRule="auto"/>
              <w:jc w:val="both"/>
              <w:rPr>
                <w:rFonts w:ascii="Times New Roman" w:eastAsia="Times New Roman" w:hAnsi="Times New Roman" w:cs="Times New Roman"/>
                <w:color w:val="000000"/>
                <w:sz w:val="28"/>
                <w:szCs w:val="28"/>
              </w:rPr>
            </w:pPr>
          </w:p>
          <w:p w:rsidR="00886D64" w:rsidRPr="009B6DA3" w:rsidRDefault="00B13A93">
            <w:pPr>
              <w:suppressAutoHyphens/>
              <w:spacing w:after="0" w:line="240" w:lineRule="auto"/>
              <w:jc w:val="both"/>
              <w:rPr>
                <w:rFonts w:ascii="Times New Roman" w:hAnsi="Times New Roman" w:cs="Times New Roman"/>
                <w:sz w:val="28"/>
                <w:szCs w:val="28"/>
                <w:lang w:val="kk-KZ"/>
              </w:rPr>
            </w:pPr>
            <w:r w:rsidRPr="00B13A93">
              <w:rPr>
                <w:rFonts w:ascii="Times New Roman" w:hAnsi="Times New Roman" w:cs="Times New Roman"/>
                <w:sz w:val="28"/>
                <w:szCs w:val="28"/>
              </w:rPr>
              <w:t>9</w:t>
            </w:r>
            <w:r w:rsidR="009B6DA3">
              <w:rPr>
                <w:rFonts w:ascii="Times New Roman" w:hAnsi="Times New Roman" w:cs="Times New Roman"/>
                <w:sz w:val="28"/>
                <w:szCs w:val="28"/>
                <w:lang w:val="kk-KZ"/>
              </w:rPr>
              <w:t>3</w:t>
            </w:r>
          </w:p>
        </w:tc>
      </w:tr>
      <w:tr w:rsidR="00886D64" w:rsidTr="00B449D4">
        <w:trPr>
          <w:trHeight w:val="1"/>
        </w:trPr>
        <w:tc>
          <w:tcPr>
            <w:tcW w:w="426" w:type="dxa"/>
            <w:shd w:val="clear" w:color="000000" w:fill="FFFFFF"/>
            <w:tcMar>
              <w:left w:w="108" w:type="dxa"/>
              <w:right w:w="108" w:type="dxa"/>
            </w:tcMar>
          </w:tcPr>
          <w:p w:rsidR="00886D64" w:rsidRPr="00CF08FB" w:rsidRDefault="002A268D" w:rsidP="002A268D">
            <w:pPr>
              <w:suppressAutoHyphens/>
              <w:spacing w:after="0" w:line="240" w:lineRule="auto"/>
              <w:ind w:left="-108" w:right="-108"/>
              <w:jc w:val="both"/>
            </w:pPr>
            <w:r>
              <w:rPr>
                <w:rFonts w:ascii="Times New Roman" w:eastAsia="Times New Roman" w:hAnsi="Times New Roman" w:cs="Times New Roman"/>
                <w:color w:val="000000"/>
                <w:sz w:val="28"/>
              </w:rPr>
              <w:t xml:space="preserve"> </w:t>
            </w:r>
            <w:r w:rsidR="00F16836" w:rsidRPr="00CF08FB">
              <w:rPr>
                <w:rFonts w:ascii="Times New Roman" w:eastAsia="Times New Roman" w:hAnsi="Times New Roman" w:cs="Times New Roman"/>
                <w:color w:val="000000"/>
                <w:sz w:val="28"/>
              </w:rPr>
              <w:t>12</w:t>
            </w:r>
          </w:p>
        </w:tc>
        <w:tc>
          <w:tcPr>
            <w:tcW w:w="8660" w:type="dxa"/>
            <w:shd w:val="clear" w:color="000000" w:fill="FFFFFF"/>
            <w:tcMar>
              <w:left w:w="108" w:type="dxa"/>
              <w:right w:w="108" w:type="dxa"/>
            </w:tcMar>
          </w:tcPr>
          <w:p w:rsidR="00886D64" w:rsidRPr="00B13A93" w:rsidRDefault="00CF08FB" w:rsidP="002A268D">
            <w:pPr>
              <w:suppressAutoHyphens/>
              <w:spacing w:after="0" w:line="240" w:lineRule="auto"/>
              <w:ind w:left="-108"/>
              <w:jc w:val="both"/>
              <w:rPr>
                <w:rFonts w:ascii="Times New Roman" w:eastAsia="Times New Roman" w:hAnsi="Times New Roman" w:cs="Times New Roman"/>
                <w:sz w:val="28"/>
              </w:rPr>
            </w:pPr>
            <w:r w:rsidRPr="00CF08FB">
              <w:rPr>
                <w:rFonts w:ascii="Times New Roman" w:eastAsia="Times New Roman" w:hAnsi="Times New Roman" w:cs="Times New Roman"/>
                <w:sz w:val="28"/>
              </w:rPr>
              <w:t>Микотоксиндердің жануарлар ағзасына әсері</w:t>
            </w:r>
            <w:r>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B13A93">
            <w:pPr>
              <w:suppressAutoHyphens/>
              <w:spacing w:after="0" w:line="240" w:lineRule="auto"/>
              <w:jc w:val="both"/>
              <w:rPr>
                <w:rFonts w:ascii="Times New Roman" w:hAnsi="Times New Roman" w:cs="Times New Roman"/>
                <w:sz w:val="28"/>
                <w:szCs w:val="28"/>
                <w:lang w:val="kk-KZ"/>
              </w:rPr>
            </w:pPr>
            <w:r w:rsidRPr="00B13A93">
              <w:rPr>
                <w:rFonts w:ascii="Times New Roman" w:hAnsi="Times New Roman" w:cs="Times New Roman"/>
                <w:sz w:val="28"/>
                <w:szCs w:val="28"/>
              </w:rPr>
              <w:t>9</w:t>
            </w:r>
            <w:r w:rsidR="009B6DA3">
              <w:rPr>
                <w:rFonts w:ascii="Times New Roman" w:hAnsi="Times New Roman" w:cs="Times New Roman"/>
                <w:sz w:val="28"/>
                <w:szCs w:val="28"/>
                <w:lang w:val="kk-KZ"/>
              </w:rPr>
              <w:t>3</w:t>
            </w:r>
          </w:p>
        </w:tc>
      </w:tr>
      <w:tr w:rsidR="00886D64" w:rsidTr="00B449D4">
        <w:trPr>
          <w:trHeight w:val="1"/>
        </w:trPr>
        <w:tc>
          <w:tcPr>
            <w:tcW w:w="426" w:type="dxa"/>
            <w:shd w:val="clear" w:color="000000" w:fill="FFFFFF"/>
            <w:tcMar>
              <w:left w:w="108" w:type="dxa"/>
              <w:right w:w="108" w:type="dxa"/>
            </w:tcMar>
          </w:tcPr>
          <w:p w:rsidR="00886D64" w:rsidRDefault="00886D64">
            <w:pPr>
              <w:suppressAutoHyphens/>
              <w:spacing w:after="0" w:line="240" w:lineRule="auto"/>
              <w:jc w:val="both"/>
            </w:pPr>
          </w:p>
        </w:tc>
        <w:tc>
          <w:tcPr>
            <w:tcW w:w="8660" w:type="dxa"/>
            <w:shd w:val="clear" w:color="000000" w:fill="FFFFFF"/>
            <w:tcMar>
              <w:left w:w="108" w:type="dxa"/>
              <w:right w:w="108" w:type="dxa"/>
            </w:tcMar>
          </w:tcPr>
          <w:p w:rsidR="00886D64" w:rsidRPr="00CF08FB" w:rsidRDefault="00B449D4" w:rsidP="002A268D">
            <w:pPr>
              <w:suppressAutoHyphens/>
              <w:spacing w:after="0" w:line="240" w:lineRule="auto"/>
              <w:ind w:left="-108"/>
              <w:jc w:val="both"/>
            </w:pPr>
            <w:r>
              <w:rPr>
                <w:rFonts w:ascii="Times New Roman" w:eastAsia="Times New Roman" w:hAnsi="Times New Roman" w:cs="Times New Roman"/>
                <w:color w:val="000000"/>
                <w:sz w:val="28"/>
              </w:rPr>
              <w:t xml:space="preserve">12.1 </w:t>
            </w:r>
            <w:r w:rsidR="00CF08FB" w:rsidRPr="00CF08FB">
              <w:rPr>
                <w:rFonts w:ascii="Times New Roman" w:eastAsia="Times New Roman" w:hAnsi="Times New Roman" w:cs="Times New Roman"/>
                <w:sz w:val="28"/>
              </w:rPr>
              <w:t>Микотоксиндердің классификациясы</w:t>
            </w:r>
            <w:r w:rsidR="00CF08FB">
              <w:rPr>
                <w:rFonts w:ascii="Times New Roman" w:eastAsia="Times New Roman" w:hAnsi="Times New Roman" w:cs="Times New Roman"/>
                <w:sz w:val="28"/>
              </w:rPr>
              <w:t>……………………………</w:t>
            </w:r>
            <w:r w:rsidR="002A268D">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9B6DA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99</w:t>
            </w:r>
          </w:p>
        </w:tc>
      </w:tr>
      <w:tr w:rsidR="00B13A93" w:rsidTr="007513AD">
        <w:trPr>
          <w:trHeight w:val="1"/>
        </w:trPr>
        <w:tc>
          <w:tcPr>
            <w:tcW w:w="9086" w:type="dxa"/>
            <w:gridSpan w:val="2"/>
            <w:shd w:val="clear" w:color="000000" w:fill="FFFFFF"/>
            <w:tcMar>
              <w:left w:w="108" w:type="dxa"/>
              <w:right w:w="108" w:type="dxa"/>
            </w:tcMar>
          </w:tcPr>
          <w:p w:rsidR="00B13A93" w:rsidRPr="00CF08FB" w:rsidRDefault="00B13A93">
            <w:pPr>
              <w:suppressAutoHyphens/>
              <w:spacing w:after="0" w:line="240" w:lineRule="auto"/>
              <w:jc w:val="both"/>
              <w:rPr>
                <w:rFonts w:ascii="Times New Roman" w:eastAsia="Times New Roman" w:hAnsi="Times New Roman" w:cs="Times New Roman"/>
                <w:sz w:val="28"/>
              </w:rPr>
            </w:pPr>
            <w:r w:rsidRPr="00B13A93">
              <w:rPr>
                <w:rFonts w:ascii="Times New Roman" w:eastAsia="Times New Roman" w:hAnsi="Times New Roman" w:cs="Times New Roman"/>
                <w:sz w:val="28"/>
              </w:rPr>
              <w:t>Қ</w:t>
            </w:r>
            <w:r>
              <w:rPr>
                <w:rFonts w:ascii="Times New Roman" w:eastAsia="Times New Roman" w:hAnsi="Times New Roman" w:cs="Times New Roman"/>
                <w:sz w:val="28"/>
              </w:rPr>
              <w:t>орытынды……………………………………………………………………..</w:t>
            </w:r>
          </w:p>
        </w:tc>
        <w:tc>
          <w:tcPr>
            <w:tcW w:w="660" w:type="dxa"/>
            <w:shd w:val="clear" w:color="000000" w:fill="FFFFFF"/>
            <w:tcMar>
              <w:left w:w="108" w:type="dxa"/>
              <w:right w:w="108" w:type="dxa"/>
            </w:tcMar>
          </w:tcPr>
          <w:p w:rsidR="00B13A93" w:rsidRPr="009B6DA3" w:rsidRDefault="009B6DA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102</w:t>
            </w:r>
          </w:p>
        </w:tc>
      </w:tr>
      <w:tr w:rsidR="00886D64" w:rsidTr="007513AD">
        <w:trPr>
          <w:trHeight w:val="1"/>
        </w:trPr>
        <w:tc>
          <w:tcPr>
            <w:tcW w:w="9086" w:type="dxa"/>
            <w:gridSpan w:val="2"/>
            <w:shd w:val="clear" w:color="000000" w:fill="FFFFFF"/>
            <w:tcMar>
              <w:left w:w="108" w:type="dxa"/>
              <w:right w:w="108" w:type="dxa"/>
            </w:tcMar>
          </w:tcPr>
          <w:p w:rsidR="00886D64" w:rsidRPr="00B13A93" w:rsidRDefault="00B13A93">
            <w:pPr>
              <w:suppressAutoHyphens/>
              <w:spacing w:after="0" w:line="240" w:lineRule="auto"/>
              <w:jc w:val="both"/>
            </w:pPr>
            <w:r w:rsidRPr="00B13A93">
              <w:rPr>
                <w:rFonts w:ascii="Times New Roman" w:eastAsia="Times New Roman" w:hAnsi="Times New Roman" w:cs="Times New Roman"/>
                <w:sz w:val="28"/>
              </w:rPr>
              <w:t>Қолданылған әдебиеттер тізімі</w:t>
            </w:r>
            <w:r>
              <w:rPr>
                <w:rFonts w:ascii="Times New Roman" w:eastAsia="Times New Roman" w:hAnsi="Times New Roman" w:cs="Times New Roman"/>
                <w:sz w:val="28"/>
              </w:rPr>
              <w:t>……………………………………………….</w:t>
            </w:r>
          </w:p>
        </w:tc>
        <w:tc>
          <w:tcPr>
            <w:tcW w:w="660" w:type="dxa"/>
            <w:shd w:val="clear" w:color="000000" w:fill="FFFFFF"/>
            <w:tcMar>
              <w:left w:w="108" w:type="dxa"/>
              <w:right w:w="108" w:type="dxa"/>
            </w:tcMar>
          </w:tcPr>
          <w:p w:rsidR="00886D64" w:rsidRPr="009B6DA3" w:rsidRDefault="00B13A9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10</w:t>
            </w:r>
            <w:r w:rsidR="009B6DA3">
              <w:rPr>
                <w:rFonts w:ascii="Times New Roman" w:hAnsi="Times New Roman" w:cs="Times New Roman"/>
                <w:sz w:val="28"/>
                <w:szCs w:val="28"/>
                <w:lang w:val="kk-KZ"/>
              </w:rPr>
              <w:t>3</w:t>
            </w:r>
          </w:p>
        </w:tc>
      </w:tr>
      <w:tr w:rsidR="00B13A93" w:rsidTr="007513AD">
        <w:trPr>
          <w:trHeight w:val="1"/>
        </w:trPr>
        <w:tc>
          <w:tcPr>
            <w:tcW w:w="9086" w:type="dxa"/>
            <w:gridSpan w:val="2"/>
            <w:shd w:val="clear" w:color="000000" w:fill="FFFFFF"/>
            <w:tcMar>
              <w:left w:w="108" w:type="dxa"/>
              <w:right w:w="108" w:type="dxa"/>
            </w:tcMar>
          </w:tcPr>
          <w:p w:rsidR="00B13A93" w:rsidRPr="00B13A93" w:rsidRDefault="00B13A93">
            <w:pPr>
              <w:suppressAutoHyphens/>
              <w:spacing w:after="0" w:line="240" w:lineRule="auto"/>
              <w:jc w:val="both"/>
              <w:rPr>
                <w:rFonts w:ascii="Times New Roman" w:eastAsia="Times New Roman" w:hAnsi="Times New Roman" w:cs="Times New Roman"/>
                <w:sz w:val="28"/>
              </w:rPr>
            </w:pPr>
            <w:r w:rsidRPr="00B13A93">
              <w:rPr>
                <w:rFonts w:ascii="Times New Roman" w:eastAsia="Times New Roman" w:hAnsi="Times New Roman" w:cs="Times New Roman"/>
                <w:sz w:val="28"/>
              </w:rPr>
              <w:t>Қ</w:t>
            </w:r>
            <w:r>
              <w:rPr>
                <w:rFonts w:ascii="Times New Roman" w:eastAsia="Times New Roman" w:hAnsi="Times New Roman" w:cs="Times New Roman"/>
                <w:sz w:val="28"/>
              </w:rPr>
              <w:t>осымша А……………………………………………………………………..</w:t>
            </w:r>
          </w:p>
        </w:tc>
        <w:tc>
          <w:tcPr>
            <w:tcW w:w="660" w:type="dxa"/>
            <w:shd w:val="clear" w:color="000000" w:fill="FFFFFF"/>
            <w:tcMar>
              <w:left w:w="108" w:type="dxa"/>
              <w:right w:w="108" w:type="dxa"/>
            </w:tcMar>
          </w:tcPr>
          <w:p w:rsidR="00B13A93" w:rsidRPr="009B6DA3" w:rsidRDefault="00B13A9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10</w:t>
            </w:r>
            <w:r w:rsidR="009B6DA3">
              <w:rPr>
                <w:rFonts w:ascii="Times New Roman" w:hAnsi="Times New Roman" w:cs="Times New Roman"/>
                <w:sz w:val="28"/>
                <w:szCs w:val="28"/>
                <w:lang w:val="kk-KZ"/>
              </w:rPr>
              <w:t>4</w:t>
            </w:r>
          </w:p>
        </w:tc>
      </w:tr>
      <w:tr w:rsidR="00B13A93" w:rsidTr="007513AD">
        <w:trPr>
          <w:trHeight w:val="1"/>
        </w:trPr>
        <w:tc>
          <w:tcPr>
            <w:tcW w:w="9086" w:type="dxa"/>
            <w:gridSpan w:val="2"/>
            <w:shd w:val="clear" w:color="000000" w:fill="FFFFFF"/>
            <w:tcMar>
              <w:left w:w="108" w:type="dxa"/>
              <w:right w:w="108" w:type="dxa"/>
            </w:tcMar>
          </w:tcPr>
          <w:p w:rsidR="00B13A93" w:rsidRPr="00B13A93" w:rsidRDefault="00B13A93" w:rsidP="00B13A93">
            <w:pPr>
              <w:suppressAutoHyphens/>
              <w:spacing w:after="0" w:line="240" w:lineRule="auto"/>
              <w:jc w:val="both"/>
              <w:rPr>
                <w:rFonts w:ascii="Times New Roman" w:eastAsia="Times New Roman" w:hAnsi="Times New Roman" w:cs="Times New Roman"/>
                <w:sz w:val="28"/>
              </w:rPr>
            </w:pPr>
            <w:r w:rsidRPr="00B13A93">
              <w:rPr>
                <w:rFonts w:ascii="Times New Roman" w:eastAsia="Times New Roman" w:hAnsi="Times New Roman" w:cs="Times New Roman"/>
                <w:sz w:val="28"/>
              </w:rPr>
              <w:t>Қ</w:t>
            </w:r>
            <w:r>
              <w:rPr>
                <w:rFonts w:ascii="Times New Roman" w:eastAsia="Times New Roman" w:hAnsi="Times New Roman" w:cs="Times New Roman"/>
                <w:sz w:val="28"/>
              </w:rPr>
              <w:t>осымша Б……………………………………………………………………..</w:t>
            </w:r>
          </w:p>
        </w:tc>
        <w:tc>
          <w:tcPr>
            <w:tcW w:w="660" w:type="dxa"/>
            <w:shd w:val="clear" w:color="000000" w:fill="FFFFFF"/>
            <w:tcMar>
              <w:left w:w="108" w:type="dxa"/>
              <w:right w:w="108" w:type="dxa"/>
            </w:tcMar>
          </w:tcPr>
          <w:p w:rsidR="00B13A93" w:rsidRPr="009B6DA3" w:rsidRDefault="00D0246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10</w:t>
            </w:r>
            <w:r w:rsidR="009B6DA3">
              <w:rPr>
                <w:rFonts w:ascii="Times New Roman" w:hAnsi="Times New Roman" w:cs="Times New Roman"/>
                <w:sz w:val="28"/>
                <w:szCs w:val="28"/>
                <w:lang w:val="kk-KZ"/>
              </w:rPr>
              <w:t>5</w:t>
            </w:r>
          </w:p>
        </w:tc>
      </w:tr>
      <w:tr w:rsidR="00B13A93" w:rsidTr="007513AD">
        <w:trPr>
          <w:trHeight w:val="1"/>
        </w:trPr>
        <w:tc>
          <w:tcPr>
            <w:tcW w:w="9086" w:type="dxa"/>
            <w:gridSpan w:val="2"/>
            <w:shd w:val="clear" w:color="000000" w:fill="FFFFFF"/>
            <w:tcMar>
              <w:left w:w="108" w:type="dxa"/>
              <w:right w:w="108" w:type="dxa"/>
            </w:tcMar>
          </w:tcPr>
          <w:p w:rsidR="00B13A93" w:rsidRPr="00B13A93" w:rsidRDefault="00B13A93" w:rsidP="00B13A93">
            <w:pPr>
              <w:suppressAutoHyphens/>
              <w:spacing w:after="0" w:line="240" w:lineRule="auto"/>
              <w:jc w:val="both"/>
              <w:rPr>
                <w:rFonts w:ascii="Times New Roman" w:eastAsia="Times New Roman" w:hAnsi="Times New Roman" w:cs="Times New Roman"/>
                <w:sz w:val="28"/>
              </w:rPr>
            </w:pPr>
            <w:r w:rsidRPr="00B13A93">
              <w:rPr>
                <w:rFonts w:ascii="Times New Roman" w:eastAsia="Times New Roman" w:hAnsi="Times New Roman" w:cs="Times New Roman"/>
                <w:sz w:val="28"/>
              </w:rPr>
              <w:t>Қ</w:t>
            </w:r>
            <w:r>
              <w:rPr>
                <w:rFonts w:ascii="Times New Roman" w:eastAsia="Times New Roman" w:hAnsi="Times New Roman" w:cs="Times New Roman"/>
                <w:sz w:val="28"/>
              </w:rPr>
              <w:t>осымша В……………………………………………………………………..</w:t>
            </w:r>
          </w:p>
        </w:tc>
        <w:tc>
          <w:tcPr>
            <w:tcW w:w="660" w:type="dxa"/>
            <w:shd w:val="clear" w:color="000000" w:fill="FFFFFF"/>
            <w:tcMar>
              <w:left w:w="108" w:type="dxa"/>
              <w:right w:w="108" w:type="dxa"/>
            </w:tcMar>
          </w:tcPr>
          <w:p w:rsidR="00B13A93" w:rsidRPr="009B6DA3" w:rsidRDefault="00D0246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10</w:t>
            </w:r>
            <w:r w:rsidR="009B6DA3">
              <w:rPr>
                <w:rFonts w:ascii="Times New Roman" w:hAnsi="Times New Roman" w:cs="Times New Roman"/>
                <w:sz w:val="28"/>
                <w:szCs w:val="28"/>
                <w:lang w:val="kk-KZ"/>
              </w:rPr>
              <w:t>6</w:t>
            </w:r>
          </w:p>
        </w:tc>
      </w:tr>
      <w:tr w:rsidR="00B13A93" w:rsidTr="007513AD">
        <w:trPr>
          <w:trHeight w:val="1"/>
        </w:trPr>
        <w:tc>
          <w:tcPr>
            <w:tcW w:w="9086" w:type="dxa"/>
            <w:gridSpan w:val="2"/>
            <w:shd w:val="clear" w:color="000000" w:fill="FFFFFF"/>
            <w:tcMar>
              <w:left w:w="108" w:type="dxa"/>
              <w:right w:w="108" w:type="dxa"/>
            </w:tcMar>
          </w:tcPr>
          <w:p w:rsidR="00B13A93" w:rsidRPr="00B13A93" w:rsidRDefault="00B13A93" w:rsidP="00B13A93">
            <w:pPr>
              <w:suppressAutoHyphens/>
              <w:spacing w:after="0" w:line="240" w:lineRule="auto"/>
              <w:jc w:val="both"/>
              <w:rPr>
                <w:rFonts w:ascii="Times New Roman" w:eastAsia="Times New Roman" w:hAnsi="Times New Roman" w:cs="Times New Roman"/>
                <w:sz w:val="28"/>
              </w:rPr>
            </w:pPr>
            <w:r w:rsidRPr="00B13A93">
              <w:rPr>
                <w:rFonts w:ascii="Times New Roman" w:eastAsia="Times New Roman" w:hAnsi="Times New Roman" w:cs="Times New Roman"/>
                <w:sz w:val="28"/>
              </w:rPr>
              <w:t>Қ</w:t>
            </w:r>
            <w:r w:rsidR="00D02463">
              <w:rPr>
                <w:rFonts w:ascii="Times New Roman" w:eastAsia="Times New Roman" w:hAnsi="Times New Roman" w:cs="Times New Roman"/>
                <w:sz w:val="28"/>
              </w:rPr>
              <w:t>осымша Г</w:t>
            </w:r>
            <w:r>
              <w:rPr>
                <w:rFonts w:ascii="Times New Roman" w:eastAsia="Times New Roman" w:hAnsi="Times New Roman" w:cs="Times New Roman"/>
                <w:sz w:val="28"/>
              </w:rPr>
              <w:t>……………………………………………………………………..</w:t>
            </w:r>
          </w:p>
        </w:tc>
        <w:tc>
          <w:tcPr>
            <w:tcW w:w="660" w:type="dxa"/>
            <w:shd w:val="clear" w:color="000000" w:fill="FFFFFF"/>
            <w:tcMar>
              <w:left w:w="108" w:type="dxa"/>
              <w:right w:w="108" w:type="dxa"/>
            </w:tcMar>
          </w:tcPr>
          <w:p w:rsidR="00B13A93" w:rsidRPr="009B6DA3" w:rsidRDefault="00D0246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10</w:t>
            </w:r>
            <w:r w:rsidR="009B6DA3">
              <w:rPr>
                <w:rFonts w:ascii="Times New Roman" w:hAnsi="Times New Roman" w:cs="Times New Roman"/>
                <w:sz w:val="28"/>
                <w:szCs w:val="28"/>
                <w:lang w:val="kk-KZ"/>
              </w:rPr>
              <w:t>7</w:t>
            </w:r>
          </w:p>
        </w:tc>
      </w:tr>
      <w:tr w:rsidR="00B13A93" w:rsidTr="007513AD">
        <w:trPr>
          <w:trHeight w:val="1"/>
        </w:trPr>
        <w:tc>
          <w:tcPr>
            <w:tcW w:w="9086" w:type="dxa"/>
            <w:gridSpan w:val="2"/>
            <w:shd w:val="clear" w:color="000000" w:fill="FFFFFF"/>
            <w:tcMar>
              <w:left w:w="108" w:type="dxa"/>
              <w:right w:w="108" w:type="dxa"/>
            </w:tcMar>
          </w:tcPr>
          <w:p w:rsidR="00B13A93" w:rsidRPr="00B13A93" w:rsidRDefault="00B13A93" w:rsidP="00B13A93">
            <w:pPr>
              <w:suppressAutoHyphens/>
              <w:spacing w:after="0" w:line="240" w:lineRule="auto"/>
              <w:jc w:val="both"/>
              <w:rPr>
                <w:rFonts w:ascii="Times New Roman" w:eastAsia="Times New Roman" w:hAnsi="Times New Roman" w:cs="Times New Roman"/>
                <w:sz w:val="28"/>
              </w:rPr>
            </w:pPr>
            <w:r w:rsidRPr="00B13A93">
              <w:rPr>
                <w:rFonts w:ascii="Times New Roman" w:eastAsia="Times New Roman" w:hAnsi="Times New Roman" w:cs="Times New Roman"/>
                <w:sz w:val="28"/>
              </w:rPr>
              <w:t>Қ</w:t>
            </w:r>
            <w:r w:rsidR="00D02463">
              <w:rPr>
                <w:rFonts w:ascii="Times New Roman" w:eastAsia="Times New Roman" w:hAnsi="Times New Roman" w:cs="Times New Roman"/>
                <w:sz w:val="28"/>
              </w:rPr>
              <w:t xml:space="preserve">осымша </w:t>
            </w:r>
            <w:r w:rsidR="00D02463">
              <w:rPr>
                <w:rFonts w:ascii="Times New Roman" w:eastAsia="Times New Roman" w:hAnsi="Times New Roman" w:cs="Times New Roman"/>
                <w:color w:val="000000"/>
                <w:sz w:val="28"/>
              </w:rPr>
              <w:t>Ғ</w:t>
            </w:r>
            <w:r w:rsidR="00D02463">
              <w:rPr>
                <w:rFonts w:ascii="Times New Roman" w:eastAsia="Times New Roman" w:hAnsi="Times New Roman" w:cs="Times New Roman"/>
                <w:sz w:val="28"/>
              </w:rPr>
              <w:t xml:space="preserve"> </w:t>
            </w:r>
            <w:r>
              <w:rPr>
                <w:rFonts w:ascii="Times New Roman" w:eastAsia="Times New Roman" w:hAnsi="Times New Roman" w:cs="Times New Roman"/>
                <w:sz w:val="28"/>
              </w:rPr>
              <w:t>…………………………………………………………………….</w:t>
            </w:r>
          </w:p>
        </w:tc>
        <w:tc>
          <w:tcPr>
            <w:tcW w:w="660" w:type="dxa"/>
            <w:shd w:val="clear" w:color="000000" w:fill="FFFFFF"/>
            <w:tcMar>
              <w:left w:w="108" w:type="dxa"/>
              <w:right w:w="108" w:type="dxa"/>
            </w:tcMar>
          </w:tcPr>
          <w:p w:rsidR="00B13A93" w:rsidRPr="009B6DA3" w:rsidRDefault="00D0246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10</w:t>
            </w:r>
            <w:r w:rsidR="009B6DA3">
              <w:rPr>
                <w:rFonts w:ascii="Times New Roman" w:hAnsi="Times New Roman" w:cs="Times New Roman"/>
                <w:sz w:val="28"/>
                <w:szCs w:val="28"/>
                <w:lang w:val="kk-KZ"/>
              </w:rPr>
              <w:t>8</w:t>
            </w:r>
          </w:p>
        </w:tc>
      </w:tr>
      <w:tr w:rsidR="00D02463" w:rsidTr="007513AD">
        <w:trPr>
          <w:trHeight w:val="1"/>
        </w:trPr>
        <w:tc>
          <w:tcPr>
            <w:tcW w:w="9086" w:type="dxa"/>
            <w:gridSpan w:val="2"/>
            <w:shd w:val="clear" w:color="000000" w:fill="FFFFFF"/>
            <w:tcMar>
              <w:left w:w="108" w:type="dxa"/>
              <w:right w:w="108" w:type="dxa"/>
            </w:tcMar>
          </w:tcPr>
          <w:p w:rsidR="00D02463" w:rsidRPr="00B13A93" w:rsidRDefault="00D02463" w:rsidP="000937C9">
            <w:pPr>
              <w:suppressAutoHyphens/>
              <w:spacing w:after="0" w:line="240" w:lineRule="auto"/>
              <w:jc w:val="both"/>
              <w:rPr>
                <w:rFonts w:ascii="Times New Roman" w:eastAsia="Times New Roman" w:hAnsi="Times New Roman" w:cs="Times New Roman"/>
                <w:sz w:val="28"/>
              </w:rPr>
            </w:pPr>
            <w:r w:rsidRPr="00B13A93">
              <w:rPr>
                <w:rFonts w:ascii="Times New Roman" w:eastAsia="Times New Roman" w:hAnsi="Times New Roman" w:cs="Times New Roman"/>
                <w:sz w:val="28"/>
              </w:rPr>
              <w:t>Қ</w:t>
            </w:r>
            <w:r>
              <w:rPr>
                <w:rFonts w:ascii="Times New Roman" w:eastAsia="Times New Roman" w:hAnsi="Times New Roman" w:cs="Times New Roman"/>
                <w:sz w:val="28"/>
              </w:rPr>
              <w:t>осымша Д……………………………………………………………………..</w:t>
            </w:r>
          </w:p>
        </w:tc>
        <w:tc>
          <w:tcPr>
            <w:tcW w:w="660" w:type="dxa"/>
            <w:shd w:val="clear" w:color="000000" w:fill="FFFFFF"/>
            <w:tcMar>
              <w:left w:w="108" w:type="dxa"/>
              <w:right w:w="108" w:type="dxa"/>
            </w:tcMar>
          </w:tcPr>
          <w:p w:rsidR="00D02463" w:rsidRPr="009B6DA3" w:rsidRDefault="009B6DA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10</w:t>
            </w:r>
            <w:r>
              <w:rPr>
                <w:rFonts w:ascii="Times New Roman" w:hAnsi="Times New Roman" w:cs="Times New Roman"/>
                <w:sz w:val="28"/>
                <w:szCs w:val="28"/>
                <w:lang w:val="kk-KZ"/>
              </w:rPr>
              <w:t>9</w:t>
            </w:r>
          </w:p>
        </w:tc>
      </w:tr>
      <w:tr w:rsidR="00D02463" w:rsidTr="007513AD">
        <w:trPr>
          <w:trHeight w:val="1"/>
        </w:trPr>
        <w:tc>
          <w:tcPr>
            <w:tcW w:w="9086" w:type="dxa"/>
            <w:gridSpan w:val="2"/>
            <w:shd w:val="clear" w:color="000000" w:fill="FFFFFF"/>
            <w:tcMar>
              <w:left w:w="108" w:type="dxa"/>
              <w:right w:w="108" w:type="dxa"/>
            </w:tcMar>
          </w:tcPr>
          <w:p w:rsidR="00D02463" w:rsidRPr="00B13A93" w:rsidRDefault="00D02463" w:rsidP="000937C9">
            <w:pPr>
              <w:suppressAutoHyphens/>
              <w:spacing w:after="0" w:line="240" w:lineRule="auto"/>
              <w:jc w:val="both"/>
              <w:rPr>
                <w:rFonts w:ascii="Times New Roman" w:eastAsia="Times New Roman" w:hAnsi="Times New Roman" w:cs="Times New Roman"/>
                <w:sz w:val="28"/>
              </w:rPr>
            </w:pPr>
            <w:r w:rsidRPr="00B13A93">
              <w:rPr>
                <w:rFonts w:ascii="Times New Roman" w:eastAsia="Times New Roman" w:hAnsi="Times New Roman" w:cs="Times New Roman"/>
                <w:sz w:val="28"/>
              </w:rPr>
              <w:t>Қ</w:t>
            </w:r>
            <w:r>
              <w:rPr>
                <w:rFonts w:ascii="Times New Roman" w:eastAsia="Times New Roman" w:hAnsi="Times New Roman" w:cs="Times New Roman"/>
                <w:sz w:val="28"/>
              </w:rPr>
              <w:t>осымша Е……………………………………………………………………..</w:t>
            </w:r>
          </w:p>
        </w:tc>
        <w:tc>
          <w:tcPr>
            <w:tcW w:w="660" w:type="dxa"/>
            <w:shd w:val="clear" w:color="000000" w:fill="FFFFFF"/>
            <w:tcMar>
              <w:left w:w="108" w:type="dxa"/>
              <w:right w:w="108" w:type="dxa"/>
            </w:tcMar>
          </w:tcPr>
          <w:p w:rsidR="00D02463" w:rsidRPr="009B6DA3" w:rsidRDefault="009B6DA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1</w:t>
            </w:r>
            <w:r>
              <w:rPr>
                <w:rFonts w:ascii="Times New Roman" w:hAnsi="Times New Roman" w:cs="Times New Roman"/>
                <w:sz w:val="28"/>
                <w:szCs w:val="28"/>
                <w:lang w:val="kk-KZ"/>
              </w:rPr>
              <w:t>10</w:t>
            </w:r>
          </w:p>
        </w:tc>
      </w:tr>
      <w:tr w:rsidR="00D02463" w:rsidTr="007513AD">
        <w:trPr>
          <w:trHeight w:val="1"/>
        </w:trPr>
        <w:tc>
          <w:tcPr>
            <w:tcW w:w="9086" w:type="dxa"/>
            <w:gridSpan w:val="2"/>
            <w:shd w:val="clear" w:color="000000" w:fill="FFFFFF"/>
            <w:tcMar>
              <w:left w:w="108" w:type="dxa"/>
              <w:right w:w="108" w:type="dxa"/>
            </w:tcMar>
          </w:tcPr>
          <w:p w:rsidR="00D02463" w:rsidRPr="00B13A93" w:rsidRDefault="00D02463" w:rsidP="000937C9">
            <w:pPr>
              <w:suppressAutoHyphens/>
              <w:spacing w:after="0" w:line="240" w:lineRule="auto"/>
              <w:jc w:val="both"/>
              <w:rPr>
                <w:rFonts w:ascii="Times New Roman" w:eastAsia="Times New Roman" w:hAnsi="Times New Roman" w:cs="Times New Roman"/>
                <w:sz w:val="28"/>
              </w:rPr>
            </w:pPr>
            <w:r w:rsidRPr="00B13A93">
              <w:rPr>
                <w:rFonts w:ascii="Times New Roman" w:eastAsia="Times New Roman" w:hAnsi="Times New Roman" w:cs="Times New Roman"/>
                <w:sz w:val="28"/>
              </w:rPr>
              <w:t>Қ</w:t>
            </w:r>
            <w:r>
              <w:rPr>
                <w:rFonts w:ascii="Times New Roman" w:eastAsia="Times New Roman" w:hAnsi="Times New Roman" w:cs="Times New Roman"/>
                <w:sz w:val="28"/>
              </w:rPr>
              <w:t>осымша Ж…………………………………………………………………….</w:t>
            </w:r>
          </w:p>
        </w:tc>
        <w:tc>
          <w:tcPr>
            <w:tcW w:w="660" w:type="dxa"/>
            <w:shd w:val="clear" w:color="000000" w:fill="FFFFFF"/>
            <w:tcMar>
              <w:left w:w="108" w:type="dxa"/>
              <w:right w:w="108" w:type="dxa"/>
            </w:tcMar>
          </w:tcPr>
          <w:p w:rsidR="00D02463" w:rsidRPr="009B6DA3" w:rsidRDefault="009B6DA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11</w:t>
            </w:r>
            <w:r>
              <w:rPr>
                <w:rFonts w:ascii="Times New Roman" w:hAnsi="Times New Roman" w:cs="Times New Roman"/>
                <w:sz w:val="28"/>
                <w:szCs w:val="28"/>
                <w:lang w:val="kk-KZ"/>
              </w:rPr>
              <w:t>4</w:t>
            </w:r>
          </w:p>
        </w:tc>
      </w:tr>
      <w:tr w:rsidR="00D02463" w:rsidTr="007513AD">
        <w:trPr>
          <w:trHeight w:val="1"/>
        </w:trPr>
        <w:tc>
          <w:tcPr>
            <w:tcW w:w="9086" w:type="dxa"/>
            <w:gridSpan w:val="2"/>
            <w:shd w:val="clear" w:color="000000" w:fill="FFFFFF"/>
            <w:tcMar>
              <w:left w:w="108" w:type="dxa"/>
              <w:right w:w="108" w:type="dxa"/>
            </w:tcMar>
          </w:tcPr>
          <w:p w:rsidR="00D02463" w:rsidRPr="00B13A93" w:rsidRDefault="00D02463" w:rsidP="000937C9">
            <w:pPr>
              <w:suppressAutoHyphens/>
              <w:spacing w:after="0" w:line="240" w:lineRule="auto"/>
              <w:jc w:val="both"/>
              <w:rPr>
                <w:rFonts w:ascii="Times New Roman" w:eastAsia="Times New Roman" w:hAnsi="Times New Roman" w:cs="Times New Roman"/>
                <w:sz w:val="28"/>
              </w:rPr>
            </w:pPr>
            <w:r w:rsidRPr="00B13A93">
              <w:rPr>
                <w:rFonts w:ascii="Times New Roman" w:eastAsia="Times New Roman" w:hAnsi="Times New Roman" w:cs="Times New Roman"/>
                <w:sz w:val="28"/>
              </w:rPr>
              <w:t>Қ</w:t>
            </w:r>
            <w:r>
              <w:rPr>
                <w:rFonts w:ascii="Times New Roman" w:eastAsia="Times New Roman" w:hAnsi="Times New Roman" w:cs="Times New Roman"/>
                <w:sz w:val="28"/>
              </w:rPr>
              <w:t>осымша З……………………………………………………………………...</w:t>
            </w:r>
          </w:p>
        </w:tc>
        <w:tc>
          <w:tcPr>
            <w:tcW w:w="660" w:type="dxa"/>
            <w:shd w:val="clear" w:color="000000" w:fill="FFFFFF"/>
            <w:tcMar>
              <w:left w:w="108" w:type="dxa"/>
              <w:right w:w="108" w:type="dxa"/>
            </w:tcMar>
          </w:tcPr>
          <w:p w:rsidR="00D02463" w:rsidRPr="009B6DA3" w:rsidRDefault="009B6DA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11</w:t>
            </w:r>
            <w:r>
              <w:rPr>
                <w:rFonts w:ascii="Times New Roman" w:hAnsi="Times New Roman" w:cs="Times New Roman"/>
                <w:sz w:val="28"/>
                <w:szCs w:val="28"/>
                <w:lang w:val="kk-KZ"/>
              </w:rPr>
              <w:t>5</w:t>
            </w:r>
          </w:p>
        </w:tc>
      </w:tr>
      <w:tr w:rsidR="00D02463" w:rsidTr="007513AD">
        <w:trPr>
          <w:trHeight w:val="1"/>
        </w:trPr>
        <w:tc>
          <w:tcPr>
            <w:tcW w:w="9086" w:type="dxa"/>
            <w:gridSpan w:val="2"/>
            <w:shd w:val="clear" w:color="000000" w:fill="FFFFFF"/>
            <w:tcMar>
              <w:left w:w="108" w:type="dxa"/>
              <w:right w:w="108" w:type="dxa"/>
            </w:tcMar>
          </w:tcPr>
          <w:p w:rsidR="00D02463" w:rsidRPr="00B13A93" w:rsidRDefault="00D02463" w:rsidP="000937C9">
            <w:pPr>
              <w:suppressAutoHyphens/>
              <w:spacing w:after="0" w:line="240" w:lineRule="auto"/>
              <w:jc w:val="both"/>
              <w:rPr>
                <w:rFonts w:ascii="Times New Roman" w:eastAsia="Times New Roman" w:hAnsi="Times New Roman" w:cs="Times New Roman"/>
                <w:sz w:val="28"/>
              </w:rPr>
            </w:pPr>
            <w:r w:rsidRPr="00B13A93">
              <w:rPr>
                <w:rFonts w:ascii="Times New Roman" w:eastAsia="Times New Roman" w:hAnsi="Times New Roman" w:cs="Times New Roman"/>
                <w:sz w:val="28"/>
              </w:rPr>
              <w:t>Қ</w:t>
            </w:r>
            <w:r>
              <w:rPr>
                <w:rFonts w:ascii="Times New Roman" w:eastAsia="Times New Roman" w:hAnsi="Times New Roman" w:cs="Times New Roman"/>
                <w:sz w:val="28"/>
              </w:rPr>
              <w:t>осымша И……………………………………………………………………..</w:t>
            </w:r>
          </w:p>
        </w:tc>
        <w:tc>
          <w:tcPr>
            <w:tcW w:w="660" w:type="dxa"/>
            <w:shd w:val="clear" w:color="000000" w:fill="FFFFFF"/>
            <w:tcMar>
              <w:left w:w="108" w:type="dxa"/>
              <w:right w:w="108" w:type="dxa"/>
            </w:tcMar>
          </w:tcPr>
          <w:p w:rsidR="00D02463" w:rsidRPr="009B6DA3" w:rsidRDefault="009B6DA3">
            <w:pPr>
              <w:suppressAutoHyphen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11</w:t>
            </w:r>
            <w:r>
              <w:rPr>
                <w:rFonts w:ascii="Times New Roman" w:hAnsi="Times New Roman" w:cs="Times New Roman"/>
                <w:sz w:val="28"/>
                <w:szCs w:val="28"/>
                <w:lang w:val="kk-KZ"/>
              </w:rPr>
              <w:t>6</w:t>
            </w:r>
          </w:p>
        </w:tc>
      </w:tr>
    </w:tbl>
    <w:p w:rsidR="00886D64" w:rsidRDefault="00886D64">
      <w:pPr>
        <w:suppressAutoHyphens/>
        <w:spacing w:after="0" w:line="240" w:lineRule="auto"/>
        <w:ind w:firstLine="709"/>
        <w:jc w:val="both"/>
        <w:rPr>
          <w:rFonts w:ascii="Times New Roman" w:eastAsia="Times New Roman" w:hAnsi="Times New Roman" w:cs="Times New Roman"/>
          <w:b/>
          <w:sz w:val="28"/>
        </w:rPr>
      </w:pPr>
    </w:p>
    <w:p w:rsidR="00886D64" w:rsidRDefault="00886D64">
      <w:pPr>
        <w:suppressAutoHyphens/>
        <w:spacing w:after="0" w:line="240" w:lineRule="auto"/>
        <w:ind w:firstLine="709"/>
        <w:jc w:val="both"/>
        <w:rPr>
          <w:rFonts w:ascii="Times New Roman" w:eastAsia="Times New Roman" w:hAnsi="Times New Roman" w:cs="Times New Roman"/>
          <w:b/>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B13A93" w:rsidRDefault="00B13A93" w:rsidP="00D02463">
      <w:pPr>
        <w:suppressAutoHyphens/>
        <w:spacing w:after="0" w:line="240" w:lineRule="auto"/>
        <w:rPr>
          <w:rFonts w:ascii="Times New Roman" w:eastAsia="Times New Roman" w:hAnsi="Times New Roman" w:cs="Times New Roman"/>
          <w:sz w:val="28"/>
        </w:rPr>
      </w:pPr>
    </w:p>
    <w:p w:rsidR="00D02463" w:rsidRDefault="00D02463" w:rsidP="00D02463">
      <w:pPr>
        <w:suppressAutoHyphens/>
        <w:spacing w:after="0" w:line="240" w:lineRule="auto"/>
        <w:rPr>
          <w:rFonts w:ascii="Times New Roman" w:eastAsia="Times New Roman" w:hAnsi="Times New Roman" w:cs="Times New Roman"/>
          <w:b/>
          <w:sz w:val="28"/>
        </w:rPr>
      </w:pPr>
    </w:p>
    <w:p w:rsidR="00B13A93" w:rsidRDefault="00B13A93" w:rsidP="00CF08FB">
      <w:pPr>
        <w:suppressAutoHyphens/>
        <w:spacing w:after="0" w:line="240" w:lineRule="auto"/>
        <w:jc w:val="center"/>
        <w:rPr>
          <w:rFonts w:ascii="Times New Roman" w:eastAsia="Times New Roman" w:hAnsi="Times New Roman" w:cs="Times New Roman"/>
          <w:b/>
          <w:sz w:val="28"/>
        </w:rPr>
      </w:pPr>
    </w:p>
    <w:p w:rsidR="00B13A93" w:rsidRDefault="00B13A93" w:rsidP="00CF08FB">
      <w:pPr>
        <w:suppressAutoHyphens/>
        <w:spacing w:after="0" w:line="240" w:lineRule="auto"/>
        <w:jc w:val="center"/>
        <w:rPr>
          <w:rFonts w:ascii="Times New Roman" w:eastAsia="Times New Roman" w:hAnsi="Times New Roman" w:cs="Times New Roman"/>
          <w:b/>
          <w:sz w:val="28"/>
        </w:rPr>
      </w:pPr>
    </w:p>
    <w:p w:rsidR="00886D64" w:rsidRDefault="00F16836" w:rsidP="00CF08FB">
      <w:pPr>
        <w:suppressAutoHyphens/>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Кіріспе</w:t>
      </w:r>
    </w:p>
    <w:p w:rsidR="006528BA" w:rsidRDefault="006528BA" w:rsidP="006528BA">
      <w:pPr>
        <w:suppressAutoHyphens/>
        <w:spacing w:after="0" w:line="240" w:lineRule="auto"/>
        <w:jc w:val="both"/>
        <w:rPr>
          <w:rFonts w:ascii="Times New Roman" w:eastAsia="Times New Roman" w:hAnsi="Times New Roman" w:cs="Times New Roman"/>
          <w:b/>
          <w:sz w:val="28"/>
          <w:lang w:val="kk-KZ"/>
        </w:rPr>
      </w:pPr>
    </w:p>
    <w:p w:rsidR="003F20DB" w:rsidRDefault="003F20DB" w:rsidP="003F20DB">
      <w:pPr>
        <w:pStyle w:val="a5"/>
        <w:ind w:firstLine="708"/>
        <w:jc w:val="both"/>
        <w:rPr>
          <w:rFonts w:ascii="Times New Roman" w:eastAsia="Times New Roman" w:hAnsi="Times New Roman" w:cs="Times New Roman"/>
          <w:sz w:val="28"/>
          <w:szCs w:val="28"/>
          <w:lang w:val="kk-KZ"/>
        </w:rPr>
      </w:pPr>
      <w:r w:rsidRPr="003F20DB">
        <w:rPr>
          <w:rFonts w:ascii="Times New Roman" w:hAnsi="Times New Roman" w:cs="Times New Roman"/>
          <w:sz w:val="28"/>
          <w:szCs w:val="28"/>
          <w:lang w:val="kk-KZ"/>
        </w:rPr>
        <w:t xml:space="preserve">«Мал шаруашылық өнімдерінің ветеринарлы - санитарлық қауіпсіздігі» </w:t>
      </w:r>
      <w:r w:rsidRPr="003F20DB">
        <w:rPr>
          <w:rFonts w:ascii="Times New Roman" w:eastAsia="Times New Roman" w:hAnsi="Times New Roman" w:cs="Times New Roman"/>
          <w:sz w:val="28"/>
          <w:szCs w:val="28"/>
          <w:lang w:val="kk-KZ"/>
        </w:rPr>
        <w:t xml:space="preserve">ғылым ретінде келесі міндеттерді атқарады: </w:t>
      </w:r>
    </w:p>
    <w:p w:rsidR="003F20DB" w:rsidRDefault="003F20DB" w:rsidP="003F20DB">
      <w:pPr>
        <w:pStyle w:val="a5"/>
        <w:numPr>
          <w:ilvl w:val="0"/>
          <w:numId w:val="28"/>
        </w:numPr>
        <w:ind w:left="0" w:firstLine="708"/>
        <w:jc w:val="both"/>
        <w:rPr>
          <w:rFonts w:ascii="Times New Roman" w:eastAsia="Times New Roman" w:hAnsi="Times New Roman" w:cs="Times New Roman"/>
          <w:sz w:val="28"/>
          <w:szCs w:val="28"/>
          <w:lang w:val="kk-KZ"/>
        </w:rPr>
      </w:pPr>
      <w:r w:rsidRPr="003F20DB">
        <w:rPr>
          <w:rFonts w:ascii="Times New Roman" w:eastAsia="Times New Roman" w:hAnsi="Times New Roman" w:cs="Times New Roman"/>
          <w:sz w:val="28"/>
          <w:szCs w:val="28"/>
          <w:lang w:val="kk-KZ"/>
        </w:rPr>
        <w:t>малдардан алынған өнімдер мен шикізатты залалсыздандыру</w:t>
      </w:r>
      <w:r>
        <w:rPr>
          <w:rFonts w:ascii="Times New Roman" w:eastAsia="Times New Roman" w:hAnsi="Times New Roman" w:cs="Times New Roman"/>
          <w:sz w:val="28"/>
          <w:szCs w:val="28"/>
          <w:lang w:val="kk-KZ"/>
        </w:rPr>
        <w:t>;</w:t>
      </w:r>
      <w:r w:rsidRPr="003F20DB">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 xml:space="preserve">  </w:t>
      </w:r>
    </w:p>
    <w:p w:rsidR="003F20DB" w:rsidRPr="003F20DB" w:rsidRDefault="003F20DB" w:rsidP="003F20DB">
      <w:pPr>
        <w:pStyle w:val="a5"/>
        <w:numPr>
          <w:ilvl w:val="0"/>
          <w:numId w:val="28"/>
        </w:numPr>
        <w:ind w:left="0" w:firstLine="708"/>
        <w:jc w:val="both"/>
        <w:rPr>
          <w:rFonts w:ascii="Times New Roman" w:eastAsia="Times New Roman" w:hAnsi="Times New Roman" w:cs="Times New Roman"/>
          <w:sz w:val="28"/>
          <w:szCs w:val="28"/>
          <w:lang w:val="kk-KZ"/>
        </w:rPr>
      </w:pPr>
      <w:r w:rsidRPr="003F20DB">
        <w:rPr>
          <w:rFonts w:ascii="Times New Roman" w:eastAsia="Times New Roman" w:hAnsi="Times New Roman" w:cs="Times New Roman"/>
          <w:sz w:val="28"/>
          <w:szCs w:val="28"/>
          <w:lang w:val="kk-KZ"/>
        </w:rPr>
        <w:t>ветеринариялық-санитариялық талаптар үшін қайта өңдеудің технологиялық процестерін жануарлар мен өнімдерін айқындайды, жұқпалы ауруларды болдырмау және қоршаған ортаны ластанмау  әдістерін  әзірлейді.</w:t>
      </w:r>
    </w:p>
    <w:p w:rsidR="003F20DB" w:rsidRPr="003F20DB" w:rsidRDefault="003F20DB" w:rsidP="003F20DB">
      <w:pPr>
        <w:pStyle w:val="a5"/>
        <w:ind w:firstLine="708"/>
        <w:jc w:val="both"/>
        <w:rPr>
          <w:rFonts w:ascii="Times New Roman" w:eastAsia="Times New Roman" w:hAnsi="Times New Roman" w:cs="Times New Roman"/>
          <w:sz w:val="28"/>
          <w:szCs w:val="28"/>
          <w:lang w:val="kk-KZ"/>
        </w:rPr>
      </w:pPr>
      <w:r w:rsidRPr="003F20DB">
        <w:rPr>
          <w:rFonts w:ascii="Times New Roman" w:eastAsia="Times New Roman" w:hAnsi="Times New Roman" w:cs="Times New Roman"/>
          <w:sz w:val="28"/>
          <w:szCs w:val="28"/>
          <w:lang w:val="kk-KZ"/>
        </w:rPr>
        <w:t>Өндірістік - тәжірибелік тұрғыда ветеринариялық-санитариялық дәрігерлерді технологиялық, сауда және тұтыну процестерімен танысады, сонымен қатар әзірленген ғылыми тұрғыда негізгі әдістері мен мал өнімдерінің ветеринариялық-санитариялық қауіпсіздігі негізінде ережелер көрсетіледі.</w:t>
      </w:r>
    </w:p>
    <w:p w:rsidR="00886D64" w:rsidRPr="00825F24" w:rsidRDefault="00F16836" w:rsidP="003F20DB">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Осылайша, ветерин</w:t>
      </w:r>
      <w:r w:rsidR="003F20DB">
        <w:rPr>
          <w:rFonts w:ascii="Times New Roman" w:eastAsia="Times New Roman" w:hAnsi="Times New Roman" w:cs="Times New Roman"/>
          <w:color w:val="000000"/>
          <w:sz w:val="28"/>
          <w:lang w:val="kk-KZ"/>
        </w:rPr>
        <w:t xml:space="preserve">ариялық-санитариялық </w:t>
      </w:r>
      <w:r w:rsidRPr="00825F24">
        <w:rPr>
          <w:rFonts w:ascii="Times New Roman" w:eastAsia="Times New Roman" w:hAnsi="Times New Roman" w:cs="Times New Roman"/>
          <w:color w:val="000000"/>
          <w:sz w:val="28"/>
          <w:lang w:val="kk-KZ"/>
        </w:rPr>
        <w:t>өнімдері</w:t>
      </w:r>
      <w:r w:rsidR="003F20DB">
        <w:rPr>
          <w:rFonts w:ascii="Times New Roman" w:eastAsia="Times New Roman" w:hAnsi="Times New Roman" w:cs="Times New Roman"/>
          <w:color w:val="000000"/>
          <w:sz w:val="28"/>
          <w:lang w:val="kk-KZ"/>
        </w:rPr>
        <w:t>нің</w:t>
      </w:r>
      <w:r w:rsidRPr="00825F24">
        <w:rPr>
          <w:rFonts w:ascii="Times New Roman" w:eastAsia="Times New Roman" w:hAnsi="Times New Roman" w:cs="Times New Roman"/>
          <w:color w:val="000000"/>
          <w:sz w:val="28"/>
          <w:lang w:val="kk-KZ"/>
        </w:rPr>
        <w:t xml:space="preserve"> </w:t>
      </w:r>
      <w:r w:rsidR="003F20DB">
        <w:rPr>
          <w:rFonts w:ascii="Times New Roman" w:eastAsia="Times New Roman" w:hAnsi="Times New Roman" w:cs="Times New Roman"/>
          <w:color w:val="000000"/>
          <w:sz w:val="28"/>
          <w:lang w:val="kk-KZ"/>
        </w:rPr>
        <w:t>қауіпсіздігі</w:t>
      </w:r>
      <w:r w:rsidR="003F20DB" w:rsidRPr="00825F24">
        <w:rPr>
          <w:rFonts w:ascii="Times New Roman" w:eastAsia="Times New Roman" w:hAnsi="Times New Roman" w:cs="Times New Roman"/>
          <w:color w:val="000000"/>
          <w:sz w:val="28"/>
          <w:lang w:val="kk-KZ"/>
        </w:rPr>
        <w:t xml:space="preserve"> </w:t>
      </w:r>
      <w:r w:rsidRPr="00825F24">
        <w:rPr>
          <w:rFonts w:ascii="Times New Roman" w:eastAsia="Times New Roman" w:hAnsi="Times New Roman" w:cs="Times New Roman"/>
          <w:color w:val="000000"/>
          <w:sz w:val="28"/>
          <w:lang w:val="kk-KZ"/>
        </w:rPr>
        <w:t>үлк</w:t>
      </w:r>
      <w:r w:rsidR="00867027">
        <w:rPr>
          <w:rFonts w:ascii="Times New Roman" w:eastAsia="Times New Roman" w:hAnsi="Times New Roman" w:cs="Times New Roman"/>
          <w:color w:val="000000"/>
          <w:sz w:val="28"/>
          <w:lang w:val="kk-KZ"/>
        </w:rPr>
        <w:t>ен әлеуметтік-экономикалық маңызды орын алады</w:t>
      </w:r>
      <w:r w:rsidRPr="00825F24">
        <w:rPr>
          <w:rFonts w:ascii="Times New Roman" w:eastAsia="Times New Roman" w:hAnsi="Times New Roman" w:cs="Times New Roman"/>
          <w:color w:val="000000"/>
          <w:sz w:val="28"/>
          <w:lang w:val="kk-KZ"/>
        </w:rPr>
        <w:t>:</w:t>
      </w:r>
    </w:p>
    <w:p w:rsidR="00886D64" w:rsidRPr="00825F24" w:rsidRDefault="00F16836">
      <w:pPr>
        <w:suppressAutoHyphens/>
        <w:spacing w:after="0" w:line="240" w:lineRule="auto"/>
        <w:ind w:firstLine="851"/>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 xml:space="preserve">- </w:t>
      </w:r>
      <w:r w:rsidR="008975F8" w:rsidRPr="00825F24">
        <w:rPr>
          <w:rFonts w:ascii="Times New Roman" w:eastAsia="Times New Roman" w:hAnsi="Times New Roman" w:cs="Times New Roman"/>
          <w:color w:val="000000"/>
          <w:sz w:val="28"/>
          <w:lang w:val="kk-KZ"/>
        </w:rPr>
        <w:t xml:space="preserve"> </w:t>
      </w:r>
      <w:r w:rsidRPr="00825F24">
        <w:rPr>
          <w:rFonts w:ascii="Times New Roman" w:eastAsia="Times New Roman" w:hAnsi="Times New Roman" w:cs="Times New Roman"/>
          <w:color w:val="000000"/>
          <w:sz w:val="28"/>
          <w:lang w:val="kk-KZ"/>
        </w:rPr>
        <w:t xml:space="preserve">адам денсаулығын қадағалау; </w:t>
      </w:r>
    </w:p>
    <w:p w:rsidR="00886D64" w:rsidRPr="00825F24" w:rsidRDefault="00F16836">
      <w:pPr>
        <w:suppressAutoHyphens/>
        <w:spacing w:after="0" w:line="240" w:lineRule="auto"/>
        <w:ind w:firstLine="851"/>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w:t>
      </w:r>
      <w:r w:rsidR="003F20DB">
        <w:rPr>
          <w:rFonts w:ascii="Times New Roman" w:eastAsia="Times New Roman" w:hAnsi="Times New Roman" w:cs="Times New Roman"/>
          <w:color w:val="000000"/>
          <w:sz w:val="28"/>
          <w:lang w:val="kk-KZ"/>
        </w:rPr>
        <w:t xml:space="preserve"> </w:t>
      </w:r>
      <w:r w:rsidRPr="00825F24">
        <w:rPr>
          <w:rFonts w:ascii="Times New Roman" w:eastAsia="Times New Roman" w:hAnsi="Times New Roman" w:cs="Times New Roman"/>
          <w:color w:val="000000"/>
          <w:sz w:val="28"/>
          <w:lang w:val="kk-KZ"/>
        </w:rPr>
        <w:t>консервілеу, сақтау, тасымалдау және іск</w:t>
      </w:r>
      <w:r w:rsidR="003F20DB">
        <w:rPr>
          <w:rFonts w:ascii="Times New Roman" w:eastAsia="Times New Roman" w:hAnsi="Times New Roman" w:cs="Times New Roman"/>
          <w:color w:val="000000"/>
          <w:sz w:val="28"/>
          <w:lang w:val="kk-KZ"/>
        </w:rPr>
        <w:t>е асыру өнімдер</w:t>
      </w:r>
      <w:r w:rsidR="00867027">
        <w:rPr>
          <w:rFonts w:ascii="Times New Roman" w:eastAsia="Times New Roman" w:hAnsi="Times New Roman" w:cs="Times New Roman"/>
          <w:color w:val="000000"/>
          <w:sz w:val="28"/>
          <w:lang w:val="kk-KZ"/>
        </w:rPr>
        <w:t xml:space="preserve">ді, </w:t>
      </w:r>
      <w:r w:rsidR="003F20DB">
        <w:rPr>
          <w:rFonts w:ascii="Times New Roman" w:eastAsia="Times New Roman" w:hAnsi="Times New Roman" w:cs="Times New Roman"/>
          <w:color w:val="000000"/>
          <w:sz w:val="28"/>
          <w:lang w:val="kk-KZ"/>
        </w:rPr>
        <w:t xml:space="preserve">шикізаттың экологиялық </w:t>
      </w:r>
      <w:r w:rsidRPr="00825F24">
        <w:rPr>
          <w:rFonts w:ascii="Times New Roman" w:eastAsia="Times New Roman" w:hAnsi="Times New Roman" w:cs="Times New Roman"/>
          <w:color w:val="000000"/>
          <w:sz w:val="28"/>
          <w:lang w:val="kk-KZ"/>
        </w:rPr>
        <w:t>мәселені шешу жолдары.</w:t>
      </w:r>
    </w:p>
    <w:p w:rsidR="003F20DB" w:rsidRPr="003F20DB" w:rsidRDefault="003F20DB" w:rsidP="003F20DB">
      <w:pPr>
        <w:pStyle w:val="a5"/>
        <w:ind w:firstLine="709"/>
        <w:jc w:val="both"/>
        <w:rPr>
          <w:rFonts w:ascii="Times New Roman" w:eastAsia="Times New Roman" w:hAnsi="Times New Roman" w:cs="Times New Roman"/>
          <w:sz w:val="28"/>
          <w:szCs w:val="28"/>
          <w:lang w:val="kk-KZ"/>
        </w:rPr>
      </w:pPr>
      <w:r w:rsidRPr="003F20DB">
        <w:rPr>
          <w:rFonts w:ascii="Times New Roman" w:eastAsia="Times New Roman" w:hAnsi="Times New Roman" w:cs="Times New Roman"/>
          <w:sz w:val="28"/>
          <w:szCs w:val="28"/>
          <w:lang w:val="kk-KZ"/>
        </w:rPr>
        <w:t>Сонымен қатар, импорттық өнімдерінің саны, келіп түскен тікелей отандық өндірушілердің (кооперативтері, фермерлер, басқа шаруашылықтарға, жеке жануарлардың иелері) барлық мемлекеттік сауда-тұтыну жүйесімен халықты тамақ өнімдерімен қамтамасыз ету нарықтық жүйе негізгі мәселе болып тұр.</w:t>
      </w: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886D64">
      <w:pPr>
        <w:suppressAutoHyphens/>
        <w:spacing w:after="0" w:line="240" w:lineRule="auto"/>
        <w:ind w:firstLine="709"/>
        <w:jc w:val="both"/>
        <w:rPr>
          <w:rFonts w:ascii="Times New Roman" w:eastAsia="Times New Roman" w:hAnsi="Times New Roman" w:cs="Times New Roman"/>
          <w:b/>
          <w:sz w:val="28"/>
          <w:lang w:val="kk-KZ"/>
        </w:rPr>
      </w:pPr>
    </w:p>
    <w:p w:rsidR="00886D64" w:rsidRPr="006528BA" w:rsidRDefault="00886D64" w:rsidP="006528BA">
      <w:pPr>
        <w:suppressAutoHyphens/>
        <w:spacing w:after="0" w:line="240" w:lineRule="auto"/>
        <w:jc w:val="both"/>
        <w:rPr>
          <w:rFonts w:ascii="Times New Roman" w:eastAsia="Times New Roman" w:hAnsi="Times New Roman" w:cs="Times New Roman"/>
          <w:b/>
          <w:sz w:val="28"/>
          <w:lang w:val="kk-KZ"/>
        </w:rPr>
      </w:pPr>
    </w:p>
    <w:p w:rsidR="00EB76CE" w:rsidRDefault="00EB76CE" w:rsidP="00691B96">
      <w:pPr>
        <w:suppressAutoHyphens/>
        <w:spacing w:after="0" w:line="240" w:lineRule="auto"/>
        <w:ind w:left="706" w:firstLine="3"/>
        <w:jc w:val="both"/>
        <w:rPr>
          <w:rFonts w:ascii="Times New Roman" w:eastAsia="Times New Roman" w:hAnsi="Times New Roman" w:cs="Times New Roman"/>
          <w:b/>
          <w:sz w:val="28"/>
          <w:lang w:val="kk-KZ"/>
        </w:rPr>
      </w:pPr>
    </w:p>
    <w:p w:rsidR="003F20DB" w:rsidRDefault="003F20DB" w:rsidP="00691B96">
      <w:pPr>
        <w:suppressAutoHyphens/>
        <w:spacing w:after="0" w:line="240" w:lineRule="auto"/>
        <w:ind w:left="706" w:firstLine="3"/>
        <w:jc w:val="both"/>
        <w:rPr>
          <w:rFonts w:ascii="Times New Roman" w:eastAsia="Times New Roman" w:hAnsi="Times New Roman" w:cs="Times New Roman"/>
          <w:b/>
          <w:sz w:val="28"/>
          <w:lang w:val="kk-KZ"/>
        </w:rPr>
      </w:pPr>
    </w:p>
    <w:p w:rsidR="003F20DB" w:rsidRDefault="003F20DB" w:rsidP="00691B96">
      <w:pPr>
        <w:suppressAutoHyphens/>
        <w:spacing w:after="0" w:line="240" w:lineRule="auto"/>
        <w:ind w:left="706" w:firstLine="3"/>
        <w:jc w:val="both"/>
        <w:rPr>
          <w:rFonts w:ascii="Times New Roman" w:eastAsia="Times New Roman" w:hAnsi="Times New Roman" w:cs="Times New Roman"/>
          <w:b/>
          <w:sz w:val="28"/>
          <w:lang w:val="kk-KZ"/>
        </w:rPr>
      </w:pPr>
    </w:p>
    <w:p w:rsidR="003F20DB" w:rsidRDefault="003F20DB" w:rsidP="00691B96">
      <w:pPr>
        <w:suppressAutoHyphens/>
        <w:spacing w:after="0" w:line="240" w:lineRule="auto"/>
        <w:ind w:left="706" w:firstLine="3"/>
        <w:jc w:val="both"/>
        <w:rPr>
          <w:rFonts w:ascii="Times New Roman" w:eastAsia="Times New Roman" w:hAnsi="Times New Roman" w:cs="Times New Roman"/>
          <w:b/>
          <w:sz w:val="28"/>
          <w:lang w:val="kk-KZ"/>
        </w:rPr>
      </w:pPr>
    </w:p>
    <w:p w:rsidR="00886D64" w:rsidRPr="006528BA" w:rsidRDefault="00F16836" w:rsidP="00691B96">
      <w:pPr>
        <w:suppressAutoHyphens/>
        <w:spacing w:after="0" w:line="240" w:lineRule="auto"/>
        <w:ind w:left="706" w:firstLine="3"/>
        <w:jc w:val="both"/>
        <w:rPr>
          <w:rFonts w:ascii="Times New Roman" w:eastAsia="Times New Roman" w:hAnsi="Times New Roman" w:cs="Times New Roman"/>
          <w:b/>
          <w:sz w:val="28"/>
          <w:lang w:val="kk-KZ"/>
        </w:rPr>
      </w:pPr>
      <w:r w:rsidRPr="006528BA">
        <w:rPr>
          <w:rFonts w:ascii="Times New Roman" w:eastAsia="Times New Roman" w:hAnsi="Times New Roman" w:cs="Times New Roman"/>
          <w:b/>
          <w:sz w:val="28"/>
          <w:lang w:val="kk-KZ"/>
        </w:rPr>
        <w:lastRenderedPageBreak/>
        <w:t>1</w:t>
      </w:r>
      <w:r w:rsidR="008975F8" w:rsidRPr="006528BA">
        <w:rPr>
          <w:rFonts w:ascii="Times New Roman" w:eastAsia="Times New Roman" w:hAnsi="Times New Roman" w:cs="Times New Roman"/>
          <w:b/>
          <w:sz w:val="28"/>
          <w:lang w:val="kk-KZ"/>
        </w:rPr>
        <w:t xml:space="preserve"> </w:t>
      </w:r>
      <w:r w:rsidR="00692F0A" w:rsidRPr="00692F0A">
        <w:rPr>
          <w:rFonts w:ascii="Times New Roman" w:eastAsia="Times New Roman" w:hAnsi="Times New Roman" w:cs="Times New Roman"/>
          <w:b/>
          <w:sz w:val="28"/>
          <w:lang w:val="kk-KZ"/>
        </w:rPr>
        <w:t>Санитарлық-эпидемиологиялық аспектілері бойынша шикі сүт қауіпсіздігі</w:t>
      </w:r>
    </w:p>
    <w:p w:rsidR="00886D64" w:rsidRPr="00825F24" w:rsidRDefault="00F16836" w:rsidP="008975F8">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b/>
          <w:sz w:val="28"/>
          <w:lang w:val="kk-KZ"/>
        </w:rPr>
        <w:t>Сабақтың мақсаты:</w:t>
      </w:r>
      <w:r w:rsidR="008975F8" w:rsidRPr="00825F24">
        <w:rPr>
          <w:rFonts w:ascii="Times New Roman" w:eastAsia="Times New Roman" w:hAnsi="Times New Roman" w:cs="Times New Roman"/>
          <w:b/>
          <w:sz w:val="28"/>
          <w:lang w:val="kk-KZ"/>
        </w:rPr>
        <w:t xml:space="preserve"> </w:t>
      </w:r>
      <w:r w:rsidRPr="00825F24">
        <w:rPr>
          <w:rFonts w:ascii="Times New Roman" w:eastAsia="Times New Roman" w:hAnsi="Times New Roman" w:cs="Times New Roman"/>
          <w:sz w:val="28"/>
          <w:lang w:val="kk-KZ"/>
        </w:rPr>
        <w:t xml:space="preserve">Шикі-сүттің </w:t>
      </w:r>
      <w:r w:rsidR="00691B96" w:rsidRPr="00825F24">
        <w:rPr>
          <w:rFonts w:ascii="Times New Roman" w:eastAsia="Times New Roman" w:hAnsi="Times New Roman" w:cs="Times New Roman"/>
          <w:sz w:val="28"/>
          <w:lang w:val="kk-KZ"/>
        </w:rPr>
        <w:t>санитарлы</w:t>
      </w:r>
      <w:r w:rsidR="008975F8" w:rsidRPr="00825F24">
        <w:rPr>
          <w:rFonts w:ascii="Times New Roman" w:eastAsia="Times New Roman" w:hAnsi="Times New Roman" w:cs="Times New Roman"/>
          <w:sz w:val="28"/>
          <w:lang w:val="kk-KZ"/>
        </w:rPr>
        <w:t xml:space="preserve"> – </w:t>
      </w:r>
      <w:r w:rsidR="00691B96" w:rsidRPr="00825F24">
        <w:rPr>
          <w:rFonts w:ascii="Times New Roman" w:eastAsia="Times New Roman" w:hAnsi="Times New Roman" w:cs="Times New Roman"/>
          <w:sz w:val="28"/>
          <w:lang w:val="kk-KZ"/>
        </w:rPr>
        <w:t>эпидемиологиялық</w:t>
      </w:r>
      <w:bookmarkStart w:id="0" w:name="_GoBack"/>
      <w:bookmarkEnd w:id="0"/>
      <w:r w:rsidR="008975F8"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қауіпсіздік аспектілерін қарастыру</w:t>
      </w:r>
      <w:r w:rsidR="002C1FF5" w:rsidRPr="00825F24">
        <w:rPr>
          <w:rFonts w:ascii="Times New Roman" w:eastAsia="Times New Roman" w:hAnsi="Times New Roman" w:cs="Times New Roman"/>
          <w:sz w:val="28"/>
          <w:lang w:val="kk-KZ"/>
        </w:rPr>
        <w:t>.</w:t>
      </w:r>
    </w:p>
    <w:p w:rsidR="00691B96" w:rsidRPr="00825F24" w:rsidRDefault="00F16836">
      <w:pPr>
        <w:suppressAutoHyphens/>
        <w:spacing w:after="0" w:line="240" w:lineRule="auto"/>
        <w:ind w:firstLine="709"/>
        <w:jc w:val="both"/>
        <w:rPr>
          <w:rFonts w:ascii="Times New Roman" w:eastAsia="Times New Roman" w:hAnsi="Times New Roman" w:cs="Times New Roman"/>
          <w:b/>
          <w:sz w:val="28"/>
          <w:lang w:val="kk-KZ"/>
        </w:rPr>
      </w:pPr>
      <w:r w:rsidRPr="00825F24">
        <w:rPr>
          <w:rFonts w:ascii="Times New Roman" w:eastAsia="Times New Roman" w:hAnsi="Times New Roman" w:cs="Times New Roman"/>
          <w:b/>
          <w:sz w:val="28"/>
          <w:lang w:val="kk-KZ"/>
        </w:rPr>
        <w:t>Сабақтың мазмұны:</w:t>
      </w:r>
    </w:p>
    <w:p w:rsidR="00886D64" w:rsidRPr="00825F24" w:rsidRDefault="00F16836">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Санитарлы</w:t>
      </w:r>
      <w:r w:rsidR="002C1FF5" w:rsidRPr="00825F24">
        <w:rPr>
          <w:rFonts w:ascii="Times New Roman" w:eastAsia="Times New Roman" w:hAnsi="Times New Roman" w:cs="Times New Roman"/>
          <w:sz w:val="28"/>
          <w:lang w:val="kk-KZ"/>
        </w:rPr>
        <w:t xml:space="preserve"> – эпидимиологиялық </w:t>
      </w:r>
      <w:r w:rsidRPr="00825F24">
        <w:rPr>
          <w:rFonts w:ascii="Times New Roman" w:eastAsia="Times New Roman" w:hAnsi="Times New Roman" w:cs="Times New Roman"/>
          <w:sz w:val="28"/>
          <w:lang w:val="kk-KZ"/>
        </w:rPr>
        <w:t xml:space="preserve">сараптау </w:t>
      </w:r>
      <w:r w:rsidR="002C1FF5" w:rsidRPr="00825F24">
        <w:rPr>
          <w:rFonts w:ascii="Times New Roman" w:eastAsia="Times New Roman" w:hAnsi="Times New Roman" w:cs="Times New Roman"/>
          <w:sz w:val="28"/>
          <w:lang w:val="kk-KZ"/>
        </w:rPr>
        <w:t xml:space="preserve">– ветеринарлық </w:t>
      </w:r>
      <w:r w:rsidRPr="00825F24">
        <w:rPr>
          <w:rFonts w:ascii="Times New Roman" w:eastAsia="Times New Roman" w:hAnsi="Times New Roman" w:cs="Times New Roman"/>
          <w:sz w:val="28"/>
          <w:lang w:val="kk-KZ"/>
        </w:rPr>
        <w:t>қызмет саласындағы қадағалау және тұтынушылардың құқықтарын қорғау және адамның әл</w:t>
      </w:r>
      <w:r w:rsidR="002C1FF5"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w:t>
      </w:r>
      <w:r w:rsidR="002C1FF5"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у</w:t>
      </w:r>
      <w:r w:rsidR="00692F0A">
        <w:rPr>
          <w:rFonts w:ascii="Times New Roman" w:eastAsia="Times New Roman" w:hAnsi="Times New Roman" w:cs="Times New Roman"/>
          <w:sz w:val="28"/>
          <w:lang w:val="kk-KZ"/>
        </w:rPr>
        <w:t>ақы</w:t>
      </w:r>
      <w:r w:rsidRPr="00825F24">
        <w:rPr>
          <w:rFonts w:ascii="Times New Roman" w:eastAsia="Times New Roman" w:hAnsi="Times New Roman" w:cs="Times New Roman"/>
          <w:sz w:val="28"/>
          <w:lang w:val="kk-KZ"/>
        </w:rPr>
        <w:t>ты, оның аумақтық органдарының, сондай</w:t>
      </w:r>
      <w:r w:rsidR="002C1FF5"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w:t>
      </w:r>
      <w:r w:rsidR="002C1FF5"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ақ басқа да ұйымдар</w:t>
      </w:r>
      <w:r w:rsidR="00692F0A">
        <w:rPr>
          <w:rFonts w:ascii="Times New Roman" w:eastAsia="Times New Roman" w:hAnsi="Times New Roman" w:cs="Times New Roman"/>
          <w:sz w:val="28"/>
          <w:lang w:val="kk-KZ"/>
        </w:rPr>
        <w:t>ы</w:t>
      </w:r>
      <w:r w:rsidRPr="00825F24">
        <w:rPr>
          <w:rFonts w:ascii="Times New Roman" w:eastAsia="Times New Roman" w:hAnsi="Times New Roman" w:cs="Times New Roman"/>
          <w:sz w:val="28"/>
          <w:lang w:val="kk-KZ"/>
        </w:rPr>
        <w:t>, белгіленген тәртіппен аккредиттелген, сәйкестікті белгілеу</w:t>
      </w:r>
      <w:r w:rsidR="00692F0A">
        <w:rPr>
          <w:rFonts w:ascii="Times New Roman" w:eastAsia="Times New Roman" w:hAnsi="Times New Roman" w:cs="Times New Roman"/>
          <w:sz w:val="28"/>
          <w:lang w:val="kk-KZ"/>
        </w:rPr>
        <w:t xml:space="preserve"> бойынша немесе сәйкес келмеген</w:t>
      </w:r>
      <w:r w:rsidRPr="00825F24">
        <w:rPr>
          <w:rFonts w:ascii="Times New Roman" w:eastAsia="Times New Roman" w:hAnsi="Times New Roman" w:cs="Times New Roman"/>
          <w:sz w:val="28"/>
          <w:lang w:val="kk-KZ"/>
        </w:rPr>
        <w:t xml:space="preserve"> жобалау және өзге де құжаттамаға объектілерін, шаруашылық жән</w:t>
      </w:r>
      <w:r w:rsidR="00692F0A">
        <w:rPr>
          <w:rFonts w:ascii="Times New Roman" w:eastAsia="Times New Roman" w:hAnsi="Times New Roman" w:cs="Times New Roman"/>
          <w:sz w:val="28"/>
          <w:lang w:val="kk-KZ"/>
        </w:rPr>
        <w:t>е өнімдердің</w:t>
      </w:r>
      <w:r w:rsidRPr="00825F24">
        <w:rPr>
          <w:rFonts w:ascii="Times New Roman" w:eastAsia="Times New Roman" w:hAnsi="Times New Roman" w:cs="Times New Roman"/>
          <w:sz w:val="28"/>
          <w:lang w:val="kk-KZ"/>
        </w:rPr>
        <w:t xml:space="preserve"> </w:t>
      </w:r>
      <w:r w:rsidR="00692F0A">
        <w:rPr>
          <w:rFonts w:ascii="Times New Roman" w:eastAsia="Times New Roman" w:hAnsi="Times New Roman" w:cs="Times New Roman"/>
          <w:sz w:val="28"/>
          <w:lang w:val="kk-KZ"/>
        </w:rPr>
        <w:t>қызмет көрсету</w:t>
      </w:r>
      <w:r w:rsidRPr="00825F24">
        <w:rPr>
          <w:rFonts w:ascii="Times New Roman" w:eastAsia="Times New Roman" w:hAnsi="Times New Roman" w:cs="Times New Roman"/>
          <w:sz w:val="28"/>
          <w:lang w:val="kk-KZ"/>
        </w:rPr>
        <w:t xml:space="preserve"> техникалық регламенттерге</w:t>
      </w:r>
      <w:r w:rsidR="00692F0A" w:rsidRPr="00692F0A">
        <w:rPr>
          <w:rFonts w:ascii="Times New Roman" w:eastAsia="Times New Roman" w:hAnsi="Times New Roman" w:cs="Times New Roman"/>
          <w:sz w:val="28"/>
          <w:lang w:val="kk-KZ"/>
        </w:rPr>
        <w:t xml:space="preserve"> </w:t>
      </w:r>
      <w:r w:rsidR="00692F0A">
        <w:rPr>
          <w:rFonts w:ascii="Times New Roman" w:eastAsia="Times New Roman" w:hAnsi="Times New Roman" w:cs="Times New Roman"/>
          <w:sz w:val="28"/>
          <w:lang w:val="kk-KZ"/>
        </w:rPr>
        <w:t>жұмыстар</w:t>
      </w:r>
      <w:r w:rsidRPr="00825F24">
        <w:rPr>
          <w:rFonts w:ascii="Times New Roman" w:eastAsia="Times New Roman" w:hAnsi="Times New Roman" w:cs="Times New Roman"/>
          <w:sz w:val="28"/>
          <w:lang w:val="kk-KZ"/>
        </w:rPr>
        <w:t>, мемлекеттік санитарлық</w:t>
      </w:r>
      <w:r w:rsidR="002C1FF5"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w:t>
      </w:r>
      <w:r w:rsidR="00692F0A">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эпидемиологиял</w:t>
      </w:r>
      <w:r w:rsidR="00692F0A">
        <w:rPr>
          <w:rFonts w:ascii="Times New Roman" w:eastAsia="Times New Roman" w:hAnsi="Times New Roman" w:cs="Times New Roman"/>
          <w:sz w:val="28"/>
          <w:lang w:val="kk-KZ"/>
        </w:rPr>
        <w:t>ық ережелер мен нормативтер</w:t>
      </w:r>
      <w:r w:rsidR="002C1FF5"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Санитарлық</w:t>
      </w:r>
      <w:r w:rsidR="002C1FF5"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w:t>
      </w:r>
      <w:r w:rsidR="00692F0A">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эпидемиологиялық талаптарын қамтитын көрсеткіштері</w:t>
      </w:r>
      <w:r w:rsidR="00692F0A">
        <w:rPr>
          <w:rFonts w:ascii="Times New Roman" w:eastAsia="Times New Roman" w:hAnsi="Times New Roman" w:cs="Times New Roman"/>
          <w:sz w:val="28"/>
          <w:lang w:val="kk-KZ"/>
        </w:rPr>
        <w:t>:</w:t>
      </w:r>
      <w:r w:rsidRPr="00825F24">
        <w:rPr>
          <w:rFonts w:ascii="Times New Roman" w:eastAsia="Times New Roman" w:hAnsi="Times New Roman" w:cs="Times New Roman"/>
          <w:sz w:val="28"/>
          <w:lang w:val="kk-KZ"/>
        </w:rPr>
        <w:t xml:space="preserve"> химиялық, радиация</w:t>
      </w:r>
      <w:r w:rsidR="00692F0A">
        <w:rPr>
          <w:rFonts w:ascii="Times New Roman" w:eastAsia="Times New Roman" w:hAnsi="Times New Roman" w:cs="Times New Roman"/>
          <w:sz w:val="28"/>
          <w:lang w:val="kk-KZ"/>
        </w:rPr>
        <w:t>лық және биологиялық қауіпсіздіг</w:t>
      </w:r>
      <w:r w:rsidR="00692F0A" w:rsidRPr="00825F24">
        <w:rPr>
          <w:rFonts w:ascii="Times New Roman" w:eastAsia="Times New Roman" w:hAnsi="Times New Roman" w:cs="Times New Roman"/>
          <w:sz w:val="28"/>
          <w:lang w:val="kk-KZ"/>
        </w:rPr>
        <w:t>і</w:t>
      </w:r>
      <w:r w:rsidRPr="00825F24">
        <w:rPr>
          <w:rFonts w:ascii="Times New Roman" w:eastAsia="Times New Roman" w:hAnsi="Times New Roman" w:cs="Times New Roman"/>
          <w:sz w:val="28"/>
          <w:lang w:val="kk-KZ"/>
        </w:rPr>
        <w:t>.</w:t>
      </w:r>
    </w:p>
    <w:p w:rsidR="00886D64" w:rsidRPr="00825F24" w:rsidRDefault="00F16836">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Сүт дегеніміз бірі толық</w:t>
      </w:r>
      <w:r w:rsidR="00692F0A">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қанды азық</w:t>
      </w:r>
      <w:r w:rsidR="002C1FF5"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w:t>
      </w:r>
      <w:r w:rsidR="002C1FF5"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түлік, сол уақы</w:t>
      </w:r>
      <w:r w:rsidR="00692F0A">
        <w:rPr>
          <w:rFonts w:ascii="Times New Roman" w:eastAsia="Times New Roman" w:hAnsi="Times New Roman" w:cs="Times New Roman"/>
          <w:sz w:val="28"/>
          <w:lang w:val="kk-KZ"/>
        </w:rPr>
        <w:t xml:space="preserve">тта  жақсы қоректік ортасы даму, </w:t>
      </w:r>
      <w:r w:rsidRPr="00825F24">
        <w:rPr>
          <w:rFonts w:ascii="Times New Roman" w:eastAsia="Times New Roman" w:hAnsi="Times New Roman" w:cs="Times New Roman"/>
          <w:sz w:val="28"/>
          <w:lang w:val="kk-KZ"/>
        </w:rPr>
        <w:t xml:space="preserve">микроорганизмдердің </w:t>
      </w:r>
      <w:r w:rsidR="00B81E6D">
        <w:rPr>
          <w:rFonts w:ascii="Times New Roman" w:eastAsia="Times New Roman" w:hAnsi="Times New Roman" w:cs="Times New Roman"/>
          <w:sz w:val="28"/>
          <w:lang w:val="kk-KZ"/>
        </w:rPr>
        <w:t>көбею, кейде</w:t>
      </w:r>
      <w:r w:rsidR="00692F0A">
        <w:rPr>
          <w:rFonts w:ascii="Times New Roman" w:eastAsia="Times New Roman" w:hAnsi="Times New Roman" w:cs="Times New Roman"/>
          <w:sz w:val="28"/>
          <w:lang w:val="kk-KZ"/>
        </w:rPr>
        <w:t xml:space="preserve"> сүтт</w:t>
      </w:r>
      <w:r w:rsidRPr="00825F24">
        <w:rPr>
          <w:rFonts w:ascii="Times New Roman" w:eastAsia="Times New Roman" w:hAnsi="Times New Roman" w:cs="Times New Roman"/>
          <w:sz w:val="28"/>
          <w:lang w:val="kk-KZ"/>
        </w:rPr>
        <w:t xml:space="preserve">е </w:t>
      </w:r>
      <w:r w:rsidR="00B81E6D">
        <w:rPr>
          <w:rFonts w:ascii="Times New Roman" w:eastAsia="Times New Roman" w:hAnsi="Times New Roman" w:cs="Times New Roman"/>
          <w:sz w:val="28"/>
          <w:lang w:val="kk-KZ"/>
        </w:rPr>
        <w:t>микробтар</w:t>
      </w:r>
      <w:r w:rsidR="00692F0A"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желін және тері</w:t>
      </w:r>
      <w:r w:rsidR="00B81E6D">
        <w:rPr>
          <w:rFonts w:ascii="Times New Roman" w:eastAsia="Times New Roman" w:hAnsi="Times New Roman" w:cs="Times New Roman"/>
          <w:sz w:val="28"/>
          <w:lang w:val="kk-KZ"/>
        </w:rPr>
        <w:t>н</w:t>
      </w:r>
      <w:r w:rsidRPr="00825F24">
        <w:rPr>
          <w:rFonts w:ascii="Times New Roman" w:eastAsia="Times New Roman" w:hAnsi="Times New Roman" w:cs="Times New Roman"/>
          <w:sz w:val="28"/>
          <w:lang w:val="kk-KZ"/>
        </w:rPr>
        <w:t xml:space="preserve"> жам</w:t>
      </w:r>
      <w:r w:rsidR="00B81E6D">
        <w:rPr>
          <w:rFonts w:ascii="Times New Roman" w:eastAsia="Times New Roman" w:hAnsi="Times New Roman" w:cs="Times New Roman"/>
          <w:sz w:val="28"/>
          <w:lang w:val="kk-KZ"/>
        </w:rPr>
        <w:t>ылғысындан, жануарлардан, қолын</w:t>
      </w:r>
      <w:r w:rsidR="00692F0A">
        <w:rPr>
          <w:rFonts w:ascii="Times New Roman" w:eastAsia="Times New Roman" w:hAnsi="Times New Roman" w:cs="Times New Roman"/>
          <w:sz w:val="28"/>
          <w:lang w:val="kk-KZ"/>
        </w:rPr>
        <w:t>ан, ыдыс-аяқтан, ауадан және т.б</w:t>
      </w:r>
      <w:r w:rsidRPr="00825F24">
        <w:rPr>
          <w:rFonts w:ascii="Times New Roman" w:eastAsia="Times New Roman" w:hAnsi="Times New Roman" w:cs="Times New Roman"/>
          <w:sz w:val="28"/>
          <w:lang w:val="kk-KZ"/>
        </w:rPr>
        <w:t>.</w:t>
      </w:r>
      <w:r w:rsidR="00692F0A" w:rsidRPr="00692F0A">
        <w:rPr>
          <w:rFonts w:ascii="Times New Roman" w:eastAsia="Times New Roman" w:hAnsi="Times New Roman" w:cs="Times New Roman"/>
          <w:sz w:val="28"/>
          <w:lang w:val="kk-KZ"/>
        </w:rPr>
        <w:t xml:space="preserve"> </w:t>
      </w:r>
      <w:r w:rsidR="00692F0A" w:rsidRPr="00825F24">
        <w:rPr>
          <w:rFonts w:ascii="Times New Roman" w:eastAsia="Times New Roman" w:hAnsi="Times New Roman" w:cs="Times New Roman"/>
          <w:sz w:val="28"/>
          <w:lang w:val="kk-KZ"/>
        </w:rPr>
        <w:t>болады</w:t>
      </w:r>
      <w:r w:rsidR="00692F0A">
        <w:rPr>
          <w:rFonts w:ascii="Times New Roman" w:eastAsia="Times New Roman" w:hAnsi="Times New Roman" w:cs="Times New Roman"/>
          <w:sz w:val="28"/>
          <w:lang w:val="kk-KZ"/>
        </w:rPr>
        <w:t>.</w:t>
      </w:r>
    </w:p>
    <w:p w:rsidR="00886D64" w:rsidRPr="00825F24" w:rsidRDefault="00F16836">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Зерттеу кезінде назар аудару қажет  сүт </w:t>
      </w:r>
      <w:r w:rsidR="002C1FF5" w:rsidRPr="00825F24">
        <w:rPr>
          <w:rFonts w:ascii="Times New Roman" w:eastAsia="Times New Roman" w:hAnsi="Times New Roman" w:cs="Times New Roman"/>
          <w:sz w:val="28"/>
          <w:lang w:val="kk-KZ"/>
        </w:rPr>
        <w:t>микрофлорасының сандық құрамына</w:t>
      </w:r>
      <w:r w:rsidRPr="00825F24">
        <w:rPr>
          <w:rFonts w:ascii="Times New Roman" w:eastAsia="Times New Roman" w:hAnsi="Times New Roman" w:cs="Times New Roman"/>
          <w:sz w:val="28"/>
          <w:lang w:val="kk-KZ"/>
        </w:rPr>
        <w:t>. Бұл мүмкіндік бүлінген сүттің қоздырғыштармен қүресуге көмектеседі.</w:t>
      </w:r>
    </w:p>
    <w:p w:rsidR="00886D64" w:rsidRPr="00825F24" w:rsidRDefault="00F16836">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Сүт бұзылған жағдайда санитарлық талаптардың енгізілуі мүмкін бактериялар ішек тобының, май қышқылы, шіріген (аэробы, аэробтар), ашытқылар және зеңді саңырауқұлақтар тудырады әр түрлі ақаулары, сүт және сүт өнімдері, сондай</w:t>
      </w:r>
      <w:r w:rsidR="002C1FF5" w:rsidRPr="00825F24">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w:t>
      </w:r>
      <w:r w:rsidR="002C1FF5" w:rsidRPr="00825F24">
        <w:rPr>
          <w:rFonts w:ascii="Times New Roman" w:eastAsia="Times New Roman" w:hAnsi="Times New Roman" w:cs="Times New Roman"/>
          <w:sz w:val="28"/>
          <w:lang w:val="kk-KZ"/>
        </w:rPr>
        <w:t xml:space="preserve"> </w:t>
      </w:r>
      <w:r w:rsidR="005313FA">
        <w:rPr>
          <w:rFonts w:ascii="Times New Roman" w:eastAsia="Times New Roman" w:hAnsi="Times New Roman" w:cs="Times New Roman"/>
          <w:sz w:val="28"/>
          <w:lang w:val="kk-KZ"/>
        </w:rPr>
        <w:t>ақ табуға болады. У</w:t>
      </w:r>
      <w:r w:rsidRPr="00825F24">
        <w:rPr>
          <w:rFonts w:ascii="Times New Roman" w:eastAsia="Times New Roman" w:hAnsi="Times New Roman" w:cs="Times New Roman"/>
          <w:sz w:val="28"/>
          <w:lang w:val="kk-KZ"/>
        </w:rPr>
        <w:t>лы элементтер, микото</w:t>
      </w:r>
      <w:r w:rsidR="005313FA">
        <w:rPr>
          <w:rFonts w:ascii="Times New Roman" w:eastAsia="Times New Roman" w:hAnsi="Times New Roman" w:cs="Times New Roman"/>
          <w:sz w:val="28"/>
          <w:lang w:val="kk-KZ"/>
        </w:rPr>
        <w:t xml:space="preserve">ксиндер мен пестицидтер адамға </w:t>
      </w:r>
      <w:r w:rsidR="005313FA" w:rsidRPr="00825F24">
        <w:rPr>
          <w:rFonts w:ascii="Times New Roman" w:eastAsia="Times New Roman" w:hAnsi="Times New Roman" w:cs="Times New Roman"/>
          <w:sz w:val="28"/>
          <w:lang w:val="kk-KZ"/>
        </w:rPr>
        <w:t>ө</w:t>
      </w:r>
      <w:r w:rsidR="005313FA">
        <w:rPr>
          <w:rFonts w:ascii="Times New Roman" w:eastAsia="Times New Roman" w:hAnsi="Times New Roman" w:cs="Times New Roman"/>
          <w:sz w:val="28"/>
          <w:lang w:val="kk-KZ"/>
        </w:rPr>
        <w:t>те қ</w:t>
      </w:r>
      <w:r w:rsidRPr="00825F24">
        <w:rPr>
          <w:rFonts w:ascii="Times New Roman" w:eastAsia="Times New Roman" w:hAnsi="Times New Roman" w:cs="Times New Roman"/>
          <w:sz w:val="28"/>
          <w:lang w:val="kk-KZ"/>
        </w:rPr>
        <w:t>ауіпті. Сараптама тұтынушылық қасиеттерін сүт өн</w:t>
      </w:r>
      <w:r w:rsidR="005313FA">
        <w:rPr>
          <w:rFonts w:ascii="Times New Roman" w:eastAsia="Times New Roman" w:hAnsi="Times New Roman" w:cs="Times New Roman"/>
          <w:sz w:val="28"/>
          <w:lang w:val="kk-KZ"/>
        </w:rPr>
        <w:t>імдерінің сәйкестігін анықтайды,</w:t>
      </w:r>
      <w:r w:rsidRPr="00825F24">
        <w:rPr>
          <w:rFonts w:ascii="Times New Roman" w:eastAsia="Times New Roman" w:hAnsi="Times New Roman" w:cs="Times New Roman"/>
          <w:sz w:val="28"/>
          <w:lang w:val="kk-KZ"/>
        </w:rPr>
        <w:t xml:space="preserve"> тауар сапасының қолданыстағы мемлекеттік стандарттарға және техникалық шарттарға жекелеген өнім түрлерін. Әдістері санитарлық-эпидемиологиялық сараптама бағалауға мүмкіндік береді, сапасының өзгеруіне байланысты өндіріс технологиясына, шикізатты пайдалану, орау, сақтау, тасымалдау, іске асыру шарттарына және анықтау болуы инфекция қоздырғыштарының. Қауіпсіздігі сүт және сүт өнімдеріне қойылатын талаптардың жиынтығымен қамтамасыз етіледі</w:t>
      </w:r>
      <w:r w:rsidR="008975F8" w:rsidRPr="00825F24">
        <w:rPr>
          <w:rFonts w:ascii="Times New Roman" w:eastAsia="Times New Roman" w:hAnsi="Times New Roman" w:cs="Times New Roman"/>
          <w:sz w:val="28"/>
          <w:lang w:val="kk-KZ"/>
        </w:rPr>
        <w:t>: микробиологиялық көрсеткіштер:</w:t>
      </w:r>
    </w:p>
    <w:p w:rsidR="00886D64" w:rsidRDefault="008975F8" w:rsidP="008975F8">
      <w:pPr>
        <w:numPr>
          <w:ilvl w:val="0"/>
          <w:numId w:val="1"/>
        </w:num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уытты элеметтерінің құрамы;</w:t>
      </w:r>
    </w:p>
    <w:p w:rsidR="00886D64" w:rsidRDefault="008975F8" w:rsidP="008975F8">
      <w:pPr>
        <w:numPr>
          <w:ilvl w:val="0"/>
          <w:numId w:val="1"/>
        </w:num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радионуклидың құрамы;</w:t>
      </w:r>
    </w:p>
    <w:p w:rsidR="00886D64" w:rsidRDefault="008975F8" w:rsidP="008975F8">
      <w:pPr>
        <w:numPr>
          <w:ilvl w:val="0"/>
          <w:numId w:val="1"/>
        </w:num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пестицидтер қалдықтарының құрамы;</w:t>
      </w:r>
    </w:p>
    <w:p w:rsidR="00886D64" w:rsidRDefault="008975F8" w:rsidP="008975F8">
      <w:pPr>
        <w:numPr>
          <w:ilvl w:val="0"/>
          <w:numId w:val="1"/>
        </w:num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микотоксин құрамы;</w:t>
      </w:r>
    </w:p>
    <w:p w:rsidR="00886D64" w:rsidRDefault="008975F8" w:rsidP="008975F8">
      <w:pPr>
        <w:numPr>
          <w:ilvl w:val="0"/>
          <w:numId w:val="1"/>
        </w:num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антибиотик құрамы;</w:t>
      </w:r>
    </w:p>
    <w:p w:rsidR="00886D64" w:rsidRDefault="008975F8" w:rsidP="008975F8">
      <w:pPr>
        <w:numPr>
          <w:ilvl w:val="0"/>
          <w:numId w:val="1"/>
        </w:num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санитарлық гигиенада;</w:t>
      </w:r>
    </w:p>
    <w:p w:rsidR="00886D64" w:rsidRDefault="008975F8" w:rsidP="008975F8">
      <w:pPr>
        <w:numPr>
          <w:ilvl w:val="0"/>
          <w:numId w:val="1"/>
        </w:num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тұтынушы қорабы;</w:t>
      </w:r>
    </w:p>
    <w:p w:rsidR="00886D64" w:rsidRDefault="00F16836" w:rsidP="008975F8">
      <w:pPr>
        <w:numPr>
          <w:ilvl w:val="0"/>
          <w:numId w:val="1"/>
        </w:num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ақпараттың мазмұнына үшін тұтынушының мемлекеттік бақылау органдарына;</w:t>
      </w:r>
    </w:p>
    <w:p w:rsidR="00886D64" w:rsidRDefault="00F16836" w:rsidP="008975F8">
      <w:pPr>
        <w:numPr>
          <w:ilvl w:val="0"/>
          <w:numId w:val="1"/>
        </w:num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өндіріс технологиясы.</w:t>
      </w:r>
    </w:p>
    <w:p w:rsidR="00886D64" w:rsidRDefault="00F16836" w:rsidP="006528BA">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Сүт сынамасын алу.</w:t>
      </w:r>
      <w:r w:rsidR="008975F8">
        <w:rPr>
          <w:rFonts w:ascii="Times New Roman" w:eastAsia="Times New Roman" w:hAnsi="Times New Roman" w:cs="Times New Roman"/>
          <w:i/>
          <w:sz w:val="28"/>
        </w:rPr>
        <w:t xml:space="preserve"> </w:t>
      </w:r>
      <w:r>
        <w:rPr>
          <w:rFonts w:ascii="Times New Roman" w:eastAsia="Times New Roman" w:hAnsi="Times New Roman" w:cs="Times New Roman"/>
          <w:sz w:val="28"/>
        </w:rPr>
        <w:t>Сүт цехінде әрбір партия қадағалауға ұшырайды. Ашу алдында ыдыстарды өніммен қақпақтар флягтар, бөшкелер, банкалар, және т. б. тазартылады, кір жуады, сүртеді. Сынама алу кезінде зерттеу үшін ең бастысы,  үйлесімді саны сүт немесе орташа сынама. Іріктеу жүргізеді көмегімен металл түтіктер диаметрі</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C1FF5">
        <w:rPr>
          <w:rFonts w:ascii="Times New Roman" w:eastAsia="Times New Roman" w:hAnsi="Times New Roman" w:cs="Times New Roman"/>
          <w:sz w:val="28"/>
        </w:rPr>
        <w:t xml:space="preserve"> 8 - 10 мм </w:t>
      </w:r>
      <w:r>
        <w:rPr>
          <w:rFonts w:ascii="Times New Roman" w:eastAsia="Times New Roman" w:hAnsi="Times New Roman" w:cs="Times New Roman"/>
          <w:sz w:val="28"/>
        </w:rPr>
        <w:t>кейін мұқият араластыру сүт әрбір фляге қол жеткізе отырып, оның біртектілігі жол бермей, қатты көбіктенуі және құю арқылы өлкесі цистернаның люк. Сүт цистерналарында алардың алдында сынаманы мутовкой 3</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4 мин</w:t>
      </w:r>
      <w:r w:rsidR="00B81E6D" w:rsidRPr="00B81E6D">
        <w:rPr>
          <w:rFonts w:ascii="Times New Roman" w:eastAsia="Times New Roman" w:hAnsi="Times New Roman" w:cs="Times New Roman"/>
          <w:sz w:val="28"/>
        </w:rPr>
        <w:t xml:space="preserve"> </w:t>
      </w:r>
      <w:r w:rsidR="00B81E6D">
        <w:rPr>
          <w:rFonts w:ascii="Times New Roman" w:eastAsia="Times New Roman" w:hAnsi="Times New Roman" w:cs="Times New Roman"/>
          <w:sz w:val="28"/>
        </w:rPr>
        <w:t>жалғастыру араластырады</w:t>
      </w:r>
      <w:r>
        <w:rPr>
          <w:rFonts w:ascii="Times New Roman" w:eastAsia="Times New Roman" w:hAnsi="Times New Roman" w:cs="Times New Roman"/>
          <w:sz w:val="28"/>
        </w:rPr>
        <w:t>, әрі сынамаларды әр бөлімнен цистерналар</w:t>
      </w:r>
      <w:r w:rsidR="00B81E6D">
        <w:rPr>
          <w:rFonts w:ascii="Times New Roman" w:eastAsia="Times New Roman" w:hAnsi="Times New Roman" w:cs="Times New Roman"/>
          <w:sz w:val="28"/>
        </w:rPr>
        <w:t>дан алады</w:t>
      </w:r>
      <w:r>
        <w:rPr>
          <w:rFonts w:ascii="Times New Roman" w:eastAsia="Times New Roman" w:hAnsi="Times New Roman" w:cs="Times New Roman"/>
          <w:sz w:val="28"/>
        </w:rPr>
        <w:t>. Қабаты кілегей, жабыскан қабырғаларға, флягтар, тазартады және сүтпен араластырады. Алардың алдында сынама түтікке шаяды</w:t>
      </w:r>
      <w:r w:rsidR="00B81E6D">
        <w:rPr>
          <w:rFonts w:ascii="Times New Roman" w:eastAsia="Times New Roman" w:hAnsi="Times New Roman" w:cs="Times New Roman"/>
          <w:sz w:val="28"/>
        </w:rPr>
        <w:t>,</w:t>
      </w:r>
      <w:r>
        <w:rPr>
          <w:rFonts w:ascii="Times New Roman" w:eastAsia="Times New Roman" w:hAnsi="Times New Roman" w:cs="Times New Roman"/>
          <w:sz w:val="28"/>
        </w:rPr>
        <w:t xml:space="preserve"> сол сүтпен келген зерттелетін флягтар. Іріктелген сынаманы </w:t>
      </w:r>
      <w:r w:rsidR="00B81E6D">
        <w:rPr>
          <w:rFonts w:ascii="Times New Roman" w:eastAsia="Times New Roman" w:hAnsi="Times New Roman" w:cs="Times New Roman"/>
          <w:sz w:val="28"/>
        </w:rPr>
        <w:t xml:space="preserve">колбаға </w:t>
      </w:r>
      <w:r>
        <w:rPr>
          <w:rFonts w:ascii="Times New Roman" w:eastAsia="Times New Roman" w:hAnsi="Times New Roman" w:cs="Times New Roman"/>
          <w:sz w:val="28"/>
        </w:rPr>
        <w:t>құяды.</w:t>
      </w:r>
    </w:p>
    <w:p w:rsidR="00886D64" w:rsidRDefault="00F16836">
      <w:pPr>
        <w:suppressAutoHyphens/>
        <w:spacing w:after="0" w:line="240" w:lineRule="auto"/>
        <w:ind w:firstLine="709"/>
        <w:jc w:val="both"/>
        <w:rPr>
          <w:rFonts w:ascii="Times New Roman" w:eastAsia="Times New Roman" w:hAnsi="Times New Roman" w:cs="Times New Roman"/>
          <w:i/>
          <w:sz w:val="28"/>
        </w:rPr>
      </w:pPr>
      <w:r>
        <w:rPr>
          <w:rFonts w:ascii="Times New Roman" w:eastAsia="Times New Roman" w:hAnsi="Times New Roman" w:cs="Times New Roman"/>
          <w:i/>
          <w:sz w:val="28"/>
        </w:rPr>
        <w:t xml:space="preserve">Сүтті органиколептикалық зерттеу. </w:t>
      </w:r>
      <w:r>
        <w:rPr>
          <w:rFonts w:ascii="Times New Roman" w:eastAsia="Times New Roman" w:hAnsi="Times New Roman" w:cs="Times New Roman"/>
          <w:sz w:val="28"/>
        </w:rPr>
        <w:t>Органолептикалық көрсеткіштерге жатады: сыртқы түрі, түсі, иісі, консистенциясы, дәмі анықтал</w:t>
      </w:r>
      <w:r w:rsidR="002C1FF5">
        <w:rPr>
          <w:rFonts w:ascii="Times New Roman" w:eastAsia="Times New Roman" w:hAnsi="Times New Roman" w:cs="Times New Roman"/>
          <w:sz w:val="28"/>
        </w:rPr>
        <w:t>ады сезім органдары (көру, сезу</w:t>
      </w:r>
      <w:r>
        <w:rPr>
          <w:rFonts w:ascii="Times New Roman" w:eastAsia="Times New Roman" w:hAnsi="Times New Roman" w:cs="Times New Roman"/>
          <w:sz w:val="28"/>
        </w:rPr>
        <w:t>).</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Бағалау сыртқы түрін сүт анықтайды бетінің жағдайы, түсі және ашықтығы. Ақ түсі және ашықтығы сүт түсіндіріледі шық жарық, майлы дөңгелекпен және казеином, сондықтан арттыра отырып, май және белок көбейеді. Сары түс қоюлығын пигменттер артқы шығу. Түсі анықталады шыны стакан кезінде бетіндегі күндізгі жарықта фонында ақ түсті. Түсінің өзгеруі сүт байқалады, кейбір сиыр ауруларында. Мысалы, кезінде лептоспирозе және кейбір нысандарда маститтің, сүт бар сары бояу. Қызғылт сүт болып ауырған кезде сиыр пироплазмозом, пастереллезом, күйдіргі және геморрагиялық маститпен, сондай-ақ сауған кездегі ережелері бұзылған кезде машинамен сауу апппараты  аяқталғаннан кейін сүт беру көп ұстайды. Қалыпты түсі сиыр сүті ақ немесе сәл сарғыш түсті.</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Сүт дәмін анықтайды келесі жолдармен, оның аузына және ауыз қуысын шайған кезінде, баяу дем алу  мұрын арқылы. Әдетте, дәмі - сүт, жағымды, тәттілеу (сүттің температурасы төмен болмауы тиіс 15°С жоғары емес 36°С).</w:t>
      </w:r>
      <w:r w:rsidR="008975F8">
        <w:rPr>
          <w:rFonts w:ascii="Times New Roman" w:eastAsia="Times New Roman" w:hAnsi="Times New Roman" w:cs="Times New Roman"/>
          <w:sz w:val="28"/>
        </w:rPr>
        <w:t xml:space="preserve"> </w:t>
      </w:r>
      <w:r>
        <w:rPr>
          <w:rFonts w:ascii="Times New Roman" w:eastAsia="Times New Roman" w:hAnsi="Times New Roman" w:cs="Times New Roman"/>
          <w:sz w:val="28"/>
        </w:rPr>
        <w:t>Иісін анықтайды қысқа, кезек-кезек дем алған арқылы мұрын қуысынан. Қалыпты сүт иісі - өзіне тән, жағымды.</w:t>
      </w:r>
      <w:r w:rsidR="008975F8">
        <w:rPr>
          <w:rFonts w:ascii="Times New Roman" w:eastAsia="Times New Roman" w:hAnsi="Times New Roman" w:cs="Times New Roman"/>
          <w:sz w:val="28"/>
        </w:rPr>
        <w:t xml:space="preserve"> </w:t>
      </w:r>
      <w:r>
        <w:rPr>
          <w:rFonts w:ascii="Times New Roman" w:eastAsia="Times New Roman" w:hAnsi="Times New Roman" w:cs="Times New Roman"/>
          <w:sz w:val="28"/>
        </w:rPr>
        <w:t>Консистенциясы сүт біркелкі. Оны кезінде баяу құю сүттің ішінен бір ыдыстың (цилиндр, цилиндрлер, мензуркалар және т. б.) басқа. Қоспа сүтте ұлпа немесе ұйыған көрсетеді ауру сүт б</w:t>
      </w:r>
      <w:r w:rsidR="008975F8">
        <w:rPr>
          <w:rFonts w:ascii="Times New Roman" w:eastAsia="Times New Roman" w:hAnsi="Times New Roman" w:cs="Times New Roman"/>
          <w:sz w:val="28"/>
        </w:rPr>
        <w:t xml:space="preserve">езі. Қоймалжын (созылатын) сүт  </w:t>
      </w:r>
      <w:r>
        <w:rPr>
          <w:rFonts w:ascii="Times New Roman" w:eastAsia="Times New Roman" w:hAnsi="Times New Roman" w:cs="Times New Roman"/>
          <w:sz w:val="28"/>
        </w:rPr>
        <w:t>кейбір түрлері сүт қышқылды стрептококктарға, лакто бацилл және т. б.</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Сүттің майлығы мен қышқылдығын анықтау</w:t>
      </w:r>
      <w:r>
        <w:rPr>
          <w:rFonts w:ascii="Times New Roman" w:eastAsia="Times New Roman" w:hAnsi="Times New Roman" w:cs="Times New Roman"/>
          <w:sz w:val="28"/>
        </w:rPr>
        <w:t xml:space="preserve">. Анықтау майлылығы жүргізіледі күкірт қышқылы әдісі. Ол негізделген еріту күкірт қышқылы белоктар сүт, нәтижесінде май бөлінеді таза түрінде. Еріткіш ретінде қолданады: күкірт қышқылы, тығыздығы 1,81-1,82) және спирт изоамиловый тығыздығы 0,811-0,812. Ұзақтығына байланысты сүтті сақтау артады дәрежесі, оның қышқылдықты дейін белгілі шек, содан кейін сүт скисает және тұнба түседі казеин. Арттыру қышқылдықты сүт негізделеді ыдыраумен сүтті қант пен сүт қышқылы, келісілген дамуымен сүт қышқылы және басқа да </w:t>
      </w:r>
      <w:r>
        <w:rPr>
          <w:rFonts w:ascii="Times New Roman" w:eastAsia="Times New Roman" w:hAnsi="Times New Roman" w:cs="Times New Roman"/>
          <w:sz w:val="28"/>
        </w:rPr>
        <w:lastRenderedPageBreak/>
        <w:t>бактериялар. Ұзақ сақталатын сүт салқындатылған жай-күйі, соғұрлым онда сүт қышқылы жинақталады.</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Сүттің пастеризациясны анықтау.</w:t>
      </w:r>
      <w:r>
        <w:rPr>
          <w:rFonts w:ascii="Times New Roman" w:eastAsia="Times New Roman" w:hAnsi="Times New Roman" w:cs="Times New Roman"/>
          <w:sz w:val="28"/>
        </w:rPr>
        <w:t xml:space="preserve"> Қолайсыз ірі қара мал, сүтті пастерлейді. Осыған байланысты, қажеттілігі сапасын бақылау пастерлеу сапасын тексеру Үшін сүтті пастерлеу фермаларда қолданылады пероксидазную сынама алады, ал кәсіпорындарында сүт өнеркәсібі фосфатазную. Химиялық әдістері негізделген анықтау қатысуын пероксидаза және фосфотаза, шикі сүттегі және дайындалған одан жасалған өнімдер болмаған жағдайда осы ферменттердің пастерленген сүт және өнімдері, сарқылған одан.</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 xml:space="preserve">Сүтті микробиологиялық талдау. </w:t>
      </w:r>
      <w:r>
        <w:rPr>
          <w:rFonts w:ascii="Times New Roman" w:eastAsia="Times New Roman" w:hAnsi="Times New Roman" w:cs="Times New Roman"/>
          <w:sz w:val="28"/>
        </w:rPr>
        <w:t xml:space="preserve">Сүт - </w:t>
      </w:r>
      <w:r w:rsidR="005313FA">
        <w:rPr>
          <w:rFonts w:ascii="Times New Roman" w:eastAsia="Times New Roman" w:hAnsi="Times New Roman" w:cs="Times New Roman"/>
          <w:sz w:val="28"/>
        </w:rPr>
        <w:t xml:space="preserve">микроорганизмдер үшін </w:t>
      </w:r>
      <w:r>
        <w:rPr>
          <w:rFonts w:ascii="Times New Roman" w:eastAsia="Times New Roman" w:hAnsi="Times New Roman" w:cs="Times New Roman"/>
          <w:sz w:val="28"/>
        </w:rPr>
        <w:t>жақсы</w:t>
      </w:r>
      <w:r w:rsidR="005313FA" w:rsidRPr="005313FA">
        <w:rPr>
          <w:rFonts w:ascii="Times New Roman" w:eastAsia="Times New Roman" w:hAnsi="Times New Roman" w:cs="Times New Roman"/>
          <w:sz w:val="28"/>
          <w:lang w:val="kk-KZ"/>
        </w:rPr>
        <w:t xml:space="preserve"> </w:t>
      </w:r>
      <w:r w:rsidR="005313FA">
        <w:rPr>
          <w:rFonts w:ascii="Times New Roman" w:eastAsia="Times New Roman" w:hAnsi="Times New Roman" w:cs="Times New Roman"/>
          <w:sz w:val="28"/>
          <w:lang w:val="kk-KZ"/>
        </w:rPr>
        <w:t>микрофлорасы</w:t>
      </w:r>
      <w:r>
        <w:rPr>
          <w:rFonts w:ascii="Times New Roman" w:eastAsia="Times New Roman" w:hAnsi="Times New Roman" w:cs="Times New Roman"/>
          <w:sz w:val="28"/>
        </w:rPr>
        <w:t>. Онда қамтылған ақуыз (казеин түрінде кальций казеината), саны аз пептона, бос амин қышқылдары, май, лактоза, минералды тұздар, витаминдер және басқа да қосылыстар</w:t>
      </w:r>
      <w:r w:rsidR="005313FA">
        <w:rPr>
          <w:rFonts w:ascii="Times New Roman" w:eastAsia="Times New Roman" w:hAnsi="Times New Roman" w:cs="Times New Roman"/>
          <w:sz w:val="28"/>
          <w:lang w:val="kk-KZ"/>
        </w:rPr>
        <w:t xml:space="preserve"> кездеседі</w:t>
      </w:r>
      <w:r>
        <w:rPr>
          <w:rFonts w:ascii="Times New Roman" w:eastAsia="Times New Roman" w:hAnsi="Times New Roman" w:cs="Times New Roman"/>
          <w:sz w:val="28"/>
        </w:rPr>
        <w:t>.</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Сүтті микробиологиялық талдау келесі ретпен орындайды:</w:t>
      </w:r>
    </w:p>
    <w:p w:rsidR="00886D64" w:rsidRDefault="00F16836">
      <w:pPr>
        <w:numPr>
          <w:ilvl w:val="0"/>
          <w:numId w:val="2"/>
        </w:numPr>
        <w:tabs>
          <w:tab w:val="left" w:pos="720"/>
        </w:tabs>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Адамның денсаулығына күдік туғызғанда</w:t>
      </w:r>
      <w:r w:rsidR="008975F8">
        <w:rPr>
          <w:rFonts w:ascii="Times New Roman" w:eastAsia="Times New Roman" w:hAnsi="Times New Roman" w:cs="Times New Roman"/>
          <w:sz w:val="28"/>
        </w:rPr>
        <w:t>;</w:t>
      </w:r>
    </w:p>
    <w:p w:rsidR="00886D64" w:rsidRDefault="00F16836">
      <w:pPr>
        <w:numPr>
          <w:ilvl w:val="0"/>
          <w:numId w:val="2"/>
        </w:numPr>
        <w:tabs>
          <w:tab w:val="left" w:pos="720"/>
        </w:tabs>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Бақылау тәртібі санитарлық-гигиеналық режимін кезінде сауу және алғашқ</w:t>
      </w:r>
      <w:r w:rsidR="008975F8">
        <w:rPr>
          <w:rFonts w:ascii="Times New Roman" w:eastAsia="Times New Roman" w:hAnsi="Times New Roman" w:cs="Times New Roman"/>
          <w:sz w:val="28"/>
        </w:rPr>
        <w:t>ы өңдеу, сақтау және тасымалдау;</w:t>
      </w:r>
    </w:p>
    <w:p w:rsidR="00886D64" w:rsidRDefault="00F16836">
      <w:pPr>
        <w:numPr>
          <w:ilvl w:val="0"/>
          <w:numId w:val="2"/>
        </w:numPr>
        <w:tabs>
          <w:tab w:val="left" w:pos="720"/>
        </w:tabs>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Сезік болған жағдайда тұқымқуышылық микроорг</w:t>
      </w:r>
      <w:r w:rsidR="008975F8">
        <w:rPr>
          <w:rFonts w:ascii="Times New Roman" w:eastAsia="Times New Roman" w:hAnsi="Times New Roman" w:cs="Times New Roman"/>
          <w:sz w:val="28"/>
        </w:rPr>
        <w:t>анизмдері кезінде сүт алынбайды;</w:t>
      </w:r>
    </w:p>
    <w:p w:rsidR="00886D64" w:rsidRDefault="00F16836">
      <w:pPr>
        <w:numPr>
          <w:ilvl w:val="0"/>
          <w:numId w:val="2"/>
        </w:numPr>
        <w:tabs>
          <w:tab w:val="left" w:pos="720"/>
        </w:tabs>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Белгілеу үшін жасалған микрофлораның ажыратылған қабынуы сүт безі және оның антибиотико-тұрақтылық.</w:t>
      </w:r>
    </w:p>
    <w:p w:rsidR="00886D64" w:rsidRPr="005313FA" w:rsidRDefault="00F16836">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i/>
          <w:sz w:val="28"/>
        </w:rPr>
        <w:t>Сүтте радионуклеидтердің болуына талдау.</w:t>
      </w:r>
      <w:r>
        <w:rPr>
          <w:rFonts w:ascii="Times New Roman" w:eastAsia="Times New Roman" w:hAnsi="Times New Roman" w:cs="Times New Roman"/>
          <w:sz w:val="28"/>
        </w:rPr>
        <w:t xml:space="preserve"> Сүт өнімдерімен, радиоактивті эле</w:t>
      </w:r>
      <w:r w:rsidR="005313FA">
        <w:rPr>
          <w:rFonts w:ascii="Times New Roman" w:eastAsia="Times New Roman" w:hAnsi="Times New Roman" w:cs="Times New Roman"/>
          <w:sz w:val="28"/>
        </w:rPr>
        <w:t>менттер адам ағзасына түседі де</w:t>
      </w:r>
      <w:r w:rsidR="005313FA">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ішкі ағз</w:t>
      </w:r>
      <w:r w:rsidR="005313FA">
        <w:rPr>
          <w:rFonts w:ascii="Times New Roman" w:eastAsia="Times New Roman" w:hAnsi="Times New Roman" w:cs="Times New Roman"/>
          <w:sz w:val="28"/>
        </w:rPr>
        <w:t>аларының сәулеленуін негіздейді</w:t>
      </w:r>
      <w:r w:rsidR="005313FA">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 xml:space="preserve">одан </w:t>
      </w:r>
      <w:r w:rsidR="005313FA">
        <w:rPr>
          <w:rFonts w:ascii="Times New Roman" w:eastAsia="Times New Roman" w:hAnsi="Times New Roman" w:cs="Times New Roman"/>
          <w:sz w:val="28"/>
          <w:lang w:val="kk-KZ"/>
        </w:rPr>
        <w:t xml:space="preserve">кейін </w:t>
      </w:r>
      <w:r>
        <w:rPr>
          <w:rFonts w:ascii="Times New Roman" w:eastAsia="Times New Roman" w:hAnsi="Times New Roman" w:cs="Times New Roman"/>
          <w:sz w:val="28"/>
        </w:rPr>
        <w:t>түрлі органдар</w:t>
      </w:r>
      <w:r w:rsidR="005313FA">
        <w:rPr>
          <w:rFonts w:ascii="Times New Roman" w:eastAsia="Times New Roman" w:hAnsi="Times New Roman" w:cs="Times New Roman"/>
          <w:sz w:val="28"/>
          <w:lang w:val="kk-KZ"/>
        </w:rPr>
        <w:t>ға</w:t>
      </w:r>
      <w:r w:rsidR="005313FA">
        <w:rPr>
          <w:rFonts w:ascii="Times New Roman" w:eastAsia="Times New Roman" w:hAnsi="Times New Roman" w:cs="Times New Roman"/>
          <w:sz w:val="28"/>
        </w:rPr>
        <w:t xml:space="preserve"> аурулар әкеледі</w:t>
      </w:r>
      <w:r w:rsidR="005313FA">
        <w:rPr>
          <w:rFonts w:ascii="Times New Roman" w:eastAsia="Times New Roman" w:hAnsi="Times New Roman" w:cs="Times New Roman"/>
          <w:sz w:val="28"/>
          <w:lang w:val="kk-KZ"/>
        </w:rPr>
        <w:t>.</w:t>
      </w:r>
    </w:p>
    <w:p w:rsidR="00886D64" w:rsidRPr="000D2EBA" w:rsidRDefault="00F16836">
      <w:pPr>
        <w:suppressAutoHyphens/>
        <w:spacing w:after="0" w:line="240" w:lineRule="auto"/>
        <w:ind w:firstLine="709"/>
        <w:jc w:val="both"/>
        <w:rPr>
          <w:rFonts w:ascii="Times New Roman" w:eastAsia="Times New Roman" w:hAnsi="Times New Roman" w:cs="Times New Roman"/>
          <w:sz w:val="28"/>
          <w:lang w:val="kk-KZ"/>
        </w:rPr>
      </w:pPr>
      <w:r w:rsidRPr="005313FA">
        <w:rPr>
          <w:rFonts w:ascii="Times New Roman" w:eastAsia="Times New Roman" w:hAnsi="Times New Roman" w:cs="Times New Roman"/>
          <w:sz w:val="28"/>
          <w:lang w:val="kk-KZ"/>
        </w:rPr>
        <w:t>Таза сүт алған кезде есте сақтау қажет радионуклидтер сүт түсуі мүмкін.</w:t>
      </w:r>
      <w:r w:rsidR="002C1FF5" w:rsidRPr="005313F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Бірнеше кезеңнен тұрады. Бірінші кезең - бұл радионуклидтердің топырақтан өсімдіктерге түсуі, ал екіншісі - өсімдіктер (жем) жануардың организміне және одан әрі сүтке. Бақылау жүзеге асырылады арнайы зертханалар, жабдықталған дозиметрлік және радиометриялық аспаптармен. Сүт асатын ластану деңгейлері іске асыруға жол бермейді. Ол тапсырылуы сүт қабылдау пункттері және өңделетін де сүт өнімдері (май, ірімшік).</w:t>
      </w:r>
    </w:p>
    <w:p w:rsidR="00886D64" w:rsidRPr="007513AD" w:rsidRDefault="00F16836">
      <w:pPr>
        <w:suppressAutoHyphens/>
        <w:spacing w:after="0" w:line="240" w:lineRule="auto"/>
        <w:ind w:firstLine="709"/>
        <w:jc w:val="both"/>
        <w:rPr>
          <w:rFonts w:ascii="Times New Roman" w:eastAsia="Times New Roman" w:hAnsi="Times New Roman" w:cs="Times New Roman"/>
          <w:sz w:val="28"/>
          <w:lang w:val="kk-KZ"/>
        </w:rPr>
      </w:pPr>
      <w:r w:rsidRPr="007513AD">
        <w:rPr>
          <w:rFonts w:ascii="Times New Roman" w:eastAsia="Times New Roman" w:hAnsi="Times New Roman" w:cs="Times New Roman"/>
          <w:i/>
          <w:sz w:val="28"/>
          <w:lang w:val="kk-KZ"/>
        </w:rPr>
        <w:t>Сүтті санитарлық бағалау кезінде жануарлардың аурулары мен антибиотиктердің болуын анықтау.</w:t>
      </w:r>
      <w:r w:rsidR="008975F8" w:rsidRPr="007513AD">
        <w:rPr>
          <w:rFonts w:ascii="Times New Roman" w:eastAsia="Times New Roman" w:hAnsi="Times New Roman" w:cs="Times New Roman"/>
          <w:i/>
          <w:sz w:val="28"/>
          <w:lang w:val="kk-KZ"/>
        </w:rPr>
        <w:t xml:space="preserve"> </w:t>
      </w:r>
      <w:r w:rsidRPr="007513AD">
        <w:rPr>
          <w:rFonts w:ascii="Times New Roman" w:eastAsia="Times New Roman" w:hAnsi="Times New Roman" w:cs="Times New Roman"/>
          <w:sz w:val="28"/>
          <w:lang w:val="kk-KZ"/>
        </w:rPr>
        <w:t>Қауіп төндіреді жануарлардың инфекциялық аурулары берілетін сүт арқылы берілетін</w:t>
      </w:r>
      <w:r w:rsidRPr="007513AD">
        <w:rPr>
          <w:rFonts w:ascii="Times New Roman" w:eastAsia="Times New Roman" w:hAnsi="Times New Roman" w:cs="Times New Roman"/>
          <w:i/>
          <w:sz w:val="28"/>
          <w:lang w:val="kk-KZ"/>
        </w:rPr>
        <w:t xml:space="preserve">. </w:t>
      </w:r>
      <w:r w:rsidRPr="007513AD">
        <w:rPr>
          <w:rFonts w:ascii="Times New Roman" w:eastAsia="Times New Roman" w:hAnsi="Times New Roman" w:cs="Times New Roman"/>
          <w:sz w:val="28"/>
          <w:lang w:val="kk-KZ"/>
        </w:rPr>
        <w:t xml:space="preserve">Патогенді микробтар сүтке түседі, ауру жануарлар, қоршаған орта оны тасымалдау немесе өңдеу кезінде. Микробтар берілетін сүт арқылы, екі топқа бөледі. Бірінші топқа кіреді қоздырғыштары зооантропоноздық - аурулар, жануарлар мен адам үшін ортақ. Оларға туберкулез, бруцеллез, аусыл және т. б. екінші топқа кіретіндер қоздырғыштары өрттің ұзақтығы - аурулардың беріледі адамнан адамға (дизентерия, дифтерия, іш сүзек, </w:t>
      </w:r>
      <w:r w:rsidR="008975F8" w:rsidRPr="007513AD">
        <w:rPr>
          <w:rFonts w:ascii="Times New Roman" w:eastAsia="Times New Roman" w:hAnsi="Times New Roman" w:cs="Times New Roman"/>
          <w:sz w:val="28"/>
          <w:lang w:val="kk-KZ"/>
        </w:rPr>
        <w:t xml:space="preserve"> </w:t>
      </w:r>
      <w:r w:rsidRPr="007513AD">
        <w:rPr>
          <w:rFonts w:ascii="Times New Roman" w:eastAsia="Times New Roman" w:hAnsi="Times New Roman" w:cs="Times New Roman"/>
          <w:sz w:val="28"/>
          <w:lang w:val="kk-KZ"/>
        </w:rPr>
        <w:t>скарлатина).</w:t>
      </w:r>
    </w:p>
    <w:p w:rsidR="00886D64" w:rsidRPr="006D1BAB" w:rsidRDefault="00F16836">
      <w:pPr>
        <w:suppressAutoHyphens/>
        <w:spacing w:after="0" w:line="240" w:lineRule="auto"/>
        <w:ind w:firstLine="709"/>
        <w:jc w:val="both"/>
        <w:rPr>
          <w:rFonts w:ascii="Times New Roman" w:eastAsia="Times New Roman" w:hAnsi="Times New Roman" w:cs="Times New Roman"/>
          <w:sz w:val="28"/>
          <w:lang w:val="kk-KZ"/>
        </w:rPr>
      </w:pPr>
      <w:r w:rsidRPr="007513AD">
        <w:rPr>
          <w:rFonts w:ascii="Times New Roman" w:eastAsia="Times New Roman" w:hAnsi="Times New Roman" w:cs="Times New Roman"/>
          <w:sz w:val="28"/>
          <w:lang w:val="kk-KZ"/>
        </w:rPr>
        <w:t>Тазалықты анықтау мен сүттің жасандылығын. Негізгі көрсеткіштерінің бірі сипаттайтын сүт сапасы, оның тазалық дәрежесі болып табылады.Сүзу лас сүтті қалай мұқият жүргізілсе де, оның сапасын жақсартпайды</w:t>
      </w:r>
      <w:r w:rsidR="006D1BAB" w:rsidRPr="007513AD">
        <w:rPr>
          <w:rFonts w:ascii="Times New Roman" w:eastAsia="Times New Roman" w:hAnsi="Times New Roman" w:cs="Times New Roman"/>
          <w:sz w:val="28"/>
          <w:lang w:val="kk-KZ"/>
        </w:rPr>
        <w:t xml:space="preserve">, керісінше ол </w:t>
      </w:r>
      <w:r w:rsidR="006D1BAB" w:rsidRPr="007513AD">
        <w:rPr>
          <w:rFonts w:ascii="Times New Roman" w:eastAsia="Times New Roman" w:hAnsi="Times New Roman" w:cs="Times New Roman"/>
          <w:sz w:val="28"/>
          <w:lang w:val="kk-KZ"/>
        </w:rPr>
        <w:lastRenderedPageBreak/>
        <w:t>тезірек бұзылады</w:t>
      </w:r>
      <w:r w:rsidRPr="007513AD">
        <w:rPr>
          <w:rFonts w:ascii="Times New Roman" w:eastAsia="Times New Roman" w:hAnsi="Times New Roman" w:cs="Times New Roman"/>
          <w:sz w:val="28"/>
          <w:lang w:val="kk-KZ"/>
        </w:rPr>
        <w:t xml:space="preserve">. Сүт тазалығын  "Рекорд". Құралымен анықтайды </w:t>
      </w:r>
      <w:r w:rsidR="006D1BAB" w:rsidRPr="007513AD">
        <w:rPr>
          <w:rFonts w:ascii="Times New Roman" w:eastAsia="Times New Roman" w:hAnsi="Times New Roman" w:cs="Times New Roman"/>
          <w:sz w:val="28"/>
          <w:lang w:val="kk-KZ"/>
        </w:rPr>
        <w:t>қ</w:t>
      </w:r>
      <w:r w:rsidRPr="007513AD">
        <w:rPr>
          <w:rFonts w:ascii="Times New Roman" w:eastAsia="Times New Roman" w:hAnsi="Times New Roman" w:cs="Times New Roman"/>
          <w:sz w:val="28"/>
          <w:lang w:val="kk-KZ"/>
        </w:rPr>
        <w:t>ұрал арқылы 250 мл сүт өткізеді де, сүзгі арқылы кептіреді және салыстырады арнайы эталондар, олардың негізінде белгілейді тазалық сүт тобына. Ластану дәрежесі бойынша сүт 3 топқа бөлінеді. Бірінші топқа мыналар жатады: сүт сүзу кезінде оның шөгуіні байқалмайды. Екінші топқа жатқызады сүт бар сүзгіштегі іздері ластану (ұсақ). Сүттің үшінші тобында ластануы анық білінеді. Сүзгіштегі  механикалық қоспа түріндегі ірі нүктесі, сүзгінің түсі сұр болып көрінеді</w:t>
      </w:r>
      <w:r w:rsidR="006D1BAB">
        <w:rPr>
          <w:rFonts w:ascii="Times New Roman" w:eastAsia="Times New Roman" w:hAnsi="Times New Roman" w:cs="Times New Roman"/>
          <w:sz w:val="28"/>
          <w:lang w:val="kk-KZ"/>
        </w:rPr>
        <w:t>.</w:t>
      </w:r>
    </w:p>
    <w:p w:rsidR="00636BD7" w:rsidRPr="007513AD" w:rsidRDefault="00636BD7">
      <w:pPr>
        <w:suppressAutoHyphens/>
        <w:spacing w:after="0" w:line="240" w:lineRule="auto"/>
        <w:ind w:firstLine="709"/>
        <w:jc w:val="both"/>
        <w:rPr>
          <w:rFonts w:ascii="Times New Roman" w:eastAsia="Times New Roman" w:hAnsi="Times New Roman" w:cs="Times New Roman"/>
          <w:b/>
          <w:sz w:val="28"/>
          <w:lang w:val="kk-KZ"/>
        </w:rPr>
      </w:pPr>
    </w:p>
    <w:p w:rsidR="00886D64" w:rsidRPr="007513AD" w:rsidRDefault="00F16836">
      <w:pPr>
        <w:suppressAutoHyphens/>
        <w:spacing w:after="0" w:line="240" w:lineRule="auto"/>
        <w:ind w:firstLine="709"/>
        <w:jc w:val="both"/>
        <w:rPr>
          <w:rFonts w:ascii="Times New Roman" w:eastAsia="Times New Roman" w:hAnsi="Times New Roman" w:cs="Times New Roman"/>
          <w:sz w:val="28"/>
          <w:lang w:val="kk-KZ"/>
        </w:rPr>
      </w:pPr>
      <w:r w:rsidRPr="007513AD">
        <w:rPr>
          <w:rFonts w:ascii="Times New Roman" w:eastAsia="Times New Roman" w:hAnsi="Times New Roman" w:cs="Times New Roman"/>
          <w:b/>
          <w:sz w:val="28"/>
          <w:lang w:val="kk-KZ"/>
        </w:rPr>
        <w:t>Бақылау сұрақтары:</w:t>
      </w:r>
    </w:p>
    <w:p w:rsidR="00886D64" w:rsidRPr="007513AD" w:rsidRDefault="00F16836">
      <w:pPr>
        <w:suppressAutoHyphens/>
        <w:spacing w:after="0" w:line="240" w:lineRule="auto"/>
        <w:ind w:firstLine="709"/>
        <w:jc w:val="both"/>
        <w:rPr>
          <w:rFonts w:ascii="Times New Roman" w:eastAsia="Times New Roman" w:hAnsi="Times New Roman" w:cs="Times New Roman"/>
          <w:sz w:val="28"/>
          <w:lang w:val="kk-KZ"/>
        </w:rPr>
      </w:pPr>
      <w:r w:rsidRPr="007513AD">
        <w:rPr>
          <w:rFonts w:ascii="Times New Roman" w:eastAsia="Times New Roman" w:hAnsi="Times New Roman" w:cs="Times New Roman"/>
          <w:sz w:val="28"/>
          <w:lang w:val="kk-KZ"/>
        </w:rPr>
        <w:t>1.</w:t>
      </w:r>
      <w:r w:rsidR="008975F8" w:rsidRPr="007513AD">
        <w:rPr>
          <w:rFonts w:ascii="Times New Roman" w:eastAsia="Times New Roman" w:hAnsi="Times New Roman" w:cs="Times New Roman"/>
          <w:sz w:val="28"/>
          <w:lang w:val="kk-KZ"/>
        </w:rPr>
        <w:t xml:space="preserve"> </w:t>
      </w:r>
      <w:r w:rsidRPr="007513AD">
        <w:rPr>
          <w:rFonts w:ascii="Times New Roman" w:eastAsia="Times New Roman" w:hAnsi="Times New Roman" w:cs="Times New Roman"/>
          <w:color w:val="000000"/>
          <w:sz w:val="28"/>
          <w:lang w:val="kk-KZ"/>
        </w:rPr>
        <w:t>Санитарлы-эпидемиологиялық сараптаманың термині?</w:t>
      </w:r>
    </w:p>
    <w:p w:rsidR="00886D64" w:rsidRPr="007513AD" w:rsidRDefault="00F16836">
      <w:pPr>
        <w:suppressAutoHyphens/>
        <w:spacing w:after="0" w:line="240" w:lineRule="auto"/>
        <w:ind w:firstLine="709"/>
        <w:jc w:val="both"/>
        <w:rPr>
          <w:rFonts w:ascii="Times New Roman" w:eastAsia="Times New Roman" w:hAnsi="Times New Roman" w:cs="Times New Roman"/>
          <w:sz w:val="28"/>
          <w:lang w:val="kk-KZ"/>
        </w:rPr>
      </w:pPr>
      <w:r w:rsidRPr="007513AD">
        <w:rPr>
          <w:rFonts w:ascii="Times New Roman" w:eastAsia="Times New Roman" w:hAnsi="Times New Roman" w:cs="Times New Roman"/>
          <w:sz w:val="28"/>
          <w:lang w:val="kk-KZ"/>
        </w:rPr>
        <w:t>2.</w:t>
      </w:r>
      <w:r w:rsidR="008975F8" w:rsidRPr="007513AD">
        <w:rPr>
          <w:rFonts w:ascii="Times New Roman" w:eastAsia="Times New Roman" w:hAnsi="Times New Roman" w:cs="Times New Roman"/>
          <w:sz w:val="28"/>
          <w:lang w:val="kk-KZ"/>
        </w:rPr>
        <w:t xml:space="preserve"> </w:t>
      </w:r>
      <w:r w:rsidRPr="007513AD">
        <w:rPr>
          <w:rFonts w:ascii="Times New Roman" w:eastAsia="Times New Roman" w:hAnsi="Times New Roman" w:cs="Times New Roman"/>
          <w:color w:val="000000"/>
          <w:sz w:val="28"/>
          <w:lang w:val="kk-KZ"/>
        </w:rPr>
        <w:t>Сүт және сүт өнімдерінің қауіпсіздігі немен қамтамасыз етіледі?</w:t>
      </w:r>
    </w:p>
    <w:p w:rsidR="00886D6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7513AD">
        <w:rPr>
          <w:rFonts w:ascii="Times New Roman" w:eastAsia="Times New Roman" w:hAnsi="Times New Roman" w:cs="Times New Roman"/>
          <w:sz w:val="28"/>
          <w:lang w:val="kk-KZ"/>
        </w:rPr>
        <w:t>3.</w:t>
      </w:r>
      <w:r w:rsidR="008975F8" w:rsidRPr="007513AD">
        <w:rPr>
          <w:rFonts w:ascii="Times New Roman" w:eastAsia="Times New Roman" w:hAnsi="Times New Roman" w:cs="Times New Roman"/>
          <w:sz w:val="28"/>
          <w:lang w:val="kk-KZ"/>
        </w:rPr>
        <w:t xml:space="preserve"> </w:t>
      </w:r>
      <w:r w:rsidRPr="007513AD">
        <w:rPr>
          <w:rFonts w:ascii="Times New Roman" w:eastAsia="Times New Roman" w:hAnsi="Times New Roman" w:cs="Times New Roman"/>
          <w:color w:val="000000"/>
          <w:sz w:val="28"/>
          <w:lang w:val="kk-KZ"/>
        </w:rPr>
        <w:t>Сүттің қышқылдығы мен майлығын анықтауын айтып беріңіз?</w:t>
      </w:r>
    </w:p>
    <w:p w:rsidR="005313FA" w:rsidRDefault="005313FA">
      <w:pPr>
        <w:suppressAutoHyphens/>
        <w:spacing w:after="0" w:line="240" w:lineRule="auto"/>
        <w:ind w:firstLine="709"/>
        <w:jc w:val="both"/>
        <w:rPr>
          <w:rFonts w:ascii="Times New Roman" w:eastAsia="Times New Roman" w:hAnsi="Times New Roman" w:cs="Times New Roman"/>
          <w:color w:val="000000"/>
          <w:sz w:val="28"/>
          <w:lang w:val="kk-KZ"/>
        </w:rPr>
      </w:pPr>
      <w:r>
        <w:rPr>
          <w:rFonts w:ascii="Times New Roman" w:eastAsia="Times New Roman" w:hAnsi="Times New Roman" w:cs="Times New Roman"/>
          <w:color w:val="000000"/>
          <w:sz w:val="28"/>
          <w:lang w:val="kk-KZ"/>
        </w:rPr>
        <w:t>4. Сүттің сынамасын қалай алады?</w:t>
      </w:r>
    </w:p>
    <w:p w:rsidR="005313FA" w:rsidRPr="005313FA" w:rsidRDefault="005313FA">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color w:val="000000"/>
          <w:sz w:val="28"/>
          <w:lang w:val="kk-KZ"/>
        </w:rPr>
        <w:t>5. Сүтті қалай микробиологиялық талдайды?</w:t>
      </w:r>
    </w:p>
    <w:p w:rsidR="00886D64" w:rsidRPr="000D2EBA" w:rsidRDefault="00886D64" w:rsidP="00636BD7">
      <w:pPr>
        <w:suppressAutoHyphens/>
        <w:spacing w:after="0" w:line="240" w:lineRule="auto"/>
        <w:jc w:val="both"/>
        <w:rPr>
          <w:rFonts w:ascii="Times New Roman" w:eastAsia="Times New Roman" w:hAnsi="Times New Roman" w:cs="Times New Roman"/>
          <w:b/>
          <w:sz w:val="28"/>
          <w:lang w:val="kk-KZ"/>
        </w:rPr>
      </w:pPr>
    </w:p>
    <w:p w:rsidR="00886D64" w:rsidRPr="000D2EBA" w:rsidRDefault="00F16836" w:rsidP="008975F8">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1.1 Заманауи технологиялармен сүтті өндіру және қайта өңдеу</w:t>
      </w:r>
    </w:p>
    <w:p w:rsidR="00886D64" w:rsidRPr="000D2EBA" w:rsidRDefault="00F16836" w:rsidP="00636BD7">
      <w:pPr>
        <w:suppressAutoHyphens/>
        <w:spacing w:after="0" w:line="240" w:lineRule="auto"/>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 xml:space="preserve"> </w:t>
      </w:r>
      <w:r w:rsidR="008975F8" w:rsidRPr="000D2EBA">
        <w:rPr>
          <w:rFonts w:ascii="Times New Roman" w:eastAsia="Times New Roman" w:hAnsi="Times New Roman" w:cs="Times New Roman"/>
          <w:b/>
          <w:sz w:val="28"/>
          <w:lang w:val="kk-KZ"/>
        </w:rPr>
        <w:tab/>
      </w:r>
      <w:r w:rsidRPr="000D2EBA">
        <w:rPr>
          <w:rFonts w:ascii="Times New Roman" w:eastAsia="Times New Roman" w:hAnsi="Times New Roman" w:cs="Times New Roman"/>
          <w:b/>
          <w:sz w:val="28"/>
          <w:lang w:val="kk-KZ"/>
        </w:rPr>
        <w:t xml:space="preserve">Сабақтың мақсаты: </w:t>
      </w:r>
      <w:r w:rsidRPr="000D2EBA">
        <w:rPr>
          <w:rFonts w:ascii="Times New Roman" w:eastAsia="Times New Roman" w:hAnsi="Times New Roman" w:cs="Times New Roman"/>
          <w:sz w:val="28"/>
          <w:lang w:val="kk-KZ"/>
        </w:rPr>
        <w:t>Сүт өндіру мен өңдеудің қазіргі заманғы технологияларын меңгеру</w:t>
      </w:r>
      <w:r w:rsidR="008975F8" w:rsidRPr="000D2EBA">
        <w:rPr>
          <w:rFonts w:ascii="Times New Roman" w:eastAsia="Times New Roman" w:hAnsi="Times New Roman" w:cs="Times New Roman"/>
          <w:sz w:val="28"/>
          <w:lang w:val="kk-KZ"/>
        </w:rPr>
        <w:t>.</w:t>
      </w:r>
    </w:p>
    <w:p w:rsidR="008975F8" w:rsidRPr="000D2EBA" w:rsidRDefault="00F16836" w:rsidP="00636BD7">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Сабақтың мазмұны:</w:t>
      </w:r>
    </w:p>
    <w:p w:rsidR="00886D64" w:rsidRPr="007513AD" w:rsidRDefault="00F16836" w:rsidP="008975F8">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Ірі қара малды ұстау жүйесі</w:t>
      </w:r>
      <w:r w:rsidRPr="000D2EBA">
        <w:rPr>
          <w:rFonts w:ascii="Times New Roman" w:eastAsia="Times New Roman" w:hAnsi="Times New Roman" w:cs="Times New Roman"/>
          <w:sz w:val="28"/>
          <w:lang w:val="kk-KZ"/>
        </w:rPr>
        <w:t>. Ірі қара үшін әдетте екі жүйені пайдаланады.</w:t>
      </w:r>
      <w:r w:rsidR="008975F8"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 xml:space="preserve">Бірінші жүйесі - ірі қара мал жыл бойы қадағаланады. Бұл жүйе қыс уақытында сиыр үшін  кеңінен қолданылатын мазмұны ретінде болып табылады. Жануарлар  жем, сабан, шөп, қызылша басты өнімдері. Жазғы жемшөп базасын барысында қоспалармен конвейерлік концентраттарын жасыл дақылдардың жасыл массасының тұрады. </w:t>
      </w:r>
      <w:r w:rsidRPr="007513AD">
        <w:rPr>
          <w:rFonts w:ascii="Times New Roman" w:eastAsia="Times New Roman" w:hAnsi="Times New Roman" w:cs="Times New Roman"/>
          <w:sz w:val="28"/>
          <w:lang w:val="kk-KZ"/>
        </w:rPr>
        <w:t>Екінші малдың жайылуын қадағалау. Жануарлардың мұндай мазмұны тамақтандыру сүрлем, шөп, сабан жүзеге асырылатын уақыты. Жасыл конвейер концентраттары қосылған жасыл жемшөп дақылдары аралас табиғи жазғы жайылымдарында пайдаланылады. Үй шаруашылықтары үшін ұсынылған, жеткілікті азықтық жерлердің арнайы табиғи аумақтар бар. Табиғи жемшөп алқаптары мен егістік шөптер болуы жануарларды азықтандыру және фермерлер шөп үшін қажетті соманы жинап береді, сондай-ақ сабан үшін де пайдаланылады.</w:t>
      </w:r>
    </w:p>
    <w:p w:rsidR="00886D64" w:rsidRPr="007513AD" w:rsidRDefault="00F16836" w:rsidP="002C1FF5">
      <w:pPr>
        <w:suppressAutoHyphens/>
        <w:spacing w:after="0" w:line="240" w:lineRule="auto"/>
        <w:ind w:firstLine="708"/>
        <w:jc w:val="both"/>
        <w:rPr>
          <w:rFonts w:ascii="Times New Roman" w:eastAsia="Times New Roman" w:hAnsi="Times New Roman" w:cs="Times New Roman"/>
          <w:sz w:val="28"/>
          <w:lang w:val="kk-KZ"/>
        </w:rPr>
      </w:pPr>
      <w:r w:rsidRPr="007513AD">
        <w:rPr>
          <w:rFonts w:ascii="Times New Roman" w:eastAsia="Times New Roman" w:hAnsi="Times New Roman" w:cs="Times New Roman"/>
          <w:sz w:val="28"/>
          <w:lang w:val="kk-KZ"/>
        </w:rPr>
        <w:t>Жазда, ірі қара мал (қыркүйек, мамыр, маусым) жайылымда жүреді және жасыл немесе егістік жемшөп дақылдарының (шілде, тамыз, қыркүйек) алынуға тиіс. Дұрыс тамақтандырмау мал үшін шөп ауруына әкелуі мүмкін, себебі жасыл шөптер жазғы жайылымдары мен тамақпен жануарлар біртіндеп қоректенеді. Алғашқы күн жылынған уақыттары  сиыр жайылымда тамақтандырып шөп шықпас бұрын таңертең 2-3 сағат жайылып жүреді. Біртіндеп осы кезеңде  14</w:t>
      </w:r>
      <w:r w:rsidR="002C1FF5" w:rsidRPr="007513AD">
        <w:rPr>
          <w:rFonts w:ascii="Times New Roman" w:eastAsia="Times New Roman" w:hAnsi="Times New Roman" w:cs="Times New Roman"/>
          <w:sz w:val="28"/>
          <w:lang w:val="kk-KZ"/>
        </w:rPr>
        <w:t xml:space="preserve"> </w:t>
      </w:r>
      <w:r w:rsidRPr="007513AD">
        <w:rPr>
          <w:rFonts w:ascii="Times New Roman" w:eastAsia="Times New Roman" w:hAnsi="Times New Roman" w:cs="Times New Roman"/>
          <w:sz w:val="28"/>
          <w:lang w:val="kk-KZ"/>
        </w:rPr>
        <w:t>-</w:t>
      </w:r>
      <w:r w:rsidR="002C1FF5" w:rsidRPr="007513AD">
        <w:rPr>
          <w:rFonts w:ascii="Times New Roman" w:eastAsia="Times New Roman" w:hAnsi="Times New Roman" w:cs="Times New Roman"/>
          <w:sz w:val="28"/>
          <w:lang w:val="kk-KZ"/>
        </w:rPr>
        <w:t xml:space="preserve"> </w:t>
      </w:r>
      <w:r w:rsidRPr="007513AD">
        <w:rPr>
          <w:rFonts w:ascii="Times New Roman" w:eastAsia="Times New Roman" w:hAnsi="Times New Roman" w:cs="Times New Roman"/>
          <w:sz w:val="28"/>
          <w:lang w:val="kk-KZ"/>
        </w:rPr>
        <w:t>16 сағатқа дейін жайылымда болады. Жайылым мерзiмiн ұлғайтуға немесе ұзарту, сүттің жылдық сомасының 50-60% алады. экономиканың сипаттамасына байланысты, жергілікті жағдайлар, лагер-бөлімінде жайылымдар орналастырылады және жайылымдық мал жүйелер үшін тұрғын үйлер қолданылуы мүмкін.</w:t>
      </w:r>
    </w:p>
    <w:p w:rsidR="00886D64" w:rsidRPr="007513AD" w:rsidRDefault="00F16836" w:rsidP="002C1FF5">
      <w:pPr>
        <w:suppressAutoHyphens/>
        <w:spacing w:after="0" w:line="240" w:lineRule="auto"/>
        <w:ind w:firstLine="708"/>
        <w:jc w:val="both"/>
        <w:rPr>
          <w:rFonts w:ascii="Times New Roman" w:eastAsia="Times New Roman" w:hAnsi="Times New Roman" w:cs="Times New Roman"/>
          <w:sz w:val="28"/>
          <w:lang w:val="kk-KZ"/>
        </w:rPr>
      </w:pPr>
      <w:r w:rsidRPr="007513AD">
        <w:rPr>
          <w:rFonts w:ascii="Times New Roman" w:eastAsia="Times New Roman" w:hAnsi="Times New Roman" w:cs="Times New Roman"/>
          <w:sz w:val="28"/>
          <w:lang w:val="kk-KZ"/>
        </w:rPr>
        <w:lastRenderedPageBreak/>
        <w:t>Фермеда сиыр қажетті арнаны және витамині-минералды кешендер алмаған жағдайда, онда сүт қалыптастыру резерві баяу жүреді . Мысалы, лактоза сүт глюкоза қалыптасады. Өз кезегінде дене салмағына және май қышқылдарының көп мөлшерде қан қалыптастыру төмендеуіне әкеледі, май қорларын глюкоза рационына тұтынуында көп пайдаланылады. Сондай-ақ, глюкоза қалыптастыру құралы болып майлар мен қатар белоктар және аминоқышқылдар тұтынатын органдар жатады. Оның сүтте ақуызы азаяды және сүт төмендеп сүттің сапасына байланысты шығындарды және мал табының жұқтырған ауру жануарлардың пайызын арттыру ықтимал. Мұндай апатты салдарын болдырмау үшін, үй-жайларда сапалы тамақпен қамтамасыз етілуі тиіс. Ақуызда және энергияда жеткілікті зертханалық сынақтарты нәтижелері мен дәлелдері болуы тиіс. Сонымен қатар, агрономдар нашар жем шөп сапасы мен азық-түлік дақылдарын төмен қоректік сапасы проблемасын шешу керек. Ол оның тағамдық қасиеттерін сақтау үшін қосымша технологияларында сақталуы тиіс.</w:t>
      </w:r>
    </w:p>
    <w:p w:rsidR="00886D64" w:rsidRDefault="00F16836" w:rsidP="002C1FF5">
      <w:pPr>
        <w:suppressAutoHyphens/>
        <w:spacing w:after="0" w:line="240" w:lineRule="auto"/>
        <w:ind w:firstLine="708"/>
        <w:jc w:val="both"/>
        <w:rPr>
          <w:rFonts w:ascii="Times New Roman" w:eastAsia="Times New Roman" w:hAnsi="Times New Roman" w:cs="Times New Roman"/>
          <w:sz w:val="28"/>
        </w:rPr>
      </w:pPr>
      <w:r w:rsidRPr="007513AD">
        <w:rPr>
          <w:rFonts w:ascii="Times New Roman" w:eastAsia="Times New Roman" w:hAnsi="Times New Roman" w:cs="Times New Roman"/>
          <w:sz w:val="28"/>
          <w:lang w:val="kk-KZ"/>
        </w:rPr>
        <w:t xml:space="preserve">Арнайы диета әрқашан зерттеуден  басталады, фермада тұтыну үшін көлемді және тексерістер алынады. Тест нәтижелері анық болса жем қандай заттар екенін көрсетеді. Дұрыс тамақтану азық қоспаларымен қамтамасыз етуге көмектеседі. Сапалы жануарлардың және олардың өнімділігін арттыру үшін, сүт сапасын, кеңейтілген уақытын, сиыр қорегін пайдалану жақсарту керек. </w:t>
      </w:r>
      <w:r>
        <w:rPr>
          <w:rFonts w:ascii="Times New Roman" w:eastAsia="Times New Roman" w:hAnsi="Times New Roman" w:cs="Times New Roman"/>
          <w:sz w:val="28"/>
        </w:rPr>
        <w:t>Ниацин, пропиленгликоль, витаминдер А, D, E, ақуыздарын және т.б.  азық қоспалары сиырлардың әртүрлі топтардан тамақтандыруға арналған, өнімдер мен түрлі қоректік заттар бар және сол қоректік заттардың көп мөлшерде бар жемшөп пайдалану, ақуыз және энергетикасын арттырады және сүт процесін жылдамдатады. Жануарлар рационында жемшөп қоспалары малдың физикалық жай-күйі және лактация кезеңіне түзетіледі тәулігіне 2 литр, сүт өнімділігіне және сол мөлшерде сүт алуға ықпал етеді.</w:t>
      </w:r>
    </w:p>
    <w:p w:rsidR="00886D64" w:rsidRDefault="00F16836" w:rsidP="002C1FF5">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Сиыр сауу екі жолы бар: қолмен және машиналық. Ол ең ұзаққа созылатын үрдіс болып табылады, өйткені  сауу қазіргі шектеулі ғана. Ол жалпы құнының 40-50% -ын құрайды қолмен сауу үшін шығындар аз болады. Машина сауу қазіргі сүтті қара мал шаруашылығымен жалпы сүт өндірісінің 60-80% құрайды. Тезірек сауу мақсатында және 4-5 минут 7 минут аралығында сауу уақытын қысқартуға дайындау үшін сауу алдында және оның соңғы соңында емшек тілімінде сүтті толық сауу және сүттің шығыны артады 70% -ға, сүт өнімділігі - 10,5-ден 11,6 кг, немесе 16%.</w:t>
      </w:r>
    </w:p>
    <w:p w:rsidR="00886D64" w:rsidRDefault="00F16836" w:rsidP="002C1FF5">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Массаж қоректік заттардың түсуін арттырады және, осылайша, сауу арасындағы жаңа кезең сүттің қолайлы болу үшін жағдайлар жасайды емшекке және қан айналымын жақсартады. Сонымен қатар, массаж бірінші кезекте аурудан емшекті қорғайды - мастит бастап, аналық без қызметі сиыр уақтылы ұрықтандыруына  көмектеседі және ынталандырады. Массаж желінді қашарды төлдету басталғанға дейін 3-4 ай жасалады және одан кейін 20-30 күн тоқтады. Массаж  қашарлар және жетілген сиыр сауу кезінде көмектеседі, толық сүт беруіне үйретеді. Сүт рефлекторлық 30</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40 секундтан кейін туындайд</w:t>
      </w:r>
      <w:r w:rsidR="002C1FF5">
        <w:rPr>
          <w:rFonts w:ascii="Times New Roman" w:eastAsia="Times New Roman" w:hAnsi="Times New Roman" w:cs="Times New Roman"/>
          <w:sz w:val="28"/>
        </w:rPr>
        <w:t>ы бастап, дайындық массаж (45°</w:t>
      </w:r>
      <w:r>
        <w:rPr>
          <w:rFonts w:ascii="Times New Roman" w:eastAsia="Times New Roman" w:hAnsi="Times New Roman" w:cs="Times New Roman"/>
          <w:sz w:val="28"/>
        </w:rPr>
        <w:t xml:space="preserve">C + ... +40) жылы сумен тазалау емшекке көмектеседі </w:t>
      </w:r>
      <w:r>
        <w:rPr>
          <w:rFonts w:ascii="Times New Roman" w:eastAsia="Times New Roman" w:hAnsi="Times New Roman" w:cs="Times New Roman"/>
          <w:sz w:val="28"/>
        </w:rPr>
        <w:lastRenderedPageBreak/>
        <w:t xml:space="preserve">кейін және орындалған вымени таза құрғақ матамен сүртіп отырады. Бүкіл операция 30-50 секунд аспауы тиіс. Ол операторларының жұмысын жеңілдетеді бұл сиыр сауу машинасын, ең алдымен, үлкен артықшылыққа ие екенін атап өтті және өнімділігін арттырады. Ол қолға жақсы үйретіледі және сол (табиғи қолмен бұзауды үйрететін әрекет), осылайша ең қолайлы жағдай сиыр организм құруға емес, емшектен сүтті қысуға қарағанда жеңілірек. Қолмен сауу сиырға тітіркенгіштік сезім тудыруы мүмкін , емізікті пайдалануға болады. Сүт машинасын сауынды сиырға ғана пайдаланылады. Тек емшекті және емізікті сапалы және қалыпты түрде дамуына қолайлы жағдай үшін қолданылады. 15-20% жылдық өнідірілгеннен кейін сауу машинасының және олардың жарамдылығы туралы ескере отырып сиырға арнайы сараптама жүргізіледі. </w:t>
      </w:r>
    </w:p>
    <w:p w:rsidR="00886D64" w:rsidRDefault="00F16836" w:rsidP="002C1FF5">
      <w:pPr>
        <w:suppressAutoHyphens/>
        <w:spacing w:after="0" w:line="240" w:lineRule="auto"/>
        <w:ind w:firstLine="708"/>
        <w:jc w:val="both"/>
        <w:rPr>
          <w:rFonts w:ascii="Times New Roman" w:eastAsia="Times New Roman" w:hAnsi="Times New Roman" w:cs="Times New Roman"/>
          <w:i/>
          <w:sz w:val="28"/>
        </w:rPr>
      </w:pPr>
      <w:r>
        <w:rPr>
          <w:rFonts w:ascii="Times New Roman" w:eastAsia="Times New Roman" w:hAnsi="Times New Roman" w:cs="Times New Roman"/>
          <w:i/>
          <w:sz w:val="28"/>
        </w:rPr>
        <w:t>Сиырларды машинамен саууға дайындау</w:t>
      </w:r>
      <w:r w:rsidR="002C1FF5">
        <w:rPr>
          <w:rFonts w:ascii="Times New Roman" w:eastAsia="Times New Roman" w:hAnsi="Times New Roman" w:cs="Times New Roman"/>
          <w:i/>
          <w:sz w:val="28"/>
        </w:rPr>
        <w:t>.</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1. Емшек нысанын - ванна тәрізді және кубок тәрізді сауу машинаға ең қолайлысы. Жақсы желін тең дәрежеде дамыған төрттен біріне симметриялы және инспекци</w:t>
      </w:r>
      <w:r w:rsidR="002C1FF5">
        <w:rPr>
          <w:rFonts w:ascii="Times New Roman" w:eastAsia="Times New Roman" w:hAnsi="Times New Roman" w:cs="Times New Roman"/>
          <w:sz w:val="28"/>
        </w:rPr>
        <w:t>ялық көрініс кезінде болуы тиіс.</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2. Ниппель нысаны: </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ең қолайлысы цилиндрлік, конустық</w:t>
      </w:r>
      <w:r w:rsidR="002C1FF5">
        <w:rPr>
          <w:rFonts w:ascii="Times New Roman" w:eastAsia="Times New Roman" w:hAnsi="Times New Roman" w:cs="Times New Roman"/>
          <w:sz w:val="28"/>
        </w:rPr>
        <w:t>.</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3. Ниппель мөлшері: сауу үшін емізік ұзындығы 9 см-ден кем болмауы тиіс, 5 және одан да көп болмауы керек; 3,2 см артық 2 кем емес,  ниппель диаметрі; кем дегенде 6 дан аз емес, 20 см артық алдыңғы емізікті арасындағы қашықтықты қадағалау керек; Арты кем дегенде 6 емес, 14 смден артық; кем дегенде 45</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см артық емес 65 см еден деңгейіне дейінгі қашықтық</w:t>
      </w:r>
      <w:r w:rsidR="002C1FF5">
        <w:rPr>
          <w:rFonts w:ascii="Times New Roman" w:eastAsia="Times New Roman" w:hAnsi="Times New Roman" w:cs="Times New Roman"/>
          <w:sz w:val="28"/>
        </w:rPr>
        <w:t>.</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4. Желін тіркемелері тығыз және бос болмауы керек</w:t>
      </w:r>
      <w:r w:rsidR="002C1FF5">
        <w:rPr>
          <w:rFonts w:ascii="Times New Roman" w:eastAsia="Times New Roman" w:hAnsi="Times New Roman" w:cs="Times New Roman"/>
          <w:sz w:val="28"/>
        </w:rPr>
        <w:t>.</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5. Емшек тіліміндегі қуаты сиырдың 10-12 сағат тегін сүт жинақтауға және ұстап отыру қабілетін жақсартады. Бұл кез келген өнімділігі сиырдың күніне екі рет саууға мүмкіндік береді.</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6. Желіндегі біруақыттық сауу тұрақтылығы.  Машина жекелеген төрттен бірін сауу үшін емшекті әр тоқсаннан бастап сауынды сиыр сүт мөлшерінде тіркеледі. Желінді емшекті әр тоқсан сайын сүт өндірісінің 25% береді. Емшек тіліміндегі  тең дамыту мәні - сауу үшін оның индексі 40%-дан  кем емес екенін лазым.</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7. Тәулігіне сүт өлшемі арқылы анықталады сүт қарқындылығы немесе сауу өнімділігі 3,5 мин жақсару керек, сүт 2-2,5 кг / мин. Сүт төмен және жоғары (3,5 миллионнан аса кг / мин) жаман болуы тиіс.</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8. Толық немесе қалдырып сауу. Бұл  сауу машинаны үшін сауынды сиыр емес, сондай-ақ қолды пайдалана отыруы жатады. Сауылғаннан кейін сиырдың сүті 300 мл болса, онда ол қолмен сауу бар топқа жіктеледі. </w:t>
      </w:r>
    </w:p>
    <w:p w:rsidR="00886D64" w:rsidRDefault="00F16836" w:rsidP="002C1FF5">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Сүт өңдеу технологиясы</w:t>
      </w:r>
      <w:r w:rsidR="002C1FF5">
        <w:rPr>
          <w:rFonts w:ascii="Times New Roman" w:eastAsia="Times New Roman" w:hAnsi="Times New Roman" w:cs="Times New Roman"/>
          <w:sz w:val="28"/>
        </w:rPr>
        <w:t>. «Т</w:t>
      </w:r>
      <w:r>
        <w:rPr>
          <w:rFonts w:ascii="Times New Roman" w:eastAsia="Times New Roman" w:hAnsi="Times New Roman" w:cs="Times New Roman"/>
          <w:sz w:val="28"/>
        </w:rPr>
        <w:t xml:space="preserve">ехнология» термині шикізат немесе жартылай фабрикаттар өндірісін, сондай-ақ дайын өнімнің айналдыруға процесінде шикізат туындауы заңдылықтары туралы қажетті қаражат әсер әдістерін зерттейтін ғылым. Технологияның негізгі мақсаты технологиялық факторлардың әсерінен пайда болатын бір-бірімен байланысты құбылыстар мен процестер туралы тәуелділігі көптеген ұштастыра өндірістің негізгі принциптері мен заңдылықтарын, зерттеу болып табылады. Қазіргі замандағы </w:t>
      </w:r>
      <w:r>
        <w:rPr>
          <w:rFonts w:ascii="Times New Roman" w:eastAsia="Times New Roman" w:hAnsi="Times New Roman" w:cs="Times New Roman"/>
          <w:sz w:val="28"/>
        </w:rPr>
        <w:lastRenderedPageBreak/>
        <w:t>сүт өнеркәсіптерін қайта өңдеу өзара байланыстығы, дәйекті және өздігінен орындалатын процестерді кешені бар.</w:t>
      </w:r>
    </w:p>
    <w:p w:rsidR="00886D64" w:rsidRDefault="00F16836" w:rsidP="002C1FF5">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Осы процестердің негізгі мақсаты бөлігі немесе сүт компоненттерін барлық немесе олардың кейбіреулері, соның ішінде сүт өнімдерін өндіру болып табылады. Қатты залалсыздандырудан немесе пастерленген шикі сүт және ферменттелген сусындар өндіру үшін сүт барлық компоненттері пайдаланылады. Сүзбе өндіру технологиясына, қаймақ, ірімшік, сары май, крем және басқа да ауыз сүт өнімдері сүт ингредиенттер жекелеген өңдеу үшін ұсынылады.</w:t>
      </w:r>
    </w:p>
    <w:p w:rsidR="00886D64" w:rsidRDefault="00F16836" w:rsidP="002C1FF5">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Консервіленген сүт өндіру технологиясы оған ылғалды жою керек одан  кейін сүт барлық қатты денелердің сақтау қарастырылған. Қазіргі заманғы сүт өндіру технологиялық жабдықтың кең спектрін, оның ерекшеліктері мен құрылымдық ерекшеліктерін терең білімді жүзеге асыру талап ететін тиімді жұмыс істеуі үлкен мөлшерде болуы тиіс. Инновацияның негізгі мақсаты сүт барлық компоненттерін азық-түлік және биологиялық құндылығы барынша құндылықтар мен өндірілетін сүт өнімдері технологиялық жабдық</w:t>
      </w:r>
      <w:r w:rsidR="00636BD7">
        <w:rPr>
          <w:rFonts w:ascii="Times New Roman" w:eastAsia="Times New Roman" w:hAnsi="Times New Roman" w:cs="Times New Roman"/>
          <w:sz w:val="28"/>
        </w:rPr>
        <w:t xml:space="preserve">тарды сақтау болып табылады. </w:t>
      </w:r>
    </w:p>
    <w:p w:rsidR="00636BD7" w:rsidRDefault="00636BD7" w:rsidP="002C1FF5">
      <w:pPr>
        <w:suppressAutoHyphens/>
        <w:spacing w:after="0" w:line="240" w:lineRule="auto"/>
        <w:ind w:firstLine="708"/>
        <w:jc w:val="both"/>
        <w:rPr>
          <w:rFonts w:ascii="Times New Roman" w:eastAsia="Times New Roman" w:hAnsi="Times New Roman" w:cs="Times New Roman"/>
          <w:b/>
          <w:sz w:val="28"/>
        </w:rPr>
      </w:pPr>
    </w:p>
    <w:p w:rsidR="00886D64" w:rsidRDefault="00F16836" w:rsidP="002C1FF5">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Бақылау сұрақтары:</w:t>
      </w:r>
    </w:p>
    <w:p w:rsidR="00886D64" w:rsidRDefault="00F16836" w:rsidP="002C1FF5">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1.</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Ірі қара малдың қоректендіру жүйесі?</w:t>
      </w:r>
    </w:p>
    <w:p w:rsidR="00886D64" w:rsidRDefault="00F16836" w:rsidP="002C1FF5">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2.</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Сиыр сауу жолдары?</w:t>
      </w:r>
    </w:p>
    <w:p w:rsidR="00886D64" w:rsidRDefault="00F16836" w:rsidP="002C1FF5">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3.</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Сиырдың машинамен саууына дайын екені қалай анықталады?</w:t>
      </w:r>
    </w:p>
    <w:p w:rsidR="005313FA" w:rsidRDefault="005313FA" w:rsidP="002C1FF5">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Сүт өңдеу технологиясы?</w:t>
      </w:r>
    </w:p>
    <w:p w:rsidR="005313FA" w:rsidRPr="005313FA" w:rsidRDefault="005313FA" w:rsidP="002C1FF5">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Массаждың қандай пайдасы бар?</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rsidP="00636BD7">
      <w:pPr>
        <w:suppressAutoHyphens/>
        <w:spacing w:after="0" w:line="240" w:lineRule="auto"/>
        <w:ind w:firstLine="708"/>
        <w:jc w:val="both"/>
        <w:rPr>
          <w:rFonts w:ascii="Times New Roman" w:eastAsia="Times New Roman" w:hAnsi="Times New Roman" w:cs="Times New Roman"/>
          <w:sz w:val="28"/>
        </w:rPr>
      </w:pPr>
      <w:r w:rsidRPr="002C1FF5">
        <w:rPr>
          <w:rFonts w:ascii="Times New Roman" w:eastAsia="Times New Roman" w:hAnsi="Times New Roman" w:cs="Times New Roman"/>
          <w:b/>
          <w:sz w:val="28"/>
        </w:rPr>
        <w:t>1.2</w:t>
      </w:r>
      <w:r>
        <w:rPr>
          <w:rFonts w:ascii="Times New Roman" w:eastAsia="Times New Roman" w:hAnsi="Times New Roman" w:cs="Times New Roman"/>
          <w:sz w:val="28"/>
        </w:rPr>
        <w:t xml:space="preserve"> </w:t>
      </w:r>
      <w:r w:rsidR="002C1FF5">
        <w:rPr>
          <w:rFonts w:ascii="Times New Roman" w:eastAsia="Times New Roman" w:hAnsi="Times New Roman" w:cs="Times New Roman"/>
          <w:sz w:val="28"/>
        </w:rPr>
        <w:t xml:space="preserve"> </w:t>
      </w:r>
      <w:r>
        <w:rPr>
          <w:rFonts w:ascii="Times New Roman" w:eastAsia="Times New Roman" w:hAnsi="Times New Roman" w:cs="Times New Roman"/>
          <w:b/>
          <w:sz w:val="28"/>
        </w:rPr>
        <w:t>Сүт тазарту әдістерін сипаттамасы</w:t>
      </w:r>
    </w:p>
    <w:p w:rsidR="00886D64" w:rsidRDefault="00F16836" w:rsidP="002C1FF5">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Сабақтың мақсаты</w:t>
      </w:r>
      <w:r>
        <w:rPr>
          <w:rFonts w:ascii="Times New Roman" w:eastAsia="Times New Roman" w:hAnsi="Times New Roman" w:cs="Times New Roman"/>
          <w:sz w:val="28"/>
        </w:rPr>
        <w:t>: Сүт тазарту негізгі әдістерін зерттеу.</w:t>
      </w:r>
    </w:p>
    <w:p w:rsidR="002C1FF5" w:rsidRDefault="00F16836" w:rsidP="00636BD7">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Сабақтың  мазмұны</w:t>
      </w:r>
      <w:r>
        <w:rPr>
          <w:rFonts w:ascii="Times New Roman" w:eastAsia="Times New Roman" w:hAnsi="Times New Roman" w:cs="Times New Roman"/>
          <w:sz w:val="28"/>
        </w:rPr>
        <w:t xml:space="preserve">: </w:t>
      </w:r>
    </w:p>
    <w:p w:rsidR="00886D64" w:rsidRDefault="00F16836" w:rsidP="002C1FF5">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Сиыр сүті - сүт шаруашылығы негізгі өнімі. Бұл организмнің өсуі мен дамуы үшін қажетті барлық заттардың оңтайлы мөлшерін қамтамасыз етеді.</w:t>
      </w:r>
      <w:r w:rsidR="002C1FF5">
        <w:rPr>
          <w:rFonts w:ascii="Times New Roman" w:eastAsia="Times New Roman" w:hAnsi="Times New Roman" w:cs="Times New Roman"/>
          <w:sz w:val="28"/>
        </w:rPr>
        <w:t xml:space="preserve"> </w:t>
      </w:r>
      <w:r>
        <w:rPr>
          <w:rFonts w:ascii="Times New Roman" w:eastAsia="Times New Roman" w:hAnsi="Times New Roman" w:cs="Times New Roman"/>
          <w:sz w:val="28"/>
        </w:rPr>
        <w:t>Сүт саууылған  кезде ол жылы және сұйық болады, бірден сауылғаннан кей</w:t>
      </w:r>
      <w:r w:rsidR="002C1FF5">
        <w:rPr>
          <w:rFonts w:ascii="Times New Roman" w:eastAsia="Times New Roman" w:hAnsi="Times New Roman" w:cs="Times New Roman"/>
          <w:sz w:val="28"/>
        </w:rPr>
        <w:t xml:space="preserve">ін сүзуге тазартады, сондықтан </w:t>
      </w:r>
      <w:r>
        <w:rPr>
          <w:rFonts w:ascii="Times New Roman" w:eastAsia="Times New Roman" w:hAnsi="Times New Roman" w:cs="Times New Roman"/>
          <w:sz w:val="28"/>
        </w:rPr>
        <w:t>(т.б. көң арнаны, шаң, бөлшектер) сапасы төмендеуі мүмкін. Сүзу банкалар немесе салқындату ыдыстарға сауу шелектегі сүтті құю арқылы қолмен жүзеге асырылады. Негізінен сауу кезінде автоматты сүзу сүт өзі орындайды. Осы мақсатта сүзгілер сүт желісі (сүзгілер сауу зауыты енгізілген) орнатылған.</w:t>
      </w:r>
    </w:p>
    <w:p w:rsidR="00886D64" w:rsidRDefault="00F16836" w:rsidP="002C1FF5">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Мата емес немесе материалдар және қаңылтыр тығыз автоматты сүзу сүт орта есеппен 200 сиыр саууғаннан кейін оның жақсы тазалауын қамтамасыз етеді. Жануарлар санының өсуі сүттің уақытылы сауылмаса сүзгілер және вакуумды сауу режимі бұзылады.</w:t>
      </w:r>
    </w:p>
    <w:p w:rsidR="00886D64" w:rsidRDefault="00F16836" w:rsidP="002C1FF5">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Синтетикалық талшықтарды сүзгілерді сүтті сауу қондырғыларда (полиэфир, нейлон) тиімді таза сүт жеткілікті емес. Ең жақсы сүзгі әсері сүзгі екі қабатымен фланель, фланель және мақта сүзгі екі қабатын тұрады. </w:t>
      </w:r>
      <w:r>
        <w:rPr>
          <w:rFonts w:ascii="Times New Roman" w:eastAsia="Times New Roman" w:hAnsi="Times New Roman" w:cs="Times New Roman"/>
          <w:sz w:val="28"/>
        </w:rPr>
        <w:lastRenderedPageBreak/>
        <w:t>Жеткіліксіз немесе фланель сүзгі эвакуатор бар болса екінші немесе фланель сүзгі ретінде полиэфир материалдар бірі ретінде пайдаланылуы мүмкін.</w:t>
      </w:r>
    </w:p>
    <w:p w:rsidR="006528BA" w:rsidRDefault="00F16836" w:rsidP="006528BA">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rPr>
        <w:t>Қолмен сүт сауылса дәке, вафли, фланель, мақта сүзгілерді немесе дәрігерлік шүберекті пайдалануға болады. Тез</w:t>
      </w:r>
      <w:r w:rsidR="00636BD7">
        <w:rPr>
          <w:rFonts w:ascii="Times New Roman" w:eastAsia="Times New Roman" w:hAnsi="Times New Roman" w:cs="Times New Roman"/>
          <w:sz w:val="28"/>
        </w:rPr>
        <w:t>ірек мақта сүзгілер қарағанда 4,</w:t>
      </w:r>
      <w:r>
        <w:rPr>
          <w:rFonts w:ascii="Times New Roman" w:eastAsia="Times New Roman" w:hAnsi="Times New Roman" w:cs="Times New Roman"/>
          <w:sz w:val="28"/>
        </w:rPr>
        <w:t>5</w:t>
      </w:r>
      <w:r w:rsidR="00636BD7">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36BD7">
        <w:rPr>
          <w:rFonts w:ascii="Times New Roman" w:eastAsia="Times New Roman" w:hAnsi="Times New Roman" w:cs="Times New Roman"/>
          <w:sz w:val="28"/>
        </w:rPr>
        <w:t xml:space="preserve"> </w:t>
      </w:r>
      <w:r>
        <w:rPr>
          <w:rFonts w:ascii="Times New Roman" w:eastAsia="Times New Roman" w:hAnsi="Times New Roman" w:cs="Times New Roman"/>
          <w:sz w:val="28"/>
        </w:rPr>
        <w:t>5 есе  сүтті  тазалау және сүзу оңай. 1м</w:t>
      </w:r>
      <w:r w:rsidRPr="00636BD7">
        <w:rPr>
          <w:rFonts w:ascii="Times New Roman" w:eastAsia="Times New Roman" w:hAnsi="Times New Roman" w:cs="Times New Roman"/>
          <w:sz w:val="28"/>
          <w:vertAlign w:val="superscript"/>
        </w:rPr>
        <w:t>2</w:t>
      </w:r>
      <w:r>
        <w:rPr>
          <w:rFonts w:ascii="Times New Roman" w:eastAsia="Times New Roman" w:hAnsi="Times New Roman" w:cs="Times New Roman"/>
          <w:sz w:val="28"/>
        </w:rPr>
        <w:t xml:space="preserve"> мөлшерде 35-40</w:t>
      </w:r>
      <w:r w:rsidR="00636BD7">
        <w:rPr>
          <w:rFonts w:ascii="Times New Roman" w:eastAsia="Times New Roman" w:hAnsi="Times New Roman" w:cs="Times New Roman"/>
          <w:sz w:val="28"/>
        </w:rPr>
        <w:t xml:space="preserve"> м</w:t>
      </w:r>
      <w:r w:rsidRPr="00636BD7">
        <w:rPr>
          <w:rFonts w:ascii="Times New Roman" w:eastAsia="Times New Roman" w:hAnsi="Times New Roman" w:cs="Times New Roman"/>
          <w:sz w:val="28"/>
          <w:vertAlign w:val="superscript"/>
        </w:rPr>
        <w:t>2</w:t>
      </w:r>
      <w:r>
        <w:rPr>
          <w:rFonts w:ascii="Times New Roman" w:eastAsia="Times New Roman" w:hAnsi="Times New Roman" w:cs="Times New Roman"/>
          <w:sz w:val="28"/>
        </w:rPr>
        <w:t xml:space="preserve"> дәке ауыстыруға </w:t>
      </w:r>
      <w:r w:rsidR="002C1FF5">
        <w:rPr>
          <w:rFonts w:ascii="Times New Roman" w:eastAsia="Times New Roman" w:hAnsi="Times New Roman" w:cs="Times New Roman"/>
          <w:sz w:val="28"/>
        </w:rPr>
        <w:t>болады. Екі қабатты - лавсан</w:t>
      </w:r>
      <w:r>
        <w:rPr>
          <w:rFonts w:ascii="Times New Roman" w:eastAsia="Times New Roman" w:hAnsi="Times New Roman" w:cs="Times New Roman"/>
          <w:sz w:val="28"/>
        </w:rPr>
        <w:t>, сүзгілер, оның ішінде дәке қабаттарын 4</w:t>
      </w:r>
      <w:r w:rsidR="00636BD7">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36BD7">
        <w:rPr>
          <w:rFonts w:ascii="Times New Roman" w:eastAsia="Times New Roman" w:hAnsi="Times New Roman" w:cs="Times New Roman"/>
          <w:sz w:val="28"/>
        </w:rPr>
        <w:t xml:space="preserve"> </w:t>
      </w:r>
      <w:r>
        <w:rPr>
          <w:rFonts w:ascii="Times New Roman" w:eastAsia="Times New Roman" w:hAnsi="Times New Roman" w:cs="Times New Roman"/>
          <w:sz w:val="28"/>
        </w:rPr>
        <w:t>6 және мата арқылы, арқылы сүзеді.</w:t>
      </w:r>
    </w:p>
    <w:p w:rsidR="00886D64" w:rsidRPr="00825F24" w:rsidRDefault="00F16836" w:rsidP="006528BA">
      <w:pPr>
        <w:suppressAutoHyphens/>
        <w:spacing w:after="0" w:line="240" w:lineRule="auto"/>
        <w:ind w:firstLine="708"/>
        <w:jc w:val="both"/>
        <w:rPr>
          <w:rFonts w:ascii="Times New Roman" w:eastAsia="Times New Roman" w:hAnsi="Times New Roman" w:cs="Times New Roman"/>
          <w:sz w:val="28"/>
          <w:lang w:val="kk-KZ"/>
        </w:rPr>
      </w:pPr>
      <w:r w:rsidRPr="006528BA">
        <w:rPr>
          <w:rFonts w:ascii="Times New Roman" w:eastAsia="Times New Roman" w:hAnsi="Times New Roman" w:cs="Times New Roman"/>
          <w:sz w:val="28"/>
          <w:lang w:val="kk-KZ"/>
        </w:rPr>
        <w:t xml:space="preserve">Сүт сүзгі ағынының салмағынан өздігінен жүрмесе  сүзгілер пайдалануға болады. </w:t>
      </w:r>
      <w:r w:rsidRPr="00825F24">
        <w:rPr>
          <w:rFonts w:ascii="Times New Roman" w:eastAsia="Times New Roman" w:hAnsi="Times New Roman" w:cs="Times New Roman"/>
          <w:sz w:val="28"/>
          <w:lang w:val="kk-KZ"/>
        </w:rPr>
        <w:t xml:space="preserve">Бұл металл тұрғын үй немесе пропилен, сүзгі мақта шеңберін жатып, олардың арасындағы екі айқасқан, дәке 3-4 қабаттан тұрады және түбіне сүзгі </w:t>
      </w:r>
      <w:r w:rsidR="00636BD7" w:rsidRPr="00825F24">
        <w:rPr>
          <w:rFonts w:ascii="Times New Roman" w:eastAsia="Times New Roman" w:hAnsi="Times New Roman" w:cs="Times New Roman"/>
          <w:sz w:val="28"/>
          <w:lang w:val="kk-KZ"/>
        </w:rPr>
        <w:t xml:space="preserve">тор сүзгілер басады, </w:t>
      </w:r>
      <w:r w:rsidRPr="00825F24">
        <w:rPr>
          <w:rFonts w:ascii="Times New Roman" w:eastAsia="Times New Roman" w:hAnsi="Times New Roman" w:cs="Times New Roman"/>
          <w:sz w:val="28"/>
          <w:lang w:val="kk-KZ"/>
        </w:rPr>
        <w:t xml:space="preserve">бір </w:t>
      </w:r>
      <w:r w:rsidR="00636BD7" w:rsidRPr="00825F24">
        <w:rPr>
          <w:rFonts w:ascii="Times New Roman" w:eastAsia="Times New Roman" w:hAnsi="Times New Roman" w:cs="Times New Roman"/>
          <w:sz w:val="28"/>
          <w:lang w:val="kk-KZ"/>
        </w:rPr>
        <w:t xml:space="preserve">жарым және сым серпімді сақина </w:t>
      </w:r>
      <w:r w:rsidRPr="00825F24">
        <w:rPr>
          <w:rFonts w:ascii="Times New Roman" w:eastAsia="Times New Roman" w:hAnsi="Times New Roman" w:cs="Times New Roman"/>
          <w:sz w:val="28"/>
          <w:lang w:val="kk-KZ"/>
        </w:rPr>
        <w:t>бүктелген қалпында қолданылады</w:t>
      </w:r>
      <w:r w:rsidR="00636BD7" w:rsidRPr="00825F24">
        <w:rPr>
          <w:rFonts w:ascii="Times New Roman" w:eastAsia="Times New Roman" w:hAnsi="Times New Roman" w:cs="Times New Roman"/>
          <w:sz w:val="28"/>
          <w:lang w:val="kk-KZ"/>
        </w:rPr>
        <w:t xml:space="preserve"> (</w:t>
      </w:r>
      <w:r w:rsidR="003933C8" w:rsidRPr="00825F24">
        <w:rPr>
          <w:rFonts w:ascii="Times New Roman" w:eastAsia="Times New Roman" w:hAnsi="Times New Roman" w:cs="Times New Roman"/>
          <w:sz w:val="28"/>
          <w:lang w:val="kk-KZ"/>
        </w:rPr>
        <w:t xml:space="preserve">1 </w:t>
      </w:r>
      <w:r w:rsidR="003933C8">
        <w:rPr>
          <w:rFonts w:ascii="Times New Roman" w:eastAsia="Times New Roman" w:hAnsi="Times New Roman" w:cs="Times New Roman"/>
          <w:sz w:val="28"/>
          <w:lang w:val="kk-KZ"/>
        </w:rPr>
        <w:t>қосымшаны</w:t>
      </w:r>
      <w:r w:rsidR="00636BD7" w:rsidRPr="00825F24">
        <w:rPr>
          <w:rFonts w:ascii="Times New Roman" w:eastAsia="Times New Roman" w:hAnsi="Times New Roman" w:cs="Times New Roman"/>
          <w:sz w:val="28"/>
          <w:lang w:val="kk-KZ"/>
        </w:rPr>
        <w:t xml:space="preserve"> қараңыз)</w:t>
      </w:r>
      <w:r w:rsidRPr="00825F24">
        <w:rPr>
          <w:rFonts w:ascii="Times New Roman" w:eastAsia="Times New Roman" w:hAnsi="Times New Roman" w:cs="Times New Roman"/>
          <w:sz w:val="28"/>
          <w:lang w:val="kk-KZ"/>
        </w:rPr>
        <w:t>. Мезгілімен еритін бөлшектерді сүт кейінгі бөліктерін шайып отырады, өйткені фильтрлерін ауыстыру, әр колбаға (40 литр) сүт құйылуы тиіс.</w:t>
      </w:r>
    </w:p>
    <w:p w:rsidR="002C1FF5" w:rsidRPr="00825F24" w:rsidRDefault="002C1FF5" w:rsidP="002C1FF5">
      <w:pPr>
        <w:pStyle w:val="a5"/>
        <w:jc w:val="both"/>
        <w:rPr>
          <w:rFonts w:ascii="Times New Roman" w:hAnsi="Times New Roman" w:cs="Times New Roman"/>
          <w:sz w:val="28"/>
          <w:szCs w:val="28"/>
          <w:lang w:val="kk-KZ"/>
        </w:rPr>
      </w:pPr>
    </w:p>
    <w:p w:rsidR="003C2596" w:rsidRDefault="003C2596" w:rsidP="002C1FF5">
      <w:pPr>
        <w:pStyle w:val="a5"/>
        <w:jc w:val="both"/>
        <w:rPr>
          <w:rFonts w:ascii="Times New Roman" w:hAnsi="Times New Roman" w:cs="Times New Roman"/>
          <w:sz w:val="28"/>
          <w:szCs w:val="28"/>
        </w:rPr>
      </w:pPr>
      <w:r w:rsidRPr="002C1FF5">
        <w:rPr>
          <w:rFonts w:ascii="Times New Roman" w:hAnsi="Times New Roman" w:cs="Times New Roman"/>
          <w:sz w:val="28"/>
          <w:szCs w:val="28"/>
        </w:rPr>
        <w:t>Кесте</w:t>
      </w:r>
      <w:r w:rsidR="00636BD7">
        <w:rPr>
          <w:rFonts w:ascii="Times New Roman" w:hAnsi="Times New Roman" w:cs="Times New Roman"/>
          <w:sz w:val="28"/>
          <w:szCs w:val="28"/>
        </w:rPr>
        <w:t xml:space="preserve"> </w:t>
      </w:r>
      <w:r w:rsidRPr="002C1FF5">
        <w:rPr>
          <w:rFonts w:ascii="Times New Roman" w:hAnsi="Times New Roman" w:cs="Times New Roman"/>
          <w:sz w:val="28"/>
          <w:szCs w:val="28"/>
        </w:rPr>
        <w:t>1 -</w:t>
      </w:r>
      <w:r w:rsidR="00636BD7">
        <w:rPr>
          <w:rFonts w:ascii="Times New Roman" w:hAnsi="Times New Roman" w:cs="Times New Roman"/>
          <w:sz w:val="28"/>
          <w:szCs w:val="28"/>
        </w:rPr>
        <w:t xml:space="preserve"> </w:t>
      </w:r>
      <w:r w:rsidRPr="002C1FF5">
        <w:rPr>
          <w:rFonts w:ascii="Times New Roman" w:hAnsi="Times New Roman" w:cs="Times New Roman"/>
          <w:sz w:val="28"/>
          <w:szCs w:val="28"/>
          <w:lang w:val="kk-KZ"/>
        </w:rPr>
        <w:t>Қ</w:t>
      </w:r>
      <w:r w:rsidRPr="002C1FF5">
        <w:rPr>
          <w:rFonts w:ascii="Times New Roman" w:hAnsi="Times New Roman" w:cs="Times New Roman"/>
          <w:sz w:val="28"/>
          <w:szCs w:val="28"/>
        </w:rPr>
        <w:t>ажеттілік нормалары болжамды сүзгіш материалдар</w:t>
      </w:r>
    </w:p>
    <w:p w:rsidR="002C1FF5" w:rsidRPr="002C1FF5" w:rsidRDefault="002C1FF5" w:rsidP="002C1FF5">
      <w:pPr>
        <w:pStyle w:val="a5"/>
        <w:jc w:val="both"/>
        <w:rPr>
          <w:rFonts w:ascii="Times New Roman" w:hAnsi="Times New Roman" w:cs="Times New Roman"/>
          <w:sz w:val="28"/>
          <w:szCs w:val="28"/>
        </w:rPr>
      </w:pPr>
    </w:p>
    <w:tbl>
      <w:tblPr>
        <w:tblStyle w:val="a3"/>
        <w:tblW w:w="0" w:type="auto"/>
        <w:tblInd w:w="108" w:type="dxa"/>
        <w:tblLook w:val="04A0"/>
      </w:tblPr>
      <w:tblGrid>
        <w:gridCol w:w="4677"/>
        <w:gridCol w:w="4962"/>
      </w:tblGrid>
      <w:tr w:rsidR="003C2596" w:rsidRPr="00562BA0" w:rsidTr="00636BD7">
        <w:tc>
          <w:tcPr>
            <w:tcW w:w="4677" w:type="dxa"/>
          </w:tcPr>
          <w:p w:rsidR="003C2596" w:rsidRPr="00562BA0" w:rsidRDefault="003C2596" w:rsidP="00636BD7">
            <w:pPr>
              <w:rPr>
                <w:rFonts w:ascii="Times New Roman" w:hAnsi="Times New Roman" w:cs="Times New Roman"/>
                <w:sz w:val="28"/>
                <w:szCs w:val="28"/>
                <w:lang w:val="kk-KZ"/>
              </w:rPr>
            </w:pPr>
            <w:r w:rsidRPr="00562BA0">
              <w:rPr>
                <w:rFonts w:ascii="Times New Roman" w:hAnsi="Times New Roman" w:cs="Times New Roman"/>
                <w:sz w:val="28"/>
                <w:szCs w:val="28"/>
                <w:lang w:val="kk-KZ"/>
              </w:rPr>
              <w:t>Сүзгі материал</w:t>
            </w:r>
          </w:p>
        </w:tc>
        <w:tc>
          <w:tcPr>
            <w:tcW w:w="4962" w:type="dxa"/>
          </w:tcPr>
          <w:p w:rsidR="003C2596" w:rsidRPr="00562BA0" w:rsidRDefault="00636BD7" w:rsidP="00636BD7">
            <w:pPr>
              <w:rPr>
                <w:rFonts w:ascii="Times New Roman" w:hAnsi="Times New Roman" w:cs="Times New Roman"/>
                <w:sz w:val="28"/>
                <w:szCs w:val="28"/>
                <w:lang w:val="kk-KZ"/>
              </w:rPr>
            </w:pPr>
            <w:r>
              <w:rPr>
                <w:rFonts w:ascii="Times New Roman" w:hAnsi="Times New Roman" w:cs="Times New Roman"/>
                <w:sz w:val="28"/>
                <w:szCs w:val="28"/>
                <w:lang w:val="kk-KZ"/>
              </w:rPr>
              <w:t>Саны (сүт 100 т)</w:t>
            </w:r>
            <w:r w:rsidR="003C2596" w:rsidRPr="00562BA0">
              <w:rPr>
                <w:rFonts w:ascii="Times New Roman" w:hAnsi="Times New Roman" w:cs="Times New Roman"/>
                <w:sz w:val="28"/>
                <w:szCs w:val="28"/>
                <w:lang w:val="kk-KZ"/>
              </w:rPr>
              <w:t>, м</w:t>
            </w:r>
          </w:p>
        </w:tc>
      </w:tr>
      <w:tr w:rsidR="003C2596" w:rsidRPr="00562BA0" w:rsidTr="00636BD7">
        <w:tc>
          <w:tcPr>
            <w:tcW w:w="4677" w:type="dxa"/>
          </w:tcPr>
          <w:p w:rsidR="003C2596" w:rsidRPr="00562BA0" w:rsidRDefault="003C2596" w:rsidP="00636BD7">
            <w:pPr>
              <w:rPr>
                <w:rFonts w:ascii="Times New Roman" w:hAnsi="Times New Roman" w:cs="Times New Roman"/>
                <w:sz w:val="28"/>
                <w:szCs w:val="28"/>
                <w:lang w:val="kk-KZ"/>
              </w:rPr>
            </w:pPr>
            <w:r w:rsidRPr="00562BA0">
              <w:rPr>
                <w:rFonts w:ascii="Times New Roman" w:hAnsi="Times New Roman" w:cs="Times New Roman"/>
                <w:sz w:val="28"/>
                <w:szCs w:val="28"/>
                <w:lang w:val="kk-KZ"/>
              </w:rPr>
              <w:t>Мақта сүзгілер</w:t>
            </w:r>
          </w:p>
        </w:tc>
        <w:tc>
          <w:tcPr>
            <w:tcW w:w="4962" w:type="dxa"/>
          </w:tcPr>
          <w:p w:rsidR="003C2596" w:rsidRPr="00562BA0" w:rsidRDefault="003C2596" w:rsidP="00636BD7">
            <w:pPr>
              <w:rPr>
                <w:rFonts w:ascii="Times New Roman" w:hAnsi="Times New Roman" w:cs="Times New Roman"/>
                <w:sz w:val="28"/>
                <w:szCs w:val="28"/>
                <w:lang w:val="kk-KZ"/>
              </w:rPr>
            </w:pPr>
            <w:r w:rsidRPr="00562BA0">
              <w:rPr>
                <w:rFonts w:ascii="Times New Roman" w:hAnsi="Times New Roman" w:cs="Times New Roman"/>
                <w:sz w:val="28"/>
                <w:szCs w:val="28"/>
                <w:lang w:val="kk-KZ"/>
              </w:rPr>
              <w:t>16</w:t>
            </w:r>
          </w:p>
        </w:tc>
      </w:tr>
      <w:tr w:rsidR="00636BD7" w:rsidRPr="00562BA0" w:rsidTr="00636BD7">
        <w:tc>
          <w:tcPr>
            <w:tcW w:w="4677" w:type="dxa"/>
          </w:tcPr>
          <w:p w:rsidR="00636BD7" w:rsidRPr="00562BA0" w:rsidRDefault="00636BD7" w:rsidP="00636BD7">
            <w:pPr>
              <w:rPr>
                <w:rFonts w:ascii="Times New Roman" w:hAnsi="Times New Roman" w:cs="Times New Roman"/>
                <w:sz w:val="28"/>
                <w:szCs w:val="28"/>
                <w:lang w:val="kk-KZ"/>
              </w:rPr>
            </w:pPr>
            <w:r w:rsidRPr="00562BA0">
              <w:rPr>
                <w:rFonts w:ascii="Times New Roman" w:hAnsi="Times New Roman" w:cs="Times New Roman"/>
                <w:sz w:val="28"/>
                <w:szCs w:val="28"/>
                <w:lang w:val="kk-KZ"/>
              </w:rPr>
              <w:t>Дәке</w:t>
            </w:r>
          </w:p>
        </w:tc>
        <w:tc>
          <w:tcPr>
            <w:tcW w:w="4962" w:type="dxa"/>
          </w:tcPr>
          <w:p w:rsidR="00636BD7" w:rsidRPr="00562BA0" w:rsidRDefault="00636BD7" w:rsidP="00636BD7">
            <w:pPr>
              <w:rPr>
                <w:rFonts w:ascii="Times New Roman" w:hAnsi="Times New Roman" w:cs="Times New Roman"/>
                <w:sz w:val="28"/>
                <w:szCs w:val="28"/>
                <w:lang w:val="kk-KZ"/>
              </w:rPr>
            </w:pPr>
            <w:r w:rsidRPr="00562BA0">
              <w:rPr>
                <w:rFonts w:ascii="Times New Roman" w:hAnsi="Times New Roman" w:cs="Times New Roman"/>
                <w:sz w:val="28"/>
                <w:szCs w:val="28"/>
                <w:lang w:val="kk-KZ"/>
              </w:rPr>
              <w:t>130</w:t>
            </w:r>
          </w:p>
          <w:p w:rsidR="00636BD7" w:rsidRPr="00562BA0" w:rsidRDefault="00636BD7" w:rsidP="00636BD7">
            <w:pPr>
              <w:rPr>
                <w:rFonts w:ascii="Times New Roman" w:hAnsi="Times New Roman" w:cs="Times New Roman"/>
                <w:sz w:val="28"/>
                <w:szCs w:val="28"/>
                <w:lang w:val="kk-KZ"/>
              </w:rPr>
            </w:pPr>
          </w:p>
        </w:tc>
      </w:tr>
      <w:tr w:rsidR="00636BD7" w:rsidRPr="00562BA0" w:rsidTr="00636BD7">
        <w:tc>
          <w:tcPr>
            <w:tcW w:w="4677" w:type="dxa"/>
          </w:tcPr>
          <w:p w:rsidR="00636BD7" w:rsidRPr="00562BA0" w:rsidRDefault="00636BD7" w:rsidP="00636BD7">
            <w:pPr>
              <w:rPr>
                <w:rFonts w:ascii="Times New Roman" w:hAnsi="Times New Roman" w:cs="Times New Roman"/>
                <w:sz w:val="28"/>
                <w:szCs w:val="28"/>
                <w:lang w:val="kk-KZ"/>
              </w:rPr>
            </w:pPr>
            <w:r w:rsidRPr="00562BA0">
              <w:rPr>
                <w:rFonts w:ascii="Times New Roman" w:hAnsi="Times New Roman" w:cs="Times New Roman"/>
                <w:sz w:val="28"/>
                <w:szCs w:val="28"/>
                <w:lang w:val="kk-KZ"/>
              </w:rPr>
              <w:t>Вафли мата өнер 4580</w:t>
            </w:r>
          </w:p>
        </w:tc>
        <w:tc>
          <w:tcPr>
            <w:tcW w:w="4962" w:type="dxa"/>
          </w:tcPr>
          <w:p w:rsidR="00636BD7" w:rsidRPr="00562BA0" w:rsidRDefault="00636BD7" w:rsidP="00636BD7">
            <w:pPr>
              <w:rPr>
                <w:rFonts w:ascii="Times New Roman" w:hAnsi="Times New Roman" w:cs="Times New Roman"/>
                <w:sz w:val="28"/>
                <w:szCs w:val="28"/>
                <w:lang w:val="kk-KZ"/>
              </w:rPr>
            </w:pPr>
            <w:r w:rsidRPr="00562BA0">
              <w:rPr>
                <w:rFonts w:ascii="Times New Roman" w:hAnsi="Times New Roman" w:cs="Times New Roman"/>
                <w:sz w:val="28"/>
                <w:szCs w:val="28"/>
                <w:lang w:val="kk-KZ"/>
              </w:rPr>
              <w:t>9</w:t>
            </w:r>
          </w:p>
        </w:tc>
      </w:tr>
      <w:tr w:rsidR="00636BD7" w:rsidRPr="00562BA0" w:rsidTr="00636BD7">
        <w:tc>
          <w:tcPr>
            <w:tcW w:w="4677" w:type="dxa"/>
          </w:tcPr>
          <w:p w:rsidR="00636BD7" w:rsidRPr="00562BA0" w:rsidRDefault="00636BD7" w:rsidP="00636BD7">
            <w:pPr>
              <w:rPr>
                <w:rFonts w:ascii="Times New Roman" w:hAnsi="Times New Roman" w:cs="Times New Roman"/>
                <w:sz w:val="28"/>
                <w:szCs w:val="28"/>
                <w:lang w:val="kk-KZ"/>
              </w:rPr>
            </w:pPr>
            <w:r w:rsidRPr="00562BA0">
              <w:rPr>
                <w:rFonts w:ascii="Times New Roman" w:hAnsi="Times New Roman" w:cs="Times New Roman"/>
                <w:sz w:val="28"/>
                <w:szCs w:val="28"/>
                <w:lang w:val="kk-KZ"/>
              </w:rPr>
              <w:t>Ақ фланель</w:t>
            </w:r>
          </w:p>
        </w:tc>
        <w:tc>
          <w:tcPr>
            <w:tcW w:w="4962" w:type="dxa"/>
          </w:tcPr>
          <w:p w:rsidR="00636BD7" w:rsidRPr="00562BA0" w:rsidRDefault="00636BD7" w:rsidP="00636BD7">
            <w:pPr>
              <w:rPr>
                <w:rFonts w:ascii="Times New Roman" w:hAnsi="Times New Roman" w:cs="Times New Roman"/>
                <w:sz w:val="28"/>
                <w:szCs w:val="28"/>
                <w:lang w:val="kk-KZ"/>
              </w:rPr>
            </w:pPr>
            <w:r w:rsidRPr="00562BA0">
              <w:rPr>
                <w:rFonts w:ascii="Times New Roman" w:hAnsi="Times New Roman" w:cs="Times New Roman"/>
                <w:sz w:val="28"/>
                <w:szCs w:val="28"/>
                <w:lang w:val="kk-KZ"/>
              </w:rPr>
              <w:t>9</w:t>
            </w:r>
          </w:p>
        </w:tc>
      </w:tr>
      <w:tr w:rsidR="00636BD7" w:rsidRPr="00562BA0" w:rsidTr="00636BD7">
        <w:tc>
          <w:tcPr>
            <w:tcW w:w="4677" w:type="dxa"/>
          </w:tcPr>
          <w:p w:rsidR="00636BD7" w:rsidRPr="00562BA0" w:rsidRDefault="00636BD7" w:rsidP="00636BD7">
            <w:pPr>
              <w:rPr>
                <w:rFonts w:ascii="Times New Roman" w:hAnsi="Times New Roman" w:cs="Times New Roman"/>
                <w:sz w:val="28"/>
                <w:szCs w:val="28"/>
                <w:lang w:val="kk-KZ"/>
              </w:rPr>
            </w:pPr>
            <w:r>
              <w:rPr>
                <w:rFonts w:ascii="Times New Roman" w:hAnsi="Times New Roman" w:cs="Times New Roman"/>
                <w:sz w:val="28"/>
                <w:szCs w:val="28"/>
                <w:lang w:val="kk-KZ"/>
              </w:rPr>
              <w:t>Лавсан</w:t>
            </w:r>
            <w:r w:rsidRPr="00562BA0">
              <w:rPr>
                <w:rFonts w:ascii="Times New Roman" w:hAnsi="Times New Roman" w:cs="Times New Roman"/>
                <w:sz w:val="28"/>
                <w:szCs w:val="28"/>
                <w:lang w:val="kk-KZ"/>
              </w:rPr>
              <w:t xml:space="preserve"> мата</w:t>
            </w:r>
          </w:p>
        </w:tc>
        <w:tc>
          <w:tcPr>
            <w:tcW w:w="4962" w:type="dxa"/>
          </w:tcPr>
          <w:p w:rsidR="00636BD7" w:rsidRPr="00562BA0" w:rsidRDefault="00636BD7" w:rsidP="00636BD7">
            <w:pPr>
              <w:rPr>
                <w:rFonts w:ascii="Times New Roman" w:hAnsi="Times New Roman" w:cs="Times New Roman"/>
                <w:sz w:val="28"/>
                <w:szCs w:val="28"/>
                <w:lang w:val="kk-KZ"/>
              </w:rPr>
            </w:pPr>
            <w:r w:rsidRPr="00562BA0">
              <w:rPr>
                <w:rFonts w:ascii="Times New Roman" w:hAnsi="Times New Roman" w:cs="Times New Roman"/>
                <w:sz w:val="28"/>
                <w:szCs w:val="28"/>
                <w:lang w:val="kk-KZ"/>
              </w:rPr>
              <w:t>2,5</w:t>
            </w:r>
          </w:p>
          <w:p w:rsidR="00636BD7" w:rsidRPr="00562BA0" w:rsidRDefault="00636BD7" w:rsidP="00636BD7">
            <w:pPr>
              <w:rPr>
                <w:rFonts w:ascii="Times New Roman" w:hAnsi="Times New Roman" w:cs="Times New Roman"/>
                <w:sz w:val="28"/>
                <w:szCs w:val="28"/>
                <w:lang w:val="kk-KZ"/>
              </w:rPr>
            </w:pPr>
          </w:p>
        </w:tc>
      </w:tr>
    </w:tbl>
    <w:p w:rsidR="003C2596" w:rsidRPr="003C2596" w:rsidRDefault="003C2596">
      <w:pPr>
        <w:suppressAutoHyphens/>
        <w:spacing w:after="0" w:line="240" w:lineRule="auto"/>
        <w:jc w:val="both"/>
        <w:rPr>
          <w:rFonts w:ascii="Times New Roman" w:eastAsia="Times New Roman" w:hAnsi="Times New Roman" w:cs="Times New Roman"/>
          <w:sz w:val="28"/>
          <w:lang w:val="kk-KZ"/>
        </w:rPr>
      </w:pPr>
    </w:p>
    <w:p w:rsidR="00886D64" w:rsidRPr="00691B96" w:rsidRDefault="00F16836" w:rsidP="002C1FF5">
      <w:pPr>
        <w:suppressAutoHyphens/>
        <w:spacing w:after="0" w:line="240" w:lineRule="auto"/>
        <w:ind w:firstLine="708"/>
        <w:jc w:val="both"/>
        <w:rPr>
          <w:rFonts w:ascii="Times New Roman" w:eastAsia="Times New Roman" w:hAnsi="Times New Roman" w:cs="Times New Roman"/>
          <w:sz w:val="28"/>
          <w:lang w:val="kk-KZ"/>
        </w:rPr>
      </w:pPr>
      <w:r w:rsidRPr="003C2596">
        <w:rPr>
          <w:rFonts w:ascii="Times New Roman" w:eastAsia="Times New Roman" w:hAnsi="Times New Roman" w:cs="Times New Roman"/>
          <w:sz w:val="28"/>
          <w:lang w:val="kk-KZ"/>
        </w:rPr>
        <w:t xml:space="preserve">Сүзуден кейін, сүт сүзгілер мақта және 0,5%, жылы ұнтақ немесе жуғыш зат ерітіндісінде жуып, су ағыны астында жуып немесе 12-15 минут қайнатылады және кептіріледі. </w:t>
      </w:r>
      <w:r w:rsidRPr="008A04A9">
        <w:rPr>
          <w:rFonts w:ascii="Times New Roman" w:eastAsia="Times New Roman" w:hAnsi="Times New Roman" w:cs="Times New Roman"/>
          <w:sz w:val="28"/>
          <w:lang w:val="kk-KZ"/>
        </w:rPr>
        <w:t>Жуғыш зат ұнтақ ерітіндісінде жуғаннан кейін дәрігерлік матаның сүзгілер бір пайызы натрий гипохлоритін немесе белсенді хлордың 0.25-0.5% құрамында ағартқышын қолдану, сумен шаюды  және кептірілген ерітіндіде 20 минуттай өтеді. 10 күн, вафли және фланель мерзімі дәке сүзгі өмір - 45 немесе 180 күн. Сүт өнеркәсіп өндірісінде механикалық емдеуді (сүзу) талап етеді. Осы мақсат үшін, арнайы құры</w:t>
      </w:r>
      <w:r w:rsidR="00636BD7">
        <w:rPr>
          <w:rFonts w:ascii="Times New Roman" w:eastAsia="Times New Roman" w:hAnsi="Times New Roman" w:cs="Times New Roman"/>
          <w:sz w:val="28"/>
          <w:lang w:val="kk-KZ"/>
        </w:rPr>
        <w:t>лғылар өнеркәсібі шығарады (</w:t>
      </w:r>
      <w:r w:rsidRPr="00691B96">
        <w:rPr>
          <w:rFonts w:ascii="Times New Roman" w:eastAsia="Times New Roman" w:hAnsi="Times New Roman" w:cs="Times New Roman"/>
          <w:sz w:val="28"/>
          <w:lang w:val="kk-KZ"/>
        </w:rPr>
        <w:t>OM-1, OM-1А және т.б.). Барабан әзірлеген тепкіш күш, бөлінген және сүт құрамындағы қатты тазартылған болатын. Тазалағышқа босатылғаннан соң сүт құйылады  ауыр материалдарды сақтауға  көмектеседі.</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Орталық тазартқышты пайдалану ғана емес ластанудан, сондай-ақ шырыш, фибрин ұйыған, эпителиоциттердің және қан жасушаларының, сондай-ақ көптеген сүтке қажеттілерін пайдалануға болады. Өндірілген қоспалардың саны тазалағыш арқылы өтеді сүт салмағы шамамен 0,06% құрайды.</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Қазіргі уақытта патогенді бактериялардан толық таза сүт жоқ, жылу ем беретін бактериялық тазалау сүт бойынша зерттеулер жүргізді.</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lastRenderedPageBreak/>
        <w:t>Сүт тазартқыш арқылы жұмыс 2 сағат ағартқышты су өткізіп болған соң, оны тоқтатып, содан кейін арнайы орында жағылады тұнбалары алынады. Жылы сумен алдымен оны жуып, содан кейін жуғыш зат ұнтақ (A, B, C 0,5% ерітіндісінде ) немесе 0,5% тұзды (40-450S) кальцийленген сода және ерігіш заттармен және қайтадан ыстық сумен жуу керек.</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Аптасына бір рет автоматтың барлық бөліктерін хлор препараттарын бірімен немесе ерітіндісімен өңделеді. Химиялық қалдықтардың арқылы таза ақ матамен жабылған және кетір отыра жуады. Жұмыстың оны айналдырудан бұрын сүт тазартқыш құралын жинаңыз. Тұрақты тазалау мен зарарсыздандырудың қолданылуы мүмкін.</w:t>
      </w:r>
    </w:p>
    <w:p w:rsidR="00636BD7"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Сол сүтті сүзу пайдаланылатын санитарлық емдеу және оларды пайданау тәсілдері көп.</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Осы құрылғыларда санитарлық тазалық болмаған жағдайда шаңсорғыш сүзгілер мен тазартулар үшін барабанның ішкі жағында орналасқан микрофлораға әрбір 2 сағаттан кейін сүт құюға болады.</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Өнеркәсіп үздіксіз өзін-өзі тазалау барабаны бар тазалағыштың шығаруды игерді. Ол разряд саңылау арқылы үздіксіз барабан қуысынан тұнба шығарылады және буферлік сұйықтық үшін жылжымалы клапан аппарат бар. Шаңсорғыштың санитарлық барлық сүт сауу тазалау кейін жүзеге асырылуға тиіс.</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Сүт тазалау-сепараторлары сүт тазалаудың ең тиімді жолы. Олар сүт плазмалық қоспалардың бөлшектердің тығыздығы арасындағы айырма үшін жасалған тепкіш тазалау түрі. Сүт плазма барабан қабырғаға керексіз және шырыш түрінде шыққан кейбір бөліктерін алып тастайды.</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Сүт суспензия пакетін жиектері мен қақпағы пластиналар арасындағы кеңістіктерін тазалау тиіс себебі сүт орталық түтік арқылы ағады. Содан кейін сүт кеңістікке кіреді және жоғарғы шеттері пластиналар арасындағы алшақтықты және барабан қақпақтағы тесік арқылы жоғары және шығып көтеріледі. Тазарту процесі кеңістікте басталады және кеңістіктердерде аяқталады.</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Бұл жағдайда салдарынан механикалық ластану тұндыру неғұрлым тиімді бөлшектердің жылдамдығы арттыру, өйткені дәстүр бойынша, сүтті технологиялық тазалау, 35-450с жүзеге асады.</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Сүтті тазалау олардың физикалық қасиеттері айырмашылықтарына байланысты елеулі бөлігі микроорганизмдер жойылады. Бактерияларды</w:t>
      </w:r>
      <w:r w:rsidR="00636BD7">
        <w:rPr>
          <w:rFonts w:ascii="Times New Roman" w:eastAsia="Times New Roman" w:hAnsi="Times New Roman" w:cs="Times New Roman"/>
          <w:sz w:val="28"/>
          <w:lang w:val="kk-KZ"/>
        </w:rPr>
        <w:t xml:space="preserve"> </w:t>
      </w:r>
      <w:r w:rsidRPr="00691B96">
        <w:rPr>
          <w:rFonts w:ascii="Times New Roman" w:eastAsia="Times New Roman" w:hAnsi="Times New Roman" w:cs="Times New Roman"/>
          <w:sz w:val="28"/>
          <w:lang w:val="kk-KZ"/>
        </w:rPr>
        <w:t>пайдаланылатын микробты жасушалардың жою үшін оған микроорганизмдердің іріктеу тиім</w:t>
      </w:r>
      <w:r w:rsidR="00636BD7">
        <w:rPr>
          <w:rFonts w:ascii="Times New Roman" w:eastAsia="Times New Roman" w:hAnsi="Times New Roman" w:cs="Times New Roman"/>
          <w:sz w:val="28"/>
          <w:lang w:val="kk-KZ"/>
        </w:rPr>
        <w:t xml:space="preserve">ділігі 98% -ға дейін жетеді. </w:t>
      </w:r>
    </w:p>
    <w:p w:rsidR="00636BD7" w:rsidRDefault="00636BD7" w:rsidP="00636BD7">
      <w:pPr>
        <w:suppressAutoHyphens/>
        <w:spacing w:after="0" w:line="240" w:lineRule="auto"/>
        <w:ind w:firstLine="708"/>
        <w:jc w:val="both"/>
        <w:rPr>
          <w:rFonts w:ascii="Times New Roman" w:eastAsia="Times New Roman" w:hAnsi="Times New Roman" w:cs="Times New Roman"/>
          <w:b/>
          <w:sz w:val="28"/>
          <w:lang w:val="kk-KZ"/>
        </w:rPr>
      </w:pPr>
    </w:p>
    <w:p w:rsidR="00886D64" w:rsidRPr="00691B96" w:rsidRDefault="00F16836" w:rsidP="00636BD7">
      <w:pPr>
        <w:suppressAutoHyphens/>
        <w:spacing w:after="0" w:line="240" w:lineRule="auto"/>
        <w:ind w:firstLine="708"/>
        <w:jc w:val="both"/>
        <w:rPr>
          <w:rFonts w:ascii="Times New Roman" w:eastAsia="Times New Roman" w:hAnsi="Times New Roman" w:cs="Times New Roman"/>
          <w:b/>
          <w:sz w:val="28"/>
          <w:lang w:val="kk-KZ"/>
        </w:rPr>
      </w:pPr>
      <w:r w:rsidRPr="00691B96">
        <w:rPr>
          <w:rFonts w:ascii="Times New Roman" w:eastAsia="Times New Roman" w:hAnsi="Times New Roman" w:cs="Times New Roman"/>
          <w:b/>
          <w:sz w:val="28"/>
          <w:lang w:val="kk-KZ"/>
        </w:rPr>
        <w:t>Бақылау сұрақтары:</w:t>
      </w:r>
    </w:p>
    <w:p w:rsidR="00886D64" w:rsidRPr="00691B96" w:rsidRDefault="00F16836" w:rsidP="00636BD7">
      <w:pPr>
        <w:suppressAutoHyphens/>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1. Сүтті сауу кезінде қандай қоспалар болады?</w:t>
      </w:r>
    </w:p>
    <w:p w:rsidR="00886D64" w:rsidRPr="00691B96" w:rsidRDefault="00F16836" w:rsidP="00636BD7">
      <w:pPr>
        <w:suppressAutoHyphens/>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2. Қолмен қандай сүзгі пайдаланылады?</w:t>
      </w:r>
    </w:p>
    <w:p w:rsidR="00886D64" w:rsidRDefault="00F16836" w:rsidP="00636BD7">
      <w:pPr>
        <w:suppressAutoHyphens/>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3. Сүтті тазалау аппартарын атаңыз?</w:t>
      </w:r>
    </w:p>
    <w:p w:rsidR="005313FA" w:rsidRDefault="005313FA" w:rsidP="00636BD7">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Қандай сүзу қондырғыларын білесіз?</w:t>
      </w:r>
    </w:p>
    <w:p w:rsidR="00886D64" w:rsidRPr="00691B96" w:rsidRDefault="005313FA" w:rsidP="005313FA">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Сүтті қалай тазартады?</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b/>
          <w:sz w:val="28"/>
          <w:lang w:val="kk-KZ"/>
        </w:rPr>
      </w:pPr>
      <w:r w:rsidRPr="00691B96">
        <w:rPr>
          <w:rFonts w:ascii="Times New Roman" w:eastAsia="Times New Roman" w:hAnsi="Times New Roman" w:cs="Times New Roman"/>
          <w:b/>
          <w:sz w:val="28"/>
          <w:lang w:val="kk-KZ"/>
        </w:rPr>
        <w:lastRenderedPageBreak/>
        <w:t>1.3 Шикі сүтті тасмалдаудың оңтайлы жолдары</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b/>
          <w:sz w:val="28"/>
          <w:lang w:val="kk-KZ"/>
        </w:rPr>
        <w:t>Сабақтың  мақсаты</w:t>
      </w:r>
      <w:r w:rsidRPr="00691B96">
        <w:rPr>
          <w:rFonts w:ascii="Times New Roman" w:eastAsia="Times New Roman" w:hAnsi="Times New Roman" w:cs="Times New Roman"/>
          <w:sz w:val="28"/>
          <w:lang w:val="kk-KZ"/>
        </w:rPr>
        <w:t>: Шикі сүттерді көлікпен жеткізу түрлерімен таныстыру және сапасын жоғарлату жолдарын көрсету.</w:t>
      </w:r>
    </w:p>
    <w:p w:rsidR="00636BD7"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b/>
          <w:sz w:val="28"/>
          <w:lang w:val="kk-KZ"/>
        </w:rPr>
        <w:t>Сабақтың мазмұны</w:t>
      </w:r>
      <w:r w:rsidRPr="00691B96">
        <w:rPr>
          <w:rFonts w:ascii="Times New Roman" w:eastAsia="Times New Roman" w:hAnsi="Times New Roman" w:cs="Times New Roman"/>
          <w:sz w:val="28"/>
          <w:lang w:val="kk-KZ"/>
        </w:rPr>
        <w:t xml:space="preserve">: </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Сүт сапасына байланысты - жан-жақты сарапталынған, талданған сұрақтар өте көп, бұл мәселеге философиялық өзгерістер болуы, осы мәселе бойынша қолданыстағы пікір өзгерістер енгізуді талап етеді. Сүт сапасы бүгін - бұл стандартты көрсеткіш талаптарына сәйкес келіспеушіліктердің тууы болып табылады. Бұл себебін алдын алу және нормадан ауытқуларды ықтимал жою жолдарын анықтау жөніндегі іс-шаралар айқын жүйесі бар.</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Сүт сапасы кешенді химиялық, физикалық, санитарлық-гигиеналық, биологиялық және технологиялық қасиеттері сипатталады. Сүт сапасына қарай, сырттан оған кіретін және бөтен заттар оған болуын өз құрамында қасиеттері тағамдық құндылығы мен сіңімділігін түсіндірілуі тиіс.</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Сүтті өңдеу барысында бірден өзі жақсаруы мүмкін емес екенін ескере отырып, сондай-ақ ең үздік жағдайда ғана ол  тұрақтанады сүт сапасына байланысты кез-келген сызба сүт өндіру және қайта өңдеу процесін қайта бастау керек.</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Сүт түрлі компоненттердің күйін қамтиды биохимиялық факторлардың белгілі бір процестерді өңдеу және сүт үшін жарамды маңызды әсері органолептикалық қасиеттері мен жарамдылық мерзімі әсер етуі мүмкін. Сол сияқты, сүт  кез келген кір, қоспалар және вариация өнім сапасын проблемалар тудыруы мүмкін.</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Гигиеналық сүт сапасы сипаттамалары әдетте сүт осы бактериялардың саны мен түріне байланысты анықталады. Сүт бүлінгенде бактерияларды әкелуі мүмкін, ал кез-келген ауру тудыратын бактериялар және уытты заттар болмауы керек.</w:t>
      </w:r>
    </w:p>
    <w:p w:rsidR="00886D64" w:rsidRPr="00691B96" w:rsidRDefault="00636BD7" w:rsidP="00636BD7">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Қышқыл редуктазалық тесттің</w:t>
      </w:r>
      <w:r w:rsidR="00F16836" w:rsidRPr="00691B96">
        <w:rPr>
          <w:rFonts w:ascii="Times New Roman" w:eastAsia="Times New Roman" w:hAnsi="Times New Roman" w:cs="Times New Roman"/>
          <w:sz w:val="28"/>
          <w:lang w:val="kk-KZ"/>
        </w:rPr>
        <w:t>, алкоголь тест (сүт жылу тұрақтылығы), соматикалық жасуша санау мыңнан 1 см 3 бір сияқты тесттер, қауіпсіздігін, сүт сапасын, оны одан әрі қайта өңдеу шарттарын айқындау анықтау үшін пайдаланылады.</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Мұндай майдың, ақуыздың, сүтке қатты денелердің лактоза ретінде оның компоненттерін анықталады сүт сапасының құрамына кіреді. Жоғары ақуыз және майлылығы, тағамдық сүт және оның қайта өңдеу тиімділігін арттырады.</w:t>
      </w:r>
    </w:p>
    <w:p w:rsidR="00886D64" w:rsidRPr="00691B96" w:rsidRDefault="00F16836" w:rsidP="00636BD7">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 xml:space="preserve">Сүт микроорганизмдердің өсуі үшін тамаша орта болып табылады, Сондықтан сүт сапасының микробиологиялық көрсеткіштерін жылдам нашарлауы конверсиялық процесін бастау үшін барлық сауу сәтінен бастап пайда болады және жоғары сапалы сүт өнімдерін өндіру үшін арналған сүт, өндіру, тасымалдау, сақтау, қайта өңдеу және маркетинг барлық кезеңдерінде мұқият өңдеуді қажет етеді. Шикі сүт өндіру үшін қауіпті факторлардың бірі жануарлар денсаулығын, сауу жабдықтарды оның мазмұны, жем, су сапасын, жағдайын және техникалық қызмет көрсету, шикі сүт қызметкерлері, сауу процесін, рефрижераторлық контейнерлерде сақтау, жинау және тасымалдау </w:t>
      </w:r>
      <w:r w:rsidRPr="00691B96">
        <w:rPr>
          <w:rFonts w:ascii="Times New Roman" w:eastAsia="Times New Roman" w:hAnsi="Times New Roman" w:cs="Times New Roman"/>
          <w:sz w:val="28"/>
          <w:lang w:val="kk-KZ"/>
        </w:rPr>
        <w:lastRenderedPageBreak/>
        <w:t xml:space="preserve">санитарлық-гигиеналық, экологиялық қоршаған орта әсеріне тікелей байланысты. </w:t>
      </w:r>
    </w:p>
    <w:p w:rsidR="00886D64" w:rsidRPr="00691B96" w:rsidRDefault="00F16836" w:rsidP="00B81E6D">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Әрбір машинаға берілген санитарлық</w:t>
      </w:r>
      <w:r w:rsidR="00B81E6D">
        <w:rPr>
          <w:rFonts w:ascii="Times New Roman" w:eastAsia="Times New Roman" w:hAnsi="Times New Roman" w:cs="Times New Roman"/>
          <w:sz w:val="28"/>
          <w:lang w:val="kk-KZ"/>
        </w:rPr>
        <w:t xml:space="preserve"> </w:t>
      </w:r>
      <w:r w:rsidRPr="00691B96">
        <w:rPr>
          <w:rFonts w:ascii="Times New Roman" w:eastAsia="Times New Roman" w:hAnsi="Times New Roman" w:cs="Times New Roman"/>
          <w:sz w:val="28"/>
          <w:lang w:val="kk-KZ"/>
        </w:rPr>
        <w:t>паспорт кем дегенде 6 ай мерзімге арналған аумақтық орталықтар бар жерлерде өңдеу зауытына сүт тасымалдау арнайы сүт тасымалдаушыларға тасымалдауға рұқсат етіледі. Тасымалдау кезінде сүт температурасын ұстап тұру үшін, ол салқындату блогы (тоңазытқыш) бар оқшауланған контейнерді немесе цистерна болуы тиіс. Басқа сұйық өнімдерді немесе заттар үшін сүт танкерлерді жиі пайдаланбаңыз. Герметизациялау басқаратын бұрын сүтпен тасымалдау қауіптілігі жоғары екенін ескерген жөн.</w:t>
      </w:r>
    </w:p>
    <w:p w:rsidR="00886D64" w:rsidRPr="00691B96" w:rsidRDefault="00F16836" w:rsidP="004657F6">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Драйвер-экспедитор медициналық сараптама және гигиена білімі туралы ноталарымен жеке медициналық кітапшасы болуы тиіс.</w:t>
      </w:r>
    </w:p>
    <w:p w:rsidR="00886D64" w:rsidRPr="00691B96" w:rsidRDefault="00F16836" w:rsidP="004657F6">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 xml:space="preserve">Ол сүт мекемелерде жүзеге асырылуға тиіс. Тазартылған туралы мәлімет құжатта көрсетілуі тиіс. </w:t>
      </w:r>
    </w:p>
    <w:p w:rsidR="00886D64" w:rsidRPr="00691B96" w:rsidRDefault="00F16836" w:rsidP="004657F6">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 xml:space="preserve">Маңыздысы жолда жұмсалған сүт және сүт уақыттары тауарлардағы-сүт фермасы кәсіпорын жеткізу қадағалау радиусы болуы тиіс. </w:t>
      </w:r>
    </w:p>
    <w:p w:rsidR="00C24C2A" w:rsidRDefault="00C24C2A" w:rsidP="004657F6">
      <w:pPr>
        <w:suppressAutoHyphens/>
        <w:spacing w:after="0" w:line="240" w:lineRule="auto"/>
        <w:ind w:firstLine="708"/>
        <w:jc w:val="both"/>
        <w:rPr>
          <w:rFonts w:ascii="Times New Roman" w:eastAsia="Times New Roman" w:hAnsi="Times New Roman" w:cs="Times New Roman"/>
          <w:b/>
          <w:sz w:val="28"/>
          <w:lang w:val="kk-KZ"/>
        </w:rPr>
      </w:pPr>
    </w:p>
    <w:p w:rsidR="00886D64" w:rsidRPr="00691B96" w:rsidRDefault="00F16836" w:rsidP="004657F6">
      <w:pPr>
        <w:suppressAutoHyphens/>
        <w:spacing w:after="0" w:line="240" w:lineRule="auto"/>
        <w:ind w:firstLine="708"/>
        <w:jc w:val="both"/>
        <w:rPr>
          <w:rFonts w:ascii="Times New Roman" w:eastAsia="Times New Roman" w:hAnsi="Times New Roman" w:cs="Times New Roman"/>
          <w:b/>
          <w:sz w:val="28"/>
          <w:lang w:val="kk-KZ"/>
        </w:rPr>
      </w:pPr>
      <w:r w:rsidRPr="00691B96">
        <w:rPr>
          <w:rFonts w:ascii="Times New Roman" w:eastAsia="Times New Roman" w:hAnsi="Times New Roman" w:cs="Times New Roman"/>
          <w:b/>
          <w:sz w:val="28"/>
          <w:lang w:val="kk-KZ"/>
        </w:rPr>
        <w:t>Бақылау сұрақтары:</w:t>
      </w:r>
    </w:p>
    <w:p w:rsidR="00886D64" w:rsidRPr="00691B96" w:rsidRDefault="00F16836" w:rsidP="004657F6">
      <w:pPr>
        <w:suppressAutoHyphens/>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1. Сүт сапасы қалай анықталады?</w:t>
      </w:r>
    </w:p>
    <w:p w:rsidR="00886D64" w:rsidRPr="00691B96" w:rsidRDefault="00F16836" w:rsidP="004657F6">
      <w:pPr>
        <w:suppressAutoHyphens/>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2. Сүттің композициялық сапасы қалай анықталады?</w:t>
      </w:r>
    </w:p>
    <w:p w:rsidR="00886D64" w:rsidRDefault="00F16836" w:rsidP="004657F6">
      <w:pPr>
        <w:suppressAutoHyphens/>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3. Санитарлық сүт тасымалдаушылар қалай өңделеді?</w:t>
      </w:r>
    </w:p>
    <w:p w:rsidR="005313FA" w:rsidRDefault="005313FA" w:rsidP="004657F6">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Сүтті тасмалдау?</w:t>
      </w:r>
    </w:p>
    <w:p w:rsidR="005313FA" w:rsidRPr="00691B96" w:rsidRDefault="005313FA" w:rsidP="004657F6">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Шикі сүт ө</w:t>
      </w:r>
      <w:r w:rsidR="002F1A5F">
        <w:rPr>
          <w:rFonts w:ascii="Times New Roman" w:eastAsia="Times New Roman" w:hAnsi="Times New Roman" w:cs="Times New Roman"/>
          <w:sz w:val="28"/>
          <w:lang w:val="kk-KZ"/>
        </w:rPr>
        <w:t>ндіру талаптары?</w:t>
      </w:r>
    </w:p>
    <w:p w:rsidR="004657F6" w:rsidRDefault="004657F6">
      <w:pPr>
        <w:suppressAutoHyphens/>
        <w:spacing w:after="0" w:line="240" w:lineRule="auto"/>
        <w:jc w:val="both"/>
        <w:rPr>
          <w:rFonts w:ascii="Times New Roman" w:eastAsia="Times New Roman" w:hAnsi="Times New Roman" w:cs="Times New Roman"/>
          <w:b/>
          <w:sz w:val="28"/>
          <w:lang w:val="kk-KZ"/>
        </w:rPr>
      </w:pPr>
    </w:p>
    <w:p w:rsidR="00886D64" w:rsidRPr="00691B96" w:rsidRDefault="00F16836" w:rsidP="004657F6">
      <w:pPr>
        <w:suppressAutoHyphens/>
        <w:spacing w:after="0" w:line="240" w:lineRule="auto"/>
        <w:ind w:firstLine="708"/>
        <w:jc w:val="both"/>
        <w:rPr>
          <w:rFonts w:ascii="Times New Roman" w:eastAsia="Times New Roman" w:hAnsi="Times New Roman" w:cs="Times New Roman"/>
          <w:b/>
          <w:sz w:val="28"/>
          <w:lang w:val="kk-KZ"/>
        </w:rPr>
      </w:pPr>
      <w:r w:rsidRPr="00691B96">
        <w:rPr>
          <w:rFonts w:ascii="Times New Roman" w:eastAsia="Times New Roman" w:hAnsi="Times New Roman" w:cs="Times New Roman"/>
          <w:b/>
          <w:sz w:val="28"/>
          <w:lang w:val="kk-KZ"/>
        </w:rPr>
        <w:t>2. Би</w:t>
      </w:r>
      <w:r w:rsidR="004657F6">
        <w:rPr>
          <w:rFonts w:ascii="Times New Roman" w:eastAsia="Times New Roman" w:hAnsi="Times New Roman" w:cs="Times New Roman"/>
          <w:b/>
          <w:sz w:val="28"/>
          <w:lang w:val="kk-KZ"/>
        </w:rPr>
        <w:t>ологиялық қауіпсіз сүт өнімдері</w:t>
      </w:r>
    </w:p>
    <w:p w:rsidR="00886D64" w:rsidRPr="00691B96" w:rsidRDefault="00F16836" w:rsidP="004657F6">
      <w:pPr>
        <w:suppressAutoHyphens/>
        <w:spacing w:after="0" w:line="240" w:lineRule="auto"/>
        <w:ind w:firstLine="708"/>
        <w:jc w:val="both"/>
        <w:rPr>
          <w:rFonts w:ascii="Times New Roman" w:eastAsia="Times New Roman" w:hAnsi="Times New Roman" w:cs="Times New Roman"/>
          <w:b/>
          <w:sz w:val="28"/>
          <w:lang w:val="kk-KZ"/>
        </w:rPr>
      </w:pPr>
      <w:r w:rsidRPr="00691B96">
        <w:rPr>
          <w:rFonts w:ascii="Times New Roman" w:eastAsia="Times New Roman" w:hAnsi="Times New Roman" w:cs="Times New Roman"/>
          <w:b/>
          <w:sz w:val="28"/>
          <w:lang w:val="kk-KZ"/>
        </w:rPr>
        <w:t>Сабақтың мақсаты:</w:t>
      </w:r>
    </w:p>
    <w:p w:rsidR="00886D64" w:rsidRPr="00691B96" w:rsidRDefault="00F16836" w:rsidP="004657F6">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1. Сүттің биоқауіпсіздік критерийлерімен танысу.</w:t>
      </w:r>
    </w:p>
    <w:p w:rsidR="00886D64" w:rsidRPr="00691B96" w:rsidRDefault="00F16836" w:rsidP="004657F6">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2. Фермадағы биологиялық қауіпсіздік жүйесін құру.</w:t>
      </w:r>
    </w:p>
    <w:p w:rsidR="004657F6" w:rsidRDefault="00F16836" w:rsidP="004657F6">
      <w:pPr>
        <w:suppressAutoHyphens/>
        <w:spacing w:after="0" w:line="240" w:lineRule="auto"/>
        <w:ind w:firstLine="708"/>
        <w:jc w:val="both"/>
        <w:rPr>
          <w:rFonts w:ascii="Times New Roman" w:eastAsia="Times New Roman" w:hAnsi="Times New Roman" w:cs="Times New Roman"/>
          <w:b/>
          <w:sz w:val="28"/>
          <w:lang w:val="kk-KZ"/>
        </w:rPr>
      </w:pPr>
      <w:r w:rsidRPr="00691B96">
        <w:rPr>
          <w:rFonts w:ascii="Times New Roman" w:eastAsia="Times New Roman" w:hAnsi="Times New Roman" w:cs="Times New Roman"/>
          <w:b/>
          <w:sz w:val="28"/>
          <w:lang w:val="kk-KZ"/>
        </w:rPr>
        <w:t xml:space="preserve">Сабақтың мазмұны: </w:t>
      </w:r>
    </w:p>
    <w:p w:rsidR="00886D64" w:rsidRPr="00691B96" w:rsidRDefault="00F16836" w:rsidP="004657F6">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 xml:space="preserve">Әрбір адамның күнделікті тұтынылатын азық-түлігі, азықты жеткізушілер үшін ғана емес, барлық адамдар организміне жағымды әсерін тигізуі керек және бірінші кезекте тұтынуға қауіпсіз болуы тиіс. Осыған байланысты, сапалы және қауіпсіз сүт өнімдерін өндіру – өндірушілер мен зерттеушілердің негізгі міндеттерінің бірі. Азық-түлік өнімдерінің қауіпсіздігі мен сапасының маңызды критерийлерінің бірі микробиологиялық қауіп факторларын жатқызады. </w:t>
      </w:r>
    </w:p>
    <w:p w:rsidR="00886D64" w:rsidRPr="00691B96" w:rsidRDefault="00F16836" w:rsidP="004657F6">
      <w:pPr>
        <w:suppressAutoHyphens/>
        <w:spacing w:after="0" w:line="240" w:lineRule="auto"/>
        <w:ind w:firstLine="708"/>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 xml:space="preserve">Әрбір сүт өнімінің технологиясының бірінші кезеңі кәсіпорынға келіп түсетін шикізат пен компонент  сапасын бағалау болады. Осы тұрғыда, сүт технологиясында қолданылатын барлық компоненттердің кіріс бақылауын нығайту керек. Микроорганизмдердің өздері шикізат өңдеу кезінде активтедірілмегендіктен , метаболизм өнімдеріне қарағанда, қатты қауіпті емес екенін есте сақтау керек. </w:t>
      </w:r>
    </w:p>
    <w:p w:rsidR="004657F6" w:rsidRDefault="00F16836" w:rsidP="004657F6">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691B96">
        <w:rPr>
          <w:rFonts w:ascii="Times New Roman" w:eastAsia="Times New Roman" w:hAnsi="Times New Roman" w:cs="Times New Roman"/>
          <w:sz w:val="28"/>
          <w:lang w:val="kk-KZ"/>
        </w:rPr>
        <w:t xml:space="preserve">Технологиялық процестің микробиологиялық бақылауы және сыни бақылау нүктесінің маңызды кезеңі кәсіпорында пайдаланылатын нормаланған қоспаның пастерлеу мен салқындату қондырғыларынан немесе оның өзге де </w:t>
      </w:r>
      <w:r w:rsidRPr="00691B96">
        <w:rPr>
          <w:rFonts w:ascii="Times New Roman" w:eastAsia="Times New Roman" w:hAnsi="Times New Roman" w:cs="Times New Roman"/>
          <w:sz w:val="28"/>
          <w:lang w:val="kk-KZ"/>
        </w:rPr>
        <w:lastRenderedPageBreak/>
        <w:t xml:space="preserve">түрлерінен кейінгі термоөңдеу тиімділігін бағалау. Қазіргі уақытта айналымда төзімді патогендердің болуы гендік және құрылымдық қасиеттері өзгерген микроорганизмдердің туындаған. Бұл шұғыл азықтық патогендерге кенеттен пайда болатын ауруларға және олардың қоздырушыларының туындауына әкеледі. Шұғыл патогендерге жатады: </w:t>
      </w:r>
      <w:r w:rsidRPr="00691B96">
        <w:rPr>
          <w:rFonts w:ascii="Times New Roman" w:eastAsia="Times New Roman" w:hAnsi="Times New Roman" w:cs="Times New Roman"/>
          <w:sz w:val="28"/>
          <w:shd w:val="clear" w:color="auto" w:fill="FFFFFF"/>
          <w:lang w:val="kk-KZ"/>
        </w:rPr>
        <w:t>Salmonella</w:t>
      </w:r>
      <w:r w:rsidR="004657F6">
        <w:rPr>
          <w:rFonts w:ascii="Times New Roman" w:eastAsia="Times New Roman" w:hAnsi="Times New Roman" w:cs="Times New Roman"/>
          <w:sz w:val="28"/>
          <w:shd w:val="clear" w:color="auto" w:fill="FFFFFF"/>
          <w:lang w:val="kk-KZ"/>
        </w:rPr>
        <w:t xml:space="preserve"> </w:t>
      </w:r>
      <w:r w:rsidRPr="00691B96">
        <w:rPr>
          <w:rFonts w:ascii="Times New Roman" w:eastAsia="Times New Roman" w:hAnsi="Times New Roman" w:cs="Times New Roman"/>
          <w:sz w:val="28"/>
          <w:shd w:val="clear" w:color="auto" w:fill="FFFFFF"/>
          <w:lang w:val="kk-KZ"/>
        </w:rPr>
        <w:t>enteridis (антибиотикке төзімді формасы); Campylobacter; E. coli 0157:H7 (қышқылға төзімді және т.б.); L. monocytogenes; Criptosporidium; Enterobacter</w:t>
      </w:r>
      <w:r w:rsidR="004657F6">
        <w:rPr>
          <w:rFonts w:ascii="Times New Roman" w:eastAsia="Times New Roman" w:hAnsi="Times New Roman" w:cs="Times New Roman"/>
          <w:sz w:val="28"/>
          <w:shd w:val="clear" w:color="auto" w:fill="FFFFFF"/>
          <w:lang w:val="kk-KZ"/>
        </w:rPr>
        <w:t xml:space="preserve"> </w:t>
      </w:r>
      <w:r w:rsidRPr="00691B96">
        <w:rPr>
          <w:rFonts w:ascii="Times New Roman" w:eastAsia="Times New Roman" w:hAnsi="Times New Roman" w:cs="Times New Roman"/>
          <w:sz w:val="28"/>
          <w:shd w:val="clear" w:color="auto" w:fill="FFFFFF"/>
          <w:lang w:val="kk-KZ"/>
        </w:rPr>
        <w:t>sakazaki және т.б. Зерттеулер нәтижесінде егер бұл микроогранизмдердің саны  1г азықта 10 КТБ болса, олар қауіпті болуы мүмкін деп болжайды. Сүт өнімдерінің жаңа патогенді микробтар компанентінің ішінде Listeria</w:t>
      </w:r>
      <w:r w:rsidR="004657F6">
        <w:rPr>
          <w:rFonts w:ascii="Times New Roman" w:eastAsia="Times New Roman" w:hAnsi="Times New Roman" w:cs="Times New Roman"/>
          <w:sz w:val="28"/>
          <w:shd w:val="clear" w:color="auto" w:fill="FFFFFF"/>
          <w:lang w:val="kk-KZ"/>
        </w:rPr>
        <w:t xml:space="preserve"> </w:t>
      </w:r>
      <w:r w:rsidRPr="00691B96">
        <w:rPr>
          <w:rFonts w:ascii="Times New Roman" w:eastAsia="Times New Roman" w:hAnsi="Times New Roman" w:cs="Times New Roman"/>
          <w:sz w:val="28"/>
          <w:shd w:val="clear" w:color="auto" w:fill="FFFFFF"/>
          <w:lang w:val="kk-KZ"/>
        </w:rPr>
        <w:t>monocytogenes; Yersinia; Campylobacter</w:t>
      </w:r>
      <w:r w:rsidR="004657F6">
        <w:rPr>
          <w:rFonts w:ascii="Times New Roman" w:eastAsia="Times New Roman" w:hAnsi="Times New Roman" w:cs="Times New Roman"/>
          <w:sz w:val="28"/>
          <w:shd w:val="clear" w:color="auto" w:fill="FFFFFF"/>
          <w:lang w:val="kk-KZ"/>
        </w:rPr>
        <w:t xml:space="preserve"> ssp тобының бактериялары, E.coli O157:</w:t>
      </w:r>
      <w:r w:rsidRPr="00691B96">
        <w:rPr>
          <w:rFonts w:ascii="Times New Roman" w:eastAsia="Times New Roman" w:hAnsi="Times New Roman" w:cs="Times New Roman"/>
          <w:sz w:val="28"/>
          <w:shd w:val="clear" w:color="auto" w:fill="FFFFFF"/>
          <w:lang w:val="kk-KZ"/>
        </w:rPr>
        <w:t>H7 ішек таяқшасы ерекше алаңдатушылық туғызады. Сүт өнімдерінде табылған патоге</w:t>
      </w:r>
      <w:r w:rsidR="004657F6">
        <w:rPr>
          <w:rFonts w:ascii="Times New Roman" w:eastAsia="Times New Roman" w:hAnsi="Times New Roman" w:cs="Times New Roman"/>
          <w:sz w:val="28"/>
          <w:shd w:val="clear" w:color="auto" w:fill="FFFFFF"/>
          <w:lang w:val="kk-KZ"/>
        </w:rPr>
        <w:t>нді ішек таяқшасы E.coli O157:</w:t>
      </w:r>
      <w:r w:rsidRPr="00691B96">
        <w:rPr>
          <w:rFonts w:ascii="Times New Roman" w:eastAsia="Times New Roman" w:hAnsi="Times New Roman" w:cs="Times New Roman"/>
          <w:sz w:val="28"/>
          <w:shd w:val="clear" w:color="auto" w:fill="FFFFFF"/>
          <w:lang w:val="kk-KZ"/>
        </w:rPr>
        <w:t xml:space="preserve">H7 6 патогенділік факторлары бар, ол басқа қоздырғыштарға қарағанда термотөзімді және қышқыл толерантты. Ол рН 4,0 және одан төмен болған кезде және азық-түлік сақтаудағы төмен температура кезінде ұзақ уақыт бойы дамып, сақтала алады. Өнімдегі ішек таяқшалар бактериялар тобының жоқ екендігін анықтау үшін сұйық қоректік ортадан қатты, селективті қоректік ортаға, мысалы Эндо ортасына, өсіреді. Қоректік ортада ішек таяқшасы бактерияларының колонияларының өсуі болмаған кезде ғана өнімге оң пікір беріге болады. </w:t>
      </w:r>
    </w:p>
    <w:p w:rsidR="00886D64" w:rsidRPr="00691B96" w:rsidRDefault="00F16836" w:rsidP="004657F6">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691B96">
        <w:rPr>
          <w:rFonts w:ascii="Times New Roman" w:eastAsia="Times New Roman" w:hAnsi="Times New Roman" w:cs="Times New Roman"/>
          <w:sz w:val="28"/>
          <w:shd w:val="clear" w:color="auto" w:fill="FFFFFF"/>
          <w:lang w:val="kk-KZ"/>
        </w:rPr>
        <w:t xml:space="preserve">Биологиялық қауіпсіздік (биоқауіпсіздік) – бұл жануарлар мен өнімдерді инфекциядан қорғау жүйесін қамтамасыз ететін ғылыми термин. Бұл жүйе сыртқы қолайсыз факторларға бағытталған алдын алу шараларын өткізуге негізделген.  Жұмыстың және бақылау шараларының дұрыс ұйымдастырылуымен ол жануарлардан адамдарға жұқпалы аурулардың сүт немесе олардың алынатын өнім арқылы берілу қаупін азайтады немесе толықтай жояды. </w:t>
      </w:r>
    </w:p>
    <w:p w:rsidR="00886D64" w:rsidRPr="00691B96" w:rsidRDefault="00F16836" w:rsidP="004657F6">
      <w:pPr>
        <w:suppressAutoHyphens/>
        <w:spacing w:after="0" w:line="240" w:lineRule="auto"/>
        <w:ind w:firstLine="709"/>
        <w:jc w:val="both"/>
        <w:rPr>
          <w:rFonts w:ascii="Times New Roman" w:eastAsia="Times New Roman" w:hAnsi="Times New Roman" w:cs="Times New Roman"/>
          <w:i/>
          <w:sz w:val="28"/>
          <w:shd w:val="clear" w:color="auto" w:fill="FFFFFF"/>
          <w:lang w:val="kk-KZ"/>
        </w:rPr>
      </w:pPr>
      <w:r w:rsidRPr="00691B96">
        <w:rPr>
          <w:rFonts w:ascii="Times New Roman" w:eastAsia="Times New Roman" w:hAnsi="Times New Roman" w:cs="Times New Roman"/>
          <w:i/>
          <w:sz w:val="28"/>
          <w:shd w:val="clear" w:color="auto" w:fill="FFFFFF"/>
          <w:lang w:val="kk-KZ"/>
        </w:rPr>
        <w:t xml:space="preserve">Фермадағы биоқауіпсіздіктің жүйесін ұйымдастырудың мынадай мақсаттары бар: </w:t>
      </w:r>
    </w:p>
    <w:p w:rsidR="00886D64" w:rsidRPr="004657F6" w:rsidRDefault="00F16836" w:rsidP="004657F6">
      <w:pPr>
        <w:pStyle w:val="a5"/>
        <w:numPr>
          <w:ilvl w:val="0"/>
          <w:numId w:val="20"/>
        </w:numPr>
        <w:ind w:left="426" w:hanging="426"/>
        <w:jc w:val="both"/>
        <w:rPr>
          <w:rFonts w:ascii="Times New Roman" w:eastAsia="Times New Roman" w:hAnsi="Times New Roman" w:cs="Times New Roman"/>
          <w:sz w:val="28"/>
          <w:szCs w:val="28"/>
          <w:lang w:val="kk-KZ"/>
        </w:rPr>
      </w:pPr>
      <w:r w:rsidRPr="004657F6">
        <w:rPr>
          <w:rFonts w:ascii="Times New Roman" w:eastAsia="Times New Roman" w:hAnsi="Times New Roman" w:cs="Times New Roman"/>
          <w:sz w:val="28"/>
          <w:szCs w:val="28"/>
          <w:lang w:val="kk-KZ"/>
        </w:rPr>
        <w:t>қораларға, қамбаларға және ферманың басқа бөлмелеріне патогенді микроорганизмдердің таралуының алдын алу;</w:t>
      </w:r>
    </w:p>
    <w:p w:rsidR="00886D64" w:rsidRPr="004657F6" w:rsidRDefault="00F16836" w:rsidP="004657F6">
      <w:pPr>
        <w:pStyle w:val="a5"/>
        <w:numPr>
          <w:ilvl w:val="0"/>
          <w:numId w:val="20"/>
        </w:numPr>
        <w:ind w:left="426" w:hanging="426"/>
        <w:jc w:val="both"/>
        <w:rPr>
          <w:rFonts w:ascii="Times New Roman" w:eastAsia="Times New Roman" w:hAnsi="Times New Roman" w:cs="Times New Roman"/>
          <w:sz w:val="28"/>
          <w:szCs w:val="28"/>
          <w:lang w:val="kk-KZ"/>
        </w:rPr>
      </w:pPr>
      <w:r w:rsidRPr="004657F6">
        <w:rPr>
          <w:rFonts w:ascii="Times New Roman" w:eastAsia="Times New Roman" w:hAnsi="Times New Roman" w:cs="Times New Roman"/>
          <w:sz w:val="28"/>
          <w:szCs w:val="28"/>
          <w:lang w:val="kk-KZ"/>
        </w:rPr>
        <w:t>патогенді микроорганизмдердің фермаға түскен кезде олардың шектеу қою және таралуын болдырмау;</w:t>
      </w:r>
    </w:p>
    <w:p w:rsidR="00886D64" w:rsidRPr="004657F6" w:rsidRDefault="00F16836" w:rsidP="004657F6">
      <w:pPr>
        <w:pStyle w:val="a5"/>
        <w:numPr>
          <w:ilvl w:val="0"/>
          <w:numId w:val="20"/>
        </w:numPr>
        <w:ind w:left="426" w:hanging="426"/>
        <w:jc w:val="both"/>
        <w:rPr>
          <w:rFonts w:ascii="Times New Roman" w:eastAsia="Times New Roman" w:hAnsi="Times New Roman" w:cs="Times New Roman"/>
          <w:sz w:val="28"/>
          <w:szCs w:val="28"/>
        </w:rPr>
      </w:pPr>
      <w:r w:rsidRPr="004657F6">
        <w:rPr>
          <w:rFonts w:ascii="Times New Roman" w:eastAsia="Times New Roman" w:hAnsi="Times New Roman" w:cs="Times New Roman"/>
          <w:sz w:val="28"/>
          <w:szCs w:val="28"/>
        </w:rPr>
        <w:t>фермада бар патогендердің санын азайту және жою;</w:t>
      </w:r>
    </w:p>
    <w:p w:rsidR="00886D64" w:rsidRPr="004657F6" w:rsidRDefault="00F16836" w:rsidP="004657F6">
      <w:pPr>
        <w:pStyle w:val="a5"/>
        <w:numPr>
          <w:ilvl w:val="0"/>
          <w:numId w:val="20"/>
        </w:numPr>
        <w:ind w:left="426" w:hanging="426"/>
        <w:jc w:val="both"/>
        <w:rPr>
          <w:rFonts w:ascii="Times New Roman" w:eastAsia="Times New Roman" w:hAnsi="Times New Roman" w:cs="Times New Roman"/>
          <w:sz w:val="28"/>
          <w:szCs w:val="28"/>
        </w:rPr>
      </w:pPr>
      <w:r w:rsidRPr="004657F6">
        <w:rPr>
          <w:rFonts w:ascii="Times New Roman" w:eastAsia="Times New Roman" w:hAnsi="Times New Roman" w:cs="Times New Roman"/>
          <w:sz w:val="28"/>
          <w:szCs w:val="28"/>
        </w:rPr>
        <w:t>жануарлардың ауруларын бақылау;</w:t>
      </w:r>
    </w:p>
    <w:p w:rsidR="004657F6" w:rsidRDefault="00F16836" w:rsidP="004657F6">
      <w:pPr>
        <w:pStyle w:val="a5"/>
        <w:numPr>
          <w:ilvl w:val="0"/>
          <w:numId w:val="20"/>
        </w:numPr>
        <w:ind w:left="426" w:hanging="426"/>
        <w:jc w:val="both"/>
        <w:rPr>
          <w:rFonts w:ascii="Times New Roman" w:eastAsia="Times New Roman" w:hAnsi="Times New Roman" w:cs="Times New Roman"/>
          <w:sz w:val="28"/>
          <w:szCs w:val="28"/>
        </w:rPr>
      </w:pPr>
      <w:r w:rsidRPr="004657F6">
        <w:rPr>
          <w:rFonts w:ascii="Times New Roman" w:eastAsia="Times New Roman" w:hAnsi="Times New Roman" w:cs="Times New Roman"/>
          <w:sz w:val="28"/>
          <w:szCs w:val="28"/>
        </w:rPr>
        <w:t>өнімнің ластану және инфекциялану қаупін азайту.</w:t>
      </w:r>
    </w:p>
    <w:p w:rsidR="00886D64" w:rsidRPr="004657F6" w:rsidRDefault="00F16836" w:rsidP="004657F6">
      <w:pPr>
        <w:pStyle w:val="a5"/>
        <w:ind w:firstLine="709"/>
        <w:jc w:val="both"/>
        <w:rPr>
          <w:rFonts w:ascii="Times New Roman" w:eastAsia="Times New Roman" w:hAnsi="Times New Roman" w:cs="Times New Roman"/>
          <w:sz w:val="28"/>
          <w:szCs w:val="28"/>
        </w:rPr>
      </w:pPr>
      <w:r w:rsidRPr="004657F6">
        <w:rPr>
          <w:rFonts w:ascii="Times New Roman" w:eastAsia="Times New Roman" w:hAnsi="Times New Roman" w:cs="Times New Roman"/>
          <w:i/>
          <w:sz w:val="28"/>
        </w:rPr>
        <w:t>Фермадағы биологиялық қауіпсіздіктің ең маңызды ережелері қамтиды:</w:t>
      </w:r>
    </w:p>
    <w:p w:rsidR="004657F6" w:rsidRDefault="004657F6" w:rsidP="004657F6">
      <w:pPr>
        <w:pStyle w:val="a4"/>
        <w:widowControl w:val="0"/>
        <w:ind w:left="0"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1. </w:t>
      </w:r>
      <w:r w:rsidR="00F16836" w:rsidRPr="004657F6">
        <w:rPr>
          <w:rFonts w:ascii="Times New Roman" w:eastAsia="Times New Roman" w:hAnsi="Times New Roman" w:cs="Times New Roman"/>
          <w:i/>
          <w:sz w:val="28"/>
        </w:rPr>
        <w:t xml:space="preserve">Ауыл шаруашалығы жануарларын жобалау. </w:t>
      </w:r>
      <w:r w:rsidR="00F16836" w:rsidRPr="004657F6">
        <w:rPr>
          <w:rFonts w:ascii="Times New Roman" w:eastAsia="Times New Roman" w:hAnsi="Times New Roman" w:cs="Times New Roman"/>
          <w:sz w:val="28"/>
        </w:rPr>
        <w:t xml:space="preserve">Ғимараттарды ластану және жұқпалы аурулар көздерінен, ет және сүт өнімдерін өңдейтін цехтардан, мал сою алаңдары және ірі жолдардан алыста орналастыру керек. Әр түрлі физиологиялық топтардың жануарларына (құрғақ кезең кезінде қашар, тайынша, сауылатын сиырлар) арналған нысандар бір-бірінен оқшауланған болуы керек. Бұл сондай-ақ, сүт сауу және сүт сақтау пункттеріне де қатысты. </w:t>
      </w:r>
      <w:r w:rsidR="00F16836" w:rsidRPr="004657F6">
        <w:rPr>
          <w:rFonts w:ascii="Times New Roman" w:eastAsia="Times New Roman" w:hAnsi="Times New Roman" w:cs="Times New Roman"/>
          <w:sz w:val="28"/>
        </w:rPr>
        <w:lastRenderedPageBreak/>
        <w:t>Ғимараттарды жеңіл жуылатын және дезинфекциялау үшін ыңғайлы материалдардан құрастырылуы тиіс. Адамдар тұратын үйлер малдар тұратын үй-жайлардан алшақ жерде орналасуы керек.</w:t>
      </w:r>
    </w:p>
    <w:p w:rsidR="004657F6" w:rsidRDefault="004657F6" w:rsidP="004657F6">
      <w:pPr>
        <w:pStyle w:val="a4"/>
        <w:widowControl w:val="0"/>
        <w:ind w:left="0" w:firstLine="708"/>
        <w:jc w:val="both"/>
        <w:rPr>
          <w:rFonts w:ascii="Times New Roman" w:eastAsia="Times New Roman" w:hAnsi="Times New Roman" w:cs="Times New Roman"/>
          <w:sz w:val="28"/>
        </w:rPr>
      </w:pPr>
      <w:r w:rsidRPr="004657F6">
        <w:rPr>
          <w:rFonts w:ascii="Times New Roman" w:eastAsia="Times New Roman" w:hAnsi="Times New Roman" w:cs="Times New Roman"/>
          <w:i/>
          <w:sz w:val="28"/>
        </w:rPr>
        <w:t>2.</w:t>
      </w:r>
      <w:r>
        <w:rPr>
          <w:rFonts w:ascii="Times New Roman" w:eastAsia="Times New Roman" w:hAnsi="Times New Roman" w:cs="Times New Roman"/>
          <w:b/>
          <w:sz w:val="28"/>
        </w:rPr>
        <w:t xml:space="preserve"> </w:t>
      </w:r>
      <w:r w:rsidR="00F16836">
        <w:rPr>
          <w:rFonts w:ascii="Times New Roman" w:eastAsia="Times New Roman" w:hAnsi="Times New Roman" w:cs="Times New Roman"/>
          <w:i/>
          <w:sz w:val="28"/>
        </w:rPr>
        <w:t>Қайтадан келген малдарды бақылаумен бірге ферманың мал шаруашылығын оқшаулау.</w:t>
      </w:r>
      <w:r>
        <w:rPr>
          <w:rFonts w:ascii="Times New Roman" w:eastAsia="Times New Roman" w:hAnsi="Times New Roman" w:cs="Times New Roman"/>
          <w:i/>
          <w:sz w:val="28"/>
        </w:rPr>
        <w:t xml:space="preserve"> </w:t>
      </w:r>
      <w:r w:rsidR="00F16836" w:rsidRPr="004657F6">
        <w:rPr>
          <w:rFonts w:ascii="Times New Roman" w:eastAsia="Times New Roman" w:hAnsi="Times New Roman" w:cs="Times New Roman"/>
          <w:sz w:val="28"/>
        </w:rPr>
        <w:t xml:space="preserve">Бөтен малдар, оның ішінде қаңғыбас және жабайы жануарлар, ферманың мал шаруашылығымен жақындаспауы керек. Бұл үшін ферманың аумағын қоршаулармен қоршау керек. Фермаға қайтадан келген малдар ветеринарлық маманның тексерісінен өтіп және карантин өтуі керек. Қоршалмаған алаңда өлген малдарды уақытша сақтау үшін арнайы орын жабдықталған болуы тиіс. </w:t>
      </w:r>
    </w:p>
    <w:p w:rsidR="004657F6" w:rsidRDefault="004657F6" w:rsidP="004657F6">
      <w:pPr>
        <w:pStyle w:val="a4"/>
        <w:widowControl w:val="0"/>
        <w:ind w:left="0" w:firstLine="708"/>
        <w:jc w:val="both"/>
        <w:rPr>
          <w:rFonts w:ascii="Times New Roman" w:eastAsia="Times New Roman" w:hAnsi="Times New Roman" w:cs="Times New Roman"/>
          <w:sz w:val="28"/>
        </w:rPr>
      </w:pPr>
      <w:r w:rsidRPr="004657F6">
        <w:rPr>
          <w:rFonts w:ascii="Times New Roman" w:eastAsia="Times New Roman" w:hAnsi="Times New Roman" w:cs="Times New Roman"/>
          <w:i/>
          <w:sz w:val="28"/>
        </w:rPr>
        <w:t>3.</w:t>
      </w:r>
      <w:r>
        <w:rPr>
          <w:rFonts w:ascii="Times New Roman" w:eastAsia="Times New Roman" w:hAnsi="Times New Roman" w:cs="Times New Roman"/>
          <w:sz w:val="28"/>
        </w:rPr>
        <w:t xml:space="preserve"> </w:t>
      </w:r>
      <w:r w:rsidR="00F16836">
        <w:rPr>
          <w:rFonts w:ascii="Times New Roman" w:eastAsia="Times New Roman" w:hAnsi="Times New Roman" w:cs="Times New Roman"/>
          <w:i/>
          <w:sz w:val="28"/>
        </w:rPr>
        <w:t xml:space="preserve">Фермаларға кіруді, оның аумағында жүруді шектеу және тазалау процестерін, дезинфекция мен дератизацияны бақылау.  </w:t>
      </w:r>
      <w:r w:rsidR="00F16836">
        <w:rPr>
          <w:rFonts w:ascii="Times New Roman" w:eastAsia="Times New Roman" w:hAnsi="Times New Roman" w:cs="Times New Roman"/>
          <w:sz w:val="28"/>
        </w:rPr>
        <w:t>Бұл шаралар инфекциянының әкелінуін және таралуының алдын алуға көмектеседі. Ферма алаңының кіреберісінде, қабырғаларында бұл алаңға ферманың басшыларының рұқсатынсыз кіруге болмайтыны жайлы ескертулер жазылады. Алаңға кірер жерде шлагбаумдар қойылған. Барлық көлік түрлері, жеке көліктерді де қоса, кірер алдында тазалап жуылған және дезинфекцияланған болуы керек. Бұл ережелерге қауіпті аураларды тарататын жәндіктер мен кеміргіштерге қарсы күрес биоқауіпсіздігінің ережелері енгізілген.</w:t>
      </w:r>
    </w:p>
    <w:p w:rsidR="004657F6" w:rsidRDefault="004657F6" w:rsidP="004657F6">
      <w:pPr>
        <w:pStyle w:val="a4"/>
        <w:widowControl w:val="0"/>
        <w:ind w:left="0" w:firstLine="708"/>
        <w:jc w:val="both"/>
        <w:rPr>
          <w:rFonts w:ascii="Times New Roman" w:eastAsia="Times New Roman" w:hAnsi="Times New Roman" w:cs="Times New Roman"/>
          <w:sz w:val="28"/>
        </w:rPr>
      </w:pPr>
      <w:r w:rsidRPr="004657F6">
        <w:rPr>
          <w:rFonts w:ascii="Times New Roman" w:eastAsia="Times New Roman" w:hAnsi="Times New Roman" w:cs="Times New Roman"/>
          <w:i/>
          <w:sz w:val="28"/>
        </w:rPr>
        <w:t>4.</w:t>
      </w:r>
      <w:r>
        <w:rPr>
          <w:rFonts w:ascii="Times New Roman" w:eastAsia="Times New Roman" w:hAnsi="Times New Roman" w:cs="Times New Roman"/>
          <w:sz w:val="28"/>
        </w:rPr>
        <w:t xml:space="preserve"> </w:t>
      </w:r>
      <w:r w:rsidR="00F16836">
        <w:rPr>
          <w:rFonts w:ascii="Times New Roman" w:eastAsia="Times New Roman" w:hAnsi="Times New Roman" w:cs="Times New Roman"/>
          <w:i/>
          <w:sz w:val="28"/>
        </w:rPr>
        <w:t xml:space="preserve">Жануарлардың санитарлық мониторингінің, ауруларды бақылауының, санитарлық қорғау құралдарының қолданылу және емдеу шаралары. </w:t>
      </w:r>
      <w:r w:rsidR="00F16836">
        <w:rPr>
          <w:rFonts w:ascii="Times New Roman" w:eastAsia="Times New Roman" w:hAnsi="Times New Roman" w:cs="Times New Roman"/>
          <w:sz w:val="28"/>
        </w:rPr>
        <w:t xml:space="preserve">Ферманың барлық жануарларынан белгілі бір реттілікпен туберкулезге, бруцеллезге, лейкозға, паратуберкулезға және осы аймақта кездесетін және жануарлар мен адамдарға берілетін басқа да жұқпалы ауруларға анализ алу керек. </w:t>
      </w:r>
    </w:p>
    <w:p w:rsidR="004657F6" w:rsidRDefault="004657F6" w:rsidP="004657F6">
      <w:pPr>
        <w:pStyle w:val="a4"/>
        <w:widowControl w:val="0"/>
        <w:ind w:left="0" w:firstLine="708"/>
        <w:jc w:val="both"/>
        <w:rPr>
          <w:rFonts w:ascii="Times New Roman" w:eastAsia="Times New Roman" w:hAnsi="Times New Roman" w:cs="Times New Roman"/>
          <w:sz w:val="28"/>
        </w:rPr>
      </w:pPr>
      <w:r w:rsidRPr="004657F6">
        <w:rPr>
          <w:rFonts w:ascii="Times New Roman" w:eastAsia="Times New Roman" w:hAnsi="Times New Roman" w:cs="Times New Roman"/>
          <w:i/>
          <w:sz w:val="28"/>
        </w:rPr>
        <w:t>5.</w:t>
      </w:r>
      <w:r>
        <w:rPr>
          <w:rFonts w:ascii="Times New Roman" w:eastAsia="Times New Roman" w:hAnsi="Times New Roman" w:cs="Times New Roman"/>
          <w:sz w:val="28"/>
        </w:rPr>
        <w:t xml:space="preserve"> </w:t>
      </w:r>
      <w:r w:rsidR="00F16836">
        <w:rPr>
          <w:rFonts w:ascii="Times New Roman" w:eastAsia="Times New Roman" w:hAnsi="Times New Roman" w:cs="Times New Roman"/>
          <w:i/>
          <w:sz w:val="28"/>
        </w:rPr>
        <w:t xml:space="preserve">Су мен ауаны бақылау. </w:t>
      </w:r>
      <w:r w:rsidR="00F16836">
        <w:rPr>
          <w:rFonts w:ascii="Times New Roman" w:eastAsia="Times New Roman" w:hAnsi="Times New Roman" w:cs="Times New Roman"/>
          <w:sz w:val="28"/>
        </w:rPr>
        <w:t>Су –ірі қара мал үшін азық-түліктің маңызды өмірлік элементі. Ыстық күндері сиыр 100 л су іше алады. Су малдарға сүт түзу үшін керек. Ыстық күндерде көптеген фермаларда ауаны ылғалдандыру және тазарту үшін суды қораға немесе ондағы жануарларға бағытталған ауа толқынына араластырады. Қолданылатын су таза және тұзщы болу керек.</w:t>
      </w:r>
    </w:p>
    <w:p w:rsidR="00886D64" w:rsidRPr="004657F6" w:rsidRDefault="004657F6" w:rsidP="004657F6">
      <w:pPr>
        <w:pStyle w:val="a4"/>
        <w:widowControl w:val="0"/>
        <w:ind w:left="0" w:firstLine="708"/>
        <w:jc w:val="both"/>
        <w:rPr>
          <w:rFonts w:ascii="Times New Roman" w:eastAsia="Times New Roman" w:hAnsi="Times New Roman" w:cs="Times New Roman"/>
          <w:i/>
          <w:sz w:val="28"/>
        </w:rPr>
      </w:pPr>
      <w:r w:rsidRPr="004657F6">
        <w:rPr>
          <w:rFonts w:ascii="Times New Roman" w:eastAsia="Times New Roman" w:hAnsi="Times New Roman" w:cs="Times New Roman"/>
          <w:i/>
          <w:sz w:val="28"/>
        </w:rPr>
        <w:t>6.</w:t>
      </w:r>
      <w:r>
        <w:rPr>
          <w:rFonts w:ascii="Times New Roman" w:eastAsia="Times New Roman" w:hAnsi="Times New Roman" w:cs="Times New Roman"/>
          <w:sz w:val="28"/>
        </w:rPr>
        <w:t xml:space="preserve"> </w:t>
      </w:r>
      <w:r w:rsidR="00F16836">
        <w:rPr>
          <w:rFonts w:ascii="Times New Roman" w:eastAsia="Times New Roman" w:hAnsi="Times New Roman" w:cs="Times New Roman"/>
          <w:i/>
          <w:sz w:val="28"/>
        </w:rPr>
        <w:t>Дәрілік заттарды дұрыс пайдалану.</w:t>
      </w:r>
      <w:r w:rsidR="00F16836">
        <w:rPr>
          <w:rFonts w:ascii="Times New Roman" w:eastAsia="Times New Roman" w:hAnsi="Times New Roman" w:cs="Times New Roman"/>
          <w:sz w:val="28"/>
        </w:rPr>
        <w:t xml:space="preserve"> Қойылатын талаптар мен стандарттар бойынша дұрыс күтілетін және өсірілетін малдар сау болып өседі және жоғары сапалы сүт береді. Бұл жағдайда, әрі қарай дәрілік затты қолданудың қажеті жоқ, ал ол өнімнің сапасын одан әрі жақсартады. Дәрілік заттарды қолдану кезінде олардың малдардан алынған өнімдерде кездесетінін естен шығармау керек. Осылайша, айтарлықтай дәл жарамдылық мерзімі бар қауіпсіз және жоғары сапалы сүт өнімдерін өндіруді қамтамасыз ету үшін, кез келген кәсіпорынның қызметкерлері сүт өнімдерінің технологиялық циклінің барлық кезеңдерінде ондағы әр түрлі бактериялар мен вирустардың бар </w:t>
      </w:r>
      <w:r w:rsidR="00F16836">
        <w:rPr>
          <w:rFonts w:ascii="Times New Roman" w:eastAsia="Times New Roman" w:hAnsi="Times New Roman" w:cs="Times New Roman"/>
          <w:sz w:val="28"/>
        </w:rPr>
        <w:lastRenderedPageBreak/>
        <w:t>екендігін анықтай білу керек.</w:t>
      </w:r>
    </w:p>
    <w:p w:rsidR="00886D64" w:rsidRDefault="00F16836">
      <w:pPr>
        <w:suppressAutoHyphens/>
        <w:spacing w:after="0" w:line="240" w:lineRule="auto"/>
        <w:ind w:left="644"/>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Бақылау сұрақтары: </w:t>
      </w:r>
    </w:p>
    <w:p w:rsidR="00886D64" w:rsidRPr="004657F6" w:rsidRDefault="004657F6" w:rsidP="004657F6">
      <w:pPr>
        <w:pStyle w:val="a5"/>
        <w:ind w:left="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t>
      </w:r>
      <w:r w:rsidR="00F16836" w:rsidRPr="004657F6">
        <w:rPr>
          <w:rFonts w:ascii="Times New Roman" w:eastAsia="Times New Roman" w:hAnsi="Times New Roman" w:cs="Times New Roman"/>
          <w:sz w:val="28"/>
          <w:szCs w:val="28"/>
        </w:rPr>
        <w:t>Сыни бақылау нүктесі дегеніміз не?</w:t>
      </w:r>
    </w:p>
    <w:p w:rsidR="00886D64" w:rsidRPr="004657F6" w:rsidRDefault="00F16836" w:rsidP="004657F6">
      <w:pPr>
        <w:pStyle w:val="a5"/>
        <w:numPr>
          <w:ilvl w:val="0"/>
          <w:numId w:val="22"/>
        </w:numPr>
        <w:jc w:val="both"/>
        <w:rPr>
          <w:rFonts w:ascii="Times New Roman" w:eastAsia="Times New Roman" w:hAnsi="Times New Roman" w:cs="Times New Roman"/>
          <w:sz w:val="28"/>
          <w:szCs w:val="28"/>
        </w:rPr>
      </w:pPr>
      <w:r w:rsidRPr="004657F6">
        <w:rPr>
          <w:rFonts w:ascii="Times New Roman" w:eastAsia="Times New Roman" w:hAnsi="Times New Roman" w:cs="Times New Roman"/>
          <w:sz w:val="28"/>
          <w:szCs w:val="28"/>
        </w:rPr>
        <w:t>Биологиялық қауіпсіздік дегеніміз не?</w:t>
      </w:r>
    </w:p>
    <w:p w:rsidR="00886D64" w:rsidRPr="002F1A5F" w:rsidRDefault="00F16836" w:rsidP="004657F6">
      <w:pPr>
        <w:pStyle w:val="a5"/>
        <w:numPr>
          <w:ilvl w:val="0"/>
          <w:numId w:val="22"/>
        </w:numPr>
        <w:ind w:left="0" w:firstLine="709"/>
        <w:jc w:val="both"/>
        <w:rPr>
          <w:rFonts w:ascii="Times New Roman" w:eastAsia="Times New Roman" w:hAnsi="Times New Roman" w:cs="Times New Roman"/>
          <w:sz w:val="28"/>
          <w:szCs w:val="28"/>
        </w:rPr>
      </w:pPr>
      <w:r w:rsidRPr="004657F6">
        <w:rPr>
          <w:rFonts w:ascii="Times New Roman" w:eastAsia="Times New Roman" w:hAnsi="Times New Roman" w:cs="Times New Roman"/>
          <w:sz w:val="28"/>
          <w:szCs w:val="28"/>
        </w:rPr>
        <w:t>Фермадағы биологиялық қауіпсіздіктің ең маңызды ережелеріне не жатады?</w:t>
      </w:r>
    </w:p>
    <w:p w:rsidR="002F1A5F" w:rsidRPr="002F1A5F" w:rsidRDefault="002F1A5F" w:rsidP="002F1A5F">
      <w:pPr>
        <w:pStyle w:val="a5"/>
        <w:numPr>
          <w:ilvl w:val="0"/>
          <w:numId w:val="22"/>
        </w:numPr>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Су мен ауаны бақылау?</w:t>
      </w:r>
    </w:p>
    <w:p w:rsidR="002F1A5F" w:rsidRPr="004657F6" w:rsidRDefault="002F1A5F" w:rsidP="002F1A5F">
      <w:pPr>
        <w:pStyle w:val="a5"/>
        <w:numPr>
          <w:ilvl w:val="0"/>
          <w:numId w:val="22"/>
        </w:numPr>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Дәрілік заттарды дурыс пайдалану?</w:t>
      </w:r>
    </w:p>
    <w:p w:rsidR="00886D64" w:rsidRDefault="00886D64">
      <w:pPr>
        <w:suppressAutoHyphens/>
        <w:spacing w:after="0" w:line="240" w:lineRule="auto"/>
        <w:ind w:left="1004"/>
        <w:jc w:val="both"/>
        <w:rPr>
          <w:rFonts w:ascii="Times New Roman" w:eastAsia="Times New Roman" w:hAnsi="Times New Roman" w:cs="Times New Roman"/>
          <w:sz w:val="28"/>
        </w:rPr>
      </w:pPr>
    </w:p>
    <w:p w:rsidR="00886D64" w:rsidRDefault="00F16836" w:rsidP="004657F6">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2.1 Сүт өндірудің санитарлық жай</w:t>
      </w:r>
      <w:r w:rsidR="004657F6">
        <w:rPr>
          <w:rFonts w:ascii="Times New Roman" w:eastAsia="Times New Roman" w:hAnsi="Times New Roman" w:cs="Times New Roman"/>
          <w:b/>
          <w:sz w:val="28"/>
        </w:rPr>
        <w:t>-күйін микробиологиялық бақылау</w:t>
      </w:r>
    </w:p>
    <w:p w:rsidR="00886D64" w:rsidRDefault="00F16836" w:rsidP="004657F6">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 xml:space="preserve">Сабақтың мақсаты: </w:t>
      </w:r>
      <w:r>
        <w:rPr>
          <w:rFonts w:ascii="Times New Roman" w:eastAsia="Times New Roman" w:hAnsi="Times New Roman" w:cs="Times New Roman"/>
          <w:sz w:val="28"/>
        </w:rPr>
        <w:t>Өндірістің санитарлық-гигиеналық жағдайын бақылаумен танысу.</w:t>
      </w:r>
    </w:p>
    <w:p w:rsidR="004657F6" w:rsidRDefault="00F16836" w:rsidP="004657F6">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Сабақтың мазмұны: </w:t>
      </w:r>
    </w:p>
    <w:p w:rsidR="00886D64" w:rsidRDefault="00F16836" w:rsidP="004657F6">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Өндірістің санитарлық-гигиеналық жағдайы  шикізат сапасымен және өндірістің технологиялық процесімен бірге кәсіпорын кепілдік беретін сапалы, қауіпсіз сүт өнімдерін шығару және олардың пайдалануын бақылаудың маңызды элементі болып табылады. </w:t>
      </w:r>
    </w:p>
    <w:p w:rsidR="00886D64" w:rsidRDefault="00F16836" w:rsidP="004657F6">
      <w:pPr>
        <w:suppressAutoHyphens/>
        <w:spacing w:after="0" w:line="240" w:lineRule="auto"/>
        <w:ind w:firstLine="644"/>
        <w:jc w:val="both"/>
        <w:rPr>
          <w:rFonts w:ascii="Times New Roman" w:eastAsia="Times New Roman" w:hAnsi="Times New Roman" w:cs="Times New Roman"/>
          <w:i/>
          <w:sz w:val="28"/>
        </w:rPr>
      </w:pPr>
      <w:r>
        <w:rPr>
          <w:rFonts w:ascii="Times New Roman" w:eastAsia="Times New Roman" w:hAnsi="Times New Roman" w:cs="Times New Roman"/>
          <w:i/>
          <w:sz w:val="28"/>
        </w:rPr>
        <w:t>Өндірістің санитарлық-гигиеналық жағдайын бақылау көздейді:</w:t>
      </w:r>
    </w:p>
    <w:p w:rsidR="003933C8" w:rsidRPr="003933C8" w:rsidRDefault="003933C8" w:rsidP="003933C8">
      <w:pPr>
        <w:pStyle w:val="a5"/>
        <w:ind w:firstLine="709"/>
        <w:jc w:val="both"/>
        <w:rPr>
          <w:rFonts w:ascii="Times New Roman" w:eastAsia="Times New Roman" w:hAnsi="Times New Roman" w:cs="Times New Roman"/>
          <w:sz w:val="28"/>
          <w:szCs w:val="28"/>
        </w:rPr>
      </w:pPr>
      <w:r w:rsidRPr="003933C8">
        <w:rPr>
          <w:rFonts w:ascii="Times New Roman" w:eastAsia="Times New Roman" w:hAnsi="Times New Roman" w:cs="Times New Roman"/>
          <w:sz w:val="28"/>
          <w:szCs w:val="28"/>
        </w:rPr>
        <w:t xml:space="preserve">- </w:t>
      </w:r>
      <w:r w:rsidR="00F16836" w:rsidRPr="003933C8">
        <w:rPr>
          <w:rFonts w:ascii="Times New Roman" w:eastAsia="Times New Roman" w:hAnsi="Times New Roman" w:cs="Times New Roman"/>
          <w:sz w:val="28"/>
          <w:szCs w:val="28"/>
        </w:rPr>
        <w:t>жабдықтарды, құбырларды, орау материалдарын және т.б. санитарлық</w:t>
      </w:r>
      <w:r>
        <w:rPr>
          <w:rFonts w:ascii="Times New Roman" w:eastAsia="Times New Roman" w:hAnsi="Times New Roman" w:cs="Times New Roman"/>
          <w:sz w:val="28"/>
          <w:szCs w:val="28"/>
        </w:rPr>
        <w:t xml:space="preserve"> </w:t>
      </w:r>
      <w:r w:rsidR="00F16836" w:rsidRPr="003933C8">
        <w:rPr>
          <w:rFonts w:ascii="Times New Roman" w:eastAsia="Times New Roman" w:hAnsi="Times New Roman" w:cs="Times New Roman"/>
          <w:sz w:val="28"/>
          <w:szCs w:val="28"/>
        </w:rPr>
        <w:t>-гигиеналық бақылау;</w:t>
      </w:r>
    </w:p>
    <w:p w:rsidR="003933C8" w:rsidRPr="003933C8" w:rsidRDefault="003933C8" w:rsidP="003933C8">
      <w:pPr>
        <w:pStyle w:val="a5"/>
        <w:ind w:firstLine="709"/>
        <w:jc w:val="both"/>
        <w:rPr>
          <w:rFonts w:ascii="Times New Roman" w:eastAsia="Times New Roman" w:hAnsi="Times New Roman" w:cs="Times New Roman"/>
          <w:sz w:val="28"/>
          <w:szCs w:val="28"/>
        </w:rPr>
      </w:pPr>
      <w:r w:rsidRPr="003933C8">
        <w:rPr>
          <w:rFonts w:ascii="Times New Roman" w:eastAsia="Times New Roman" w:hAnsi="Times New Roman" w:cs="Times New Roman"/>
          <w:sz w:val="28"/>
          <w:szCs w:val="28"/>
        </w:rPr>
        <w:t xml:space="preserve">- </w:t>
      </w:r>
      <w:r w:rsidR="00F16836" w:rsidRPr="003933C8">
        <w:rPr>
          <w:rFonts w:ascii="Times New Roman" w:eastAsia="Times New Roman" w:hAnsi="Times New Roman" w:cs="Times New Roman"/>
          <w:sz w:val="28"/>
          <w:szCs w:val="28"/>
        </w:rPr>
        <w:t>өндірістік объектілердің ауа сапасының санитарлық-гигиеналық  жай</w:t>
      </w:r>
      <w:r>
        <w:rPr>
          <w:rFonts w:ascii="Times New Roman" w:eastAsia="Times New Roman" w:hAnsi="Times New Roman" w:cs="Times New Roman"/>
          <w:sz w:val="28"/>
          <w:szCs w:val="28"/>
        </w:rPr>
        <w:t xml:space="preserve"> </w:t>
      </w:r>
      <w:r w:rsidR="00F16836" w:rsidRPr="003933C8">
        <w:rPr>
          <w:rFonts w:ascii="Times New Roman" w:eastAsia="Times New Roman" w:hAnsi="Times New Roman" w:cs="Times New Roman"/>
          <w:sz w:val="28"/>
          <w:szCs w:val="28"/>
        </w:rPr>
        <w:t>-күйін бақылау;</w:t>
      </w:r>
    </w:p>
    <w:p w:rsidR="003933C8" w:rsidRPr="003933C8" w:rsidRDefault="003933C8" w:rsidP="003933C8">
      <w:pPr>
        <w:pStyle w:val="a5"/>
        <w:ind w:firstLine="709"/>
        <w:jc w:val="both"/>
        <w:rPr>
          <w:rFonts w:ascii="Times New Roman" w:eastAsia="Times New Roman" w:hAnsi="Times New Roman" w:cs="Times New Roman"/>
          <w:sz w:val="28"/>
          <w:szCs w:val="28"/>
        </w:rPr>
      </w:pPr>
      <w:r w:rsidRPr="003933C8">
        <w:rPr>
          <w:rFonts w:ascii="Times New Roman" w:eastAsia="Times New Roman" w:hAnsi="Times New Roman" w:cs="Times New Roman"/>
          <w:sz w:val="28"/>
          <w:szCs w:val="28"/>
        </w:rPr>
        <w:t xml:space="preserve">- </w:t>
      </w:r>
      <w:r w:rsidR="00F16836" w:rsidRPr="003933C8">
        <w:rPr>
          <w:rFonts w:ascii="Times New Roman" w:eastAsia="Times New Roman" w:hAnsi="Times New Roman" w:cs="Times New Roman"/>
          <w:sz w:val="28"/>
          <w:szCs w:val="28"/>
        </w:rPr>
        <w:t>ауыз судың санитарлық-гигиеналық  жай-күйін бақылау;</w:t>
      </w:r>
    </w:p>
    <w:p w:rsidR="00886D64" w:rsidRPr="003933C8" w:rsidRDefault="003933C8" w:rsidP="003933C8">
      <w:pPr>
        <w:pStyle w:val="a5"/>
        <w:ind w:firstLine="709"/>
        <w:jc w:val="both"/>
        <w:rPr>
          <w:rFonts w:ascii="Times New Roman" w:eastAsia="Times New Roman" w:hAnsi="Times New Roman" w:cs="Times New Roman"/>
          <w:sz w:val="28"/>
          <w:szCs w:val="28"/>
        </w:rPr>
      </w:pPr>
      <w:r w:rsidRPr="003933C8">
        <w:rPr>
          <w:rFonts w:ascii="Times New Roman" w:eastAsia="Times New Roman" w:hAnsi="Times New Roman" w:cs="Times New Roman"/>
          <w:sz w:val="28"/>
          <w:szCs w:val="28"/>
        </w:rPr>
        <w:t xml:space="preserve">- </w:t>
      </w:r>
      <w:r w:rsidR="00F16836" w:rsidRPr="003933C8">
        <w:rPr>
          <w:rFonts w:ascii="Times New Roman" w:eastAsia="Times New Roman" w:hAnsi="Times New Roman" w:cs="Times New Roman"/>
          <w:sz w:val="28"/>
          <w:szCs w:val="28"/>
        </w:rPr>
        <w:t>кәсіпорын қызметкерлерінің гигиеналық шараларды сақтауын бақылау.</w:t>
      </w:r>
    </w:p>
    <w:p w:rsidR="00886D64" w:rsidRDefault="00F16836" w:rsidP="003933C8">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Жабдықтардың, құбырлардың, орау материалдарының және т. б. заттардың санитарлық</w:t>
      </w:r>
      <w:r w:rsidR="00F51FEE">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w:t>
      </w:r>
      <w:r w:rsidR="00F51FEE">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гигиеналық  жай</w:t>
      </w:r>
      <w:r w:rsidR="00F51FEE">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w:t>
      </w:r>
      <w:r w:rsidR="00F51FEE">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 xml:space="preserve">күйін бақылау олардың беттерінен шайынды алу және оны ары қарай тексеру арқылы жүзеге асады. </w:t>
      </w:r>
    </w:p>
    <w:p w:rsidR="00886D64" w:rsidRPr="00F51FEE" w:rsidRDefault="00F16836" w:rsidP="00F51FEE">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Ірі жабдықтар мен қордың бетінен алынатын шайындыларды 100</w:t>
      </w:r>
      <w:r w:rsidR="00F51FEE">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см² ауданынан алынады, ал кіші жабдықтар мен қордың бүкіл бетінен алады. Бірнеше беттері бар немесе күрделі конфигурациясы бар құрылғылардың шайындылары әр түрлі беттерден бөлек</w:t>
      </w:r>
      <w:r w:rsidR="00F51FEE">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w:t>
      </w:r>
      <w:r w:rsidR="00F51FEE">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бөлек алынады. Үккіштер, құрылғылар түптері, кран айналаындағы қабырғалар, бүйір беттері қақпақтың жұмыс беті шайынды алатын жерлер болып табылады. Резервуардың артқы және жоғарғы қабырғаларынан шайынды алынатын үлкен ауданды резервуарлардың қақпақтарынан қолмен алу мүмкін емес, сондықтан шайындыны арнайы жуылатын құрыллғыларды пайдаланады. Крандардан шайындыны барлық бөлшектерінен бөлек</w:t>
      </w:r>
      <w:r w:rsidR="00F51FEE">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w:t>
      </w:r>
      <w:r w:rsidR="00F51FEE">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 xml:space="preserve">бөлек алады. </w:t>
      </w:r>
      <w:r w:rsidRPr="00F51FEE">
        <w:rPr>
          <w:rFonts w:ascii="Times New Roman" w:eastAsia="Times New Roman" w:hAnsi="Times New Roman" w:cs="Times New Roman"/>
          <w:sz w:val="28"/>
          <w:lang w:val="kk-KZ"/>
        </w:rPr>
        <w:t>Егер тазалау айналымы крандарды бұзумен және қосымша өңдеумен сүйемелденбесе, крандар ішек таяқшалары бактерияларының екінші реттік ұрықтануының көзі болуы мүмкін. Құбырлардың, қорлардың және жабдықтардың тазалануының және дезинфекциялануының сапасын бақылау үшін сынама алу олардың жұмыс істеуінің алдында жүзеге асады (жуу мен дезинфекциялық залалсыздандырудан кейін 6сағаттан астам қолданылмай тұратын құрылғылар жұмыс бастардың алдын</w:t>
      </w:r>
      <w:r w:rsidR="00F51FEE" w:rsidRPr="00F51FEE">
        <w:rPr>
          <w:rFonts w:ascii="Times New Roman" w:eastAsia="Times New Roman" w:hAnsi="Times New Roman" w:cs="Times New Roman"/>
          <w:sz w:val="28"/>
          <w:lang w:val="kk-KZ"/>
        </w:rPr>
        <w:t>да екінші рет дезинфекцияланады</w:t>
      </w:r>
      <w:r w:rsidRPr="00F51FEE">
        <w:rPr>
          <w:rFonts w:ascii="Times New Roman" w:eastAsia="Times New Roman" w:hAnsi="Times New Roman" w:cs="Times New Roman"/>
          <w:sz w:val="28"/>
          <w:lang w:val="kk-KZ"/>
        </w:rPr>
        <w:t>).</w:t>
      </w:r>
    </w:p>
    <w:p w:rsidR="00886D64" w:rsidRDefault="00F16836" w:rsidP="003933C8">
      <w:pPr>
        <w:suppressAutoHyphens/>
        <w:spacing w:after="0" w:line="240" w:lineRule="auto"/>
        <w:ind w:firstLine="709"/>
        <w:jc w:val="both"/>
        <w:rPr>
          <w:rFonts w:ascii="Times New Roman" w:eastAsia="Times New Roman" w:hAnsi="Times New Roman" w:cs="Times New Roman"/>
          <w:i/>
          <w:sz w:val="28"/>
        </w:rPr>
      </w:pPr>
      <w:r>
        <w:rPr>
          <w:rFonts w:ascii="Times New Roman" w:eastAsia="Times New Roman" w:hAnsi="Times New Roman" w:cs="Times New Roman"/>
          <w:i/>
          <w:sz w:val="28"/>
        </w:rPr>
        <w:lastRenderedPageBreak/>
        <w:t>Шайындыларда микроорганизмдердің үш тобы кездеседі:</w:t>
      </w:r>
    </w:p>
    <w:p w:rsidR="00886D64" w:rsidRPr="003933C8" w:rsidRDefault="003933C8" w:rsidP="003933C8">
      <w:pPr>
        <w:pStyle w:val="a5"/>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16836" w:rsidRPr="003933C8">
        <w:rPr>
          <w:rFonts w:ascii="Times New Roman" w:eastAsia="Times New Roman" w:hAnsi="Times New Roman" w:cs="Times New Roman"/>
          <w:sz w:val="28"/>
          <w:szCs w:val="28"/>
        </w:rPr>
        <w:t>мезофильді аэробтық және факультативті анаэробтық мик</w:t>
      </w:r>
      <w:r w:rsidR="00F51FEE">
        <w:rPr>
          <w:rFonts w:ascii="Times New Roman" w:eastAsia="Times New Roman" w:hAnsi="Times New Roman" w:cs="Times New Roman"/>
          <w:sz w:val="28"/>
          <w:szCs w:val="28"/>
          <w:lang w:val="kk-KZ"/>
        </w:rPr>
        <w:t>р</w:t>
      </w:r>
      <w:r w:rsidR="00F16836" w:rsidRPr="003933C8">
        <w:rPr>
          <w:rFonts w:ascii="Times New Roman" w:eastAsia="Times New Roman" w:hAnsi="Times New Roman" w:cs="Times New Roman"/>
          <w:sz w:val="28"/>
          <w:szCs w:val="28"/>
        </w:rPr>
        <w:t>оорганизмдер санының шайындылық сұйықтығын 1см³ -</w:t>
      </w:r>
      <w:r>
        <w:rPr>
          <w:rFonts w:ascii="Times New Roman" w:eastAsia="Times New Roman" w:hAnsi="Times New Roman" w:cs="Times New Roman"/>
          <w:sz w:val="28"/>
          <w:szCs w:val="28"/>
        </w:rPr>
        <w:t xml:space="preserve"> </w:t>
      </w:r>
      <w:r w:rsidR="00F16836" w:rsidRPr="003933C8">
        <w:rPr>
          <w:rFonts w:ascii="Times New Roman" w:eastAsia="Times New Roman" w:hAnsi="Times New Roman" w:cs="Times New Roman"/>
          <w:sz w:val="28"/>
          <w:szCs w:val="28"/>
        </w:rPr>
        <w:t>қа өсіру;</w:t>
      </w:r>
    </w:p>
    <w:p w:rsidR="00886D64" w:rsidRPr="003933C8" w:rsidRDefault="003933C8" w:rsidP="003933C8">
      <w:pPr>
        <w:pStyle w:val="a5"/>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16836" w:rsidRPr="003933C8">
        <w:rPr>
          <w:rFonts w:ascii="Times New Roman" w:eastAsia="Times New Roman" w:hAnsi="Times New Roman" w:cs="Times New Roman"/>
          <w:sz w:val="28"/>
          <w:szCs w:val="28"/>
        </w:rPr>
        <w:t>шайындылық сұйықтықтың ауданында ішек таяқшасы бактерияларының тобының бар немесе жоқ болуы;</w:t>
      </w:r>
    </w:p>
    <w:p w:rsidR="00886D64" w:rsidRPr="003933C8" w:rsidRDefault="003933C8" w:rsidP="003933C8">
      <w:pPr>
        <w:pStyle w:val="a5"/>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16836" w:rsidRPr="003933C8">
        <w:rPr>
          <w:rFonts w:ascii="Times New Roman" w:eastAsia="Times New Roman" w:hAnsi="Times New Roman" w:cs="Times New Roman"/>
          <w:sz w:val="28"/>
          <w:szCs w:val="28"/>
        </w:rPr>
        <w:t>орау материалдарынан және ағаш жабдықтардан алынған шайындыларда зең саңырауқұлақтарының бар немесе жоқ болуы.</w:t>
      </w:r>
    </w:p>
    <w:p w:rsidR="00B46B79" w:rsidRDefault="00F16836" w:rsidP="003933C8">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Жабдықтардың санитарлық жағдайының көрсеткіштері «Кәсіпорындардағы сүт өнеркәсібінің микробиологиялық бақылауды ұйымдастыру бойынша әдістемелік нұсқау» 17 кестесі бойынша бағаланады (ары қарай ӘН). Бақыланатын объектілердің санитарлық –</w:t>
      </w:r>
      <w:r w:rsidR="003933C8">
        <w:rPr>
          <w:rFonts w:ascii="Times New Roman" w:eastAsia="Times New Roman" w:hAnsi="Times New Roman" w:cs="Times New Roman"/>
          <w:sz w:val="28"/>
        </w:rPr>
        <w:t xml:space="preserve"> </w:t>
      </w:r>
      <w:r>
        <w:rPr>
          <w:rFonts w:ascii="Times New Roman" w:eastAsia="Times New Roman" w:hAnsi="Times New Roman" w:cs="Times New Roman"/>
          <w:sz w:val="28"/>
        </w:rPr>
        <w:t>гигиеналық көрсеткіштері олардың көрсетк</w:t>
      </w:r>
      <w:r w:rsidR="003933C8">
        <w:rPr>
          <w:rFonts w:ascii="Times New Roman" w:eastAsia="Times New Roman" w:hAnsi="Times New Roman" w:cs="Times New Roman"/>
          <w:sz w:val="28"/>
        </w:rPr>
        <w:t>іштері бойынша топтастырылған (2</w:t>
      </w:r>
      <w:r>
        <w:rPr>
          <w:rFonts w:ascii="Times New Roman" w:eastAsia="Times New Roman" w:hAnsi="Times New Roman" w:cs="Times New Roman"/>
          <w:sz w:val="28"/>
        </w:rPr>
        <w:t xml:space="preserve"> қосымшаны қараңыз).</w:t>
      </w:r>
    </w:p>
    <w:p w:rsidR="00B46B79" w:rsidRDefault="00B46B79">
      <w:pPr>
        <w:suppressAutoHyphens/>
        <w:spacing w:after="0" w:line="240" w:lineRule="auto"/>
        <w:ind w:left="284"/>
        <w:jc w:val="both"/>
        <w:rPr>
          <w:rFonts w:ascii="Times New Roman" w:eastAsia="Times New Roman" w:hAnsi="Times New Roman" w:cs="Times New Roman"/>
          <w:sz w:val="28"/>
        </w:rPr>
      </w:pPr>
    </w:p>
    <w:p w:rsidR="00B46B79" w:rsidRPr="005C4CE8" w:rsidRDefault="00B46B79" w:rsidP="003933C8">
      <w:pPr>
        <w:spacing w:after="0"/>
        <w:jc w:val="both"/>
        <w:rPr>
          <w:rFonts w:ascii="Times New Roman" w:hAnsi="Times New Roman" w:cs="Times New Roman"/>
          <w:sz w:val="28"/>
          <w:szCs w:val="28"/>
          <w:lang w:val="kk-KZ"/>
        </w:rPr>
      </w:pPr>
      <w:r w:rsidRPr="005C4CE8">
        <w:rPr>
          <w:rFonts w:ascii="Times New Roman" w:hAnsi="Times New Roman" w:cs="Times New Roman"/>
          <w:sz w:val="28"/>
          <w:szCs w:val="28"/>
          <w:lang w:val="kk-KZ"/>
        </w:rPr>
        <w:t>Кесте 2</w:t>
      </w:r>
      <w:r w:rsidR="003933C8">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5C4CE8">
        <w:rPr>
          <w:rFonts w:ascii="Times New Roman" w:hAnsi="Times New Roman" w:cs="Times New Roman"/>
          <w:sz w:val="28"/>
          <w:szCs w:val="28"/>
          <w:lang w:val="kk-KZ"/>
        </w:rPr>
        <w:t xml:space="preserve"> Өнімдердің микробиологиялық көрсеткіштеріне </w:t>
      </w:r>
      <w:r w:rsidR="003933C8">
        <w:rPr>
          <w:rFonts w:ascii="Times New Roman" w:hAnsi="Times New Roman" w:cs="Times New Roman"/>
          <w:sz w:val="28"/>
          <w:szCs w:val="28"/>
          <w:lang w:val="kk-KZ"/>
        </w:rPr>
        <w:t xml:space="preserve"> </w:t>
      </w:r>
      <w:r w:rsidRPr="005C4CE8">
        <w:rPr>
          <w:rFonts w:ascii="Times New Roman" w:hAnsi="Times New Roman" w:cs="Times New Roman"/>
          <w:sz w:val="28"/>
          <w:szCs w:val="28"/>
          <w:lang w:val="kk-KZ"/>
        </w:rPr>
        <w:t>санитариялық</w:t>
      </w:r>
      <w:r w:rsidR="003933C8">
        <w:rPr>
          <w:rFonts w:ascii="Times New Roman" w:hAnsi="Times New Roman" w:cs="Times New Roman"/>
          <w:sz w:val="28"/>
          <w:szCs w:val="28"/>
          <w:lang w:val="kk-KZ"/>
        </w:rPr>
        <w:t xml:space="preserve"> </w:t>
      </w:r>
      <w:r w:rsidRPr="005C4CE8">
        <w:rPr>
          <w:rFonts w:ascii="Times New Roman" w:hAnsi="Times New Roman" w:cs="Times New Roman"/>
          <w:sz w:val="28"/>
          <w:szCs w:val="28"/>
          <w:lang w:val="kk-KZ"/>
        </w:rPr>
        <w:t>-гигиеналық бағалау.</w:t>
      </w:r>
    </w:p>
    <w:p w:rsidR="00B46B79" w:rsidRDefault="00B46B79" w:rsidP="00B46B79">
      <w:pPr>
        <w:spacing w:after="0"/>
        <w:rPr>
          <w:rFonts w:ascii="Times New Roman" w:hAnsi="Times New Roman" w:cs="Times New Roman"/>
          <w:sz w:val="28"/>
          <w:lang w:val="kk-KZ"/>
        </w:rPr>
      </w:pPr>
    </w:p>
    <w:tbl>
      <w:tblPr>
        <w:tblW w:w="95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59"/>
        <w:gridCol w:w="1528"/>
        <w:gridCol w:w="1824"/>
        <w:gridCol w:w="2497"/>
      </w:tblGrid>
      <w:tr w:rsidR="00B46B79" w:rsidRPr="00F51FEE" w:rsidTr="00F51FEE">
        <w:trPr>
          <w:trHeight w:val="429"/>
        </w:trPr>
        <w:tc>
          <w:tcPr>
            <w:tcW w:w="3659" w:type="dxa"/>
            <w:vMerge w:val="restart"/>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b/>
                <w:sz w:val="28"/>
                <w:szCs w:val="28"/>
                <w:lang w:val="kk-KZ"/>
              </w:rPr>
            </w:pPr>
            <w:r w:rsidRPr="00F51FEE">
              <w:rPr>
                <w:rFonts w:ascii="Times New Roman" w:hAnsi="Times New Roman" w:cs="Times New Roman"/>
                <w:b/>
                <w:sz w:val="28"/>
                <w:szCs w:val="28"/>
                <w:lang w:val="kk-KZ"/>
              </w:rPr>
              <w:t xml:space="preserve">    Бақылау нысандары</w:t>
            </w:r>
          </w:p>
        </w:tc>
        <w:tc>
          <w:tcPr>
            <w:tcW w:w="5849" w:type="dxa"/>
            <w:gridSpan w:val="3"/>
            <w:shd w:val="clear" w:color="auto" w:fill="auto"/>
          </w:tcPr>
          <w:p w:rsidR="00B46B79" w:rsidRPr="00F51FEE" w:rsidRDefault="00B46B79" w:rsidP="00F51FEE">
            <w:pPr>
              <w:pStyle w:val="a5"/>
              <w:jc w:val="both"/>
              <w:rPr>
                <w:rFonts w:ascii="Times New Roman" w:hAnsi="Times New Roman" w:cs="Times New Roman"/>
                <w:b/>
                <w:sz w:val="28"/>
                <w:szCs w:val="28"/>
                <w:lang w:val="kk-KZ"/>
              </w:rPr>
            </w:pPr>
            <w:r w:rsidRPr="00F51FEE">
              <w:rPr>
                <w:rFonts w:ascii="Times New Roman" w:hAnsi="Times New Roman" w:cs="Times New Roman"/>
                <w:b/>
                <w:sz w:val="28"/>
                <w:szCs w:val="28"/>
                <w:lang w:val="kk-KZ"/>
              </w:rPr>
              <w:t>Микробиологиялық көрсеткіштер</w:t>
            </w:r>
          </w:p>
        </w:tc>
      </w:tr>
      <w:tr w:rsidR="00B46B79" w:rsidRPr="00F51FEE" w:rsidTr="006528BA">
        <w:trPr>
          <w:trHeight w:val="745"/>
        </w:trPr>
        <w:tc>
          <w:tcPr>
            <w:tcW w:w="3659" w:type="dxa"/>
            <w:vMerge/>
            <w:tcBorders>
              <w:bottom w:val="single" w:sz="4" w:space="0" w:color="auto"/>
            </w:tcBorders>
          </w:tcPr>
          <w:p w:rsidR="00B46B79" w:rsidRPr="00F51FEE" w:rsidRDefault="00B46B79" w:rsidP="00F51FEE">
            <w:pPr>
              <w:pStyle w:val="a5"/>
              <w:jc w:val="both"/>
              <w:rPr>
                <w:rFonts w:ascii="Times New Roman" w:hAnsi="Times New Roman" w:cs="Times New Roman"/>
                <w:sz w:val="28"/>
                <w:szCs w:val="28"/>
                <w:lang w:val="kk-KZ"/>
              </w:rPr>
            </w:pPr>
          </w:p>
        </w:tc>
        <w:tc>
          <w:tcPr>
            <w:tcW w:w="1528" w:type="dxa"/>
            <w:tcBorders>
              <w:bottom w:val="single" w:sz="4" w:space="0" w:color="auto"/>
            </w:tcBorders>
            <w:shd w:val="clear" w:color="auto" w:fill="auto"/>
          </w:tcPr>
          <w:p w:rsidR="00B46B79" w:rsidRPr="00F51FEE" w:rsidRDefault="00B46B79" w:rsidP="00F51FEE">
            <w:pPr>
              <w:pStyle w:val="a5"/>
              <w:jc w:val="both"/>
              <w:rPr>
                <w:rFonts w:ascii="Times New Roman" w:hAnsi="Times New Roman" w:cs="Times New Roman"/>
                <w:b/>
                <w:sz w:val="28"/>
                <w:szCs w:val="28"/>
                <w:lang w:val="kk-KZ"/>
              </w:rPr>
            </w:pPr>
            <w:r w:rsidRPr="00F51FEE">
              <w:rPr>
                <w:rFonts w:ascii="Times New Roman" w:hAnsi="Times New Roman" w:cs="Times New Roman"/>
                <w:b/>
                <w:sz w:val="28"/>
                <w:szCs w:val="28"/>
                <w:lang w:val="kk-KZ"/>
              </w:rPr>
              <w:t xml:space="preserve">  БГКП</w:t>
            </w:r>
          </w:p>
        </w:tc>
        <w:tc>
          <w:tcPr>
            <w:tcW w:w="1824" w:type="dxa"/>
            <w:tcBorders>
              <w:bottom w:val="single" w:sz="4" w:space="0" w:color="auto"/>
            </w:tcBorders>
            <w:shd w:val="clear" w:color="auto" w:fill="auto"/>
          </w:tcPr>
          <w:p w:rsidR="00B46B79" w:rsidRPr="00F51FEE" w:rsidRDefault="00B46B79" w:rsidP="00F51FEE">
            <w:pPr>
              <w:pStyle w:val="a5"/>
              <w:jc w:val="both"/>
              <w:rPr>
                <w:rFonts w:ascii="Times New Roman" w:hAnsi="Times New Roman" w:cs="Times New Roman"/>
                <w:b/>
                <w:sz w:val="28"/>
                <w:szCs w:val="28"/>
                <w:lang w:val="kk-KZ"/>
              </w:rPr>
            </w:pPr>
            <w:r w:rsidRPr="00F51FEE">
              <w:rPr>
                <w:rFonts w:ascii="Times New Roman" w:hAnsi="Times New Roman" w:cs="Times New Roman"/>
                <w:b/>
                <w:sz w:val="28"/>
                <w:szCs w:val="28"/>
                <w:lang w:val="kk-KZ"/>
              </w:rPr>
              <w:t>КМАФАиМ,</w:t>
            </w:r>
          </w:p>
          <w:p w:rsidR="00B46B79" w:rsidRPr="00F51FEE" w:rsidRDefault="00B46B79" w:rsidP="00F51FEE">
            <w:pPr>
              <w:pStyle w:val="a5"/>
              <w:jc w:val="both"/>
              <w:rPr>
                <w:rFonts w:ascii="Times New Roman" w:hAnsi="Times New Roman" w:cs="Times New Roman"/>
                <w:b/>
                <w:sz w:val="28"/>
                <w:szCs w:val="28"/>
                <w:lang w:val="kk-KZ"/>
              </w:rPr>
            </w:pPr>
            <w:r w:rsidRPr="00F51FEE">
              <w:rPr>
                <w:rFonts w:ascii="Times New Roman" w:hAnsi="Times New Roman" w:cs="Times New Roman"/>
                <w:b/>
                <w:sz w:val="28"/>
                <w:szCs w:val="28"/>
                <w:lang w:val="kk-KZ"/>
              </w:rPr>
              <w:t>КОЕ/</w:t>
            </w:r>
            <w:r w:rsidR="003933C8" w:rsidRPr="00F51FEE">
              <w:rPr>
                <w:rFonts w:ascii="Times New Roman" w:hAnsi="Times New Roman" w:cs="Times New Roman"/>
                <w:b/>
                <w:sz w:val="28"/>
                <w:szCs w:val="28"/>
                <w:lang w:val="kk-KZ"/>
              </w:rPr>
              <w:t>см</w:t>
            </w:r>
          </w:p>
        </w:tc>
        <w:tc>
          <w:tcPr>
            <w:tcW w:w="2497" w:type="dxa"/>
            <w:tcBorders>
              <w:bottom w:val="single" w:sz="4" w:space="0" w:color="auto"/>
            </w:tcBorders>
            <w:shd w:val="clear" w:color="auto" w:fill="auto"/>
          </w:tcPr>
          <w:p w:rsidR="00B46B79" w:rsidRPr="00F51FEE" w:rsidRDefault="00B46B79" w:rsidP="00F51FEE">
            <w:pPr>
              <w:pStyle w:val="a5"/>
              <w:jc w:val="both"/>
              <w:rPr>
                <w:rFonts w:ascii="Times New Roman" w:hAnsi="Times New Roman" w:cs="Times New Roman"/>
                <w:b/>
                <w:sz w:val="28"/>
                <w:szCs w:val="28"/>
                <w:lang w:val="kk-KZ"/>
              </w:rPr>
            </w:pPr>
            <w:r w:rsidRPr="00F51FEE">
              <w:rPr>
                <w:rFonts w:ascii="Times New Roman" w:hAnsi="Times New Roman" w:cs="Times New Roman"/>
                <w:b/>
                <w:sz w:val="28"/>
                <w:szCs w:val="28"/>
                <w:lang w:val="kk-KZ"/>
              </w:rPr>
              <w:t>Зең саңырауқұлақтар КОЕ/см</w:t>
            </w:r>
          </w:p>
        </w:tc>
      </w:tr>
      <w:tr w:rsidR="00B46B79" w:rsidRPr="00F51FEE" w:rsidTr="006528BA">
        <w:trPr>
          <w:trHeight w:val="965"/>
        </w:trPr>
        <w:tc>
          <w:tcPr>
            <w:tcW w:w="3659" w:type="dxa"/>
            <w:tcBorders>
              <w:top w:val="single" w:sz="4" w:space="0" w:color="auto"/>
            </w:tcBorders>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 xml:space="preserve"> Құрал - жабдықтар</w:t>
            </w:r>
          </w:p>
        </w:tc>
        <w:tc>
          <w:tcPr>
            <w:tcW w:w="1528" w:type="dxa"/>
            <w:tcBorders>
              <w:top w:val="single" w:sz="4" w:space="0" w:color="auto"/>
            </w:tcBorders>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болмауы</w:t>
            </w:r>
          </w:p>
        </w:tc>
        <w:tc>
          <w:tcPr>
            <w:tcW w:w="1824" w:type="dxa"/>
            <w:tcBorders>
              <w:top w:val="single" w:sz="4" w:space="0" w:color="auto"/>
            </w:tcBorders>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en-US"/>
              </w:rPr>
            </w:pPr>
            <w:r w:rsidRPr="00F51FEE">
              <w:rPr>
                <w:rFonts w:ascii="Times New Roman" w:hAnsi="Times New Roman" w:cs="Times New Roman"/>
                <w:sz w:val="28"/>
                <w:szCs w:val="28"/>
                <w:lang w:val="en-US"/>
              </w:rPr>
              <w:t>&lt; 100</w:t>
            </w:r>
          </w:p>
        </w:tc>
        <w:tc>
          <w:tcPr>
            <w:tcW w:w="2497" w:type="dxa"/>
            <w:tcBorders>
              <w:top w:val="single" w:sz="4" w:space="0" w:color="auto"/>
            </w:tcBorders>
          </w:tcPr>
          <w:p w:rsidR="00B46B79" w:rsidRPr="00F51FEE" w:rsidRDefault="00B46B79" w:rsidP="00F51FEE">
            <w:pPr>
              <w:pStyle w:val="a5"/>
              <w:jc w:val="both"/>
              <w:rPr>
                <w:rFonts w:ascii="Times New Roman" w:hAnsi="Times New Roman" w:cs="Times New Roman"/>
                <w:sz w:val="28"/>
                <w:szCs w:val="28"/>
                <w:lang w:val="kk-KZ"/>
              </w:rPr>
            </w:pPr>
          </w:p>
        </w:tc>
      </w:tr>
      <w:tr w:rsidR="00B46B79" w:rsidRPr="00F51FEE" w:rsidTr="00F51FEE">
        <w:trPr>
          <w:trHeight w:val="818"/>
        </w:trPr>
        <w:tc>
          <w:tcPr>
            <w:tcW w:w="3659" w:type="dxa"/>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Тара және қорап</w:t>
            </w:r>
          </w:p>
        </w:tc>
        <w:tc>
          <w:tcPr>
            <w:tcW w:w="1528" w:type="dxa"/>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болмауы</w:t>
            </w:r>
          </w:p>
        </w:tc>
        <w:tc>
          <w:tcPr>
            <w:tcW w:w="1824" w:type="dxa"/>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en-US"/>
              </w:rPr>
            </w:pPr>
            <w:r w:rsidRPr="00F51FEE">
              <w:rPr>
                <w:rFonts w:ascii="Times New Roman" w:hAnsi="Times New Roman" w:cs="Times New Roman"/>
                <w:sz w:val="28"/>
                <w:szCs w:val="28"/>
                <w:lang w:val="en-US"/>
              </w:rPr>
              <w:t>&lt; 100</w:t>
            </w:r>
          </w:p>
        </w:tc>
        <w:tc>
          <w:tcPr>
            <w:tcW w:w="2497" w:type="dxa"/>
          </w:tcPr>
          <w:p w:rsidR="00B46B79" w:rsidRPr="00F51FEE" w:rsidRDefault="00B46B79" w:rsidP="00F51FEE">
            <w:pPr>
              <w:pStyle w:val="a5"/>
              <w:jc w:val="both"/>
              <w:rPr>
                <w:rFonts w:ascii="Times New Roman" w:hAnsi="Times New Roman" w:cs="Times New Roman"/>
                <w:sz w:val="28"/>
                <w:szCs w:val="28"/>
                <w:lang w:val="kk-KZ"/>
              </w:rPr>
            </w:pPr>
          </w:p>
        </w:tc>
      </w:tr>
      <w:tr w:rsidR="00B46B79" w:rsidRPr="00F51FEE" w:rsidTr="00F51FEE">
        <w:trPr>
          <w:trHeight w:val="818"/>
        </w:trPr>
        <w:tc>
          <w:tcPr>
            <w:tcW w:w="3659" w:type="dxa"/>
          </w:tcPr>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Қораптық құралдар: пергамент, котировка, фольга.</w:t>
            </w:r>
          </w:p>
        </w:tc>
        <w:tc>
          <w:tcPr>
            <w:tcW w:w="1528" w:type="dxa"/>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болмауы</w:t>
            </w:r>
          </w:p>
        </w:tc>
        <w:tc>
          <w:tcPr>
            <w:tcW w:w="1824" w:type="dxa"/>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en-US"/>
              </w:rPr>
            </w:pPr>
            <w:r w:rsidRPr="00F51FEE">
              <w:rPr>
                <w:rFonts w:ascii="Times New Roman" w:hAnsi="Times New Roman" w:cs="Times New Roman"/>
                <w:sz w:val="28"/>
                <w:szCs w:val="28"/>
                <w:lang w:val="en-US"/>
              </w:rPr>
              <w:t>&lt; 100</w:t>
            </w:r>
          </w:p>
        </w:tc>
        <w:tc>
          <w:tcPr>
            <w:tcW w:w="2497" w:type="dxa"/>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0-ден 5-ке дейін</w:t>
            </w:r>
          </w:p>
        </w:tc>
      </w:tr>
      <w:tr w:rsidR="00B46B79" w:rsidRPr="00F51FEE" w:rsidTr="00F51FEE">
        <w:trPr>
          <w:trHeight w:val="818"/>
        </w:trPr>
        <w:tc>
          <w:tcPr>
            <w:tcW w:w="3659" w:type="dxa"/>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Ағаш саймандары</w:t>
            </w:r>
          </w:p>
        </w:tc>
        <w:tc>
          <w:tcPr>
            <w:tcW w:w="5849" w:type="dxa"/>
            <w:gridSpan w:val="3"/>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Болмауы</w:t>
            </w:r>
          </w:p>
        </w:tc>
      </w:tr>
      <w:tr w:rsidR="00B46B79" w:rsidRPr="00F51FEE" w:rsidTr="00F51FEE">
        <w:trPr>
          <w:trHeight w:val="818"/>
        </w:trPr>
        <w:tc>
          <w:tcPr>
            <w:tcW w:w="3659" w:type="dxa"/>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Жұмысшының қолы</w:t>
            </w:r>
          </w:p>
        </w:tc>
        <w:tc>
          <w:tcPr>
            <w:tcW w:w="5849" w:type="dxa"/>
            <w:gridSpan w:val="3"/>
          </w:tcPr>
          <w:p w:rsidR="00B46B79" w:rsidRPr="00F51FEE" w:rsidRDefault="00B46B79" w:rsidP="00F51FEE">
            <w:pPr>
              <w:pStyle w:val="a5"/>
              <w:jc w:val="both"/>
              <w:rPr>
                <w:rFonts w:ascii="Times New Roman" w:hAnsi="Times New Roman" w:cs="Times New Roman"/>
                <w:sz w:val="28"/>
                <w:szCs w:val="28"/>
                <w:lang w:val="kk-KZ"/>
              </w:rPr>
            </w:pPr>
          </w:p>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болмауы</w:t>
            </w:r>
          </w:p>
        </w:tc>
      </w:tr>
      <w:tr w:rsidR="00B46B79" w:rsidRPr="00F51FEE" w:rsidTr="00F51FEE">
        <w:trPr>
          <w:trHeight w:val="342"/>
        </w:trPr>
        <w:tc>
          <w:tcPr>
            <w:tcW w:w="9508" w:type="dxa"/>
            <w:gridSpan w:val="4"/>
          </w:tcPr>
          <w:p w:rsidR="00B46B79" w:rsidRPr="00F51FEE" w:rsidRDefault="00B46B79" w:rsidP="00F51FEE">
            <w:pPr>
              <w:pStyle w:val="a5"/>
              <w:jc w:val="both"/>
              <w:rPr>
                <w:rFonts w:ascii="Times New Roman" w:hAnsi="Times New Roman" w:cs="Times New Roman"/>
                <w:sz w:val="28"/>
                <w:szCs w:val="28"/>
                <w:lang w:val="kk-KZ"/>
              </w:rPr>
            </w:pPr>
            <w:r w:rsidRPr="00F51FEE">
              <w:rPr>
                <w:rFonts w:ascii="Times New Roman" w:hAnsi="Times New Roman" w:cs="Times New Roman"/>
                <w:sz w:val="28"/>
                <w:szCs w:val="28"/>
                <w:lang w:val="kk-KZ"/>
              </w:rPr>
              <w:t xml:space="preserve">              *- Нормалық көрсеткіштік бақылау көрсеткіші анықталмайды</w:t>
            </w:r>
          </w:p>
        </w:tc>
      </w:tr>
    </w:tbl>
    <w:p w:rsidR="00886D64" w:rsidRPr="00F51FEE" w:rsidRDefault="00886D64" w:rsidP="00F51FEE">
      <w:pPr>
        <w:pStyle w:val="a5"/>
        <w:jc w:val="both"/>
        <w:rPr>
          <w:rFonts w:ascii="Times New Roman" w:eastAsia="Times New Roman" w:hAnsi="Times New Roman" w:cs="Times New Roman"/>
          <w:sz w:val="28"/>
          <w:szCs w:val="28"/>
        </w:rPr>
      </w:pPr>
    </w:p>
    <w:p w:rsidR="00886D64" w:rsidRDefault="00F16836" w:rsidP="003933C8">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Көрсеткіштердің сақталмауы кезінде (жоғарылау) санитарлық өңдеуді тиімсіз деп санайды, ол күшейтілген шаралар қолдануды талап етеді. </w:t>
      </w:r>
    </w:p>
    <w:p w:rsidR="00886D64" w:rsidRDefault="00F16836" w:rsidP="003933C8">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Қол жетімді қордың қажеттілігі бойынша жұмыстағы таңдалған сынақтар:</w:t>
      </w:r>
    </w:p>
    <w:p w:rsidR="003933C8" w:rsidRDefault="00F16836" w:rsidP="003933C8">
      <w:pPr>
        <w:pStyle w:val="a4"/>
        <w:widowControl w:val="0"/>
        <w:numPr>
          <w:ilvl w:val="0"/>
          <w:numId w:val="23"/>
        </w:numPr>
        <w:ind w:left="0" w:firstLine="709"/>
        <w:jc w:val="both"/>
        <w:rPr>
          <w:rFonts w:ascii="Times New Roman" w:eastAsia="Times New Roman" w:hAnsi="Times New Roman" w:cs="Times New Roman"/>
          <w:sz w:val="28"/>
          <w:lang w:val="kk-KZ"/>
        </w:rPr>
      </w:pPr>
      <w:r w:rsidRPr="003933C8">
        <w:rPr>
          <w:rFonts w:ascii="Times New Roman" w:eastAsia="Times New Roman" w:hAnsi="Times New Roman" w:cs="Times New Roman"/>
          <w:sz w:val="28"/>
          <w:lang w:val="kk-KZ"/>
        </w:rPr>
        <w:t>шыны, металл және ағаш таяқшалармен бекітілген пробиркаларға мақталы немесе басқа тығынмен салынған стерильді мақта тампонымен;</w:t>
      </w:r>
    </w:p>
    <w:p w:rsidR="003933C8" w:rsidRDefault="00F16836" w:rsidP="003933C8">
      <w:pPr>
        <w:pStyle w:val="a4"/>
        <w:widowControl w:val="0"/>
        <w:numPr>
          <w:ilvl w:val="0"/>
          <w:numId w:val="23"/>
        </w:numPr>
        <w:ind w:left="0" w:firstLine="709"/>
        <w:jc w:val="both"/>
        <w:rPr>
          <w:rFonts w:ascii="Times New Roman" w:eastAsia="Times New Roman" w:hAnsi="Times New Roman" w:cs="Times New Roman"/>
          <w:sz w:val="28"/>
          <w:lang w:val="kk-KZ"/>
        </w:rPr>
      </w:pPr>
      <w:r w:rsidRPr="003933C8">
        <w:rPr>
          <w:rFonts w:ascii="Times New Roman" w:eastAsia="Times New Roman" w:hAnsi="Times New Roman" w:cs="Times New Roman"/>
          <w:sz w:val="28"/>
          <w:lang w:val="kk-KZ"/>
        </w:rPr>
        <w:lastRenderedPageBreak/>
        <w:t>қағаз пакеттерде стерилденген және фламбирленген пинцетті пайдаланып мақталы немесе дәкелі тампондармен.</w:t>
      </w:r>
    </w:p>
    <w:p w:rsidR="00D33EE0" w:rsidRDefault="00F16836" w:rsidP="003933C8">
      <w:pPr>
        <w:pStyle w:val="a4"/>
        <w:widowControl w:val="0"/>
        <w:ind w:left="0" w:firstLine="709"/>
        <w:jc w:val="both"/>
        <w:rPr>
          <w:rFonts w:ascii="Times New Roman" w:eastAsia="Times New Roman" w:hAnsi="Times New Roman" w:cs="Times New Roman"/>
          <w:sz w:val="28"/>
          <w:szCs w:val="28"/>
          <w:lang w:val="kk-KZ"/>
        </w:rPr>
      </w:pPr>
      <w:r w:rsidRPr="003933C8">
        <w:rPr>
          <w:rFonts w:ascii="Times New Roman" w:eastAsia="Times New Roman" w:hAnsi="Times New Roman" w:cs="Times New Roman"/>
          <w:sz w:val="28"/>
          <w:szCs w:val="28"/>
          <w:lang w:val="kk-KZ"/>
        </w:rPr>
        <w:t xml:space="preserve">Шайындыларды таңдау үшін стерильді </w:t>
      </w:r>
      <w:r w:rsidR="003933C8">
        <w:rPr>
          <w:rFonts w:ascii="Times New Roman" w:eastAsia="Times New Roman" w:hAnsi="Times New Roman" w:cs="Times New Roman"/>
          <w:sz w:val="28"/>
          <w:szCs w:val="28"/>
          <w:lang w:val="kk-KZ"/>
        </w:rPr>
        <w:t xml:space="preserve">суды, физиологиялық ерітіндіні, </w:t>
      </w:r>
      <w:r w:rsidRPr="003933C8">
        <w:rPr>
          <w:rFonts w:ascii="Times New Roman" w:eastAsia="Times New Roman" w:hAnsi="Times New Roman" w:cs="Times New Roman"/>
          <w:sz w:val="28"/>
          <w:szCs w:val="28"/>
          <w:lang w:val="kk-KZ"/>
        </w:rPr>
        <w:t xml:space="preserve">Кесслер сұйық ортасын, Код қоректік ортасын пайдалануға болады. </w:t>
      </w:r>
    </w:p>
    <w:p w:rsidR="003933C8" w:rsidRDefault="00F16836" w:rsidP="003933C8">
      <w:pPr>
        <w:pStyle w:val="a4"/>
        <w:widowControl w:val="0"/>
        <w:ind w:left="0" w:firstLine="709"/>
        <w:jc w:val="both"/>
        <w:rPr>
          <w:rFonts w:ascii="Times New Roman" w:eastAsia="Times New Roman" w:hAnsi="Times New Roman" w:cs="Times New Roman"/>
          <w:sz w:val="28"/>
          <w:szCs w:val="28"/>
          <w:lang w:val="kk-KZ"/>
        </w:rPr>
      </w:pPr>
      <w:r w:rsidRPr="003933C8">
        <w:rPr>
          <w:rFonts w:ascii="Times New Roman" w:eastAsia="Times New Roman" w:hAnsi="Times New Roman" w:cs="Times New Roman"/>
          <w:sz w:val="28"/>
          <w:szCs w:val="28"/>
          <w:lang w:val="kk-KZ"/>
        </w:rPr>
        <w:t>Ішек таяқшаларының қоздырушылары ғана емес басқа да микроорганизмдер тобын бақылау қажет болған жағдайда сынамаларды 5 см пробиркаларға төгетін физиологиялық ерітіндіде немесе суда дайындайды. Стерильді тампонды физиологиялық ерітіндіге немесе суға батырады да шайынды жасайды және тампонды пробиркаға қайтарады.</w:t>
      </w:r>
      <w:r w:rsidR="003933C8">
        <w:rPr>
          <w:rFonts w:ascii="Times New Roman" w:eastAsia="Times New Roman" w:hAnsi="Times New Roman" w:cs="Times New Roman"/>
          <w:sz w:val="28"/>
          <w:szCs w:val="28"/>
          <w:lang w:val="kk-KZ"/>
        </w:rPr>
        <w:t xml:space="preserve"> </w:t>
      </w:r>
    </w:p>
    <w:p w:rsidR="006528BA" w:rsidRDefault="00F16836" w:rsidP="003933C8">
      <w:pPr>
        <w:pStyle w:val="a4"/>
        <w:widowControl w:val="0"/>
        <w:ind w:left="0" w:firstLine="709"/>
        <w:jc w:val="both"/>
        <w:rPr>
          <w:rFonts w:ascii="Times New Roman" w:eastAsia="Times New Roman" w:hAnsi="Times New Roman" w:cs="Times New Roman"/>
          <w:sz w:val="28"/>
          <w:lang w:val="kk-KZ"/>
        </w:rPr>
      </w:pPr>
      <w:r w:rsidRPr="003933C8">
        <w:rPr>
          <w:rFonts w:ascii="Times New Roman" w:eastAsia="Times New Roman" w:hAnsi="Times New Roman" w:cs="Times New Roman"/>
          <w:sz w:val="28"/>
          <w:lang w:val="kk-KZ"/>
        </w:rPr>
        <w:t xml:space="preserve">Өндірістің қалыпты санитарлық-гигиеналық нормалары бойынша шайындылардағы ішек таяқшасы бактерияларының бар немесе жоқ болуын бақылаумен шектелуге болады. </w:t>
      </w:r>
    </w:p>
    <w:p w:rsidR="00D33EE0" w:rsidRDefault="00F16836" w:rsidP="003933C8">
      <w:pPr>
        <w:pStyle w:val="a4"/>
        <w:widowControl w:val="0"/>
        <w:ind w:left="0" w:firstLine="709"/>
        <w:jc w:val="both"/>
        <w:rPr>
          <w:rFonts w:ascii="Times New Roman" w:eastAsia="Times New Roman" w:hAnsi="Times New Roman" w:cs="Times New Roman"/>
          <w:sz w:val="28"/>
          <w:lang w:val="kk-KZ"/>
        </w:rPr>
      </w:pPr>
      <w:r w:rsidRPr="00D33EE0">
        <w:rPr>
          <w:rFonts w:ascii="Times New Roman" w:eastAsia="Times New Roman" w:hAnsi="Times New Roman" w:cs="Times New Roman"/>
          <w:sz w:val="28"/>
          <w:lang w:val="kk-KZ"/>
        </w:rPr>
        <w:t xml:space="preserve">Азықтың ішек таяқшалары бактерияларына байланысты пайда болған кемістігі (шамадан тыс газ түзілу, таза емес дәмі мен иісі, ірімшіктің ерте бұзылуы) және дайын өнімдегі оның нормасының жоғарылауы кезінде шайындылар көп жиналатын және көп алынатын орындардағы (шайынды сулар көп жиналатын орындарды тексеру керек, мысалы крандар, өткізгіштер, резеңке төсемдер) шайындыларды  бақылауды нығайту керек. </w:t>
      </w:r>
    </w:p>
    <w:p w:rsidR="003933C8" w:rsidRDefault="00F16836" w:rsidP="003933C8">
      <w:pPr>
        <w:pStyle w:val="a4"/>
        <w:widowControl w:val="0"/>
        <w:ind w:left="0" w:firstLine="709"/>
        <w:jc w:val="both"/>
        <w:rPr>
          <w:rFonts w:ascii="Times New Roman" w:eastAsia="Times New Roman" w:hAnsi="Times New Roman" w:cs="Times New Roman"/>
          <w:sz w:val="28"/>
          <w:lang w:val="kk-KZ"/>
        </w:rPr>
      </w:pPr>
      <w:r w:rsidRPr="00D33EE0">
        <w:rPr>
          <w:rFonts w:ascii="Times New Roman" w:eastAsia="Times New Roman" w:hAnsi="Times New Roman" w:cs="Times New Roman"/>
          <w:sz w:val="28"/>
          <w:lang w:val="kk-KZ"/>
        </w:rPr>
        <w:t xml:space="preserve">Ішек таяқшалары бактерияларын бақылау Кесслер және Код қоректік орталарын пайдалану арқылы жүзеге асырылады, сондай-ақ бактерияларды анықтау үшін микробиотестерді қолданады. </w:t>
      </w:r>
    </w:p>
    <w:p w:rsidR="003933C8" w:rsidRDefault="00F16836" w:rsidP="003933C8">
      <w:pPr>
        <w:pStyle w:val="a4"/>
        <w:widowControl w:val="0"/>
        <w:ind w:left="0" w:firstLine="709"/>
        <w:jc w:val="both"/>
        <w:rPr>
          <w:rFonts w:ascii="Times New Roman" w:eastAsia="Times New Roman" w:hAnsi="Times New Roman" w:cs="Times New Roman"/>
          <w:sz w:val="28"/>
          <w:lang w:val="kk-KZ"/>
        </w:rPr>
      </w:pPr>
      <w:r w:rsidRPr="003933C8">
        <w:rPr>
          <w:rFonts w:ascii="Times New Roman" w:eastAsia="Times New Roman" w:hAnsi="Times New Roman" w:cs="Times New Roman"/>
          <w:sz w:val="28"/>
          <w:lang w:val="kk-KZ"/>
        </w:rPr>
        <w:t>Тек ішек таяқшалары бактерияларын бақылау Кесслер және Код қоректік орталарын пайдалану кезінде шайындыны сол қоректік ортаның тура өзіне ала беруге болады.</w:t>
      </w:r>
    </w:p>
    <w:p w:rsidR="003933C8" w:rsidRDefault="00F16836" w:rsidP="003933C8">
      <w:pPr>
        <w:pStyle w:val="a4"/>
        <w:widowControl w:val="0"/>
        <w:ind w:left="0" w:firstLine="709"/>
        <w:jc w:val="both"/>
        <w:rPr>
          <w:rFonts w:ascii="Times New Roman" w:eastAsia="Times New Roman" w:hAnsi="Times New Roman" w:cs="Times New Roman"/>
          <w:sz w:val="28"/>
          <w:lang w:val="kk-KZ"/>
        </w:rPr>
      </w:pPr>
      <w:r w:rsidRPr="003933C8">
        <w:rPr>
          <w:rFonts w:ascii="Times New Roman" w:eastAsia="Times New Roman" w:hAnsi="Times New Roman" w:cs="Times New Roman"/>
          <w:sz w:val="28"/>
          <w:lang w:val="kk-KZ"/>
        </w:rPr>
        <w:t>Ішек таяқшалары бактерияларын бақылау кезінде шайынды алу үшін а</w:t>
      </w:r>
      <w:r w:rsidR="00D33EE0">
        <w:rPr>
          <w:rFonts w:ascii="Times New Roman" w:eastAsia="Times New Roman" w:hAnsi="Times New Roman" w:cs="Times New Roman"/>
          <w:sz w:val="28"/>
          <w:lang w:val="kk-KZ"/>
        </w:rPr>
        <w:t xml:space="preserve">рбитажды орта </w:t>
      </w:r>
      <w:r w:rsidRPr="003933C8">
        <w:rPr>
          <w:rFonts w:ascii="Times New Roman" w:eastAsia="Times New Roman" w:hAnsi="Times New Roman" w:cs="Times New Roman"/>
          <w:sz w:val="28"/>
          <w:lang w:val="kk-KZ"/>
        </w:rPr>
        <w:t>Кесслер қоректік ортасы болады. Алайда, өндіріс шарттарында Код қоректік ортасын қолдану ыңғайлы,</w:t>
      </w:r>
      <w:r w:rsidR="00D33EE0">
        <w:rPr>
          <w:rFonts w:ascii="Times New Roman" w:eastAsia="Times New Roman" w:hAnsi="Times New Roman" w:cs="Times New Roman"/>
          <w:sz w:val="28"/>
          <w:lang w:val="kk-KZ"/>
        </w:rPr>
        <w:t xml:space="preserve"> </w:t>
      </w:r>
      <w:r w:rsidRPr="003933C8">
        <w:rPr>
          <w:rFonts w:ascii="Times New Roman" w:eastAsia="Times New Roman" w:hAnsi="Times New Roman" w:cs="Times New Roman"/>
          <w:sz w:val="28"/>
          <w:lang w:val="kk-KZ"/>
        </w:rPr>
        <w:t xml:space="preserve">себебі  жұмыс істейтін ортаны пайдаланар алдында стерилизиациясыз қайнату әдісімен құрғақ қоректік ортадан дайындайды және ортаның түсі көзбен көрінетін жасылдан сарыға ауысады. </w:t>
      </w:r>
    </w:p>
    <w:p w:rsidR="003933C8" w:rsidRDefault="00F16836" w:rsidP="003933C8">
      <w:pPr>
        <w:pStyle w:val="a4"/>
        <w:widowControl w:val="0"/>
        <w:ind w:left="0" w:firstLine="709"/>
        <w:jc w:val="both"/>
        <w:rPr>
          <w:rFonts w:ascii="Times New Roman" w:eastAsia="Times New Roman" w:hAnsi="Times New Roman" w:cs="Times New Roman"/>
          <w:sz w:val="28"/>
          <w:lang w:val="kk-KZ"/>
        </w:rPr>
      </w:pPr>
      <w:r w:rsidRPr="003933C8">
        <w:rPr>
          <w:rFonts w:ascii="Times New Roman" w:eastAsia="Times New Roman" w:hAnsi="Times New Roman" w:cs="Times New Roman"/>
          <w:sz w:val="28"/>
          <w:lang w:val="kk-KZ"/>
        </w:rPr>
        <w:t xml:space="preserve">Ішек таяқшалары бактерияларын анықтау кезінде микробиотесттер көмегімен шайындылар таңдауды хлорлы натрий және су қолданумен іске асырады. </w:t>
      </w:r>
    </w:p>
    <w:p w:rsidR="006528BA" w:rsidRDefault="00F16836" w:rsidP="003933C8">
      <w:pPr>
        <w:pStyle w:val="a4"/>
        <w:widowControl w:val="0"/>
        <w:ind w:left="0" w:firstLine="709"/>
        <w:jc w:val="both"/>
        <w:rPr>
          <w:rFonts w:ascii="Times New Roman" w:eastAsia="Times New Roman" w:hAnsi="Times New Roman" w:cs="Times New Roman"/>
          <w:sz w:val="28"/>
          <w:lang w:val="kk-KZ"/>
        </w:rPr>
      </w:pPr>
      <w:r w:rsidRPr="003933C8">
        <w:rPr>
          <w:rFonts w:ascii="Times New Roman" w:eastAsia="Times New Roman" w:hAnsi="Times New Roman" w:cs="Times New Roman"/>
          <w:sz w:val="28"/>
          <w:lang w:val="kk-KZ"/>
        </w:rPr>
        <w:t>Микробиотестті шайындыға батырады және пакетке салады, пакетке мөр басады сосын т</w:t>
      </w:r>
      <w:r w:rsidR="006528BA">
        <w:rPr>
          <w:rFonts w:ascii="Times New Roman" w:eastAsia="Times New Roman" w:hAnsi="Times New Roman" w:cs="Times New Roman"/>
          <w:sz w:val="28"/>
          <w:lang w:val="kk-KZ"/>
        </w:rPr>
        <w:t>ермостатқа көлденең 37</w:t>
      </w:r>
      <w:r w:rsidRPr="003933C8">
        <w:rPr>
          <w:rFonts w:ascii="Times New Roman" w:eastAsia="Times New Roman" w:hAnsi="Times New Roman" w:cs="Times New Roman"/>
          <w:sz w:val="28"/>
          <w:lang w:val="kk-KZ"/>
        </w:rPr>
        <w:t xml:space="preserve">°С температурада 24 сағатқа қояды. </w:t>
      </w:r>
      <w:r w:rsidRPr="00D33EE0">
        <w:rPr>
          <w:rFonts w:ascii="Times New Roman" w:eastAsia="Times New Roman" w:hAnsi="Times New Roman" w:cs="Times New Roman"/>
          <w:sz w:val="28"/>
          <w:lang w:val="kk-KZ"/>
        </w:rPr>
        <w:t xml:space="preserve">Нәтижелерін алған кезде микробиотесттің екі жағында қызыл түсті нүктелер пайда болады. </w:t>
      </w:r>
      <w:r w:rsidRPr="00825F24">
        <w:rPr>
          <w:rFonts w:ascii="Times New Roman" w:eastAsia="Times New Roman" w:hAnsi="Times New Roman" w:cs="Times New Roman"/>
          <w:sz w:val="28"/>
          <w:lang w:val="kk-KZ"/>
        </w:rPr>
        <w:t xml:space="preserve">Нәтижелерін 5 көбейтеді де 1 см³ шайындыдағы бактериялар санын есептейді. </w:t>
      </w:r>
    </w:p>
    <w:p w:rsidR="00D33EE0" w:rsidRDefault="00F16836" w:rsidP="00D33EE0">
      <w:pPr>
        <w:pStyle w:val="a4"/>
        <w:widowControl w:val="0"/>
        <w:ind w:left="0" w:firstLine="709"/>
        <w:jc w:val="both"/>
        <w:rPr>
          <w:rFonts w:ascii="Times New Roman" w:eastAsia="Times New Roman" w:hAnsi="Times New Roman" w:cs="Times New Roman"/>
          <w:sz w:val="28"/>
          <w:lang w:val="kk-KZ"/>
        </w:rPr>
      </w:pPr>
      <w:r w:rsidRPr="006528BA">
        <w:rPr>
          <w:rFonts w:ascii="Times New Roman" w:eastAsia="Times New Roman" w:hAnsi="Times New Roman" w:cs="Times New Roman"/>
          <w:sz w:val="28"/>
          <w:lang w:val="kk-KZ"/>
        </w:rPr>
        <w:t xml:space="preserve">Бактериялар топтарының таттикалық техникалық сипаттамалары, </w:t>
      </w:r>
      <w:r w:rsidRPr="006528BA">
        <w:rPr>
          <w:rFonts w:ascii="Times New Roman" w:eastAsia="Times New Roman" w:hAnsi="Times New Roman" w:cs="Times New Roman"/>
          <w:sz w:val="28"/>
          <w:lang w:val="kk-KZ"/>
        </w:rPr>
        <w:lastRenderedPageBreak/>
        <w:t xml:space="preserve">сүтқышқыл бактериялары болмаған жағдайда, негізінен ішек таяқшалары бактериялары құрайды, сондықтан осы көрсеткіш ішек таяқшалары бактерияларының құрамын ұштастырады. </w:t>
      </w:r>
    </w:p>
    <w:p w:rsidR="00D33EE0" w:rsidRPr="00F51FEE" w:rsidRDefault="00D33EE0" w:rsidP="00D33EE0">
      <w:pPr>
        <w:pStyle w:val="a4"/>
        <w:widowControl w:val="0"/>
        <w:ind w:left="0" w:firstLine="709"/>
        <w:jc w:val="both"/>
        <w:rPr>
          <w:rFonts w:ascii="Times New Roman" w:eastAsia="Times New Roman" w:hAnsi="Times New Roman" w:cs="Times New Roman"/>
          <w:sz w:val="28"/>
          <w:lang w:val="kk-KZ"/>
        </w:rPr>
      </w:pPr>
      <w:r w:rsidRPr="00F51FEE">
        <w:rPr>
          <w:rFonts w:ascii="Times New Roman" w:eastAsia="Times New Roman" w:hAnsi="Times New Roman" w:cs="Times New Roman"/>
          <w:sz w:val="28"/>
          <w:lang w:val="kk-KZ"/>
        </w:rPr>
        <w:t>Сүт өнімдерінің сол немесе өзге ақауларының пайда болу себептерін анықтаған кезде және олардың сақталуының төмендеуі кезінде шайындыда микроорганизмдер көбейеді және ол күшейген бақылуды тудырады.</w:t>
      </w:r>
    </w:p>
    <w:p w:rsidR="00886D64" w:rsidRPr="003933C8" w:rsidRDefault="00F16836" w:rsidP="003933C8">
      <w:pPr>
        <w:pStyle w:val="a4"/>
        <w:widowControl w:val="0"/>
        <w:ind w:left="0" w:firstLine="709"/>
        <w:jc w:val="both"/>
        <w:rPr>
          <w:rFonts w:ascii="Times New Roman" w:eastAsia="Times New Roman" w:hAnsi="Times New Roman" w:cs="Times New Roman"/>
          <w:sz w:val="28"/>
          <w:lang w:val="kk-KZ"/>
        </w:rPr>
      </w:pPr>
      <w:r w:rsidRPr="003933C8">
        <w:rPr>
          <w:rFonts w:ascii="Times New Roman" w:eastAsia="Times New Roman" w:hAnsi="Times New Roman" w:cs="Times New Roman"/>
          <w:sz w:val="28"/>
          <w:lang w:val="kk-KZ"/>
        </w:rPr>
        <w:t>Бақылау нәтижесін бағалауға арналған өнімнің санитарлық-гигиеналық жағдайы үшін бактерияларды табу үшін микробиотесттерді қолдану үлгілі стандартт</w:t>
      </w:r>
      <w:r w:rsidR="003933C8">
        <w:rPr>
          <w:rFonts w:ascii="Times New Roman" w:eastAsia="Times New Roman" w:hAnsi="Times New Roman" w:cs="Times New Roman"/>
          <w:sz w:val="28"/>
          <w:lang w:val="kk-KZ"/>
        </w:rPr>
        <w:t xml:space="preserve">ар болып табылады (3 </w:t>
      </w:r>
      <w:r w:rsidR="003933C8" w:rsidRPr="003933C8">
        <w:rPr>
          <w:rFonts w:ascii="Times New Roman" w:eastAsia="Times New Roman" w:hAnsi="Times New Roman" w:cs="Times New Roman"/>
          <w:sz w:val="28"/>
          <w:lang w:val="kk-KZ"/>
        </w:rPr>
        <w:t>қосымшаны қараңыз</w:t>
      </w:r>
      <w:r w:rsidRPr="003933C8">
        <w:rPr>
          <w:rFonts w:ascii="Times New Roman" w:eastAsia="Times New Roman" w:hAnsi="Times New Roman" w:cs="Times New Roman"/>
          <w:sz w:val="28"/>
          <w:lang w:val="kk-KZ"/>
        </w:rPr>
        <w:t>).</w:t>
      </w:r>
    </w:p>
    <w:p w:rsidR="0066340A" w:rsidRPr="0066340A" w:rsidRDefault="0066340A" w:rsidP="003933C8">
      <w:pPr>
        <w:jc w:val="both"/>
        <w:rPr>
          <w:rFonts w:ascii="Times New Roman" w:hAnsi="Times New Roman" w:cs="Times New Roman"/>
          <w:sz w:val="28"/>
          <w:szCs w:val="28"/>
          <w:lang w:val="kk-KZ"/>
        </w:rPr>
      </w:pPr>
      <w:r w:rsidRPr="003933C8">
        <w:rPr>
          <w:rFonts w:ascii="Times New Roman" w:hAnsi="Times New Roman" w:cs="Times New Roman"/>
          <w:sz w:val="28"/>
          <w:szCs w:val="28"/>
          <w:lang w:val="kk-KZ"/>
        </w:rPr>
        <w:t>Кесте 3</w:t>
      </w:r>
      <w:r w:rsidR="003933C8">
        <w:rPr>
          <w:rFonts w:ascii="Times New Roman" w:hAnsi="Times New Roman" w:cs="Times New Roman"/>
          <w:sz w:val="28"/>
          <w:szCs w:val="28"/>
          <w:lang w:val="kk-KZ"/>
        </w:rPr>
        <w:t xml:space="preserve"> -</w:t>
      </w:r>
      <w:r w:rsidRPr="0066340A">
        <w:rPr>
          <w:rFonts w:ascii="Times New Roman" w:hAnsi="Times New Roman" w:cs="Times New Roman"/>
          <w:sz w:val="28"/>
          <w:szCs w:val="28"/>
          <w:lang w:val="kk-KZ"/>
        </w:rPr>
        <w:t xml:space="preserve"> Редукцияланған бактерияларды анықтау үшін микробитестердің қолданылуымен өндірістің санитарлық – гигиеналық жағдайының бақылау қорытындыларына баға беру үшін арналған жоба нормативтері.</w:t>
      </w:r>
    </w:p>
    <w:tbl>
      <w:tblPr>
        <w:tblStyle w:val="a3"/>
        <w:tblW w:w="0" w:type="auto"/>
        <w:tblInd w:w="108" w:type="dxa"/>
        <w:tblLook w:val="04A0"/>
      </w:tblPr>
      <w:tblGrid>
        <w:gridCol w:w="4677"/>
        <w:gridCol w:w="4962"/>
      </w:tblGrid>
      <w:tr w:rsidR="0066340A" w:rsidRPr="0066340A" w:rsidTr="00F51FEE">
        <w:tc>
          <w:tcPr>
            <w:tcW w:w="4677" w:type="dxa"/>
          </w:tcPr>
          <w:p w:rsidR="0066340A" w:rsidRPr="0066340A" w:rsidRDefault="0066340A" w:rsidP="008975F8">
            <w:pPr>
              <w:rPr>
                <w:rFonts w:ascii="Times New Roman" w:hAnsi="Times New Roman" w:cs="Times New Roman"/>
                <w:sz w:val="28"/>
                <w:szCs w:val="28"/>
                <w:lang w:val="kk-KZ"/>
              </w:rPr>
            </w:pPr>
            <w:r w:rsidRPr="0066340A">
              <w:rPr>
                <w:rFonts w:ascii="Times New Roman" w:hAnsi="Times New Roman" w:cs="Times New Roman"/>
                <w:sz w:val="28"/>
                <w:szCs w:val="28"/>
                <w:lang w:val="kk-KZ"/>
              </w:rPr>
              <w:t>Зерттеу объекті</w:t>
            </w:r>
          </w:p>
        </w:tc>
        <w:tc>
          <w:tcPr>
            <w:tcW w:w="4962" w:type="dxa"/>
          </w:tcPr>
          <w:p w:rsidR="0066340A" w:rsidRPr="00F51FEE" w:rsidRDefault="0066340A" w:rsidP="008975F8">
            <w:pPr>
              <w:rPr>
                <w:rFonts w:ascii="Times New Roman" w:hAnsi="Times New Roman" w:cs="Times New Roman"/>
                <w:sz w:val="28"/>
                <w:szCs w:val="28"/>
                <w:vertAlign w:val="superscript"/>
                <w:lang w:val="kk-KZ"/>
              </w:rPr>
            </w:pPr>
            <w:r w:rsidRPr="0066340A">
              <w:rPr>
                <w:rFonts w:ascii="Times New Roman" w:hAnsi="Times New Roman" w:cs="Times New Roman"/>
                <w:sz w:val="28"/>
                <w:szCs w:val="28"/>
                <w:lang w:val="kk-KZ"/>
              </w:rPr>
              <w:t>Редукцияланған бактериялардың саны</w:t>
            </w:r>
            <w:r w:rsidR="00F51FEE">
              <w:rPr>
                <w:rFonts w:ascii="Times New Roman" w:hAnsi="Times New Roman" w:cs="Times New Roman"/>
                <w:sz w:val="28"/>
                <w:szCs w:val="28"/>
                <w:lang w:val="kk-KZ"/>
              </w:rPr>
              <w:t>, КОЕ/см</w:t>
            </w:r>
            <w:r w:rsidR="00F51FEE">
              <w:rPr>
                <w:rFonts w:ascii="Times New Roman" w:hAnsi="Times New Roman" w:cs="Times New Roman"/>
                <w:sz w:val="28"/>
                <w:szCs w:val="28"/>
                <w:vertAlign w:val="superscript"/>
                <w:lang w:val="kk-KZ"/>
              </w:rPr>
              <w:t>3</w:t>
            </w:r>
          </w:p>
        </w:tc>
      </w:tr>
      <w:tr w:rsidR="00F51FEE" w:rsidRPr="0066340A" w:rsidTr="00F51FEE">
        <w:tc>
          <w:tcPr>
            <w:tcW w:w="4677" w:type="dxa"/>
          </w:tcPr>
          <w:p w:rsidR="00F51FEE" w:rsidRPr="0066340A" w:rsidRDefault="00F51FEE" w:rsidP="008975F8">
            <w:pPr>
              <w:rPr>
                <w:rFonts w:ascii="Times New Roman" w:hAnsi="Times New Roman" w:cs="Times New Roman"/>
                <w:sz w:val="28"/>
                <w:szCs w:val="28"/>
                <w:lang w:val="kk-KZ"/>
              </w:rPr>
            </w:pPr>
            <w:r w:rsidRPr="0066340A">
              <w:rPr>
                <w:rFonts w:ascii="Times New Roman" w:hAnsi="Times New Roman" w:cs="Times New Roman"/>
                <w:sz w:val="28"/>
                <w:szCs w:val="28"/>
                <w:lang w:val="kk-KZ"/>
              </w:rPr>
              <w:t>Сүттік цистерналар, резервуарлар (қақпақ, қабырға, бұр</w:t>
            </w:r>
            <w:r>
              <w:rPr>
                <w:rFonts w:ascii="Times New Roman" w:hAnsi="Times New Roman" w:cs="Times New Roman"/>
                <w:sz w:val="28"/>
                <w:szCs w:val="28"/>
                <w:lang w:val="kk-KZ"/>
              </w:rPr>
              <w:t>ыш, тубын</w:t>
            </w:r>
            <w:r w:rsidRPr="0066340A">
              <w:rPr>
                <w:rFonts w:ascii="Times New Roman" w:hAnsi="Times New Roman" w:cs="Times New Roman"/>
                <w:sz w:val="28"/>
                <w:szCs w:val="28"/>
                <w:lang w:val="kk-KZ"/>
              </w:rPr>
              <w:t>), құбырлар,</w:t>
            </w:r>
            <w:r>
              <w:rPr>
                <w:rFonts w:ascii="Times New Roman" w:hAnsi="Times New Roman" w:cs="Times New Roman"/>
                <w:sz w:val="28"/>
                <w:szCs w:val="28"/>
                <w:lang w:val="kk-KZ"/>
              </w:rPr>
              <w:t xml:space="preserve"> </w:t>
            </w:r>
            <w:r w:rsidRPr="0066340A">
              <w:rPr>
                <w:rFonts w:ascii="Times New Roman" w:hAnsi="Times New Roman" w:cs="Times New Roman"/>
                <w:sz w:val="28"/>
                <w:szCs w:val="28"/>
                <w:lang w:val="kk-KZ"/>
              </w:rPr>
              <w:t>100 см</w:t>
            </w:r>
            <w:r w:rsidRPr="003933C8">
              <w:rPr>
                <w:rFonts w:ascii="Times New Roman" w:hAnsi="Times New Roman" w:cs="Times New Roman"/>
                <w:sz w:val="28"/>
                <w:szCs w:val="28"/>
                <w:vertAlign w:val="superscript"/>
                <w:lang w:val="kk-KZ"/>
              </w:rPr>
              <w:t xml:space="preserve">3 </w:t>
            </w:r>
            <w:r w:rsidRPr="0066340A">
              <w:rPr>
                <w:rFonts w:ascii="Times New Roman" w:hAnsi="Times New Roman" w:cs="Times New Roman"/>
                <w:sz w:val="28"/>
                <w:szCs w:val="28"/>
                <w:lang w:val="kk-KZ"/>
              </w:rPr>
              <w:t>үстін тексеру кезіндегі барлық технологиялық қондырғылардың түрлері</w:t>
            </w:r>
          </w:p>
        </w:tc>
        <w:tc>
          <w:tcPr>
            <w:tcW w:w="4962" w:type="dxa"/>
          </w:tcPr>
          <w:p w:rsidR="00F51FEE" w:rsidRPr="00F51FEE" w:rsidRDefault="00F51FEE" w:rsidP="00F51FEE">
            <w:pPr>
              <w:shd w:val="clear" w:color="auto" w:fill="FFFFFF"/>
              <w:ind w:firstLine="709"/>
              <w:jc w:val="center"/>
              <w:rPr>
                <w:rFonts w:ascii="Times New Roman" w:eastAsia="Times New Roman" w:hAnsi="Times New Roman" w:cs="Times New Roman"/>
                <w:sz w:val="28"/>
                <w:szCs w:val="28"/>
              </w:rPr>
            </w:pPr>
            <w:r w:rsidRPr="00F51FEE">
              <w:rPr>
                <w:rFonts w:ascii="Times New Roman" w:eastAsia="Times New Roman" w:hAnsi="Times New Roman" w:cs="Times New Roman"/>
                <w:sz w:val="28"/>
                <w:szCs w:val="28"/>
              </w:rPr>
              <w:t>&lt;75</w:t>
            </w:r>
          </w:p>
        </w:tc>
      </w:tr>
      <w:tr w:rsidR="00F51FEE" w:rsidRPr="0066340A" w:rsidTr="00F51FEE">
        <w:tc>
          <w:tcPr>
            <w:tcW w:w="4677" w:type="dxa"/>
          </w:tcPr>
          <w:p w:rsidR="00F51FEE" w:rsidRPr="0066340A" w:rsidRDefault="00F51FEE" w:rsidP="008975F8">
            <w:pPr>
              <w:rPr>
                <w:rFonts w:ascii="Times New Roman" w:hAnsi="Times New Roman" w:cs="Times New Roman"/>
                <w:sz w:val="28"/>
                <w:szCs w:val="28"/>
                <w:lang w:val="kk-KZ"/>
              </w:rPr>
            </w:pPr>
            <w:r w:rsidRPr="0066340A">
              <w:rPr>
                <w:rFonts w:ascii="Times New Roman" w:hAnsi="Times New Roman" w:cs="Times New Roman"/>
                <w:sz w:val="28"/>
                <w:szCs w:val="28"/>
                <w:lang w:val="kk-KZ"/>
              </w:rPr>
              <w:t>Резеңке, бұлғауыш, қуыс бұрғы,үстіңгі кран, астыңғы кран,осы түйіндердің үстін тексеру кезіндегі резервуарлар</w:t>
            </w:r>
          </w:p>
        </w:tc>
        <w:tc>
          <w:tcPr>
            <w:tcW w:w="4962" w:type="dxa"/>
          </w:tcPr>
          <w:p w:rsidR="00F51FEE" w:rsidRPr="00F51FEE" w:rsidRDefault="00F51FEE" w:rsidP="00F51FEE">
            <w:pPr>
              <w:shd w:val="clear" w:color="auto" w:fill="FFFFFF"/>
              <w:ind w:firstLine="709"/>
              <w:jc w:val="center"/>
              <w:rPr>
                <w:rFonts w:ascii="Times New Roman" w:eastAsia="Times New Roman" w:hAnsi="Times New Roman" w:cs="Times New Roman"/>
                <w:sz w:val="28"/>
                <w:szCs w:val="28"/>
              </w:rPr>
            </w:pPr>
            <w:r w:rsidRPr="00F51FEE">
              <w:rPr>
                <w:rFonts w:ascii="Times New Roman" w:eastAsia="Times New Roman" w:hAnsi="Times New Roman" w:cs="Times New Roman"/>
                <w:sz w:val="28"/>
                <w:szCs w:val="28"/>
              </w:rPr>
              <w:t>&lt; 100</w:t>
            </w:r>
          </w:p>
        </w:tc>
      </w:tr>
      <w:tr w:rsidR="00F51FEE" w:rsidRPr="0066340A" w:rsidTr="00F51FEE">
        <w:tc>
          <w:tcPr>
            <w:tcW w:w="4677" w:type="dxa"/>
          </w:tcPr>
          <w:p w:rsidR="00F51FEE" w:rsidRPr="0066340A" w:rsidRDefault="00F51FEE" w:rsidP="008975F8">
            <w:pPr>
              <w:rPr>
                <w:rFonts w:ascii="Times New Roman" w:hAnsi="Times New Roman" w:cs="Times New Roman"/>
                <w:sz w:val="28"/>
                <w:szCs w:val="28"/>
                <w:lang w:val="kk-KZ"/>
              </w:rPr>
            </w:pPr>
            <w:r w:rsidRPr="0066340A">
              <w:rPr>
                <w:rFonts w:ascii="Times New Roman" w:hAnsi="Times New Roman" w:cs="Times New Roman"/>
                <w:sz w:val="28"/>
                <w:szCs w:val="28"/>
                <w:lang w:val="kk-KZ"/>
              </w:rPr>
              <w:t>Үстінің барлығын тексеру кезіндегі крандар</w:t>
            </w:r>
          </w:p>
        </w:tc>
        <w:tc>
          <w:tcPr>
            <w:tcW w:w="4962" w:type="dxa"/>
          </w:tcPr>
          <w:p w:rsidR="00F51FEE" w:rsidRPr="00F51FEE" w:rsidRDefault="00F51FEE" w:rsidP="00F51FEE">
            <w:pPr>
              <w:shd w:val="clear" w:color="auto" w:fill="FFFFFF"/>
              <w:ind w:firstLine="709"/>
              <w:jc w:val="center"/>
              <w:rPr>
                <w:rFonts w:ascii="Times New Roman" w:eastAsia="Times New Roman" w:hAnsi="Times New Roman" w:cs="Times New Roman"/>
                <w:sz w:val="28"/>
                <w:szCs w:val="28"/>
              </w:rPr>
            </w:pPr>
            <w:r w:rsidRPr="00F51FEE">
              <w:rPr>
                <w:rFonts w:ascii="Times New Roman" w:eastAsia="Times New Roman" w:hAnsi="Times New Roman" w:cs="Times New Roman"/>
                <w:sz w:val="28"/>
                <w:szCs w:val="28"/>
              </w:rPr>
              <w:t>&lt;75</w:t>
            </w:r>
          </w:p>
        </w:tc>
      </w:tr>
      <w:tr w:rsidR="00F51FEE" w:rsidRPr="0066340A" w:rsidTr="00F51FEE">
        <w:tc>
          <w:tcPr>
            <w:tcW w:w="4677" w:type="dxa"/>
          </w:tcPr>
          <w:p w:rsidR="00F51FEE" w:rsidRPr="0066340A" w:rsidRDefault="00F51FEE" w:rsidP="008975F8">
            <w:pPr>
              <w:rPr>
                <w:rFonts w:ascii="Times New Roman" w:hAnsi="Times New Roman" w:cs="Times New Roman"/>
                <w:sz w:val="28"/>
                <w:szCs w:val="28"/>
                <w:lang w:val="kk-KZ"/>
              </w:rPr>
            </w:pPr>
            <w:r w:rsidRPr="0066340A">
              <w:rPr>
                <w:rFonts w:ascii="Times New Roman" w:hAnsi="Times New Roman" w:cs="Times New Roman"/>
                <w:sz w:val="28"/>
                <w:szCs w:val="28"/>
                <w:lang w:val="kk-KZ"/>
              </w:rPr>
              <w:t>10 бірліктің ішкі бетінің тексеру кезіндегі тұтыну ыдысы</w:t>
            </w:r>
          </w:p>
        </w:tc>
        <w:tc>
          <w:tcPr>
            <w:tcW w:w="4962" w:type="dxa"/>
          </w:tcPr>
          <w:p w:rsidR="00F51FEE" w:rsidRPr="00F51FEE" w:rsidRDefault="00F51FEE" w:rsidP="00F51FEE">
            <w:pPr>
              <w:shd w:val="clear" w:color="auto" w:fill="FFFFFF"/>
              <w:ind w:firstLine="709"/>
              <w:jc w:val="center"/>
              <w:rPr>
                <w:rFonts w:ascii="Times New Roman" w:eastAsia="Times New Roman" w:hAnsi="Times New Roman" w:cs="Times New Roman"/>
                <w:sz w:val="28"/>
                <w:szCs w:val="28"/>
              </w:rPr>
            </w:pPr>
            <w:r w:rsidRPr="00F51FEE">
              <w:rPr>
                <w:rFonts w:ascii="Times New Roman" w:eastAsia="Times New Roman" w:hAnsi="Times New Roman" w:cs="Times New Roman"/>
                <w:sz w:val="28"/>
                <w:szCs w:val="28"/>
              </w:rPr>
              <w:t>&lt;30</w:t>
            </w:r>
          </w:p>
        </w:tc>
      </w:tr>
      <w:tr w:rsidR="00F51FEE" w:rsidRPr="0066340A" w:rsidTr="00F51FEE">
        <w:tc>
          <w:tcPr>
            <w:tcW w:w="4677" w:type="dxa"/>
          </w:tcPr>
          <w:p w:rsidR="00F51FEE" w:rsidRPr="0066340A" w:rsidRDefault="00F51FEE" w:rsidP="008975F8">
            <w:pPr>
              <w:rPr>
                <w:rFonts w:ascii="Times New Roman" w:hAnsi="Times New Roman" w:cs="Times New Roman"/>
                <w:sz w:val="28"/>
                <w:szCs w:val="28"/>
                <w:lang w:val="kk-KZ"/>
              </w:rPr>
            </w:pPr>
            <w:r w:rsidRPr="0066340A">
              <w:rPr>
                <w:rFonts w:ascii="Times New Roman" w:hAnsi="Times New Roman" w:cs="Times New Roman"/>
                <w:sz w:val="28"/>
                <w:szCs w:val="28"/>
                <w:lang w:val="kk-KZ"/>
              </w:rPr>
              <w:t>Үстінің барлығын тексеру кезіндегі құтылар үшін қақпақтар</w:t>
            </w:r>
          </w:p>
        </w:tc>
        <w:tc>
          <w:tcPr>
            <w:tcW w:w="4962" w:type="dxa"/>
          </w:tcPr>
          <w:p w:rsidR="00F51FEE" w:rsidRPr="00F51FEE" w:rsidRDefault="00F51FEE" w:rsidP="00F51FEE">
            <w:pPr>
              <w:shd w:val="clear" w:color="auto" w:fill="FFFFFF"/>
              <w:ind w:firstLine="709"/>
              <w:jc w:val="center"/>
              <w:rPr>
                <w:rFonts w:ascii="Times New Roman" w:eastAsia="Times New Roman" w:hAnsi="Times New Roman" w:cs="Times New Roman"/>
                <w:sz w:val="28"/>
                <w:szCs w:val="28"/>
              </w:rPr>
            </w:pPr>
            <w:r w:rsidRPr="00F51FEE">
              <w:rPr>
                <w:rFonts w:ascii="Times New Roman" w:eastAsia="Times New Roman" w:hAnsi="Times New Roman" w:cs="Times New Roman"/>
                <w:sz w:val="28"/>
                <w:szCs w:val="28"/>
              </w:rPr>
              <w:t>&lt;30</w:t>
            </w:r>
          </w:p>
        </w:tc>
      </w:tr>
    </w:tbl>
    <w:p w:rsidR="00F51FEE" w:rsidRDefault="00F51FEE" w:rsidP="00F51FEE">
      <w:pPr>
        <w:suppressAutoHyphens/>
        <w:spacing w:after="0" w:line="240" w:lineRule="auto"/>
        <w:jc w:val="both"/>
        <w:rPr>
          <w:sz w:val="28"/>
          <w:szCs w:val="28"/>
          <w:lang w:val="kk-KZ"/>
        </w:rPr>
      </w:pPr>
    </w:p>
    <w:p w:rsidR="00F51FEE"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F51FEE">
        <w:rPr>
          <w:rFonts w:ascii="Times New Roman" w:eastAsia="Times New Roman" w:hAnsi="Times New Roman" w:cs="Times New Roman"/>
          <w:sz w:val="28"/>
          <w:lang w:val="kk-KZ"/>
        </w:rPr>
        <w:t xml:space="preserve">Өндірістің, сондай-ақ жабдықтардың микробтық ластануының негізгі көзі сүт шикізаты болады. </w:t>
      </w:r>
      <w:r w:rsidRPr="00825F24">
        <w:rPr>
          <w:rFonts w:ascii="Times New Roman" w:eastAsia="Times New Roman" w:hAnsi="Times New Roman" w:cs="Times New Roman"/>
          <w:sz w:val="28"/>
          <w:lang w:val="kk-KZ"/>
        </w:rPr>
        <w:t xml:space="preserve">Кәсіпорынға келіп түсетін сүт шикізатының микрофлорасының сандық және сапалық құрамынан өндірістің ластануының сипаты мен деңгейі анықталады. Сүт алатын, сақтайтын және өндейтін тиімді санитарлық өңдеу жеткіліксіз болған жағдайда сүт шикізатының келесі партияларының қосымша ластануы, технологиялық құрылғының микроорганизмдердің қажетсіз түрлерімен ластануы байқалады. </w:t>
      </w:r>
    </w:p>
    <w:p w:rsidR="00F51FEE"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F51FEE">
        <w:rPr>
          <w:rFonts w:ascii="Times New Roman" w:eastAsia="Times New Roman" w:hAnsi="Times New Roman" w:cs="Times New Roman"/>
          <w:sz w:val="28"/>
          <w:lang w:val="kk-KZ"/>
        </w:rPr>
        <w:t xml:space="preserve">Пастерленген сүттегі пастеризаттар термофильді стрептококктар барлық өндірістегі және дайын өнімдегі ұрықтанудың негізгі себебі болады. </w:t>
      </w:r>
    </w:p>
    <w:p w:rsidR="00F51FEE"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F51FEE">
        <w:rPr>
          <w:rFonts w:ascii="Times New Roman" w:eastAsia="Times New Roman" w:hAnsi="Times New Roman" w:cs="Times New Roman"/>
          <w:sz w:val="28"/>
          <w:lang w:val="kk-KZ"/>
        </w:rPr>
        <w:t xml:space="preserve">Термофильді стрептококктар пастеризаторда оның жұмыс істеу кезінде көбейеді. Пастеризатордың 6 сағаттық тоқтаусыз жұмысынан кейін </w:t>
      </w:r>
      <w:r w:rsidRPr="00F51FEE">
        <w:rPr>
          <w:rFonts w:ascii="Times New Roman" w:eastAsia="Times New Roman" w:hAnsi="Times New Roman" w:cs="Times New Roman"/>
          <w:sz w:val="28"/>
          <w:lang w:val="kk-KZ"/>
        </w:rPr>
        <w:lastRenderedPageBreak/>
        <w:t xml:space="preserve">регенерацияның секциясының пластинкасында 10е КОЕ/см² пастерленген сүтте термофильді стрептококктың құрамы 106 КОЕ/см³ дейін жоғарылайды, ары қарай пастеризаторды жуусыз жұмыс істегенде оның саны 109 КОЕ/см³ жетеді. </w:t>
      </w:r>
    </w:p>
    <w:p w:rsidR="00F51FEE"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F51FEE">
        <w:rPr>
          <w:rFonts w:ascii="Times New Roman" w:eastAsia="Times New Roman" w:hAnsi="Times New Roman" w:cs="Times New Roman"/>
          <w:sz w:val="28"/>
          <w:lang w:val="kk-KZ"/>
        </w:rPr>
        <w:t>Пастерленген сүттің термофильді стрептококктармен ластануы, пастеризаторды уақытылы емес жуу өнімде келесідей ақаулардың пайда болуына әкеледі: таза емес, жағымсыз немесе бос дәм, саңылаулы немесе тор тәрізді сурет, сондай-ақ басқа сүт өнімдеріндегі дәмінің және консистенциясының ақаулары. Осымен қоса, дайын өнімдегі термо</w:t>
      </w:r>
      <w:r w:rsidR="00F51FEE">
        <w:rPr>
          <w:rFonts w:ascii="Times New Roman" w:eastAsia="Times New Roman" w:hAnsi="Times New Roman" w:cs="Times New Roman"/>
          <w:sz w:val="28"/>
          <w:lang w:val="kk-KZ"/>
        </w:rPr>
        <w:t xml:space="preserve">фильді стрептококктың құрамы 10 </w:t>
      </w:r>
      <w:r w:rsidRPr="00F51FEE">
        <w:rPr>
          <w:rFonts w:ascii="Times New Roman" w:eastAsia="Times New Roman" w:hAnsi="Times New Roman" w:cs="Times New Roman"/>
          <w:sz w:val="28"/>
          <w:lang w:val="kk-KZ"/>
        </w:rPr>
        <w:t xml:space="preserve"> КОЕ/см</w:t>
      </w:r>
      <w:r w:rsidRPr="00F51FEE">
        <w:rPr>
          <w:rFonts w:ascii="Times New Roman" w:eastAsia="Times New Roman" w:hAnsi="Times New Roman" w:cs="Times New Roman"/>
          <w:sz w:val="28"/>
          <w:vertAlign w:val="superscript"/>
          <w:lang w:val="kk-KZ"/>
        </w:rPr>
        <w:t>3</w:t>
      </w:r>
      <w:r w:rsidRPr="00F51FEE">
        <w:rPr>
          <w:rFonts w:ascii="Times New Roman" w:eastAsia="Times New Roman" w:hAnsi="Times New Roman" w:cs="Times New Roman"/>
          <w:sz w:val="28"/>
          <w:lang w:val="kk-KZ"/>
        </w:rPr>
        <w:t xml:space="preserve"> жоғарылайды.</w:t>
      </w:r>
    </w:p>
    <w:p w:rsidR="00F51FEE"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F51FEE">
        <w:rPr>
          <w:rFonts w:ascii="Times New Roman" w:eastAsia="Times New Roman" w:hAnsi="Times New Roman" w:cs="Times New Roman"/>
          <w:sz w:val="28"/>
          <w:lang w:val="kk-KZ"/>
        </w:rPr>
        <w:t xml:space="preserve">Ірімшікте ақаулар пайда болғанда немесе өндірістік кәсіпорындардан алынған шайындыларда термофильді стрептококктардың байқалуы кезінде шайындылардың пастеризатор арқылы бақылау және санитарлық-гигиеналық өңдеу жүргізу керек. </w:t>
      </w:r>
      <w:r w:rsidRPr="00825F24">
        <w:rPr>
          <w:rFonts w:ascii="Times New Roman" w:eastAsia="Times New Roman" w:hAnsi="Times New Roman" w:cs="Times New Roman"/>
          <w:sz w:val="28"/>
          <w:lang w:val="kk-KZ"/>
        </w:rPr>
        <w:t>Пастеризатордың жуу және дезинфекциялау жиілігін әр 6 сағат сайын үздіксіз жүргізіп отыру керек. Термотұрақты сүтқышқыл таяқшаларын бақылау үшін құрылғылардан шайындыны физиологиялық ерітіндіге немесе стерильді суға батырылған стерильді тампонмен істейді, содан кейін оны стерильді сүт бар пробиркаға батырады. Себінділерді (42±2) °С температурада 16-24сағат ұстайды. Өсіру аяқталғаннан кейін себінділері бар пробиркаларды қарайды және микроскопиялық препараттарды дайындайды. Сүттегі ұюдың түзілуі және микропрепараттағы таяқшалар шайындыдағы термотөзімді сүтқышқыл таяқшаларының бар екендігін дәлелдейді.</w:t>
      </w:r>
    </w:p>
    <w:p w:rsidR="00F51FEE"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F51FEE">
        <w:rPr>
          <w:rFonts w:ascii="Times New Roman" w:eastAsia="Times New Roman" w:hAnsi="Times New Roman" w:cs="Times New Roman"/>
          <w:sz w:val="28"/>
          <w:lang w:val="kk-KZ"/>
        </w:rPr>
        <w:t xml:space="preserve">Жоғарыда айтылғандардың барлығы құралдарды, оралған материалдарды санитарлық-гигиеналық бақылау қауіпсіз және сапалы өнім шығару жүйесінің маңызды бөлігі болып табылатының растайды. </w:t>
      </w:r>
    </w:p>
    <w:p w:rsidR="00F51FEE"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F51FEE">
        <w:rPr>
          <w:rFonts w:ascii="Times New Roman" w:eastAsia="Times New Roman" w:hAnsi="Times New Roman" w:cs="Times New Roman"/>
          <w:sz w:val="28"/>
          <w:lang w:val="kk-KZ"/>
        </w:rPr>
        <w:t xml:space="preserve">Кәсіпорынның қызметкерлерінің жеке бас гигиенасы өндірістің санитарлық-гигиеналық бақылау жүйесінің ажырамас элементі болып табылады. </w:t>
      </w:r>
    </w:p>
    <w:p w:rsidR="00F51FEE"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F51FEE">
        <w:rPr>
          <w:rFonts w:ascii="Times New Roman" w:eastAsia="Times New Roman" w:hAnsi="Times New Roman" w:cs="Times New Roman"/>
          <w:sz w:val="28"/>
          <w:lang w:val="kk-KZ"/>
        </w:rPr>
        <w:t xml:space="preserve">Жұмыс істейтін персонал – патогенді микрофлораның өнімдерінің, соның ішінде шигелла(дизентерия қоздырушысы) және сальмонеллалар, сондай-ақ стафилококктардың, екінші ретті ұрықтануының негізгі көзі. </w:t>
      </w:r>
      <w:r w:rsidRPr="00825F24">
        <w:rPr>
          <w:rFonts w:ascii="Times New Roman" w:eastAsia="Times New Roman" w:hAnsi="Times New Roman" w:cs="Times New Roman"/>
          <w:sz w:val="28"/>
          <w:lang w:val="kk-KZ"/>
        </w:rPr>
        <w:t xml:space="preserve">Есте сақтайтын маңызды сәт өндіріске инфекцияның көзі болмайтын, тек сау адамдар ғана жіберіледі. Сонымен қатар, сүт кәсіпорындарының қызметкерлері жеке бас гигиенасын толықтай біліп, оның ережелерін сақтау керек. </w:t>
      </w:r>
    </w:p>
    <w:p w:rsidR="00F51FEE"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F51FEE">
        <w:rPr>
          <w:rFonts w:ascii="Times New Roman" w:eastAsia="Times New Roman" w:hAnsi="Times New Roman" w:cs="Times New Roman"/>
          <w:sz w:val="28"/>
          <w:lang w:val="kk-KZ"/>
        </w:rPr>
        <w:t xml:space="preserve">Кәсіпорындардын қызметкерлерінің жеке бас гигиенасын сақтауын бақылау үшін қолдарынан шайынды алады. </w:t>
      </w:r>
      <w:r w:rsidRPr="00825F24">
        <w:rPr>
          <w:rFonts w:ascii="Times New Roman" w:eastAsia="Times New Roman" w:hAnsi="Times New Roman" w:cs="Times New Roman"/>
          <w:sz w:val="28"/>
          <w:lang w:val="kk-KZ"/>
        </w:rPr>
        <w:t xml:space="preserve">Қол тазалығының анализі кәсіпорын микробиологымен алдын ала ескертусіз он күнде кем дегенде 1 рет таза жабдықтармен және өніммен тікелей байланыста болатын қызметкерлері тексеріледі. Қызметкерлердің қолдарынан шайынды алу үшін мақта тампондар қолданылады. Анализ жасау алдында тампонды хлорлы натрий немесе сулы стерильді ерітіндісіне батырады және суланған тампонмен екі қолды және саусақтарды сүртеді. Қолдарды хлорлауды бақылау йод-крахмалды сынама жасау арқылы жүргізіледі. Ол үшін қолдың кейбір бөліктерін йод-крахмалды ерітіндіге батырылған тампонмен сүртеді. </w:t>
      </w:r>
    </w:p>
    <w:p w:rsidR="00886D64" w:rsidRPr="00F51FEE"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F51FEE">
        <w:rPr>
          <w:rFonts w:ascii="Times New Roman" w:eastAsia="Times New Roman" w:hAnsi="Times New Roman" w:cs="Times New Roman"/>
          <w:sz w:val="28"/>
          <w:lang w:val="kk-KZ"/>
        </w:rPr>
        <w:lastRenderedPageBreak/>
        <w:t xml:space="preserve">Өндірістің санитарлық-гигиеналық жағдайының қажетті деңгейін дұрыс ұйымдастыру және барлық талаптарды үздіксіз жүзеге асыру қауіпсіз және сапалы өнім шығару үшін белгіленген міндетті шарттардың бірі. </w:t>
      </w:r>
    </w:p>
    <w:p w:rsidR="00F51FEE" w:rsidRDefault="00F51FEE">
      <w:pPr>
        <w:suppressAutoHyphens/>
        <w:spacing w:after="0" w:line="240" w:lineRule="auto"/>
        <w:ind w:left="284" w:firstLine="283"/>
        <w:jc w:val="both"/>
        <w:rPr>
          <w:rFonts w:ascii="Times New Roman" w:eastAsia="Times New Roman" w:hAnsi="Times New Roman" w:cs="Times New Roman"/>
          <w:b/>
          <w:sz w:val="28"/>
          <w:lang w:val="kk-KZ"/>
        </w:rPr>
      </w:pPr>
    </w:p>
    <w:p w:rsidR="00886D64" w:rsidRPr="00F51FEE" w:rsidRDefault="00F16836" w:rsidP="00F51FEE">
      <w:pPr>
        <w:suppressAutoHyphens/>
        <w:spacing w:after="0" w:line="240" w:lineRule="auto"/>
        <w:ind w:left="284" w:firstLine="425"/>
        <w:jc w:val="both"/>
        <w:rPr>
          <w:rFonts w:ascii="Times New Roman" w:eastAsia="Times New Roman" w:hAnsi="Times New Roman" w:cs="Times New Roman"/>
          <w:b/>
          <w:sz w:val="28"/>
          <w:lang w:val="kk-KZ"/>
        </w:rPr>
      </w:pPr>
      <w:r w:rsidRPr="00F51FEE">
        <w:rPr>
          <w:rFonts w:ascii="Times New Roman" w:eastAsia="Times New Roman" w:hAnsi="Times New Roman" w:cs="Times New Roman"/>
          <w:b/>
          <w:sz w:val="28"/>
          <w:lang w:val="kk-KZ"/>
        </w:rPr>
        <w:t>Бақылау сұрақтары:</w:t>
      </w:r>
    </w:p>
    <w:p w:rsidR="00886D64" w:rsidRPr="00F51FEE" w:rsidRDefault="00F16836" w:rsidP="00F51FEE">
      <w:pPr>
        <w:pStyle w:val="a5"/>
        <w:numPr>
          <w:ilvl w:val="0"/>
          <w:numId w:val="25"/>
        </w:numPr>
        <w:ind w:left="0" w:firstLine="709"/>
        <w:jc w:val="both"/>
        <w:rPr>
          <w:rFonts w:ascii="Times New Roman" w:eastAsia="Times New Roman" w:hAnsi="Times New Roman" w:cs="Times New Roman"/>
          <w:sz w:val="28"/>
          <w:szCs w:val="28"/>
          <w:lang w:val="kk-KZ"/>
        </w:rPr>
      </w:pPr>
      <w:r w:rsidRPr="00F51FEE">
        <w:rPr>
          <w:rFonts w:ascii="Times New Roman" w:eastAsia="Times New Roman" w:hAnsi="Times New Roman" w:cs="Times New Roman"/>
          <w:sz w:val="28"/>
          <w:szCs w:val="28"/>
          <w:lang w:val="kk-KZ"/>
        </w:rPr>
        <w:t>Өндірістің санитарлық-гигиеналық жағдайын бақылауына нелер жатады?</w:t>
      </w:r>
    </w:p>
    <w:p w:rsidR="00886D64" w:rsidRPr="00F51FEE" w:rsidRDefault="00F51FEE" w:rsidP="00F51FEE">
      <w:pPr>
        <w:pStyle w:val="a5"/>
        <w:numPr>
          <w:ilvl w:val="0"/>
          <w:numId w:val="25"/>
        </w:numPr>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F16836" w:rsidRPr="00F51FEE">
        <w:rPr>
          <w:rFonts w:ascii="Times New Roman" w:eastAsia="Times New Roman" w:hAnsi="Times New Roman" w:cs="Times New Roman"/>
          <w:sz w:val="28"/>
          <w:szCs w:val="28"/>
          <w:lang w:val="kk-KZ"/>
        </w:rPr>
        <w:t>Беттерден шайындыларды алу қалай жүзеге асады?</w:t>
      </w:r>
    </w:p>
    <w:p w:rsidR="00886D64" w:rsidRDefault="00F16836" w:rsidP="00F51FEE">
      <w:pPr>
        <w:pStyle w:val="a5"/>
        <w:numPr>
          <w:ilvl w:val="0"/>
          <w:numId w:val="25"/>
        </w:numPr>
        <w:ind w:left="0" w:firstLine="710"/>
        <w:jc w:val="both"/>
        <w:rPr>
          <w:rFonts w:ascii="Times New Roman" w:eastAsia="Times New Roman" w:hAnsi="Times New Roman" w:cs="Times New Roman"/>
          <w:sz w:val="28"/>
          <w:szCs w:val="28"/>
          <w:lang w:val="kk-KZ"/>
        </w:rPr>
      </w:pPr>
      <w:r w:rsidRPr="00825F24">
        <w:rPr>
          <w:rFonts w:ascii="Times New Roman" w:eastAsia="Times New Roman" w:hAnsi="Times New Roman" w:cs="Times New Roman"/>
          <w:sz w:val="28"/>
          <w:szCs w:val="28"/>
          <w:lang w:val="kk-KZ"/>
        </w:rPr>
        <w:t>Кәсіпорын қызметкерлерінің қолдарны</w:t>
      </w:r>
      <w:r w:rsidR="002F1A5F">
        <w:rPr>
          <w:rFonts w:ascii="Times New Roman" w:eastAsia="Times New Roman" w:hAnsi="Times New Roman" w:cs="Times New Roman"/>
          <w:sz w:val="28"/>
          <w:szCs w:val="28"/>
          <w:lang w:val="kk-KZ"/>
        </w:rPr>
        <w:t>н</w:t>
      </w:r>
      <w:r w:rsidRPr="00825F24">
        <w:rPr>
          <w:rFonts w:ascii="Times New Roman" w:eastAsia="Times New Roman" w:hAnsi="Times New Roman" w:cs="Times New Roman"/>
          <w:sz w:val="28"/>
          <w:szCs w:val="28"/>
          <w:lang w:val="kk-KZ"/>
        </w:rPr>
        <w:t>ан шайындыны неше рет алады?</w:t>
      </w:r>
    </w:p>
    <w:p w:rsidR="002F1A5F" w:rsidRDefault="002F1A5F" w:rsidP="00F51FEE">
      <w:pPr>
        <w:pStyle w:val="a5"/>
        <w:numPr>
          <w:ilvl w:val="0"/>
          <w:numId w:val="25"/>
        </w:numPr>
        <w:ind w:left="0" w:firstLine="710"/>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Кәсіпорын қызметкерлерінің жеке бас гигиенасы?</w:t>
      </w:r>
    </w:p>
    <w:p w:rsidR="002F1A5F" w:rsidRPr="00825F24" w:rsidRDefault="002F1A5F" w:rsidP="00F51FEE">
      <w:pPr>
        <w:pStyle w:val="a5"/>
        <w:numPr>
          <w:ilvl w:val="0"/>
          <w:numId w:val="25"/>
        </w:numPr>
        <w:ind w:left="0" w:firstLine="710"/>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Шайындыларда қандай микроорганизмдер кездеседі?</w:t>
      </w:r>
    </w:p>
    <w:p w:rsidR="00886D64" w:rsidRPr="00825F24" w:rsidRDefault="00886D64">
      <w:pPr>
        <w:suppressAutoHyphens/>
        <w:spacing w:after="0" w:line="240" w:lineRule="auto"/>
        <w:ind w:firstLine="284"/>
        <w:jc w:val="both"/>
        <w:rPr>
          <w:rFonts w:ascii="Times New Roman" w:eastAsia="Times New Roman" w:hAnsi="Times New Roman" w:cs="Times New Roman"/>
          <w:sz w:val="28"/>
          <w:lang w:val="kk-KZ"/>
        </w:rPr>
      </w:pPr>
    </w:p>
    <w:p w:rsidR="00886D64" w:rsidRPr="00F51FEE" w:rsidRDefault="00F16836" w:rsidP="00F51FEE">
      <w:pPr>
        <w:suppressAutoHyphens/>
        <w:spacing w:after="0" w:line="240" w:lineRule="auto"/>
        <w:ind w:firstLine="709"/>
        <w:jc w:val="both"/>
        <w:rPr>
          <w:rFonts w:ascii="Times New Roman" w:eastAsia="Times New Roman" w:hAnsi="Times New Roman" w:cs="Times New Roman"/>
          <w:b/>
          <w:sz w:val="28"/>
          <w:lang w:val="kk-KZ"/>
        </w:rPr>
      </w:pPr>
      <w:r w:rsidRPr="00825F24">
        <w:rPr>
          <w:rFonts w:ascii="Times New Roman" w:eastAsia="Times New Roman" w:hAnsi="Times New Roman" w:cs="Times New Roman"/>
          <w:b/>
          <w:sz w:val="28"/>
          <w:lang w:val="kk-KZ"/>
        </w:rPr>
        <w:t>2.2 Сүт сапасы мен қауіпсіз</w:t>
      </w:r>
      <w:r w:rsidR="00F51FEE" w:rsidRPr="00825F24">
        <w:rPr>
          <w:rFonts w:ascii="Times New Roman" w:eastAsia="Times New Roman" w:hAnsi="Times New Roman" w:cs="Times New Roman"/>
          <w:b/>
          <w:sz w:val="28"/>
          <w:lang w:val="kk-KZ"/>
        </w:rPr>
        <w:t>дігін арттырудың ағымды жолдары</w:t>
      </w:r>
    </w:p>
    <w:p w:rsidR="00886D64" w:rsidRPr="00825F24"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b/>
          <w:sz w:val="28"/>
          <w:lang w:val="kk-KZ"/>
        </w:rPr>
        <w:t>Сабақтың мақсаты:</w:t>
      </w:r>
      <w:r w:rsidRPr="00825F24">
        <w:rPr>
          <w:rFonts w:ascii="Times New Roman" w:eastAsia="Times New Roman" w:hAnsi="Times New Roman" w:cs="Times New Roman"/>
          <w:sz w:val="28"/>
          <w:lang w:val="kk-KZ"/>
        </w:rPr>
        <w:t xml:space="preserve"> Сүт сапасын және қауіпсіздігін арттырудың нақты жолдарымен танысу.</w:t>
      </w:r>
    </w:p>
    <w:p w:rsidR="00D33EE0" w:rsidRDefault="00F16836" w:rsidP="00F51FEE">
      <w:pPr>
        <w:suppressAutoHyphens/>
        <w:spacing w:after="0" w:line="240" w:lineRule="auto"/>
        <w:ind w:firstLine="709"/>
        <w:jc w:val="both"/>
        <w:rPr>
          <w:rFonts w:ascii="Times New Roman" w:eastAsia="Times New Roman" w:hAnsi="Times New Roman" w:cs="Times New Roman"/>
          <w:b/>
          <w:sz w:val="28"/>
          <w:lang w:val="kk-KZ"/>
        </w:rPr>
      </w:pPr>
      <w:r w:rsidRPr="00825F24">
        <w:rPr>
          <w:rFonts w:ascii="Times New Roman" w:eastAsia="Times New Roman" w:hAnsi="Times New Roman" w:cs="Times New Roman"/>
          <w:b/>
          <w:sz w:val="28"/>
          <w:lang w:val="kk-KZ"/>
        </w:rPr>
        <w:t xml:space="preserve">Сабақтың мазмұны: </w:t>
      </w:r>
    </w:p>
    <w:p w:rsidR="00886D64" w:rsidRPr="00825F24" w:rsidRDefault="00F16836" w:rsidP="00F51FEE">
      <w:pPr>
        <w:suppressAutoHyphens/>
        <w:spacing w:after="0" w:line="240" w:lineRule="auto"/>
        <w:ind w:firstLine="709"/>
        <w:jc w:val="both"/>
        <w:rPr>
          <w:rFonts w:ascii="Times New Roman" w:eastAsia="Times New Roman" w:hAnsi="Times New Roman" w:cs="Times New Roman"/>
          <w:sz w:val="28"/>
          <w:lang w:val="kk-KZ"/>
        </w:rPr>
      </w:pPr>
      <w:r w:rsidRPr="00D33EE0">
        <w:rPr>
          <w:rFonts w:ascii="Times New Roman" w:eastAsia="Times New Roman" w:hAnsi="Times New Roman" w:cs="Times New Roman"/>
          <w:sz w:val="28"/>
          <w:lang w:val="kk-KZ"/>
        </w:rPr>
        <w:t xml:space="preserve">Сүт тез бұзылатын өнім, сондықтан көптеген шаруашылықтар соның есебінен олардың сүттері жоғарғы сапаға сай болмағандықтан пайдаларынан айырылады, сондықтан тез өтуі тиіс инвестициялар керек. </w:t>
      </w:r>
      <w:r w:rsidRPr="00825F24">
        <w:rPr>
          <w:rFonts w:ascii="Times New Roman" w:eastAsia="Times New Roman" w:hAnsi="Times New Roman" w:cs="Times New Roman"/>
          <w:sz w:val="28"/>
          <w:lang w:val="kk-KZ"/>
        </w:rPr>
        <w:t xml:space="preserve">Қазақстан одағының сүт өнеркәсібі көрсеткіштері бойынша төмендегідей сапалары болады: жоғарғы сорт 10 %, бірінші сорт - 80 %, екінші сорт -5 %. Сүттегі шикізат үлесі -5 % құрайды. </w:t>
      </w:r>
    </w:p>
    <w:p w:rsidR="00886D64" w:rsidRPr="00825F24" w:rsidRDefault="00F16836" w:rsidP="00D33EE0">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Сүт өнеркәсібінің даму болашағына мынадай факторлар  әсер етеді: саланың инвестициялық тартымдылығы, биотехнологияның жетістіктері, ресурстық мәселелер мен энергия үнемдеу нашарлауы, қоршаған ортаға байланысты экологиялық мәселелердің болуы және т.б. </w:t>
      </w:r>
    </w:p>
    <w:p w:rsidR="00886D64" w:rsidRPr="00825F24" w:rsidRDefault="00F16836" w:rsidP="00D33EE0">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Осы саланың ірге тасы болып саналатын көпке танымал екі саласы бар, олар қолданыстағы прцестерді жаңғырту және жаңаларын құру. Бұл бағыттар теңгерімді дамуы керек. Бұл жағдайда шикізатты қайталама өндіруге бағытталған,қайта өңделген шикізаттарды қолданудың шешімін табу, кәсіпорынның энергия өндіруін төмендету, сапасын жоғарылату және бәсекеге қабілетті өнім өндіруді жетілдіру және технологиялар мен жабдықтарды құру басымдылық болып табылады. </w:t>
      </w:r>
    </w:p>
    <w:p w:rsidR="00886D64" w:rsidRPr="00825F24" w:rsidRDefault="00F16836" w:rsidP="00D33EE0">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Бұл мән-жайлар ғылыми қауіпсіздік өнеркәсібіне, өнеркәсіп ұсынатын оқиғалардың тиімділігі және толықтығына қосымша талаптарды қояды. </w:t>
      </w:r>
    </w:p>
    <w:p w:rsidR="00886D64" w:rsidRPr="00825F24" w:rsidRDefault="00F16836" w:rsidP="00D33EE0">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Осы саладағы сүт өнеркәсібінің бүкілодақтық ғылыми-зерттеу инститтының ғалымдары сүт шикізатын өңдеуде негізгі технологиялардың жаңғыртуына бағытталған және сүт өнімдерін қайта өндіру, жаңа биотехнологиялық және микробиологиялық процестерді дамыту мен жабдықтар саласындағы негізгі технологияларды жаңғырту, олармен байланысты процестер мен кең ауқымды әдістемелік қамтамасыз етуге бағытталған және т.б. зерттеулер жүргізеді.</w:t>
      </w:r>
    </w:p>
    <w:p w:rsidR="00886D64" w:rsidRPr="00825F24" w:rsidRDefault="00F16836" w:rsidP="00D33EE0">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lastRenderedPageBreak/>
        <w:t xml:space="preserve">Сүт шикізатының қасиеттері сүт өнімдерінің сапасына айтарлықтай әсер бар, бірақ олар сүтті қайта өңдеу заводтарында айтарлықтай өзгереді – бактериалдық ластануы жоғарылайды, термотұрақтылығы және сүт ақуызының коллоидті тұрақтылығы  төмендейді, витаминдік құрамы бірігеді. </w:t>
      </w:r>
    </w:p>
    <w:p w:rsidR="00886D64" w:rsidRPr="00825F24" w:rsidRDefault="00F16836" w:rsidP="00D33EE0">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Сүт шикізатының бактофугирленуін қолдану келеңсіз факторлардың әсерін азайтуға бағытталған. Тепкіш өңдеу әдісімен микроорганизмдерді алдын ала іріктеу ары қарай термоөңдеудің тиімділігін жақсарту және сапасын жақсарту және шығарылатын өнімнің қауіпсіздігін арттыру. Жүргізілген зерттеулер бойынша бактофигурлеудің жоғарғы тиімділігі (65±5) </w:t>
      </w:r>
      <w:r w:rsidRPr="00825F24">
        <w:rPr>
          <w:rFonts w:ascii="Times New Roman" w:eastAsia="Times New Roman" w:hAnsi="Times New Roman" w:cs="Times New Roman"/>
          <w:sz w:val="28"/>
          <w:vertAlign w:val="superscript"/>
          <w:lang w:val="kk-KZ"/>
        </w:rPr>
        <w:t>о</w:t>
      </w:r>
      <w:r w:rsidRPr="00825F24">
        <w:rPr>
          <w:rFonts w:ascii="Times New Roman" w:eastAsia="Times New Roman" w:hAnsi="Times New Roman" w:cs="Times New Roman"/>
          <w:sz w:val="28"/>
          <w:lang w:val="kk-KZ"/>
        </w:rPr>
        <w:t>С температурасында бактериалдық ластанудың 85 % құрайды. Бұл кезде 93 % аэробтар және 99 % анаэробтар споралары жойылады.</w:t>
      </w:r>
    </w:p>
    <w:p w:rsidR="00886D64" w:rsidRPr="00825F24" w:rsidRDefault="00F16836">
      <w:pPr>
        <w:suppressAutoHyphens/>
        <w:spacing w:after="0" w:line="240" w:lineRule="auto"/>
        <w:ind w:firstLine="284"/>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ab/>
        <w:t>Алынған нәтижелер бактофугирлеу әдісін 10 және одан да көп күнде пастерленген сүт өндіру кезінде, ірімшік өндіру кезінде артықшылықтарды алу, сүтқышқыл өнімдерінің шығындарын азайту және сақтау мерзімін ұзарту тұрғысынан пайдалануға ұсыныс жасауға мүмкіндік берді. Сонымен қатар, дәстүрлі сақтау мерзімі бар пастерленген сүт өндіру кезінде бактофугирлеу әдісі берілген қауіпсіздік деңгейін сақтауға, сүтті пастерлеу температурасын төмендетуге мүмкіндік береді. Бактериофугирлеу кезінде механикалық қоспалармен бірге сүттен микроорганизмдердің көпшілігі алынып тасталады. Бактериофагтар тепкіш тазалағыштар(центробежный очиститель) принціпі бойынша жұмыс істейді, бірақ олардан барабанның жоғары айналу жылдамдығы (</w:t>
      </w:r>
      <w:r w:rsidRPr="00825F24">
        <w:rPr>
          <w:rFonts w:ascii="Times New Roman" w:eastAsia="Times New Roman" w:hAnsi="Times New Roman" w:cs="Times New Roman"/>
          <w:color w:val="000000"/>
          <w:sz w:val="28"/>
          <w:lang w:val="kk-KZ"/>
        </w:rPr>
        <w:t>16000 об/мин артық)</w:t>
      </w:r>
      <w:r w:rsidRPr="00825F24">
        <w:rPr>
          <w:rFonts w:ascii="Times New Roman" w:eastAsia="Times New Roman" w:hAnsi="Times New Roman" w:cs="Times New Roman"/>
          <w:sz w:val="28"/>
          <w:lang w:val="kk-KZ"/>
        </w:rPr>
        <w:t xml:space="preserve"> бойынша, табақтардың үлкен санымен және өлшемімен ерекшеленеді. </w:t>
      </w:r>
    </w:p>
    <w:p w:rsidR="00886D64" w:rsidRDefault="00F16836" w:rsidP="00D33EE0">
      <w:pPr>
        <w:suppressAutoHyphens/>
        <w:spacing w:after="0" w:line="240" w:lineRule="auto"/>
        <w:ind w:firstLine="709"/>
        <w:jc w:val="both"/>
        <w:rPr>
          <w:rFonts w:ascii="Times New Roman" w:eastAsia="Times New Roman" w:hAnsi="Times New Roman" w:cs="Times New Roman"/>
          <w:color w:val="000000"/>
          <w:sz w:val="28"/>
        </w:rPr>
      </w:pPr>
      <w:r w:rsidRPr="00825F24">
        <w:rPr>
          <w:rFonts w:ascii="Times New Roman" w:eastAsia="Times New Roman" w:hAnsi="Times New Roman" w:cs="Times New Roman"/>
          <w:sz w:val="28"/>
          <w:lang w:val="kk-KZ"/>
        </w:rPr>
        <w:t xml:space="preserve">Ол сүттазартқыштарды және бактериофагтарды (өздігінен бұзылатын) орнатуға кеңес береді. Көптеген ірі сүт кәсіпорындарында солай жасайды. Шикі сүтті бактофугирлеу одан микроорганизмдерді жою зарарсыздандыру мақсатында термоөңдеуді қолданбай жүзеге асады.Табақшалы құрылғыда сүт </w:t>
      </w:r>
      <w:r w:rsidR="00D33EE0" w:rsidRPr="00825F24">
        <w:rPr>
          <w:rFonts w:ascii="Times New Roman" w:eastAsia="Times New Roman" w:hAnsi="Times New Roman" w:cs="Times New Roman"/>
          <w:color w:val="000000"/>
          <w:sz w:val="28"/>
          <w:lang w:val="kk-KZ"/>
        </w:rPr>
        <w:t>75</w:t>
      </w:r>
      <w:r w:rsidRPr="00825F24">
        <w:rPr>
          <w:rFonts w:ascii="Times New Roman" w:eastAsia="Times New Roman" w:hAnsi="Times New Roman" w:cs="Times New Roman"/>
          <w:color w:val="000000"/>
          <w:sz w:val="28"/>
          <w:lang w:val="kk-KZ"/>
        </w:rPr>
        <w:t>°С дейін</w:t>
      </w:r>
      <w:r w:rsidRPr="00825F24">
        <w:rPr>
          <w:rFonts w:ascii="Times New Roman" w:eastAsia="Times New Roman" w:hAnsi="Times New Roman" w:cs="Times New Roman"/>
          <w:sz w:val="28"/>
          <w:lang w:val="kk-KZ"/>
        </w:rPr>
        <w:t xml:space="preserve"> қыздырылады және  екі немесе бір кезекпен қосылған бактериофагтарға жіберіледі. </w:t>
      </w:r>
      <w:r>
        <w:rPr>
          <w:rFonts w:ascii="Times New Roman" w:eastAsia="Times New Roman" w:hAnsi="Times New Roman" w:cs="Times New Roman"/>
          <w:color w:val="000000"/>
          <w:sz w:val="28"/>
        </w:rPr>
        <w:t>98-99</w:t>
      </w:r>
      <w:r w:rsidR="00D33EE0">
        <w:rPr>
          <w:rFonts w:ascii="Times New Roman" w:eastAsia="Times New Roman" w:hAnsi="Times New Roman" w:cs="Times New Roman"/>
          <w:color w:val="000000"/>
          <w:sz w:val="28"/>
          <w:lang w:val="kk-KZ"/>
        </w:rPr>
        <w:t xml:space="preserve"> </w:t>
      </w:r>
      <w:r>
        <w:rPr>
          <w:rFonts w:ascii="Times New Roman" w:eastAsia="Times New Roman" w:hAnsi="Times New Roman" w:cs="Times New Roman"/>
          <w:color w:val="000000"/>
          <w:sz w:val="28"/>
        </w:rPr>
        <w:t xml:space="preserve">% бактериялар жойылады. Спора түзетін микроорганизмдер мен олардың споралары тез жойылады. Алайда, бактериофугирлеу пастерлеу мен стерилдеудің мүмкіндігін жоққа шығармайды, кейде микроорганизмдердің жекеленген түрлері(патогендермен қоса) тығыздығы сүт тығыздығымен бірдей, кейде одан да аз болатындықтан олартепкіш тазалағыштар әсерінен жойылмайды. </w:t>
      </w:r>
    </w:p>
    <w:p w:rsidR="002F1A5F" w:rsidRDefault="002F1A5F" w:rsidP="00D33EE0">
      <w:pPr>
        <w:suppressAutoHyphens/>
        <w:spacing w:after="0" w:line="240" w:lineRule="auto"/>
        <w:ind w:firstLine="709"/>
        <w:jc w:val="both"/>
        <w:rPr>
          <w:rFonts w:ascii="Times New Roman" w:eastAsia="Times New Roman" w:hAnsi="Times New Roman" w:cs="Times New Roman"/>
          <w:b/>
          <w:color w:val="000000"/>
          <w:sz w:val="28"/>
          <w:lang w:val="kk-KZ"/>
        </w:rPr>
      </w:pPr>
    </w:p>
    <w:p w:rsidR="00886D64" w:rsidRDefault="00F16836" w:rsidP="00D33EE0">
      <w:pPr>
        <w:suppressAutoHyphens/>
        <w:spacing w:after="0" w:line="240" w:lineRule="auto"/>
        <w:ind w:firstLine="709"/>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Бақылау сұрақтары:</w:t>
      </w:r>
    </w:p>
    <w:p w:rsidR="00886D64" w:rsidRPr="00D33EE0" w:rsidRDefault="00F16836" w:rsidP="00D33EE0">
      <w:pPr>
        <w:pStyle w:val="a5"/>
        <w:numPr>
          <w:ilvl w:val="0"/>
          <w:numId w:val="26"/>
        </w:numPr>
        <w:rPr>
          <w:rFonts w:ascii="Times New Roman" w:eastAsia="Times New Roman" w:hAnsi="Times New Roman" w:cs="Times New Roman"/>
          <w:sz w:val="28"/>
          <w:szCs w:val="28"/>
        </w:rPr>
      </w:pPr>
      <w:r w:rsidRPr="00D33EE0">
        <w:rPr>
          <w:rFonts w:ascii="Times New Roman" w:eastAsia="Times New Roman" w:hAnsi="Times New Roman" w:cs="Times New Roman"/>
          <w:sz w:val="28"/>
          <w:szCs w:val="28"/>
        </w:rPr>
        <w:t>Бактериофугирлеу дегеніміз не?</w:t>
      </w:r>
    </w:p>
    <w:p w:rsidR="00886D64" w:rsidRPr="00D33EE0" w:rsidRDefault="00F16836" w:rsidP="00D33EE0">
      <w:pPr>
        <w:pStyle w:val="a5"/>
        <w:numPr>
          <w:ilvl w:val="0"/>
          <w:numId w:val="26"/>
        </w:numPr>
        <w:rPr>
          <w:rFonts w:ascii="Times New Roman" w:eastAsia="Times New Roman" w:hAnsi="Times New Roman" w:cs="Times New Roman"/>
          <w:sz w:val="28"/>
          <w:szCs w:val="28"/>
        </w:rPr>
      </w:pPr>
      <w:r w:rsidRPr="00D33EE0">
        <w:rPr>
          <w:rFonts w:ascii="Times New Roman" w:eastAsia="Times New Roman" w:hAnsi="Times New Roman" w:cs="Times New Roman"/>
          <w:sz w:val="28"/>
          <w:szCs w:val="28"/>
        </w:rPr>
        <w:t>Сүт индустриясының дамуының болашағына не әсер етеді?</w:t>
      </w:r>
    </w:p>
    <w:p w:rsidR="00886D64" w:rsidRPr="002F1A5F" w:rsidRDefault="00F16836" w:rsidP="00D33EE0">
      <w:pPr>
        <w:pStyle w:val="a5"/>
        <w:numPr>
          <w:ilvl w:val="0"/>
          <w:numId w:val="26"/>
        </w:numPr>
        <w:rPr>
          <w:rFonts w:ascii="Times New Roman" w:eastAsia="Times New Roman" w:hAnsi="Times New Roman" w:cs="Times New Roman"/>
          <w:sz w:val="28"/>
          <w:szCs w:val="28"/>
        </w:rPr>
      </w:pPr>
      <w:r w:rsidRPr="00D33EE0">
        <w:rPr>
          <w:rFonts w:ascii="Times New Roman" w:eastAsia="Times New Roman" w:hAnsi="Times New Roman" w:cs="Times New Roman"/>
          <w:sz w:val="28"/>
          <w:szCs w:val="28"/>
        </w:rPr>
        <w:t>Бактериофугирлеуден кейін бактериялардың неше пайызы жойылады?</w:t>
      </w:r>
    </w:p>
    <w:p w:rsidR="002F1A5F" w:rsidRPr="002F1A5F" w:rsidRDefault="002F1A5F" w:rsidP="00D33EE0">
      <w:pPr>
        <w:pStyle w:val="a5"/>
        <w:numPr>
          <w:ilvl w:val="0"/>
          <w:numId w:val="26"/>
        </w:numPr>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Сүт сапасы арттырудың ағымды жолдары?</w:t>
      </w:r>
    </w:p>
    <w:p w:rsidR="002F1A5F" w:rsidRPr="00D33EE0" w:rsidRDefault="002F1A5F" w:rsidP="00D33EE0">
      <w:pPr>
        <w:pStyle w:val="a5"/>
        <w:numPr>
          <w:ilvl w:val="0"/>
          <w:numId w:val="26"/>
        </w:numPr>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Сүт қауіпсіздігін арттырудың ағымды жолдары?</w:t>
      </w:r>
    </w:p>
    <w:p w:rsidR="00D33EE0" w:rsidRDefault="00D33EE0" w:rsidP="00D33EE0">
      <w:pPr>
        <w:suppressAutoHyphens/>
        <w:spacing w:after="0" w:line="240" w:lineRule="auto"/>
        <w:jc w:val="both"/>
        <w:rPr>
          <w:rFonts w:ascii="Times New Roman" w:eastAsia="Times New Roman" w:hAnsi="Times New Roman" w:cs="Times New Roman"/>
          <w:b/>
          <w:sz w:val="28"/>
          <w:lang w:val="kk-KZ"/>
        </w:rPr>
      </w:pPr>
    </w:p>
    <w:p w:rsidR="00886D64" w:rsidRPr="00D33EE0" w:rsidRDefault="00F16836" w:rsidP="00D33EE0">
      <w:pPr>
        <w:suppressAutoHyphens/>
        <w:spacing w:after="0" w:line="240" w:lineRule="auto"/>
        <w:ind w:firstLine="708"/>
        <w:jc w:val="both"/>
        <w:rPr>
          <w:rFonts w:ascii="Times New Roman" w:eastAsia="Times New Roman" w:hAnsi="Times New Roman" w:cs="Times New Roman"/>
          <w:b/>
          <w:color w:val="000000"/>
          <w:sz w:val="28"/>
          <w:lang w:val="kk-KZ"/>
        </w:rPr>
      </w:pPr>
      <w:r w:rsidRPr="00D33EE0">
        <w:rPr>
          <w:rFonts w:ascii="Times New Roman" w:eastAsia="Times New Roman" w:hAnsi="Times New Roman" w:cs="Times New Roman"/>
          <w:b/>
          <w:sz w:val="28"/>
          <w:lang w:val="kk-KZ"/>
        </w:rPr>
        <w:t>2.3</w:t>
      </w:r>
      <w:r w:rsidR="00D33EE0">
        <w:rPr>
          <w:rFonts w:ascii="Times New Roman" w:eastAsia="Times New Roman" w:hAnsi="Times New Roman" w:cs="Times New Roman"/>
          <w:b/>
          <w:sz w:val="28"/>
          <w:lang w:val="kk-KZ"/>
        </w:rPr>
        <w:t xml:space="preserve"> </w:t>
      </w:r>
      <w:r w:rsidRPr="00D33EE0">
        <w:rPr>
          <w:rFonts w:ascii="Times New Roman" w:eastAsia="Times New Roman" w:hAnsi="Times New Roman" w:cs="Times New Roman"/>
          <w:b/>
          <w:color w:val="000000"/>
          <w:sz w:val="28"/>
          <w:lang w:val="kk-KZ"/>
        </w:rPr>
        <w:t>Сүт өнімдерін тиімді салқындату</w:t>
      </w:r>
    </w:p>
    <w:p w:rsidR="00886D64" w:rsidRPr="00D33EE0" w:rsidRDefault="00F16836" w:rsidP="00D33EE0">
      <w:pPr>
        <w:suppressAutoHyphens/>
        <w:spacing w:after="0" w:line="240" w:lineRule="auto"/>
        <w:ind w:firstLine="708"/>
        <w:jc w:val="both"/>
        <w:rPr>
          <w:rFonts w:ascii="Times New Roman" w:eastAsia="Times New Roman" w:hAnsi="Times New Roman" w:cs="Times New Roman"/>
          <w:sz w:val="28"/>
          <w:lang w:val="kk-KZ"/>
        </w:rPr>
      </w:pPr>
      <w:r w:rsidRPr="00D33EE0">
        <w:rPr>
          <w:rFonts w:ascii="Times New Roman" w:eastAsia="Times New Roman" w:hAnsi="Times New Roman" w:cs="Times New Roman"/>
          <w:b/>
          <w:sz w:val="28"/>
          <w:lang w:val="kk-KZ"/>
        </w:rPr>
        <w:t xml:space="preserve">Сабақтың мақсаты: </w:t>
      </w:r>
      <w:r w:rsidRPr="00D33EE0">
        <w:rPr>
          <w:rFonts w:ascii="Times New Roman" w:eastAsia="Times New Roman" w:hAnsi="Times New Roman" w:cs="Times New Roman"/>
          <w:sz w:val="28"/>
          <w:lang w:val="kk-KZ"/>
        </w:rPr>
        <w:t>Сүт өнімдерін</w:t>
      </w:r>
      <w:r w:rsidR="00D33EE0">
        <w:rPr>
          <w:rFonts w:ascii="Times New Roman" w:eastAsia="Times New Roman" w:hAnsi="Times New Roman" w:cs="Times New Roman"/>
          <w:sz w:val="28"/>
          <w:lang w:val="kk-KZ"/>
        </w:rPr>
        <w:t xml:space="preserve"> </w:t>
      </w:r>
      <w:r w:rsidRPr="00D33EE0">
        <w:rPr>
          <w:rFonts w:ascii="Times New Roman" w:eastAsia="Times New Roman" w:hAnsi="Times New Roman" w:cs="Times New Roman"/>
          <w:sz w:val="28"/>
          <w:lang w:val="kk-KZ"/>
        </w:rPr>
        <w:t>салқындату тәсілдерімен танысу</w:t>
      </w:r>
      <w:r w:rsidR="00D33EE0">
        <w:rPr>
          <w:rFonts w:ascii="Times New Roman" w:eastAsia="Times New Roman" w:hAnsi="Times New Roman" w:cs="Times New Roman"/>
          <w:sz w:val="28"/>
          <w:lang w:val="kk-KZ"/>
        </w:rPr>
        <w:t>.</w:t>
      </w:r>
    </w:p>
    <w:p w:rsidR="00D33EE0" w:rsidRDefault="00D33EE0" w:rsidP="00D33EE0">
      <w:pPr>
        <w:tabs>
          <w:tab w:val="left" w:pos="709"/>
        </w:tabs>
        <w:suppressAutoHyphens/>
        <w:spacing w:after="0" w:line="240" w:lineRule="auto"/>
        <w:jc w:val="both"/>
        <w:rPr>
          <w:rFonts w:ascii="Times New Roman" w:eastAsia="Times New Roman" w:hAnsi="Times New Roman" w:cs="Times New Roman"/>
          <w:b/>
          <w:sz w:val="28"/>
          <w:lang w:val="kk-KZ"/>
        </w:rPr>
      </w:pPr>
      <w:r>
        <w:rPr>
          <w:rFonts w:ascii="Times New Roman" w:eastAsia="Times New Roman" w:hAnsi="Times New Roman" w:cs="Times New Roman"/>
          <w:b/>
          <w:sz w:val="28"/>
          <w:lang w:val="kk-KZ"/>
        </w:rPr>
        <w:lastRenderedPageBreak/>
        <w:tab/>
      </w:r>
      <w:r w:rsidR="00F16836" w:rsidRPr="00D33EE0">
        <w:rPr>
          <w:rFonts w:ascii="Times New Roman" w:eastAsia="Times New Roman" w:hAnsi="Times New Roman" w:cs="Times New Roman"/>
          <w:b/>
          <w:sz w:val="28"/>
          <w:lang w:val="kk-KZ"/>
        </w:rPr>
        <w:t xml:space="preserve">Сабақтың мақсаты: </w:t>
      </w:r>
    </w:p>
    <w:p w:rsidR="00886D64" w:rsidRPr="00825F24" w:rsidRDefault="00D33EE0" w:rsidP="00D33EE0">
      <w:pPr>
        <w:tabs>
          <w:tab w:val="left" w:pos="709"/>
        </w:tabs>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ab/>
      </w:r>
      <w:r w:rsidR="00F16836" w:rsidRPr="00D33EE0">
        <w:rPr>
          <w:rFonts w:ascii="Times New Roman" w:eastAsia="Times New Roman" w:hAnsi="Times New Roman" w:cs="Times New Roman"/>
          <w:sz w:val="28"/>
          <w:lang w:val="kk-KZ"/>
        </w:rPr>
        <w:t xml:space="preserve">Сүт өнімдері оларды дайындау уақытында салқындатылады. </w:t>
      </w:r>
      <w:r w:rsidR="00F16836" w:rsidRPr="00825F24">
        <w:rPr>
          <w:rFonts w:ascii="Times New Roman" w:eastAsia="Times New Roman" w:hAnsi="Times New Roman" w:cs="Times New Roman"/>
          <w:sz w:val="28"/>
          <w:lang w:val="kk-KZ"/>
        </w:rPr>
        <w:t>Бұл пастерленген сүтке, кефирге, ірімшікке, ақуыз пастасына, балмұздыққа, қатты ірімшікке, кетчупке, майонезген, бүтін сүтке, қышаға, комбинерленген және жеңіл майға, балқытылған ірімшікке, казеинге, сонымен қатар су сабындардың кейбір түрлеріне қатысты.</w:t>
      </w:r>
    </w:p>
    <w:p w:rsidR="00886D64" w:rsidRDefault="00F16836">
      <w:pPr>
        <w:tabs>
          <w:tab w:val="left" w:pos="4100"/>
        </w:tabs>
        <w:suppressAutoHyphens/>
        <w:spacing w:after="0" w:line="240" w:lineRule="auto"/>
        <w:ind w:firstLine="851"/>
        <w:jc w:val="both"/>
        <w:rPr>
          <w:rFonts w:ascii="Times New Roman" w:eastAsia="Times New Roman" w:hAnsi="Times New Roman" w:cs="Times New Roman"/>
          <w:sz w:val="28"/>
        </w:rPr>
      </w:pPr>
      <w:r w:rsidRPr="00825F24">
        <w:rPr>
          <w:rFonts w:ascii="Times New Roman" w:eastAsia="Times New Roman" w:hAnsi="Times New Roman" w:cs="Times New Roman"/>
          <w:sz w:val="28"/>
          <w:lang w:val="kk-KZ"/>
        </w:rPr>
        <w:t xml:space="preserve">Ең алдымен, сүтті салқындатпас бұрын, оны тазалайды. Сүт сүтқышқылды және майқышқылды бактериялардың дамуы үшін қолайлы орта болып табылады. Сүтке бактериялар жануардың желінінен, ауадан, адамның қолыналы, ыдыс-аяқтардан және т.б. түседі. </w:t>
      </w:r>
      <w:r>
        <w:rPr>
          <w:rFonts w:ascii="Times New Roman" w:eastAsia="Times New Roman" w:hAnsi="Times New Roman" w:cs="Times New Roman"/>
          <w:sz w:val="28"/>
        </w:rPr>
        <w:t xml:space="preserve">Бактериялардың өсуі мен дамуы үшін қолайлы температура 40°С </w:t>
      </w:r>
      <w:r w:rsidR="00D33EE0">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және рН ортасы 6,8-7,4 болуы керек.</w:t>
      </w:r>
    </w:p>
    <w:p w:rsidR="00D33EE0" w:rsidRDefault="00F16836">
      <w:pPr>
        <w:tabs>
          <w:tab w:val="left" w:pos="4100"/>
        </w:tabs>
        <w:suppressAutoHyphens/>
        <w:spacing w:after="0" w:line="240" w:lineRule="auto"/>
        <w:ind w:firstLine="851"/>
        <w:jc w:val="both"/>
        <w:rPr>
          <w:rFonts w:ascii="Times New Roman" w:eastAsia="Times New Roman" w:hAnsi="Times New Roman" w:cs="Times New Roman"/>
          <w:sz w:val="28"/>
          <w:lang w:val="kk-KZ"/>
        </w:rPr>
      </w:pPr>
      <w:r>
        <w:rPr>
          <w:rFonts w:ascii="Times New Roman" w:eastAsia="Times New Roman" w:hAnsi="Times New Roman" w:cs="Times New Roman"/>
          <w:sz w:val="28"/>
        </w:rPr>
        <w:t xml:space="preserve">Сүттің ашуын тудыратын, сүт қышқыл бактериялары 10°С температурада өзінің дамуын уақытша тоқтатады, ал 2-4 °С температурала дамуы толығымен тоқтайды. </w:t>
      </w:r>
    </w:p>
    <w:p w:rsidR="00886D64" w:rsidRPr="00D33EE0" w:rsidRDefault="00F16836">
      <w:pPr>
        <w:tabs>
          <w:tab w:val="left" w:pos="4100"/>
        </w:tabs>
        <w:suppressAutoHyphens/>
        <w:spacing w:after="0" w:line="240" w:lineRule="auto"/>
        <w:ind w:firstLine="851"/>
        <w:jc w:val="both"/>
        <w:rPr>
          <w:rFonts w:ascii="Times New Roman" w:eastAsia="Times New Roman" w:hAnsi="Times New Roman" w:cs="Times New Roman"/>
          <w:sz w:val="28"/>
          <w:lang w:val="kk-KZ"/>
        </w:rPr>
      </w:pPr>
      <w:r w:rsidRPr="00D33EE0">
        <w:rPr>
          <w:rFonts w:ascii="Times New Roman" w:eastAsia="Times New Roman" w:hAnsi="Times New Roman" w:cs="Times New Roman"/>
          <w:sz w:val="28"/>
          <w:lang w:val="kk-KZ"/>
        </w:rPr>
        <w:t>Сонымен бірге, қатыру сүттегі бактериялардың дамуын тоқтатады, бірақ ары қарай еріту кезінде, көптеген бактериялар өзінің белсенділігін қалыпқа келтіреді.</w:t>
      </w:r>
    </w:p>
    <w:p w:rsidR="00886D64" w:rsidRPr="00D33EE0" w:rsidRDefault="00F16836" w:rsidP="00D33EE0">
      <w:pPr>
        <w:suppressAutoHyphens/>
        <w:spacing w:after="0" w:line="240" w:lineRule="auto"/>
        <w:ind w:firstLine="851"/>
        <w:rPr>
          <w:rFonts w:ascii="Times New Roman" w:eastAsia="Times New Roman" w:hAnsi="Times New Roman" w:cs="Times New Roman"/>
          <w:sz w:val="28"/>
          <w:lang w:val="kk-KZ"/>
        </w:rPr>
      </w:pPr>
      <w:r w:rsidRPr="00D33EE0">
        <w:rPr>
          <w:rFonts w:ascii="Times New Roman" w:eastAsia="Times New Roman" w:hAnsi="Times New Roman" w:cs="Times New Roman"/>
          <w:sz w:val="28"/>
          <w:lang w:val="kk-KZ"/>
        </w:rPr>
        <w:t xml:space="preserve">Негізінен, </w:t>
      </w:r>
      <w:r w:rsidR="00D33EE0">
        <w:rPr>
          <w:rFonts w:ascii="Times New Roman" w:eastAsia="Times New Roman" w:hAnsi="Times New Roman" w:cs="Times New Roman"/>
          <w:sz w:val="28"/>
          <w:lang w:val="kk-KZ"/>
        </w:rPr>
        <w:t xml:space="preserve">    </w:t>
      </w:r>
      <w:r w:rsidRPr="00D33EE0">
        <w:rPr>
          <w:rFonts w:ascii="Times New Roman" w:eastAsia="Times New Roman" w:hAnsi="Times New Roman" w:cs="Times New Roman"/>
          <w:sz w:val="28"/>
          <w:lang w:val="kk-KZ"/>
        </w:rPr>
        <w:t xml:space="preserve">бактеридцидтік </w:t>
      </w:r>
      <w:r w:rsidR="00D33EE0">
        <w:rPr>
          <w:rFonts w:ascii="Times New Roman" w:eastAsia="Times New Roman" w:hAnsi="Times New Roman" w:cs="Times New Roman"/>
          <w:sz w:val="28"/>
          <w:lang w:val="kk-KZ"/>
        </w:rPr>
        <w:t xml:space="preserve">     </w:t>
      </w:r>
      <w:r w:rsidRPr="00D33EE0">
        <w:rPr>
          <w:rFonts w:ascii="Times New Roman" w:eastAsia="Times New Roman" w:hAnsi="Times New Roman" w:cs="Times New Roman"/>
          <w:sz w:val="28"/>
          <w:lang w:val="kk-KZ"/>
        </w:rPr>
        <w:t>фаз</w:t>
      </w:r>
      <w:r w:rsidR="00D33EE0">
        <w:rPr>
          <w:rFonts w:ascii="Times New Roman" w:eastAsia="Times New Roman" w:hAnsi="Times New Roman" w:cs="Times New Roman"/>
          <w:sz w:val="28"/>
          <w:lang w:val="kk-KZ"/>
        </w:rPr>
        <w:t xml:space="preserve">аның    даму   ұзақтығы   сүтті  сақтау </w:t>
      </w:r>
      <w:r w:rsidRPr="00D33EE0">
        <w:rPr>
          <w:rFonts w:ascii="Times New Roman" w:eastAsia="Times New Roman" w:hAnsi="Times New Roman" w:cs="Times New Roman"/>
          <w:sz w:val="28"/>
          <w:lang w:val="kk-KZ"/>
        </w:rPr>
        <w:t>температурасына байланысты:</w:t>
      </w:r>
      <w:r w:rsidRPr="00D33EE0">
        <w:rPr>
          <w:rFonts w:ascii="Times New Roman" w:eastAsia="Times New Roman" w:hAnsi="Times New Roman" w:cs="Times New Roman"/>
          <w:sz w:val="28"/>
          <w:lang w:val="kk-KZ"/>
        </w:rPr>
        <w:br/>
        <w:t>-t=37°С фаза 2 сағат;</w:t>
      </w:r>
      <w:r w:rsidRPr="00D33EE0">
        <w:rPr>
          <w:rFonts w:ascii="Times New Roman" w:eastAsia="Times New Roman" w:hAnsi="Times New Roman" w:cs="Times New Roman"/>
          <w:sz w:val="28"/>
          <w:lang w:val="kk-KZ"/>
        </w:rPr>
        <w:br/>
        <w:t>-t=10°C фаза 36 сағат;</w:t>
      </w:r>
      <w:r w:rsidRPr="00D33EE0">
        <w:rPr>
          <w:rFonts w:ascii="Times New Roman" w:eastAsia="Times New Roman" w:hAnsi="Times New Roman" w:cs="Times New Roman"/>
          <w:sz w:val="28"/>
          <w:lang w:val="kk-KZ"/>
        </w:rPr>
        <w:br/>
        <w:t>-t= 5°C фаза 48 сағат ;</w:t>
      </w:r>
      <w:r w:rsidRPr="00D33EE0">
        <w:rPr>
          <w:rFonts w:ascii="Times New Roman" w:eastAsia="Times New Roman" w:hAnsi="Times New Roman" w:cs="Times New Roman"/>
          <w:sz w:val="28"/>
          <w:lang w:val="kk-KZ"/>
        </w:rPr>
        <w:br/>
        <w:t>-t= 0°С фаза 72 сағатқа дейін жетеді.</w:t>
      </w:r>
    </w:p>
    <w:p w:rsidR="00886D64" w:rsidRPr="00825F24" w:rsidRDefault="00F16836">
      <w:pPr>
        <w:suppressAutoHyphens/>
        <w:spacing w:after="0" w:line="240" w:lineRule="auto"/>
        <w:ind w:firstLine="851"/>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Егер сүттегі микробтар саны бірнеше мыңға дейін артып кетсе, ондай жағыдайда бірдей температурада сақтағанда бактеридцік фаза шамамен 2 есе артады.</w:t>
      </w:r>
    </w:p>
    <w:p w:rsidR="00886D64" w:rsidRPr="00825F24" w:rsidRDefault="00F16836">
      <w:pPr>
        <w:suppressAutoHyphens/>
        <w:spacing w:after="0" w:line="240" w:lineRule="auto"/>
        <w:ind w:firstLine="851"/>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Олай болса, сүтті салқындату температурасы сүттің қышқылдылығын анықтайтын ең басты параметр болып табылады.</w:t>
      </w:r>
    </w:p>
    <w:p w:rsidR="00886D64" w:rsidRPr="00825F24" w:rsidRDefault="00F16836">
      <w:pPr>
        <w:suppressAutoHyphens/>
        <w:spacing w:after="0" w:line="240" w:lineRule="auto"/>
        <w:ind w:firstLine="851"/>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Сүт ашық және жабық тәсілдермен, технологиялық құрылғыларды қолдану арқылы салқындатылады: сиымдылығы әр түрлі ыдыстар, пластиналы және суландырғыш аппараттар. Сүт өнімдерін салқындату кезінде, сол үрдістің ұзақтығы маңызды параметр болып табылады. Жабық ағында сүтті салқындату үшін пластиналы салқындатқыштарды қолданады, салқын тасымалдағыш ретінде мұзды су қолданылады. Сонымен бірге, сүт аппарат арқылы шамамен 3°С температураға дейін бір рет өткенде салқындайды. </w:t>
      </w:r>
    </w:p>
    <w:p w:rsidR="00886D64" w:rsidRDefault="00F16836">
      <w:pPr>
        <w:suppressAutoHyphens/>
        <w:spacing w:after="0" w:line="240" w:lineRule="auto"/>
        <w:ind w:firstLine="851"/>
        <w:jc w:val="both"/>
        <w:rPr>
          <w:rFonts w:ascii="Times New Roman" w:eastAsia="Times New Roman" w:hAnsi="Times New Roman" w:cs="Times New Roman"/>
          <w:sz w:val="28"/>
        </w:rPr>
      </w:pPr>
      <w:r w:rsidRPr="00825F24">
        <w:rPr>
          <w:rFonts w:ascii="Times New Roman" w:eastAsia="Times New Roman" w:hAnsi="Times New Roman" w:cs="Times New Roman"/>
          <w:sz w:val="28"/>
          <w:lang w:val="kk-KZ"/>
        </w:rPr>
        <w:t xml:space="preserve">0°С төмен салқындаған сүт май көпіршіктерінің қабықшаларының жарылуына және сүт май бөліктерінің жоюылауына алып келеді. </w:t>
      </w:r>
      <w:r>
        <w:rPr>
          <w:rFonts w:ascii="Times New Roman" w:eastAsia="Times New Roman" w:hAnsi="Times New Roman" w:cs="Times New Roman"/>
          <w:sz w:val="28"/>
        </w:rPr>
        <w:t>Сондықтан, қандай да болсын сүтті салқындату температурасы 6°С-дан төмен болуы керек. Ал, оны салқындату үрдісі сауу уақытынан бастап үш сағаттан кем емес уақытта басталуы керек.</w:t>
      </w:r>
    </w:p>
    <w:p w:rsidR="00886D64" w:rsidRPr="00825F24" w:rsidRDefault="00F16836" w:rsidP="00D33EE0">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i/>
          <w:sz w:val="28"/>
        </w:rPr>
        <w:t xml:space="preserve">Пластиналы салқындатқыштарда сүтті салқындату. </w:t>
      </w:r>
      <w:r>
        <w:rPr>
          <w:rFonts w:ascii="Times New Roman" w:eastAsia="Times New Roman" w:hAnsi="Times New Roman" w:cs="Times New Roman"/>
          <w:sz w:val="28"/>
        </w:rPr>
        <w:t xml:space="preserve">Олар бір және екі секциялы болады. Екі көлденең білікке ілінген пластинадан тұрады. Пластиналар екі жағынан сүт және салқындатқыш агент қозғалатын пластинаға ие. Салқындатылған сүт пластинаның саңылауларымен түзілген, төменгі </w:t>
      </w:r>
      <w:r>
        <w:rPr>
          <w:rFonts w:ascii="Times New Roman" w:eastAsia="Times New Roman" w:hAnsi="Times New Roman" w:cs="Times New Roman"/>
          <w:sz w:val="28"/>
        </w:rPr>
        <w:lastRenderedPageBreak/>
        <w:t>сопақша коллекторға жиналады. Бұл салқындатқыштың кемшілігі жұмыс жасап жатқан адамдардың жұмысын қиындататын, пішінді резіңке прокладкалардың көп болуы болып табылады.</w:t>
      </w:r>
      <w:r w:rsidR="00D33EE0">
        <w:rPr>
          <w:rFonts w:ascii="Times New Roman" w:eastAsia="Times New Roman" w:hAnsi="Times New Roman" w:cs="Times New Roman"/>
          <w:sz w:val="28"/>
          <w:lang w:val="kk-KZ"/>
        </w:rPr>
        <w:t xml:space="preserve"> </w:t>
      </w:r>
      <w:r w:rsidRPr="00D33EE0">
        <w:rPr>
          <w:rFonts w:ascii="Times New Roman" w:eastAsia="Times New Roman" w:hAnsi="Times New Roman" w:cs="Times New Roman"/>
          <w:sz w:val="28"/>
          <w:lang w:val="kk-KZ"/>
        </w:rPr>
        <w:t>Біз ООУ</w:t>
      </w:r>
      <w:r w:rsidR="00D33EE0">
        <w:rPr>
          <w:rFonts w:ascii="Times New Roman" w:eastAsia="Times New Roman" w:hAnsi="Times New Roman" w:cs="Times New Roman"/>
          <w:sz w:val="28"/>
          <w:lang w:val="kk-KZ"/>
        </w:rPr>
        <w:t xml:space="preserve"> </w:t>
      </w:r>
      <w:r w:rsidRPr="00D33EE0">
        <w:rPr>
          <w:rFonts w:ascii="Times New Roman" w:eastAsia="Times New Roman" w:hAnsi="Times New Roman" w:cs="Times New Roman"/>
          <w:sz w:val="28"/>
          <w:lang w:val="kk-KZ"/>
        </w:rPr>
        <w:t>-</w:t>
      </w:r>
      <w:r w:rsidR="00D33EE0">
        <w:rPr>
          <w:rFonts w:ascii="Times New Roman" w:eastAsia="Times New Roman" w:hAnsi="Times New Roman" w:cs="Times New Roman"/>
          <w:sz w:val="28"/>
          <w:lang w:val="kk-KZ"/>
        </w:rPr>
        <w:t xml:space="preserve"> </w:t>
      </w:r>
      <w:r w:rsidRPr="00D33EE0">
        <w:rPr>
          <w:rFonts w:ascii="Times New Roman" w:eastAsia="Times New Roman" w:hAnsi="Times New Roman" w:cs="Times New Roman"/>
          <w:sz w:val="28"/>
          <w:lang w:val="kk-KZ"/>
        </w:rPr>
        <w:t>МУ4 қондырғысыны қарастырамыз, оның өндіргіш күші 5000 кг/ч және сүтті +,-; 4-2 С дейін салқындатады.</w:t>
      </w:r>
      <w:r w:rsidR="00D33EE0">
        <w:rPr>
          <w:rFonts w:ascii="Times New Roman" w:eastAsia="Times New Roman" w:hAnsi="Times New Roman" w:cs="Times New Roman"/>
          <w:sz w:val="28"/>
          <w:lang w:val="kk-KZ"/>
        </w:rPr>
        <w:t xml:space="preserve"> </w:t>
      </w:r>
      <w:r w:rsidRPr="00D33EE0">
        <w:rPr>
          <w:rFonts w:ascii="Times New Roman" w:eastAsia="Times New Roman" w:hAnsi="Times New Roman" w:cs="Times New Roman"/>
          <w:sz w:val="28"/>
          <w:lang w:val="kk-KZ"/>
        </w:rPr>
        <w:t xml:space="preserve">ООУ-МУ4 қондырғысы пластинкалы салқындатқыштан тұрады, ол сулы салқындатуға арналған секциядан және тұзды салқындатуға арнғалан секциялардан, термометрлі қондырғылардан тұрады. </w:t>
      </w:r>
      <w:r w:rsidRPr="00825F24">
        <w:rPr>
          <w:rFonts w:ascii="Times New Roman" w:eastAsia="Times New Roman" w:hAnsi="Times New Roman" w:cs="Times New Roman"/>
          <w:sz w:val="28"/>
          <w:lang w:val="kk-KZ"/>
        </w:rPr>
        <w:t>ООУ-МУ4 қондырғысы автоматты және қолменде жұмыс үстеуі мүмкін. Сорғыштың көмегімен, сүт сулы салқындату секциясына өтеді, ол жерде 13С дейін салқындайды, кейін мұзды салқындату секциясына өтеді, соның арқасында оның температурасы 4С дейін төмендеп, сүт сақтауға арналған ыдыстарға бағытталады.</w:t>
      </w:r>
    </w:p>
    <w:p w:rsidR="00886D64" w:rsidRPr="00825F24" w:rsidRDefault="00F16836">
      <w:pPr>
        <w:suppressAutoHyphens/>
        <w:spacing w:after="0" w:line="240" w:lineRule="auto"/>
        <w:ind w:firstLine="851"/>
        <w:jc w:val="both"/>
        <w:rPr>
          <w:rFonts w:ascii="Times New Roman" w:eastAsia="Times New Roman" w:hAnsi="Times New Roman" w:cs="Times New Roman"/>
          <w:sz w:val="28"/>
          <w:lang w:val="kk-KZ"/>
        </w:rPr>
      </w:pPr>
      <w:r w:rsidRPr="00825F24">
        <w:rPr>
          <w:rFonts w:ascii="Times New Roman" w:eastAsia="Times New Roman" w:hAnsi="Times New Roman" w:cs="Times New Roman"/>
          <w:i/>
          <w:sz w:val="28"/>
          <w:lang w:val="kk-KZ"/>
        </w:rPr>
        <w:t>Салқындатқыш резервуарларында сүтті салқындату</w:t>
      </w:r>
      <w:r w:rsidRPr="00825F24">
        <w:rPr>
          <w:rFonts w:ascii="Times New Roman" w:eastAsia="Times New Roman" w:hAnsi="Times New Roman" w:cs="Times New Roman"/>
          <w:sz w:val="28"/>
          <w:lang w:val="kk-KZ"/>
        </w:rPr>
        <w:t>. Сүтті сауудың қандайда болсын тәсілдерінде, сүтті салқындатқыш резервуарларында сақтап, салқындатуға болады. Сонымен қатар, арнайы салқындатқыштар мен флягалар қажет емес, еңбек шығыныда қысқарады. Ванналар мен танктар үш бұрышты, целиндр тәрізді формада, өндіргіштіктері әр түрлі герметикалық және герметикалық емес болады. Қазіргі уақытта РНО маркасының резервуарлары кеңінен қолданылады. Оның сиымдылығы 1600-2500 литр.</w:t>
      </w:r>
    </w:p>
    <w:p w:rsidR="00886D64" w:rsidRPr="00825F24" w:rsidRDefault="00F16836">
      <w:pPr>
        <w:suppressAutoHyphens/>
        <w:spacing w:after="0" w:line="240" w:lineRule="auto"/>
        <w:ind w:firstLine="851"/>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Буландырғышы бар, сүтке арналған ванналар термоизоляциондық қабатпен жабылған, болат темірпен қапталған. Салқындатқыштың резервуарларф  өлшегіш сышзғышпен және электроконтактты термометрмен жабдықталған. Ваннаны резервуардың 50% сиымдылығына толтырған кезде, сүт +4С дейін 2,2-2 сағат ішінде салқындайды. Сүтті 12 сағат бойы сақтау кезінде 0,9 С температураға ұлғаяды. Сүт ваннансындағы сүттің минимальді мөлшері 250-300 литр болуы керек.</w:t>
      </w:r>
    </w:p>
    <w:p w:rsidR="00C24C2A" w:rsidRDefault="00C24C2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eastAsia="Times New Roman" w:hAnsi="Times New Roman" w:cs="Times New Roman"/>
          <w:b/>
          <w:sz w:val="28"/>
          <w:lang w:val="kk-KZ"/>
        </w:rPr>
      </w:pPr>
    </w:p>
    <w:p w:rsidR="00886D64" w:rsidRPr="00825F24" w:rsidRDefault="00F1683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eastAsia="Times New Roman" w:hAnsi="Times New Roman" w:cs="Times New Roman"/>
          <w:b/>
          <w:sz w:val="28"/>
          <w:lang w:val="kk-KZ"/>
        </w:rPr>
      </w:pPr>
      <w:r w:rsidRPr="00825F24">
        <w:rPr>
          <w:rFonts w:ascii="Times New Roman" w:eastAsia="Times New Roman" w:hAnsi="Times New Roman" w:cs="Times New Roman"/>
          <w:b/>
          <w:sz w:val="28"/>
          <w:lang w:val="kk-KZ"/>
        </w:rPr>
        <w:t>Бақылау сұрақтары:</w:t>
      </w:r>
    </w:p>
    <w:p w:rsidR="00886D64" w:rsidRPr="00825F24" w:rsidRDefault="00F16836">
      <w:pPr>
        <w:widowControl w:val="0"/>
        <w:spacing w:after="0" w:line="240" w:lineRule="auto"/>
        <w:ind w:left="851"/>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1.Сүтті салқындатудан бұрын не  істеу керек?</w:t>
      </w:r>
    </w:p>
    <w:p w:rsidR="00886D64" w:rsidRDefault="00F16836">
      <w:pPr>
        <w:widowControl w:val="0"/>
        <w:spacing w:after="0" w:line="240" w:lineRule="auto"/>
        <w:ind w:left="851"/>
        <w:jc w:val="both"/>
        <w:rPr>
          <w:rFonts w:ascii="Times New Roman" w:eastAsia="Times New Roman" w:hAnsi="Times New Roman" w:cs="Times New Roman"/>
          <w:sz w:val="28"/>
        </w:rPr>
      </w:pPr>
      <w:r>
        <w:rPr>
          <w:rFonts w:ascii="Times New Roman" w:eastAsia="Times New Roman" w:hAnsi="Times New Roman" w:cs="Times New Roman"/>
          <w:sz w:val="28"/>
        </w:rPr>
        <w:t>2.Бактерицидтік фаза туралы не айта аласыз?</w:t>
      </w:r>
    </w:p>
    <w:p w:rsidR="00886D64" w:rsidRDefault="00F16836">
      <w:pPr>
        <w:widowControl w:val="0"/>
        <w:spacing w:after="0" w:line="240" w:lineRule="auto"/>
        <w:ind w:left="851"/>
        <w:jc w:val="both"/>
        <w:rPr>
          <w:rFonts w:ascii="Times New Roman" w:eastAsia="Times New Roman" w:hAnsi="Times New Roman" w:cs="Times New Roman"/>
          <w:sz w:val="28"/>
          <w:lang w:val="kk-KZ"/>
        </w:rPr>
      </w:pPr>
      <w:r>
        <w:rPr>
          <w:rFonts w:ascii="Times New Roman" w:eastAsia="Times New Roman" w:hAnsi="Times New Roman" w:cs="Times New Roman"/>
          <w:sz w:val="28"/>
        </w:rPr>
        <w:t>3.Сүтті салқындатудың қандай тәсілдері бар?</w:t>
      </w:r>
    </w:p>
    <w:p w:rsidR="002F1A5F" w:rsidRDefault="002F1A5F">
      <w:pPr>
        <w:widowControl w:val="0"/>
        <w:spacing w:after="0" w:line="240" w:lineRule="auto"/>
        <w:ind w:left="851"/>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Пластикалы салқындатқыштарда сүтті салқындату?</w:t>
      </w:r>
    </w:p>
    <w:p w:rsidR="002F1A5F" w:rsidRPr="002F1A5F" w:rsidRDefault="002F1A5F">
      <w:pPr>
        <w:widowControl w:val="0"/>
        <w:spacing w:after="0" w:line="240" w:lineRule="auto"/>
        <w:ind w:left="851"/>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Салқындатқыш резервуарларында сүтті салқындату?</w:t>
      </w:r>
    </w:p>
    <w:p w:rsidR="00886D64" w:rsidRPr="000D2EBA" w:rsidRDefault="00886D64">
      <w:pPr>
        <w:widowControl w:val="0"/>
        <w:spacing w:after="0" w:line="240" w:lineRule="auto"/>
        <w:jc w:val="both"/>
        <w:rPr>
          <w:rFonts w:ascii="Times New Roman" w:eastAsia="Times New Roman" w:hAnsi="Times New Roman" w:cs="Times New Roman"/>
          <w:sz w:val="28"/>
          <w:lang w:val="kk-KZ"/>
        </w:rPr>
      </w:pPr>
    </w:p>
    <w:p w:rsidR="00886D64" w:rsidRDefault="00F16836" w:rsidP="001C26B5">
      <w:pPr>
        <w:widowControl w:val="0"/>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3 </w:t>
      </w:r>
      <w:r w:rsidR="001C26B5">
        <w:rPr>
          <w:rFonts w:ascii="Times New Roman" w:eastAsia="Times New Roman" w:hAnsi="Times New Roman" w:cs="Times New Roman"/>
          <w:b/>
          <w:sz w:val="28"/>
        </w:rPr>
        <w:t>Ауру кезінде с</w:t>
      </w:r>
      <w:r>
        <w:rPr>
          <w:rFonts w:ascii="Times New Roman" w:eastAsia="Times New Roman" w:hAnsi="Times New Roman" w:cs="Times New Roman"/>
          <w:b/>
          <w:sz w:val="28"/>
        </w:rPr>
        <w:t xml:space="preserve">үтті </w:t>
      </w:r>
      <w:r w:rsidR="001C26B5">
        <w:rPr>
          <w:rFonts w:ascii="Times New Roman" w:eastAsia="Times New Roman" w:hAnsi="Times New Roman" w:cs="Times New Roman"/>
          <w:b/>
          <w:sz w:val="28"/>
        </w:rPr>
        <w:t>ветеринариялық-санитарлық сараптау</w:t>
      </w:r>
    </w:p>
    <w:p w:rsidR="00886D64" w:rsidRDefault="00F16836" w:rsidP="001C26B5">
      <w:pPr>
        <w:widowControl w:val="0"/>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3.1 </w:t>
      </w:r>
      <w:r w:rsidR="001C26B5">
        <w:rPr>
          <w:rFonts w:ascii="Times New Roman" w:eastAsia="Times New Roman" w:hAnsi="Times New Roman" w:cs="Times New Roman"/>
          <w:b/>
          <w:sz w:val="28"/>
        </w:rPr>
        <w:t>Мастит кезінде с</w:t>
      </w:r>
      <w:r>
        <w:rPr>
          <w:rFonts w:ascii="Times New Roman" w:eastAsia="Times New Roman" w:hAnsi="Times New Roman" w:cs="Times New Roman"/>
          <w:b/>
          <w:sz w:val="28"/>
        </w:rPr>
        <w:t xml:space="preserve">үтті </w:t>
      </w:r>
      <w:r w:rsidR="001C26B5">
        <w:rPr>
          <w:rFonts w:ascii="Times New Roman" w:eastAsia="Times New Roman" w:hAnsi="Times New Roman" w:cs="Times New Roman"/>
          <w:b/>
          <w:sz w:val="28"/>
        </w:rPr>
        <w:t>ветеринариялық-санитарлық сараптау</w:t>
      </w:r>
    </w:p>
    <w:p w:rsidR="00886D64" w:rsidRDefault="00F16836" w:rsidP="00D33EE0">
      <w:pPr>
        <w:widowControl w:val="0"/>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Сабақтың мақсаты:</w:t>
      </w:r>
    </w:p>
    <w:p w:rsidR="00886D64" w:rsidRPr="00D33EE0" w:rsidRDefault="00F16836">
      <w:pPr>
        <w:widowControl w:val="0"/>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1.Мастит қоздырушысын зерттеу</w:t>
      </w:r>
      <w:r w:rsidR="00D33EE0">
        <w:rPr>
          <w:rFonts w:ascii="Times New Roman" w:eastAsia="Times New Roman" w:hAnsi="Times New Roman" w:cs="Times New Roman"/>
          <w:sz w:val="28"/>
          <w:lang w:val="kk-KZ"/>
        </w:rPr>
        <w:t>.</w:t>
      </w:r>
    </w:p>
    <w:p w:rsidR="00886D64" w:rsidRPr="00D33EE0" w:rsidRDefault="00F16836">
      <w:pPr>
        <w:widowControl w:val="0"/>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2.Мастит кезінде сүттің өзгеруін зерттеу</w:t>
      </w:r>
      <w:r w:rsidR="00D33EE0">
        <w:rPr>
          <w:rFonts w:ascii="Times New Roman" w:eastAsia="Times New Roman" w:hAnsi="Times New Roman" w:cs="Times New Roman"/>
          <w:sz w:val="28"/>
          <w:lang w:val="kk-KZ"/>
        </w:rPr>
        <w:t>.</w:t>
      </w:r>
    </w:p>
    <w:p w:rsidR="00886D64" w:rsidRPr="00D33EE0" w:rsidRDefault="00F16836">
      <w:pPr>
        <w:widowControl w:val="0"/>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3.Сүтті санитарлық бағалау</w:t>
      </w:r>
      <w:r w:rsidR="00D33EE0">
        <w:rPr>
          <w:rFonts w:ascii="Times New Roman" w:eastAsia="Times New Roman" w:hAnsi="Times New Roman" w:cs="Times New Roman"/>
          <w:sz w:val="28"/>
          <w:lang w:val="kk-KZ"/>
        </w:rPr>
        <w:t>.</w:t>
      </w:r>
    </w:p>
    <w:p w:rsidR="00D33EE0" w:rsidRDefault="00F16836">
      <w:pPr>
        <w:widowControl w:val="0"/>
        <w:spacing w:after="0" w:line="240" w:lineRule="auto"/>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ab/>
      </w:r>
      <w:r w:rsidRPr="00825F24">
        <w:rPr>
          <w:rFonts w:ascii="Times New Roman" w:eastAsia="Times New Roman" w:hAnsi="Times New Roman" w:cs="Times New Roman"/>
          <w:b/>
          <w:sz w:val="28"/>
          <w:lang w:val="kk-KZ"/>
        </w:rPr>
        <w:t>Сабақтың мазмұны</w:t>
      </w:r>
      <w:r w:rsidRPr="00825F24">
        <w:rPr>
          <w:rFonts w:ascii="Times New Roman" w:eastAsia="Times New Roman" w:hAnsi="Times New Roman" w:cs="Times New Roman"/>
          <w:sz w:val="28"/>
          <w:lang w:val="kk-KZ"/>
        </w:rPr>
        <w:t>:</w:t>
      </w:r>
    </w:p>
    <w:p w:rsidR="00886D64" w:rsidRPr="00825F24" w:rsidRDefault="00F16836" w:rsidP="00D33EE0">
      <w:pPr>
        <w:widowControl w:val="0"/>
        <w:spacing w:after="0" w:line="240" w:lineRule="auto"/>
        <w:ind w:firstLine="708"/>
        <w:jc w:val="both"/>
        <w:rPr>
          <w:rFonts w:ascii="Times New Roman" w:eastAsia="Times New Roman" w:hAnsi="Times New Roman" w:cs="Times New Roman"/>
          <w:sz w:val="28"/>
          <w:lang w:val="kk-KZ"/>
        </w:rPr>
      </w:pPr>
      <w:r w:rsidRPr="00D33EE0">
        <w:rPr>
          <w:rFonts w:ascii="Times New Roman" w:eastAsia="Times New Roman" w:hAnsi="Times New Roman" w:cs="Times New Roman"/>
          <w:sz w:val="28"/>
          <w:lang w:val="kk-KZ"/>
        </w:rPr>
        <w:t>Қоздырушылары стрептококктар, жие пиогенді індет, стафилококктар, сирек ішек таяқшасы болап саналады.</w:t>
      </w:r>
      <w:r w:rsidR="00D33EE0">
        <w:rPr>
          <w:rFonts w:ascii="Times New Roman" w:eastAsia="Times New Roman" w:hAnsi="Times New Roman" w:cs="Times New Roman"/>
          <w:sz w:val="28"/>
          <w:lang w:val="kk-KZ"/>
        </w:rPr>
        <w:t xml:space="preserve"> </w:t>
      </w:r>
      <w:r w:rsidRPr="00D33EE0">
        <w:rPr>
          <w:rFonts w:ascii="Times New Roman" w:eastAsia="Times New Roman" w:hAnsi="Times New Roman" w:cs="Times New Roman"/>
          <w:sz w:val="28"/>
          <w:lang w:val="kk-KZ"/>
        </w:rPr>
        <w:t xml:space="preserve">Bac.cereus, Cl.perfringens, саңырауқұлақтылар және т.б. микроағзалар.  </w:t>
      </w:r>
      <w:r w:rsidRPr="00825F24">
        <w:rPr>
          <w:rFonts w:ascii="Times New Roman" w:eastAsia="Times New Roman" w:hAnsi="Times New Roman" w:cs="Times New Roman"/>
          <w:sz w:val="28"/>
          <w:lang w:val="kk-KZ"/>
        </w:rPr>
        <w:t xml:space="preserve">Жиі сиырлардың маститпен ауру кезінде сүтте стафилококктар мен стрептококктар анықталады. Бұл </w:t>
      </w:r>
      <w:r w:rsidRPr="00825F24">
        <w:rPr>
          <w:rFonts w:ascii="Times New Roman" w:eastAsia="Times New Roman" w:hAnsi="Times New Roman" w:cs="Times New Roman"/>
          <w:sz w:val="28"/>
          <w:lang w:val="kk-KZ"/>
        </w:rPr>
        <w:lastRenderedPageBreak/>
        <w:t>бактериялардың түрлері азық дәмін, сақталу ұзақтығын бұзады.</w:t>
      </w:r>
    </w:p>
    <w:p w:rsidR="00886D64" w:rsidRPr="00825F24" w:rsidRDefault="00F16836">
      <w:pPr>
        <w:widowControl w:val="0"/>
        <w:spacing w:after="0" w:line="240" w:lineRule="auto"/>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ab/>
        <w:t>Сүтті ветеринариялық-санитарлық сараптауды бастамас бұрын құжаттарын міндетті түрде тексереді, журналға тірк</w:t>
      </w:r>
      <w:r w:rsidR="00D33EE0" w:rsidRPr="00825F24">
        <w:rPr>
          <w:rFonts w:ascii="Times New Roman" w:eastAsia="Times New Roman" w:hAnsi="Times New Roman" w:cs="Times New Roman"/>
          <w:sz w:val="28"/>
          <w:lang w:val="kk-KZ"/>
        </w:rPr>
        <w:t>ейді. Сүттің сынамасын 250 мл-</w:t>
      </w:r>
      <w:r w:rsidRPr="00825F24">
        <w:rPr>
          <w:rFonts w:ascii="Times New Roman" w:eastAsia="Times New Roman" w:hAnsi="Times New Roman" w:cs="Times New Roman"/>
          <w:sz w:val="28"/>
          <w:lang w:val="kk-KZ"/>
        </w:rPr>
        <w:t>дей, қаймақ пен кілейгей (сливки)</w:t>
      </w:r>
      <w:r w:rsidR="00D33EE0">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 15мл, май – 10 г, ірімшікпен брынзаның – 20</w:t>
      </w:r>
      <w:r w:rsidR="00D33EE0">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г, йогурт, ряженка – 50</w:t>
      </w:r>
      <w:r w:rsidR="00D33EE0">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мл алынған сынамаларды 1 сағат ішінде тексерілуі тиіс.</w:t>
      </w:r>
    </w:p>
    <w:p w:rsidR="00886D64" w:rsidRPr="00825F24" w:rsidRDefault="00F16836">
      <w:pPr>
        <w:widowControl w:val="0"/>
        <w:spacing w:after="0" w:line="240" w:lineRule="auto"/>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ab/>
        <w:t>Маститті сүтте сутек иондарының концентрациясы (рН 6, 83 – 7,19) мен қышқылдығының(8 – 12 °Т) төмендеуі байқалады.</w:t>
      </w:r>
    </w:p>
    <w:p w:rsidR="00886D64" w:rsidRPr="00825F24" w:rsidRDefault="00F16836">
      <w:pPr>
        <w:widowControl w:val="0"/>
        <w:spacing w:after="0" w:line="240" w:lineRule="auto"/>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ab/>
        <w:t>Бактериальды ұрық себуі және соматикалық жасушалардың саны сүттің сақталуына, қайта өңделуіне және дәмдік қасиеттеріне елеулі әсерін тигізеді. Сау сиырдың еміздігінен алынған сүтте соматикалық жасушалардың  мөлшері 10 нан 100 мың/мл – дей, және ол  жануардың физикалық жағдайына, оның денсаулығы мен генетикасына, тамақтандыру жағдайы мен күтіміне байланысты болады. Соматикалық жасушалардың мөлшері сүтте сиыр ауру болсан көбейеді.  Соматикалық жасушалардың санының көрсеткіштері 300 ден 800</w:t>
      </w:r>
      <w:r w:rsidR="00D33EE0">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мыңы 1 мл сүтте субклиникалық мастит екенін, ал 1 млн/мл жоғары оның клиникалық түрін растайды.</w:t>
      </w:r>
    </w:p>
    <w:p w:rsidR="00886D64" w:rsidRPr="00825F24" w:rsidRDefault="00F16836">
      <w:pPr>
        <w:widowControl w:val="0"/>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Мастит кезінде сүт құрамындағы құрғақ заттары, сүт майы, казеиндері, лактозасы, кальций тұздары, фосфорлары, калий, магний, дәрумендері төмендейді, ал суда еритін ақуыздар, хлор, натрий, ферменттері жо,арылайды, рН сілтілік бағытына жылжыйды. Осы себеп - салдарынан  сүттің технологиялық қасиеттері нашарлайды, микробиологиялық және биохимиялық үрдістері оны қайта өңдеу кезінде бұзылады.</w:t>
      </w:r>
    </w:p>
    <w:p w:rsidR="00886D64" w:rsidRPr="00825F24" w:rsidRDefault="00F16836">
      <w:pPr>
        <w:widowControl w:val="0"/>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Клиникалық кезінде айқын белгілері байқалады. Сүт ірімшікті күйге ие, көкшіл немесе сарғыш түсті, тұзщы дәмді болады. Осындай сүт қайнатылғаннан кейін жоюға жіберіледі. Жасырын күйдегі сүттегі маститті органолептикалық түрде анықтауға өте қыйын немесе мүмкінде емес. Осы микроағзалармен бұзылған сүттен жасалған, ірімшіктер, нашар пісіп жетіледі. Сүт шикі затында бактерилердің құрамын төмендету үшін,  шаруашылықта, сонымен қатар тасымалдау және шикі затты өңдеу кезінде жоғары гигиеналық стандарттарды сақтау керек. Қазіргі таңдағы салқындатқыш құрылғыларды қолда</w:t>
      </w:r>
      <w:r w:rsidR="00D33EE0" w:rsidRPr="00825F24">
        <w:rPr>
          <w:rFonts w:ascii="Times New Roman" w:eastAsia="Times New Roman" w:hAnsi="Times New Roman" w:cs="Times New Roman"/>
          <w:sz w:val="28"/>
          <w:lang w:val="kk-KZ"/>
        </w:rPr>
        <w:t>нуда қте маңызды, себебі олар 4</w:t>
      </w:r>
      <w:r w:rsidRPr="00825F24">
        <w:rPr>
          <w:rFonts w:ascii="Times New Roman" w:eastAsia="Times New Roman" w:hAnsi="Times New Roman" w:cs="Times New Roman"/>
          <w:sz w:val="28"/>
          <w:lang w:val="kk-KZ"/>
        </w:rPr>
        <w:t xml:space="preserve">°С температураны сақтап тұрады, бұл жағдайда бактерилер жойылады немесе көбілері көбейе алмай қалады.  Маститпен ауырған жануардың сүтінің  құрамы мен қасиеті аурудың күші мен ерекшелігіне тәуелді болады.  Сүт құрамындағы стрептококкалар мен стафилококктер, тамақпен бактериальды түрдің улануының  себебі болуы мүмкін. Маститпен ауру сиырдың сауу кезінде арнайы сауын шелегін қолданады, онымен әр сауын кезіде дезинфицирлейді. Осы сиырлардың зақымдалмаған төрттен бір бөлік еміздігінен сүтті бөлек ыдысқа жиналады, 85°С температурада 30 минут пастерлейді немесе қайнатып осы шаруашылықта жануарларға азық ретінде қолданылады. Ал зақымдалған емізіктердегі сүттерді жояды.  </w:t>
      </w:r>
    </w:p>
    <w:p w:rsidR="00886D64" w:rsidRPr="00825F24" w:rsidRDefault="00F16836">
      <w:pPr>
        <w:widowControl w:val="0"/>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Мастит кезінде соматикалық жасушалардың және ақуыз іркіттерінің (сыворотка) жоғары құрамы сүттің термотұрақтылығын төмендетеді. Бұл сүтті </w:t>
      </w:r>
      <w:r w:rsidRPr="00825F24">
        <w:rPr>
          <w:rFonts w:ascii="Times New Roman" w:eastAsia="Times New Roman" w:hAnsi="Times New Roman" w:cs="Times New Roman"/>
          <w:sz w:val="28"/>
          <w:lang w:val="kk-KZ"/>
        </w:rPr>
        <w:lastRenderedPageBreak/>
        <w:t>стерилдегенде және ұю сапасы мен тезнологиялық дайындау үрдістерінде байқалады.</w:t>
      </w:r>
    </w:p>
    <w:p w:rsidR="00D33EE0" w:rsidRDefault="00F16836">
      <w:pPr>
        <w:widowControl w:val="0"/>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Жануарларды емдеуге және аураларын алдын алуға арналған антибиотиктер, сирек емес адамдарда аллергиялық әрекетті тудырады. Әдеттегідей, антибиотиктерді сауылмалы және құрғақта күтілетін сиырлерде маститтерді емдеу және алдын алу үшін қолданады. Сауылмалы сиырда антибиотиктер ағзадан 1 – 4 күн ішінде шығарылса, ал құрғақта күтілетін 4 – 6 аптадан кейін бөлінеді. Дәрілер ережеге сай қолданады. </w:t>
      </w:r>
    </w:p>
    <w:p w:rsidR="00886D64" w:rsidRPr="00825F24" w:rsidRDefault="00F16836">
      <w:pPr>
        <w:widowControl w:val="0"/>
        <w:spacing w:after="0" w:line="240" w:lineRule="auto"/>
        <w:ind w:firstLine="708"/>
        <w:jc w:val="both"/>
        <w:rPr>
          <w:rFonts w:ascii="Times New Roman" w:eastAsia="Times New Roman" w:hAnsi="Times New Roman" w:cs="Times New Roman"/>
          <w:sz w:val="28"/>
          <w:lang w:val="kk-KZ"/>
        </w:rPr>
      </w:pPr>
      <w:r w:rsidRPr="00D33EE0">
        <w:rPr>
          <w:rFonts w:ascii="Times New Roman" w:eastAsia="Times New Roman" w:hAnsi="Times New Roman" w:cs="Times New Roman"/>
          <w:sz w:val="28"/>
          <w:lang w:val="kk-KZ"/>
        </w:rPr>
        <w:t xml:space="preserve">Бірақ, келесі әрекеттерді естен шығармау керек: сиырларды дұрыс белгілемеу, тіркеу есепбінде қателесу, қызметкерлердің келісімсіз іс – әрекеттері, сауу мерзімін сақтамау, антибиотиктердің бөліну уақытын қыйын бақылауын жүргізуін. </w:t>
      </w:r>
      <w:r w:rsidRPr="00825F24">
        <w:rPr>
          <w:rFonts w:ascii="Times New Roman" w:eastAsia="Times New Roman" w:hAnsi="Times New Roman" w:cs="Times New Roman"/>
          <w:sz w:val="28"/>
          <w:lang w:val="kk-KZ"/>
        </w:rPr>
        <w:t xml:space="preserve">Дұрыс емес немесе қайталау ем жүргізу барысында сүт құрамында антибиотиктердің көбейіп кету қауіпі төну мүмкін. </w:t>
      </w:r>
    </w:p>
    <w:p w:rsidR="00886D64" w:rsidRPr="00825F24" w:rsidRDefault="00F16836">
      <w:pPr>
        <w:widowControl w:val="0"/>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Осындай сүттер оны қайта өңдеу кезінде өнімнің сапасын төмендетеді. Осыған байланысты сүт заводтары қатаң түрде шикі заттарды бақылайды, бар болғанда оны қабылдамауыда мүмкін. Сондықтан шаруышылықпен бірлесіп қатаң түрдегі тіркеу мен есеп беруін бақылайтын толыққанды жүйені қолдануы керек. Лактирлейтін сиырларды антибиотиктермен емдеу кезінде бөлек сауады, ал олардан алынған сүтін қайта өңдеуге жібермейді. </w:t>
      </w:r>
    </w:p>
    <w:p w:rsidR="002516FC" w:rsidRDefault="00F16836" w:rsidP="002516FC">
      <w:pPr>
        <w:widowControl w:val="0"/>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rPr>
        <w:t xml:space="preserve">Мастит мал шаруашылығына салмақты экономикалық шығынына соқтырады. Кейбір мемлекеттерде сиырларда субклиникалық  маститі  аса жоғары көрсеткіштерге ие: мысалы, АҚШ - 40%, Ұлыбританияда - 32%, Данияда - 30%, Австрияда - 24%. Мастит кезінде сиырларда сүттік өнімділігі 40% - ға дейін төмендеуі мүмкін. Сиырларды қолдану өнімділік мерзімі орташа есеппен 2,5 жылға қысқарады. </w:t>
      </w:r>
      <w:r w:rsidRPr="002516FC">
        <w:rPr>
          <w:rFonts w:ascii="Times New Roman" w:eastAsia="Times New Roman" w:hAnsi="Times New Roman" w:cs="Times New Roman"/>
          <w:sz w:val="28"/>
          <w:lang w:val="kk-KZ"/>
        </w:rPr>
        <w:t>Емдеу барысында (6 күн</w:t>
      </w:r>
      <w:r w:rsidR="002516FC">
        <w:rPr>
          <w:rFonts w:ascii="Times New Roman" w:eastAsia="Times New Roman" w:hAnsi="Times New Roman" w:cs="Times New Roman"/>
          <w:sz w:val="28"/>
          <w:lang w:val="kk-KZ"/>
        </w:rPr>
        <w:t xml:space="preserve"> шамасында) және одан кейін </w:t>
      </w:r>
      <w:r w:rsidRPr="002516FC">
        <w:rPr>
          <w:rFonts w:ascii="Times New Roman" w:eastAsia="Times New Roman" w:hAnsi="Times New Roman" w:cs="Times New Roman"/>
          <w:sz w:val="28"/>
          <w:lang w:val="kk-KZ"/>
        </w:rPr>
        <w:t xml:space="preserve">2 – 3 күн ішінде антибиотиктер сүтпен бөлініп шығады, және ол қолдануға келмейтін болып есептеледі. </w:t>
      </w:r>
      <w:r w:rsidRPr="00825F24">
        <w:rPr>
          <w:rFonts w:ascii="Times New Roman" w:eastAsia="Times New Roman" w:hAnsi="Times New Roman" w:cs="Times New Roman"/>
          <w:sz w:val="28"/>
          <w:lang w:val="kk-KZ"/>
        </w:rPr>
        <w:t xml:space="preserve">Мастит жанама түрде сүт сапасының көрсеткіштеріне әсер етеді. </w:t>
      </w:r>
    </w:p>
    <w:p w:rsidR="00886D64" w:rsidRPr="002516FC" w:rsidRDefault="00F16836" w:rsidP="002516FC">
      <w:pPr>
        <w:widowControl w:val="0"/>
        <w:spacing w:after="0" w:line="240" w:lineRule="auto"/>
        <w:ind w:firstLine="708"/>
        <w:jc w:val="both"/>
        <w:rPr>
          <w:rFonts w:ascii="Times New Roman" w:eastAsia="Times New Roman" w:hAnsi="Times New Roman" w:cs="Times New Roman"/>
          <w:sz w:val="28"/>
          <w:lang w:val="kk-KZ"/>
        </w:rPr>
      </w:pPr>
      <w:r w:rsidRPr="002516FC">
        <w:rPr>
          <w:rFonts w:ascii="Times New Roman" w:eastAsia="Times New Roman" w:hAnsi="Times New Roman" w:cs="Times New Roman"/>
          <w:sz w:val="28"/>
          <w:lang w:val="kk-KZ"/>
        </w:rPr>
        <w:t xml:space="preserve">Сондай – ақ сиырдың репродуктивті қасиеттерін төмендететінің естен шығармаған жөн. </w:t>
      </w:r>
      <w:r w:rsidRPr="00825F24">
        <w:rPr>
          <w:rFonts w:ascii="Times New Roman" w:eastAsia="Times New Roman" w:hAnsi="Times New Roman" w:cs="Times New Roman"/>
          <w:sz w:val="28"/>
          <w:lang w:val="kk-KZ"/>
        </w:rPr>
        <w:t xml:space="preserve">Шаруашылық емдеу барысында қомақты қаржы бөледі. Дегенмен, тәжірбие көрсеткендей маститті шаруашылық барысында емдеуі аз нәтижелі екенің көрсетеді. </w:t>
      </w:r>
    </w:p>
    <w:p w:rsidR="00886D64" w:rsidRPr="00825F24" w:rsidRDefault="00F16836">
      <w:pPr>
        <w:widowControl w:val="0"/>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Тура маститтен зардап шеккен экономикалық бағасын анықтау аса қыйын болып келеді, себебі әр клиникалық көрсеткішке табында 15 тен 40 – қа дейін субклиникалық түрлері анықталады. </w:t>
      </w:r>
    </w:p>
    <w:p w:rsidR="00886D64" w:rsidRPr="00825F24" w:rsidRDefault="00F16836">
      <w:pPr>
        <w:widowControl w:val="0"/>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Маститті бақылау кезінде ауру көзін және тарату жолдарын ескеру қажет. Маститті тудыратын микроағзалар әр ортада мекендейді (қи, жануар терісінде, топырақ, су және т.б). Жалпы сиырларды күтім ету, зерделеп жүйені орындап жүру маститтің таралмаудың бақылауын жүргізу кезінде нәтижелі іс – әрекеттер болып табылады.</w:t>
      </w:r>
    </w:p>
    <w:p w:rsidR="002516FC" w:rsidRDefault="00F16836">
      <w:pPr>
        <w:widowControl w:val="0"/>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Сауу алдына алғышқы сүттерді саууп тастаған жөн және оны жақсылап тексеру керек. Осының барысында  сүттің беру айналымы жақсарады, емізік каналдарынан микроағзалардың жоюлуы және клиникалық маститті анықтауға мүмкіндік туады.</w:t>
      </w:r>
      <w:r w:rsidR="002516FC">
        <w:rPr>
          <w:rFonts w:ascii="Times New Roman" w:eastAsia="Times New Roman" w:hAnsi="Times New Roman" w:cs="Times New Roman"/>
          <w:sz w:val="28"/>
          <w:lang w:val="kk-KZ"/>
        </w:rPr>
        <w:t xml:space="preserve"> </w:t>
      </w:r>
    </w:p>
    <w:p w:rsidR="00886D64" w:rsidRPr="00825F24" w:rsidRDefault="00F16836">
      <w:pPr>
        <w:widowControl w:val="0"/>
        <w:spacing w:after="0" w:line="240" w:lineRule="auto"/>
        <w:ind w:firstLine="708"/>
        <w:jc w:val="both"/>
        <w:rPr>
          <w:rFonts w:ascii="Times New Roman" w:eastAsia="Times New Roman" w:hAnsi="Times New Roman" w:cs="Times New Roman"/>
          <w:sz w:val="28"/>
          <w:lang w:val="kk-KZ"/>
        </w:rPr>
      </w:pPr>
      <w:r w:rsidRPr="002516FC">
        <w:rPr>
          <w:rFonts w:ascii="Times New Roman" w:eastAsia="Times New Roman" w:hAnsi="Times New Roman" w:cs="Times New Roman"/>
          <w:sz w:val="28"/>
          <w:lang w:val="kk-KZ"/>
        </w:rPr>
        <w:lastRenderedPageBreak/>
        <w:t xml:space="preserve">Субклиникалық маститті бақылау үшін аптасына бір реттен кем емес экспресс әдісімен соматикалық жасушалардың санын анықтап отыру қажет. </w:t>
      </w:r>
      <w:r w:rsidRPr="00825F24">
        <w:rPr>
          <w:rFonts w:ascii="Times New Roman" w:eastAsia="Times New Roman" w:hAnsi="Times New Roman" w:cs="Times New Roman"/>
          <w:sz w:val="28"/>
          <w:lang w:val="kk-KZ"/>
        </w:rPr>
        <w:t>Оның саны арқылы аурудығ дәрежесін анықтауға болады.</w:t>
      </w:r>
    </w:p>
    <w:p w:rsidR="00886D64" w:rsidRPr="00825F24" w:rsidRDefault="00F16836">
      <w:pPr>
        <w:widowControl w:val="0"/>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Маститті және сүттің сапасының төмендеуін алдын алу үшін келесі онай нұсқаулар арқылы жүзеге асыруға болады: сиыр қорада төсеніштер қидан тазартылған және құрғақ, ұзақ уақыт әсер ететін антибиотиктерді қолдану, сауу құралдарын әр сауу кезінде бақылау, сауу апараттары сауу алдында азартылған және сауу дан кейін тазарту керек, резеңкелі бөлшектері уақытында ауыстырып тұру керек, сауу дан кейін емізіктерді дезинфектеуге, сауу дан кейін сиырларды азықтандыру керек.  </w:t>
      </w:r>
    </w:p>
    <w:p w:rsidR="00D33EE0" w:rsidRDefault="00D33EE0" w:rsidP="00D33EE0">
      <w:pPr>
        <w:pStyle w:val="a5"/>
        <w:ind w:firstLine="709"/>
        <w:jc w:val="both"/>
        <w:rPr>
          <w:rFonts w:ascii="Times New Roman" w:hAnsi="Times New Roman" w:cs="Times New Roman"/>
          <w:sz w:val="28"/>
          <w:szCs w:val="28"/>
          <w:lang w:val="kk-KZ"/>
        </w:rPr>
      </w:pPr>
    </w:p>
    <w:p w:rsidR="00D33EE0" w:rsidRPr="00D33EE0" w:rsidRDefault="00D33EE0" w:rsidP="00D33EE0">
      <w:pPr>
        <w:pStyle w:val="a5"/>
        <w:ind w:firstLine="709"/>
        <w:jc w:val="both"/>
        <w:rPr>
          <w:rFonts w:ascii="Times New Roman" w:hAnsi="Times New Roman" w:cs="Times New Roman"/>
          <w:b/>
          <w:sz w:val="28"/>
          <w:szCs w:val="28"/>
          <w:lang w:val="kk-KZ"/>
        </w:rPr>
      </w:pPr>
      <w:r w:rsidRPr="00D33EE0">
        <w:rPr>
          <w:rFonts w:ascii="Times New Roman" w:hAnsi="Times New Roman" w:cs="Times New Roman"/>
          <w:b/>
          <w:sz w:val="28"/>
          <w:szCs w:val="28"/>
          <w:lang w:val="kk-KZ"/>
        </w:rPr>
        <w:t>Бақылау сұрақтары:</w:t>
      </w:r>
    </w:p>
    <w:p w:rsidR="00D33EE0" w:rsidRPr="00D33EE0" w:rsidRDefault="00D33EE0" w:rsidP="00D33EE0">
      <w:pPr>
        <w:pStyle w:val="a5"/>
        <w:ind w:firstLine="709"/>
        <w:jc w:val="both"/>
        <w:rPr>
          <w:rFonts w:ascii="Times New Roman" w:hAnsi="Times New Roman" w:cs="Times New Roman"/>
          <w:sz w:val="28"/>
          <w:szCs w:val="28"/>
          <w:lang w:val="kk-KZ"/>
        </w:rPr>
      </w:pPr>
      <w:r w:rsidRPr="00D33EE0">
        <w:rPr>
          <w:rFonts w:ascii="Times New Roman" w:hAnsi="Times New Roman" w:cs="Times New Roman"/>
          <w:sz w:val="28"/>
          <w:szCs w:val="28"/>
          <w:lang w:val="kk-KZ"/>
        </w:rPr>
        <w:t>1.Маститтің қандай қоздырушыларын білесіз?</w:t>
      </w:r>
    </w:p>
    <w:p w:rsidR="00D33EE0" w:rsidRPr="00D33EE0" w:rsidRDefault="00D33EE0" w:rsidP="00D33EE0">
      <w:pPr>
        <w:pStyle w:val="a5"/>
        <w:ind w:firstLine="709"/>
        <w:jc w:val="both"/>
        <w:rPr>
          <w:rFonts w:ascii="Times New Roman" w:hAnsi="Times New Roman" w:cs="Times New Roman"/>
          <w:sz w:val="28"/>
          <w:szCs w:val="28"/>
          <w:lang w:val="kk-KZ"/>
        </w:rPr>
      </w:pPr>
      <w:r w:rsidRPr="00D33EE0">
        <w:rPr>
          <w:rFonts w:ascii="Times New Roman" w:hAnsi="Times New Roman" w:cs="Times New Roman"/>
          <w:sz w:val="28"/>
          <w:szCs w:val="28"/>
          <w:lang w:val="kk-KZ"/>
        </w:rPr>
        <w:t>2.Мастит кезінде сүттің құрамында не үлкейіп және азаяды?</w:t>
      </w:r>
    </w:p>
    <w:p w:rsidR="00D33EE0" w:rsidRDefault="00D33EE0" w:rsidP="00D33EE0">
      <w:pPr>
        <w:pStyle w:val="a5"/>
        <w:ind w:firstLine="709"/>
        <w:jc w:val="both"/>
        <w:rPr>
          <w:rFonts w:ascii="Times New Roman" w:hAnsi="Times New Roman" w:cs="Times New Roman"/>
          <w:sz w:val="28"/>
          <w:szCs w:val="28"/>
          <w:lang w:val="kk-KZ"/>
        </w:rPr>
      </w:pPr>
      <w:r w:rsidRPr="00D33EE0">
        <w:rPr>
          <w:rFonts w:ascii="Times New Roman" w:hAnsi="Times New Roman" w:cs="Times New Roman"/>
          <w:sz w:val="28"/>
          <w:szCs w:val="28"/>
          <w:lang w:val="kk-KZ"/>
        </w:rPr>
        <w:t>3.Сүттің клиникалық белгісі суретте қалай көрінеді?</w:t>
      </w:r>
    </w:p>
    <w:p w:rsidR="002F1A5F" w:rsidRDefault="002F1A5F" w:rsidP="00D33EE0">
      <w:pPr>
        <w:pStyle w:val="a5"/>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4. Субклиникалық маститті қалай бауылаймыз?</w:t>
      </w:r>
    </w:p>
    <w:p w:rsidR="002F1A5F" w:rsidRPr="00D33EE0" w:rsidRDefault="002F1A5F" w:rsidP="00D33EE0">
      <w:pPr>
        <w:pStyle w:val="a5"/>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 Маститтің мал шаруашылығына әсері?</w:t>
      </w:r>
    </w:p>
    <w:p w:rsidR="00886D64" w:rsidRPr="00D33EE0" w:rsidRDefault="00886D64">
      <w:pPr>
        <w:widowControl w:val="0"/>
        <w:spacing w:after="0" w:line="240" w:lineRule="auto"/>
        <w:jc w:val="both"/>
        <w:rPr>
          <w:rFonts w:ascii="Times New Roman" w:eastAsia="Times New Roman" w:hAnsi="Times New Roman" w:cs="Times New Roman"/>
          <w:sz w:val="28"/>
          <w:lang w:val="kk-KZ"/>
        </w:rPr>
      </w:pPr>
    </w:p>
    <w:p w:rsidR="00886D64" w:rsidRDefault="00F16836">
      <w:pPr>
        <w:widowControl w:val="0"/>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3.2 Эндометрит кезінде сүтті ветеринариялық-санитарлық сараптау</w:t>
      </w:r>
    </w:p>
    <w:p w:rsidR="00886D64" w:rsidRDefault="00F16836">
      <w:pPr>
        <w:widowControl w:val="0"/>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Сабақтың мақсаты:</w:t>
      </w:r>
    </w:p>
    <w:p w:rsidR="00886D64" w:rsidRDefault="00F16836">
      <w:pPr>
        <w:widowControl w:val="0"/>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1.Эндометритті жануар ағзасына тигізетін әсерін білу</w:t>
      </w:r>
    </w:p>
    <w:p w:rsidR="00886D64" w:rsidRDefault="00F16836">
      <w:pPr>
        <w:widowControl w:val="0"/>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2.Эндометрит кезінде сүттегі өзгерістерді меңгеру</w:t>
      </w:r>
    </w:p>
    <w:p w:rsidR="00D33EE0" w:rsidRDefault="00D33EE0" w:rsidP="00D33EE0">
      <w:pPr>
        <w:widowControl w:val="0"/>
        <w:tabs>
          <w:tab w:val="left" w:pos="709"/>
        </w:tabs>
        <w:spacing w:after="0" w:line="240" w:lineRule="auto"/>
        <w:jc w:val="both"/>
        <w:rPr>
          <w:rFonts w:ascii="Times New Roman" w:eastAsia="Times New Roman" w:hAnsi="Times New Roman" w:cs="Times New Roman"/>
          <w:b/>
          <w:sz w:val="28"/>
          <w:lang w:val="kk-KZ"/>
        </w:rPr>
      </w:pPr>
      <w:r>
        <w:rPr>
          <w:rFonts w:ascii="Times New Roman" w:eastAsia="Times New Roman" w:hAnsi="Times New Roman" w:cs="Times New Roman"/>
          <w:sz w:val="28"/>
          <w:lang w:val="kk-KZ"/>
        </w:rPr>
        <w:tab/>
      </w:r>
      <w:r w:rsidR="00F16836" w:rsidRPr="00D33EE0">
        <w:rPr>
          <w:rFonts w:ascii="Times New Roman" w:eastAsia="Times New Roman" w:hAnsi="Times New Roman" w:cs="Times New Roman"/>
          <w:b/>
          <w:sz w:val="28"/>
          <w:lang w:val="kk-KZ"/>
        </w:rPr>
        <w:t>Сабақтың мазмұны:</w:t>
      </w:r>
    </w:p>
    <w:p w:rsidR="00886D64" w:rsidRPr="00D33EE0" w:rsidRDefault="00D33EE0" w:rsidP="00D33EE0">
      <w:pPr>
        <w:widowControl w:val="0"/>
        <w:tabs>
          <w:tab w:val="left" w:pos="709"/>
        </w:tab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b/>
          <w:sz w:val="28"/>
          <w:lang w:val="kk-KZ"/>
        </w:rPr>
        <w:tab/>
      </w:r>
      <w:r w:rsidR="00F16836" w:rsidRPr="00D33EE0">
        <w:rPr>
          <w:rFonts w:ascii="Times New Roman" w:eastAsia="Times New Roman" w:hAnsi="Times New Roman" w:cs="Times New Roman"/>
          <w:sz w:val="28"/>
          <w:lang w:val="kk-KZ"/>
        </w:rPr>
        <w:t xml:space="preserve">Эндометрит – жатырдың кілегейілі қабатының ісінуі, туғаннан кейінгі мезгілде көп таралған аурулардың бірі. </w:t>
      </w:r>
    </w:p>
    <w:p w:rsidR="00886D64" w:rsidRPr="00825F24" w:rsidRDefault="00F16836">
      <w:pPr>
        <w:widowControl w:val="0"/>
        <w:tabs>
          <w:tab w:val="left" w:pos="709"/>
        </w:tabs>
        <w:spacing w:after="0" w:line="240" w:lineRule="auto"/>
        <w:ind w:firstLine="708"/>
        <w:jc w:val="both"/>
        <w:rPr>
          <w:rFonts w:ascii="Times New Roman" w:eastAsia="Times New Roman" w:hAnsi="Times New Roman" w:cs="Times New Roman"/>
          <w:sz w:val="28"/>
          <w:lang w:val="kk-KZ"/>
        </w:rPr>
      </w:pPr>
      <w:r w:rsidRPr="00D33EE0">
        <w:rPr>
          <w:rFonts w:ascii="Times New Roman" w:eastAsia="Times New Roman" w:hAnsi="Times New Roman" w:cs="Times New Roman"/>
          <w:sz w:val="28"/>
          <w:lang w:val="kk-KZ"/>
        </w:rPr>
        <w:tab/>
      </w:r>
      <w:r w:rsidRPr="00825F24">
        <w:rPr>
          <w:rFonts w:ascii="Times New Roman" w:eastAsia="Times New Roman" w:hAnsi="Times New Roman" w:cs="Times New Roman"/>
          <w:sz w:val="28"/>
          <w:lang w:val="kk-KZ"/>
        </w:rPr>
        <w:t>Эндомитрит дамуына шартты -патогенді және патогенді микрофлораны Басты этиологиялық агенті болып есептеуге болады. Олар босану жолдарына сыртқы орта және лимфогенді мен гематогенді жолдарымен, бірден немесе босанудан кейін түсуі мүмкін.</w:t>
      </w:r>
    </w:p>
    <w:p w:rsidR="00886D64" w:rsidRPr="00825F24" w:rsidRDefault="00F16836">
      <w:pPr>
        <w:widowControl w:val="0"/>
        <w:tabs>
          <w:tab w:val="left" w:pos="709"/>
        </w:tabs>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ab/>
        <w:t xml:space="preserve">Жіті катаральді және іріңді – катаральді эндометрит кезінде  жануардың жалпы күйінің өзгерісі әлсін немесе болмауы да мүмкін. Дегенмен экссудаттардың бөлінуі мен сипатына қарай және саууынның төмендеуіне байланысты жануардың ауру екенін байқауға болады. </w:t>
      </w:r>
    </w:p>
    <w:p w:rsidR="00886D64" w:rsidRPr="00825F24" w:rsidRDefault="00F16836">
      <w:pPr>
        <w:widowControl w:val="0"/>
        <w:tabs>
          <w:tab w:val="left" w:pos="709"/>
        </w:tabs>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ab/>
        <w:t>Эндометрит кезінде өнімділіктің төмендеуі байқалады, іріңді – катаральды эндомитритті сиыр тобында өнімділіктің төмендеуі 1,82 литрге (17,64%) төмендесе,  онда субклиникалық емдеудегі сиыр тобында 0,38 литрге (3,68%)  көрсеткіші өзгеруі мүмкін. Мұндай өнімділіктің өзгергіштігі жатырдан түсетін, ағзада  ақуыздардың ыдыруының интоксикациясымен түсіндіріледі.</w:t>
      </w:r>
    </w:p>
    <w:p w:rsidR="00886D64" w:rsidRDefault="00F16836">
      <w:pPr>
        <w:widowControl w:val="0"/>
        <w:tabs>
          <w:tab w:val="left" w:pos="709"/>
        </w:tabs>
        <w:spacing w:after="0" w:line="240" w:lineRule="auto"/>
        <w:ind w:firstLine="708"/>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ab/>
      </w:r>
      <w:r w:rsidRPr="00EB76CE">
        <w:rPr>
          <w:rFonts w:ascii="Times New Roman" w:eastAsia="Times New Roman" w:hAnsi="Times New Roman" w:cs="Times New Roman"/>
          <w:sz w:val="28"/>
          <w:lang w:val="kk-KZ"/>
        </w:rPr>
        <w:t xml:space="preserve">Эндометритпен ауырған жануарда сүтінде жалпы ақуыздың 0,16% - ға көтерілгені байқалады, оның себебі ақуыздардың кілейгейінің (сыворотка) жоғарлауының  және бір мезгілде казеиннің төмендеуінің арқасында болады.  Ақуызды кілегейлердің жоғарлауы лактоглобулиндер мен иммонуглобулиндердің әсерінен туындайды. Бұл жыныс мүшелердің жүйесінің ісіп кетуімен байланысты, және нцтижесінде қанда иммуноглобулиндердің </w:t>
      </w:r>
      <w:r w:rsidRPr="00EB76CE">
        <w:rPr>
          <w:rFonts w:ascii="Times New Roman" w:eastAsia="Times New Roman" w:hAnsi="Times New Roman" w:cs="Times New Roman"/>
          <w:sz w:val="28"/>
          <w:lang w:val="kk-KZ"/>
        </w:rPr>
        <w:lastRenderedPageBreak/>
        <w:t>көбеюімен болады. Сондай – ақ сау сиырмен салыстырғанда 0,17% сүттегі майдың төмендеуі байқалады.  Сүттің энергетикалық құндылығы сау сиырдан көрі 6,52кДЖ төмен және 295,61кДж құрайды. Ауру жануардың сүт құрамында кальций төмендейді, яғни кальций мен фосфордың қатынасы өзгеред. Осылайша сау жануардан көрі, ауру малдың сүтіндегі кальцийдің көрсеткіші 4,6% төмен, ал кальций мен фосфордың қатынасы  1,12:1 ден 1,10:1 өзгерді. Сонымен қатар, фософрдың төмендуі байқалады 88,36 дан 83,72 мг%-ға. Дәрумендерден С дәрумені 0,09 мг/кг төмендеді және 1,66 мг/кг құрады. Сиырларда,  эндемитритпен ауырғандарында кальций мен фосфордың  төмендеуімен қатар ақуыздың кілегейдің  көбеюі байқалады, және сүттің технологиялық қасиеттерінде өзгерістер мен буферлік  сыйымдылығы төмендуімен сипатталады.</w:t>
      </w:r>
    </w:p>
    <w:p w:rsidR="00D33EE0" w:rsidRDefault="00D33EE0" w:rsidP="00D33EE0">
      <w:pPr>
        <w:pStyle w:val="a5"/>
        <w:ind w:firstLine="709"/>
        <w:jc w:val="both"/>
        <w:rPr>
          <w:rFonts w:ascii="Times New Roman" w:hAnsi="Times New Roman" w:cs="Times New Roman"/>
          <w:b/>
          <w:sz w:val="28"/>
          <w:szCs w:val="28"/>
          <w:lang w:val="kk-KZ"/>
        </w:rPr>
      </w:pPr>
    </w:p>
    <w:p w:rsidR="00D33EE0" w:rsidRPr="00D33EE0" w:rsidRDefault="00D33EE0" w:rsidP="00D33EE0">
      <w:pPr>
        <w:pStyle w:val="a5"/>
        <w:ind w:firstLine="709"/>
        <w:jc w:val="both"/>
        <w:rPr>
          <w:rFonts w:ascii="Times New Roman" w:hAnsi="Times New Roman" w:cs="Times New Roman"/>
          <w:b/>
          <w:sz w:val="28"/>
          <w:szCs w:val="28"/>
          <w:lang w:val="kk-KZ"/>
        </w:rPr>
      </w:pPr>
      <w:r w:rsidRPr="00D33EE0">
        <w:rPr>
          <w:rFonts w:ascii="Times New Roman" w:hAnsi="Times New Roman" w:cs="Times New Roman"/>
          <w:b/>
          <w:sz w:val="28"/>
          <w:szCs w:val="28"/>
          <w:lang w:val="kk-KZ"/>
        </w:rPr>
        <w:t xml:space="preserve"> </w:t>
      </w:r>
      <w:r w:rsidR="002516FC" w:rsidRPr="00D33EE0">
        <w:rPr>
          <w:rFonts w:ascii="Times New Roman" w:hAnsi="Times New Roman" w:cs="Times New Roman"/>
          <w:b/>
          <w:sz w:val="28"/>
          <w:szCs w:val="28"/>
          <w:lang w:val="kk-KZ"/>
        </w:rPr>
        <w:t xml:space="preserve">Бақылау </w:t>
      </w:r>
      <w:r w:rsidRPr="00D33EE0">
        <w:rPr>
          <w:rFonts w:ascii="Times New Roman" w:hAnsi="Times New Roman" w:cs="Times New Roman"/>
          <w:b/>
          <w:sz w:val="28"/>
          <w:szCs w:val="28"/>
          <w:lang w:val="kk-KZ"/>
        </w:rPr>
        <w:t>сұрақтар</w:t>
      </w:r>
      <w:r w:rsidR="002516FC">
        <w:rPr>
          <w:rFonts w:ascii="Times New Roman" w:hAnsi="Times New Roman" w:cs="Times New Roman"/>
          <w:b/>
          <w:sz w:val="28"/>
          <w:szCs w:val="28"/>
          <w:lang w:val="kk-KZ"/>
        </w:rPr>
        <w:t>ы</w:t>
      </w:r>
      <w:r w:rsidRPr="00D33EE0">
        <w:rPr>
          <w:rFonts w:ascii="Times New Roman" w:hAnsi="Times New Roman" w:cs="Times New Roman"/>
          <w:b/>
          <w:sz w:val="28"/>
          <w:szCs w:val="28"/>
          <w:lang w:val="kk-KZ"/>
        </w:rPr>
        <w:t>:</w:t>
      </w:r>
    </w:p>
    <w:p w:rsidR="00D33EE0" w:rsidRPr="00D33EE0" w:rsidRDefault="00D33EE0" w:rsidP="00D33EE0">
      <w:pPr>
        <w:pStyle w:val="a5"/>
        <w:ind w:firstLine="709"/>
        <w:jc w:val="both"/>
        <w:rPr>
          <w:rFonts w:ascii="Times New Roman" w:hAnsi="Times New Roman" w:cs="Times New Roman"/>
          <w:sz w:val="28"/>
          <w:szCs w:val="28"/>
          <w:lang w:val="kk-KZ"/>
        </w:rPr>
      </w:pPr>
      <w:r w:rsidRPr="00D33EE0">
        <w:rPr>
          <w:rFonts w:ascii="Times New Roman" w:hAnsi="Times New Roman" w:cs="Times New Roman"/>
          <w:sz w:val="28"/>
          <w:szCs w:val="28"/>
          <w:lang w:val="kk-KZ"/>
        </w:rPr>
        <w:t>1.Эндометрит кезінде жануардың қандай өзгерістері болады?</w:t>
      </w:r>
    </w:p>
    <w:p w:rsidR="00D33EE0" w:rsidRPr="00D33EE0" w:rsidRDefault="00D33EE0" w:rsidP="00D33EE0">
      <w:pPr>
        <w:pStyle w:val="a5"/>
        <w:ind w:firstLine="709"/>
        <w:jc w:val="both"/>
        <w:rPr>
          <w:rFonts w:ascii="Times New Roman" w:hAnsi="Times New Roman" w:cs="Times New Roman"/>
          <w:sz w:val="28"/>
          <w:szCs w:val="28"/>
          <w:lang w:val="kk-KZ"/>
        </w:rPr>
      </w:pPr>
      <w:r w:rsidRPr="00D33EE0">
        <w:rPr>
          <w:rFonts w:ascii="Times New Roman" w:hAnsi="Times New Roman" w:cs="Times New Roman"/>
          <w:sz w:val="28"/>
          <w:szCs w:val="28"/>
          <w:lang w:val="kk-KZ"/>
        </w:rPr>
        <w:t>2.Қандай өзгерістер ауру кезінде байқалады?</w:t>
      </w:r>
    </w:p>
    <w:p w:rsidR="00D33EE0" w:rsidRPr="00D33EE0" w:rsidRDefault="00D33EE0" w:rsidP="00D33EE0">
      <w:pPr>
        <w:pStyle w:val="a5"/>
        <w:ind w:firstLine="709"/>
        <w:jc w:val="both"/>
        <w:rPr>
          <w:rFonts w:ascii="Times New Roman" w:hAnsi="Times New Roman" w:cs="Times New Roman"/>
          <w:sz w:val="28"/>
          <w:szCs w:val="28"/>
          <w:lang w:val="kk-KZ"/>
        </w:rPr>
      </w:pPr>
      <w:r w:rsidRPr="00D33EE0">
        <w:rPr>
          <w:rFonts w:ascii="Times New Roman" w:hAnsi="Times New Roman" w:cs="Times New Roman"/>
          <w:sz w:val="28"/>
          <w:szCs w:val="28"/>
          <w:lang w:val="kk-KZ"/>
        </w:rPr>
        <w:t>3.Ауру жануарлардан алынған сүттің құрамы қалай өзгереді?</w:t>
      </w:r>
    </w:p>
    <w:p w:rsidR="00D33EE0" w:rsidRDefault="002F1A5F">
      <w:pPr>
        <w:widowControl w:val="0"/>
        <w:tabs>
          <w:tab w:val="left" w:pos="709"/>
        </w:tab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Эндометриттің дамуына не әсер етеді?</w:t>
      </w:r>
    </w:p>
    <w:p w:rsidR="002F1A5F" w:rsidRPr="00D33EE0" w:rsidRDefault="002F1A5F" w:rsidP="002F1A5F">
      <w:pPr>
        <w:pStyle w:val="a5"/>
        <w:ind w:firstLine="709"/>
        <w:jc w:val="both"/>
        <w:rPr>
          <w:rFonts w:ascii="Times New Roman" w:hAnsi="Times New Roman" w:cs="Times New Roman"/>
          <w:sz w:val="28"/>
          <w:szCs w:val="28"/>
          <w:lang w:val="kk-KZ"/>
        </w:rPr>
      </w:pPr>
      <w:r>
        <w:rPr>
          <w:rFonts w:ascii="Times New Roman" w:eastAsia="Times New Roman" w:hAnsi="Times New Roman" w:cs="Times New Roman"/>
          <w:sz w:val="28"/>
          <w:lang w:val="kk-KZ"/>
        </w:rPr>
        <w:t xml:space="preserve">5. Эндометрит кезінде не </w:t>
      </w:r>
      <w:r w:rsidRPr="00D33EE0">
        <w:rPr>
          <w:rFonts w:ascii="Times New Roman" w:hAnsi="Times New Roman" w:cs="Times New Roman"/>
          <w:sz w:val="28"/>
          <w:szCs w:val="28"/>
          <w:lang w:val="kk-KZ"/>
        </w:rPr>
        <w:t>байқалады?</w:t>
      </w:r>
    </w:p>
    <w:p w:rsidR="002F1A5F" w:rsidRPr="00D33EE0" w:rsidRDefault="002F1A5F">
      <w:pPr>
        <w:widowControl w:val="0"/>
        <w:tabs>
          <w:tab w:val="left" w:pos="709"/>
        </w:tabs>
        <w:spacing w:after="0" w:line="240" w:lineRule="auto"/>
        <w:ind w:firstLine="708"/>
        <w:jc w:val="both"/>
        <w:rPr>
          <w:rFonts w:ascii="Times New Roman" w:eastAsia="Times New Roman" w:hAnsi="Times New Roman" w:cs="Times New Roman"/>
          <w:sz w:val="28"/>
          <w:lang w:val="kk-KZ"/>
        </w:rPr>
      </w:pPr>
    </w:p>
    <w:p w:rsidR="00886D64" w:rsidRPr="001C26B5" w:rsidRDefault="00F16836" w:rsidP="00D71C95">
      <w:pPr>
        <w:suppressAutoHyphens/>
        <w:spacing w:after="0" w:line="240" w:lineRule="auto"/>
        <w:ind w:firstLine="709"/>
        <w:jc w:val="both"/>
        <w:rPr>
          <w:rFonts w:ascii="Times New Roman" w:eastAsia="Times New Roman" w:hAnsi="Times New Roman" w:cs="Times New Roman"/>
          <w:b/>
          <w:sz w:val="28"/>
          <w:lang w:val="kk-KZ"/>
        </w:rPr>
      </w:pPr>
      <w:r w:rsidRPr="00825F24">
        <w:rPr>
          <w:rFonts w:ascii="Times New Roman" w:eastAsia="Times New Roman" w:hAnsi="Times New Roman" w:cs="Times New Roman"/>
          <w:b/>
          <w:color w:val="212121"/>
          <w:sz w:val="28"/>
          <w:shd w:val="clear" w:color="auto" w:fill="FFFFFF"/>
          <w:lang w:val="kk-KZ"/>
        </w:rPr>
        <w:t xml:space="preserve">3.3 </w:t>
      </w:r>
      <w:r w:rsidR="001C26B5">
        <w:rPr>
          <w:rFonts w:ascii="Times New Roman" w:eastAsia="Times New Roman" w:hAnsi="Times New Roman" w:cs="Times New Roman"/>
          <w:b/>
          <w:sz w:val="28"/>
          <w:lang w:val="kk-KZ"/>
        </w:rPr>
        <w:t>Т</w:t>
      </w:r>
      <w:r w:rsidR="001C26B5" w:rsidRPr="001C26B5">
        <w:rPr>
          <w:rFonts w:ascii="Times New Roman" w:eastAsia="Times New Roman" w:hAnsi="Times New Roman" w:cs="Times New Roman"/>
          <w:b/>
          <w:sz w:val="28"/>
          <w:lang w:val="kk-KZ"/>
        </w:rPr>
        <w:t xml:space="preserve">уберкулез кезінде </w:t>
      </w:r>
      <w:r w:rsidR="001C26B5">
        <w:rPr>
          <w:rFonts w:ascii="Times New Roman" w:eastAsia="Times New Roman" w:hAnsi="Times New Roman" w:cs="Times New Roman"/>
          <w:b/>
          <w:sz w:val="28"/>
          <w:lang w:val="kk-KZ"/>
        </w:rPr>
        <w:t>с</w:t>
      </w:r>
      <w:r w:rsidR="001C26B5" w:rsidRPr="001C26B5">
        <w:rPr>
          <w:rFonts w:ascii="Times New Roman" w:eastAsia="Times New Roman" w:hAnsi="Times New Roman" w:cs="Times New Roman"/>
          <w:b/>
          <w:color w:val="212121"/>
          <w:sz w:val="28"/>
          <w:shd w:val="clear" w:color="auto" w:fill="FFFFFF"/>
          <w:lang w:val="kk-KZ"/>
        </w:rPr>
        <w:t>үттің</w:t>
      </w:r>
      <w:r w:rsidR="001C26B5">
        <w:rPr>
          <w:rFonts w:ascii="Times New Roman" w:eastAsia="Times New Roman" w:hAnsi="Times New Roman" w:cs="Times New Roman"/>
          <w:color w:val="212121"/>
          <w:sz w:val="28"/>
          <w:shd w:val="clear" w:color="auto" w:fill="FFFFFF"/>
          <w:lang w:val="kk-KZ"/>
        </w:rPr>
        <w:t xml:space="preserve"> </w:t>
      </w:r>
      <w:r w:rsidR="00D71C95">
        <w:rPr>
          <w:rFonts w:ascii="Times New Roman" w:eastAsia="Times New Roman" w:hAnsi="Times New Roman" w:cs="Times New Roman"/>
          <w:b/>
          <w:sz w:val="28"/>
          <w:lang w:val="kk-KZ"/>
        </w:rPr>
        <w:t xml:space="preserve">қауіпсіздік </w:t>
      </w:r>
      <w:r w:rsidR="00D71C95" w:rsidRPr="00EB76CE">
        <w:rPr>
          <w:rFonts w:ascii="Times New Roman" w:eastAsia="Times New Roman" w:hAnsi="Times New Roman" w:cs="Times New Roman"/>
          <w:b/>
          <w:sz w:val="28"/>
          <w:lang w:val="kk-KZ"/>
        </w:rPr>
        <w:t xml:space="preserve">белгілері </w:t>
      </w:r>
    </w:p>
    <w:p w:rsidR="00886D64" w:rsidRPr="00825F24" w:rsidRDefault="00F16836">
      <w:pPr>
        <w:suppressAutoHyphens/>
        <w:spacing w:after="0" w:line="240" w:lineRule="auto"/>
        <w:ind w:firstLine="709"/>
        <w:jc w:val="both"/>
        <w:rPr>
          <w:rFonts w:ascii="Times New Roman" w:eastAsia="Times New Roman" w:hAnsi="Times New Roman" w:cs="Times New Roman"/>
          <w:b/>
          <w:sz w:val="28"/>
          <w:lang w:val="kk-KZ"/>
        </w:rPr>
      </w:pPr>
      <w:r w:rsidRPr="00825F24">
        <w:rPr>
          <w:rFonts w:ascii="Times New Roman" w:eastAsia="Times New Roman" w:hAnsi="Times New Roman" w:cs="Times New Roman"/>
          <w:b/>
          <w:sz w:val="28"/>
          <w:lang w:val="kk-KZ"/>
        </w:rPr>
        <w:t>Сабақтың мақсаты:</w:t>
      </w:r>
    </w:p>
    <w:p w:rsidR="00886D64" w:rsidRPr="00EB76CE" w:rsidRDefault="00F16836">
      <w:pPr>
        <w:suppressAutoHyphens/>
        <w:spacing w:after="0" w:line="240" w:lineRule="auto"/>
        <w:ind w:firstLine="709"/>
        <w:jc w:val="both"/>
        <w:rPr>
          <w:rFonts w:ascii="Times New Roman" w:eastAsia="Times New Roman" w:hAnsi="Times New Roman" w:cs="Times New Roman"/>
          <w:color w:val="212121"/>
          <w:sz w:val="28"/>
          <w:shd w:val="clear" w:color="auto" w:fill="FFFFFF"/>
          <w:lang w:val="kk-KZ"/>
        </w:rPr>
      </w:pPr>
      <w:r w:rsidRPr="00EB76CE">
        <w:rPr>
          <w:rFonts w:ascii="Times New Roman" w:eastAsia="Times New Roman" w:hAnsi="Times New Roman" w:cs="Times New Roman"/>
          <w:sz w:val="28"/>
          <w:lang w:val="kk-KZ"/>
        </w:rPr>
        <w:t xml:space="preserve">1. </w:t>
      </w:r>
      <w:r w:rsidRPr="00EB76CE">
        <w:rPr>
          <w:rFonts w:ascii="Times New Roman" w:eastAsia="Times New Roman" w:hAnsi="Times New Roman" w:cs="Times New Roman"/>
          <w:color w:val="212121"/>
          <w:sz w:val="28"/>
          <w:shd w:val="clear" w:color="auto" w:fill="FFFFFF"/>
          <w:lang w:val="kk-KZ"/>
        </w:rPr>
        <w:t>Сүттің қауіпсіздік критерийлерімен танысу</w:t>
      </w:r>
    </w:p>
    <w:p w:rsidR="00886D64" w:rsidRPr="00EB76CE" w:rsidRDefault="00F16836">
      <w:pPr>
        <w:suppressAutoHyphens/>
        <w:spacing w:after="0" w:line="240" w:lineRule="auto"/>
        <w:jc w:val="both"/>
        <w:rPr>
          <w:rFonts w:ascii="Times New Roman" w:eastAsia="Times New Roman" w:hAnsi="Times New Roman" w:cs="Times New Roman"/>
          <w:sz w:val="28"/>
          <w:lang w:val="kk-KZ"/>
        </w:rPr>
      </w:pPr>
      <w:r w:rsidRPr="00EB76CE">
        <w:rPr>
          <w:rFonts w:ascii="Times New Roman" w:eastAsia="Times New Roman" w:hAnsi="Times New Roman" w:cs="Times New Roman"/>
          <w:sz w:val="28"/>
          <w:lang w:val="kk-KZ"/>
        </w:rPr>
        <w:t xml:space="preserve">          2. </w:t>
      </w:r>
      <w:r w:rsidRPr="00EB76CE">
        <w:rPr>
          <w:rFonts w:ascii="Times New Roman" w:eastAsia="Times New Roman" w:hAnsi="Times New Roman" w:cs="Times New Roman"/>
          <w:color w:val="212121"/>
          <w:sz w:val="28"/>
          <w:shd w:val="clear" w:color="auto" w:fill="FFFFFF"/>
          <w:lang w:val="kk-KZ"/>
        </w:rPr>
        <w:t>Туберкулез кезіндегі критерийлерін тексеру</w:t>
      </w:r>
    </w:p>
    <w:p w:rsidR="002516FC" w:rsidRDefault="00F1683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hd w:val="clear" w:color="auto" w:fill="FFFFFF"/>
          <w:lang w:val="kk-KZ"/>
        </w:rPr>
      </w:pPr>
      <w:r w:rsidRPr="00EB76CE">
        <w:rPr>
          <w:rFonts w:ascii="Times New Roman" w:eastAsia="Times New Roman" w:hAnsi="Times New Roman" w:cs="Times New Roman"/>
          <w:b/>
          <w:sz w:val="28"/>
          <w:shd w:val="clear" w:color="auto" w:fill="FFFFFF"/>
          <w:lang w:val="kk-KZ"/>
        </w:rPr>
        <w:t xml:space="preserve">          Сабақтың мазмұны: </w:t>
      </w:r>
    </w:p>
    <w:p w:rsidR="00FC320C"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b/>
          <w:sz w:val="28"/>
          <w:shd w:val="clear" w:color="auto" w:fill="FFFFFF"/>
          <w:lang w:val="kk-KZ"/>
        </w:rPr>
        <w:tab/>
      </w:r>
      <w:r w:rsidR="00F16836" w:rsidRPr="002516FC">
        <w:rPr>
          <w:rFonts w:ascii="Times New Roman" w:eastAsia="Times New Roman" w:hAnsi="Times New Roman" w:cs="Times New Roman"/>
          <w:i/>
          <w:sz w:val="28"/>
          <w:shd w:val="clear" w:color="auto" w:fill="FFFFFF"/>
          <w:lang w:val="kk-KZ"/>
        </w:rPr>
        <w:t xml:space="preserve">Туберкулез кезіндегі сүт. </w:t>
      </w:r>
      <w:r w:rsidR="00F16836" w:rsidRPr="002516FC">
        <w:rPr>
          <w:rFonts w:ascii="Times New Roman" w:eastAsia="Times New Roman" w:hAnsi="Times New Roman" w:cs="Times New Roman"/>
          <w:color w:val="212121"/>
          <w:sz w:val="28"/>
          <w:shd w:val="clear" w:color="auto" w:fill="FFFFFF"/>
          <w:lang w:val="kk-KZ"/>
        </w:rPr>
        <w:t>Сиыр сүтінің сапасы сүт және сүт өнімдері бойынша техникалық регламенттер талаптарына сәйкес болуы тиіс.</w:t>
      </w:r>
      <w:r>
        <w:rPr>
          <w:rFonts w:ascii="Times New Roman" w:eastAsia="Times New Roman" w:hAnsi="Times New Roman" w:cs="Times New Roman"/>
          <w:color w:val="212121"/>
          <w:sz w:val="28"/>
          <w:shd w:val="clear" w:color="auto" w:fill="FFFFFF"/>
          <w:lang w:val="kk-KZ"/>
        </w:rPr>
        <w:t xml:space="preserve"> </w:t>
      </w:r>
      <w:r w:rsidR="00F16836" w:rsidRPr="002516FC">
        <w:rPr>
          <w:rFonts w:ascii="Times New Roman" w:eastAsia="Times New Roman" w:hAnsi="Times New Roman" w:cs="Times New Roman"/>
          <w:color w:val="212121"/>
          <w:sz w:val="28"/>
          <w:shd w:val="clear" w:color="auto" w:fill="FFFFFF"/>
          <w:lang w:val="kk-KZ"/>
        </w:rPr>
        <w:t>Сүт микробиологиялық тазалығын бағалау кезінде, оның ішінде, әрқашан, сауын мазмұны саласындағы инфекциялық аурулар бойынша мал әл-ауқатын эпизоотиялық мемлекет қабылдау қажет зооноз туралы.</w:t>
      </w:r>
      <w:r>
        <w:rPr>
          <w:rFonts w:ascii="Times New Roman" w:eastAsia="Times New Roman" w:hAnsi="Times New Roman" w:cs="Times New Roman"/>
          <w:color w:val="212121"/>
          <w:sz w:val="28"/>
          <w:shd w:val="clear" w:color="auto" w:fill="FFFFFF"/>
          <w:lang w:val="kk-KZ"/>
        </w:rPr>
        <w:t xml:space="preserve"> </w:t>
      </w:r>
      <w:r w:rsidR="00F16836" w:rsidRPr="002516FC">
        <w:rPr>
          <w:rFonts w:ascii="Times New Roman" w:eastAsia="Times New Roman" w:hAnsi="Times New Roman" w:cs="Times New Roman"/>
          <w:color w:val="212121"/>
          <w:sz w:val="28"/>
          <w:shd w:val="clear" w:color="auto" w:fill="FFFFFF"/>
          <w:lang w:val="kk-KZ"/>
        </w:rPr>
        <w:t xml:space="preserve">Үлкен практикалық маңызы сүт және сүт өнімдері, әсіресе адам мен жануарлар үшін ортақ ауруларды тудырады, патогенді микроорганизмдердің өмір сүру білу болып табылады. </w:t>
      </w:r>
    </w:p>
    <w:p w:rsidR="00886D64" w:rsidRPr="002516FC" w:rsidRDefault="00FC320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lang w:val="kk-KZ"/>
        </w:rPr>
        <w:tab/>
      </w:r>
      <w:r w:rsidR="00F16836" w:rsidRPr="002516FC">
        <w:rPr>
          <w:rFonts w:ascii="Times New Roman" w:eastAsia="Times New Roman" w:hAnsi="Times New Roman" w:cs="Times New Roman"/>
          <w:color w:val="212121"/>
          <w:sz w:val="28"/>
          <w:shd w:val="clear" w:color="auto" w:fill="FFFFFF"/>
          <w:lang w:val="kk-KZ"/>
        </w:rPr>
        <w:t>Патогенді өмір сүру мерзімі, соның ішінде көптеген факторларға байланысты Қоршаған ортаның температурасы, сүт өнімдері және олардың физикалық және химиялық мемлекеттік сақтау және тасымалдау шарттардың түрі, микроорганизмдердің түрлері сәйкестендіру, және т.б (</w:t>
      </w:r>
      <w:r w:rsidR="002516FC">
        <w:rPr>
          <w:rFonts w:ascii="Times New Roman" w:eastAsia="Times New Roman" w:hAnsi="Times New Roman" w:cs="Times New Roman"/>
          <w:sz w:val="28"/>
          <w:lang w:val="kk-KZ"/>
        </w:rPr>
        <w:t xml:space="preserve">4 </w:t>
      </w:r>
      <w:r w:rsidR="002516FC" w:rsidRPr="003933C8">
        <w:rPr>
          <w:rFonts w:ascii="Times New Roman" w:eastAsia="Times New Roman" w:hAnsi="Times New Roman" w:cs="Times New Roman"/>
          <w:sz w:val="28"/>
          <w:lang w:val="kk-KZ"/>
        </w:rPr>
        <w:t>қосымшаны қараңыз</w:t>
      </w:r>
      <w:r w:rsidR="00F16836" w:rsidRPr="002516FC">
        <w:rPr>
          <w:rFonts w:ascii="Times New Roman" w:eastAsia="Times New Roman" w:hAnsi="Times New Roman" w:cs="Times New Roman"/>
          <w:color w:val="212121"/>
          <w:sz w:val="28"/>
          <w:shd w:val="clear" w:color="auto" w:fill="FFFFFF"/>
          <w:lang w:val="kk-KZ"/>
        </w:rPr>
        <w:t>).</w:t>
      </w:r>
    </w:p>
    <w:p w:rsidR="00886D64" w:rsidRPr="00825F24"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i/>
          <w:color w:val="212121"/>
          <w:sz w:val="28"/>
          <w:shd w:val="clear" w:color="auto" w:fill="FFFFFF"/>
          <w:lang w:val="kk-KZ"/>
        </w:rPr>
        <w:tab/>
      </w:r>
      <w:r w:rsidR="00F16836" w:rsidRPr="00825F24">
        <w:rPr>
          <w:rFonts w:ascii="Times New Roman" w:eastAsia="Times New Roman" w:hAnsi="Times New Roman" w:cs="Times New Roman"/>
          <w:i/>
          <w:color w:val="212121"/>
          <w:sz w:val="28"/>
          <w:shd w:val="clear" w:color="auto" w:fill="FFFFFF"/>
          <w:lang w:val="kk-KZ"/>
        </w:rPr>
        <w:t xml:space="preserve">Туберкулез </w:t>
      </w:r>
      <w:r w:rsidR="00F16836" w:rsidRPr="00825F24">
        <w:rPr>
          <w:rFonts w:ascii="Times New Roman" w:eastAsia="Times New Roman" w:hAnsi="Times New Roman" w:cs="Times New Roman"/>
          <w:color w:val="212121"/>
          <w:sz w:val="28"/>
          <w:shd w:val="clear" w:color="auto" w:fill="FFFFFF"/>
          <w:lang w:val="kk-KZ"/>
        </w:rPr>
        <w:t>созылмалы ауру, қоздырғышы сүтпен бірге қоршаған ортаға байланысты. Бұл кезде микробактерия  10 күнге дейін сақталады, суық майда 300ге дейін , ірімшік 200 күн. Желін сүт туберкулезбен өзгереді: ол үлпегі, жасыл-сары болады. Бұл асыл тұқымды малдың сүт қайнатылған және пайдаланылады.</w:t>
      </w:r>
    </w:p>
    <w:p w:rsidR="00886D64" w:rsidRPr="00825F24" w:rsidRDefault="00886D64">
      <w:pPr>
        <w:widowControl w:val="0"/>
        <w:spacing w:after="0" w:line="240" w:lineRule="auto"/>
        <w:ind w:firstLine="709"/>
        <w:jc w:val="both"/>
        <w:rPr>
          <w:rFonts w:ascii="Times New Roman" w:eastAsia="Times New Roman" w:hAnsi="Times New Roman" w:cs="Times New Roman"/>
          <w:color w:val="000000"/>
          <w:sz w:val="28"/>
          <w:lang w:val="kk-KZ"/>
        </w:rPr>
      </w:pPr>
    </w:p>
    <w:p w:rsidR="00F13064" w:rsidRPr="00825F24" w:rsidRDefault="00F13064" w:rsidP="00F13064">
      <w:pPr>
        <w:suppressAutoHyphens/>
        <w:spacing w:after="0" w:line="240" w:lineRule="auto"/>
        <w:jc w:val="both"/>
        <w:rPr>
          <w:rFonts w:ascii="Times New Roman" w:eastAsia="Times New Roman" w:hAnsi="Times New Roman" w:cs="Times New Roman"/>
          <w:color w:val="000000"/>
          <w:sz w:val="28"/>
          <w:shd w:val="clear" w:color="auto" w:fill="FFFFFF"/>
          <w:lang w:val="kk-KZ"/>
        </w:rPr>
      </w:pPr>
      <w:r w:rsidRPr="00825F24">
        <w:rPr>
          <w:rFonts w:ascii="Times New Roman" w:eastAsia="Times New Roman" w:hAnsi="Times New Roman" w:cs="Times New Roman"/>
          <w:color w:val="333333"/>
          <w:sz w:val="28"/>
          <w:shd w:val="clear" w:color="auto" w:fill="FFFFFF"/>
          <w:lang w:val="kk-KZ"/>
        </w:rPr>
        <w:lastRenderedPageBreak/>
        <w:t>Кесте 4 - Тіршілікке қабілетті біраз патогенді микроорганизмді сүтті өнім</w:t>
      </w:r>
    </w:p>
    <w:p w:rsidR="00F13064" w:rsidRPr="002516FC" w:rsidRDefault="00F13064" w:rsidP="00F13064">
      <w:pPr>
        <w:suppressAutoHyphens/>
        <w:spacing w:after="0" w:line="240" w:lineRule="auto"/>
        <w:jc w:val="both"/>
        <w:rPr>
          <w:rFonts w:ascii="Times New Roman" w:eastAsia="Times New Roman" w:hAnsi="Times New Roman" w:cs="Times New Roman"/>
          <w:sz w:val="28"/>
          <w:lang w:val="kk-KZ"/>
        </w:rPr>
      </w:pPr>
    </w:p>
    <w:tbl>
      <w:tblPr>
        <w:tblW w:w="0" w:type="auto"/>
        <w:tblInd w:w="108" w:type="dxa"/>
        <w:tblCellMar>
          <w:left w:w="10" w:type="dxa"/>
          <w:right w:w="10" w:type="dxa"/>
        </w:tblCellMar>
        <w:tblLook w:val="04A0"/>
      </w:tblPr>
      <w:tblGrid>
        <w:gridCol w:w="2203"/>
        <w:gridCol w:w="1265"/>
        <w:gridCol w:w="1385"/>
        <w:gridCol w:w="1452"/>
        <w:gridCol w:w="1103"/>
        <w:gridCol w:w="1138"/>
        <w:gridCol w:w="1200"/>
      </w:tblGrid>
      <w:tr w:rsidR="00F13064" w:rsidTr="008975F8">
        <w:trPr>
          <w:trHeight w:val="1054"/>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Қоздырғыштар</w:t>
            </w:r>
          </w:p>
          <w:p w:rsidR="00F13064" w:rsidRDefault="00F13064" w:rsidP="008975F8">
            <w:pPr>
              <w:widowControl w:val="0"/>
              <w:suppressAutoHyphens/>
              <w:spacing w:after="0" w:line="240" w:lineRule="auto"/>
              <w:jc w:val="both"/>
              <w:rPr>
                <w:rFonts w:ascii="Times New Roman" w:eastAsia="Times New Roman" w:hAnsi="Times New Roman" w:cs="Times New Roman"/>
                <w:b/>
                <w:color w:val="000000"/>
                <w:sz w:val="28"/>
              </w:rPr>
            </w:pPr>
          </w:p>
          <w:p w:rsidR="00F13064" w:rsidRDefault="00F13064" w:rsidP="008975F8">
            <w:pPr>
              <w:widowControl w:val="0"/>
              <w:suppressAutoHyphens/>
              <w:spacing w:after="0" w:line="240" w:lineRule="auto"/>
              <w:jc w:val="both"/>
            </w:pPr>
          </w:p>
        </w:tc>
        <w:tc>
          <w:tcPr>
            <w:tcW w:w="7723" w:type="dxa"/>
            <w:gridSpan w:val="6"/>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b/>
                <w:color w:val="000000"/>
                <w:sz w:val="28"/>
              </w:rPr>
              <w:t>Сүттік өнімде ауру қоздырғыштарының күн көрісінің мерзімі</w:t>
            </w:r>
          </w:p>
        </w:tc>
      </w:tr>
      <w:tr w:rsidR="00F13064" w:rsidTr="008975F8">
        <w:trPr>
          <w:trHeight w:val="691"/>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Times New Roman" w:eastAsia="Times New Roman" w:hAnsi="Times New Roman" w:cs="Times New Roman"/>
                <w:b/>
                <w:color w:val="000000"/>
                <w:sz w:val="28"/>
              </w:rPr>
            </w:pPr>
          </w:p>
          <w:p w:rsidR="00F13064" w:rsidRDefault="00F13064" w:rsidP="008975F8">
            <w:pPr>
              <w:widowControl w:val="0"/>
              <w:suppressAutoHyphens/>
              <w:spacing w:after="0" w:line="240" w:lineRule="auto"/>
              <w:ind w:firstLine="709"/>
              <w:jc w:val="both"/>
            </w:pPr>
          </w:p>
        </w:tc>
        <w:tc>
          <w:tcPr>
            <w:tcW w:w="13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Сүт</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Май</w:t>
            </w:r>
          </w:p>
        </w:tc>
        <w:tc>
          <w:tcPr>
            <w:tcW w:w="14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ірімшік</w:t>
            </w:r>
          </w:p>
        </w:tc>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айран</w:t>
            </w:r>
          </w:p>
        </w:tc>
        <w:tc>
          <w:tcPr>
            <w:tcW w:w="11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кымыз</w:t>
            </w:r>
          </w:p>
        </w:tc>
        <w:tc>
          <w:tcPr>
            <w:tcW w:w="12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брынза</w:t>
            </w:r>
          </w:p>
        </w:tc>
      </w:tr>
      <w:tr w:rsidR="00F13064" w:rsidTr="008975F8">
        <w:trPr>
          <w:trHeight w:val="708"/>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 xml:space="preserve">Туберкулез </w:t>
            </w:r>
          </w:p>
          <w:p w:rsidR="00F13064" w:rsidRDefault="00F13064" w:rsidP="008975F8">
            <w:pPr>
              <w:widowControl w:val="0"/>
              <w:suppressAutoHyphens/>
              <w:spacing w:after="0" w:line="240" w:lineRule="auto"/>
              <w:jc w:val="both"/>
            </w:pPr>
          </w:p>
        </w:tc>
        <w:tc>
          <w:tcPr>
            <w:tcW w:w="13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14-18</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300-310</w:t>
            </w:r>
          </w:p>
        </w:tc>
        <w:tc>
          <w:tcPr>
            <w:tcW w:w="14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260 дейін</w:t>
            </w:r>
          </w:p>
        </w:tc>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Calibri" w:eastAsia="Calibri" w:hAnsi="Calibri" w:cs="Calibri"/>
              </w:rPr>
            </w:pPr>
          </w:p>
        </w:tc>
        <w:tc>
          <w:tcPr>
            <w:tcW w:w="11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Calibri" w:eastAsia="Calibri" w:hAnsi="Calibri" w:cs="Calibri"/>
              </w:rPr>
            </w:pPr>
          </w:p>
        </w:tc>
        <w:tc>
          <w:tcPr>
            <w:tcW w:w="12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Calibri" w:eastAsia="Calibri" w:hAnsi="Calibri" w:cs="Calibri"/>
              </w:rPr>
            </w:pPr>
          </w:p>
        </w:tc>
      </w:tr>
      <w:tr w:rsidR="00F13064" w:rsidTr="008975F8">
        <w:trPr>
          <w:trHeight w:val="691"/>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 xml:space="preserve">Бруцеллез </w:t>
            </w:r>
          </w:p>
          <w:p w:rsidR="00F13064" w:rsidRDefault="00F13064" w:rsidP="008975F8">
            <w:pPr>
              <w:widowControl w:val="0"/>
              <w:suppressAutoHyphens/>
              <w:spacing w:after="0" w:line="240" w:lineRule="auto"/>
              <w:jc w:val="both"/>
            </w:pPr>
          </w:p>
        </w:tc>
        <w:tc>
          <w:tcPr>
            <w:tcW w:w="13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60 дейін</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300 дейін</w:t>
            </w:r>
          </w:p>
        </w:tc>
        <w:tc>
          <w:tcPr>
            <w:tcW w:w="14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90 аса</w:t>
            </w:r>
          </w:p>
        </w:tc>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Calibri" w:eastAsia="Calibri" w:hAnsi="Calibri" w:cs="Calibri"/>
              </w:rPr>
            </w:pPr>
          </w:p>
        </w:tc>
        <w:tc>
          <w:tcPr>
            <w:tcW w:w="11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3 аса</w:t>
            </w:r>
          </w:p>
        </w:tc>
        <w:tc>
          <w:tcPr>
            <w:tcW w:w="12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33-114</w:t>
            </w:r>
          </w:p>
        </w:tc>
      </w:tr>
      <w:tr w:rsidR="00F13064" w:rsidTr="008975F8">
        <w:trPr>
          <w:trHeight w:val="708"/>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Pr="002516FC" w:rsidRDefault="002516FC" w:rsidP="008975F8">
            <w:pPr>
              <w:widowControl w:val="0"/>
              <w:suppressAutoHyphens/>
              <w:spacing w:after="0" w:line="240" w:lineRule="auto"/>
              <w:jc w:val="both"/>
              <w:rPr>
                <w:rFonts w:ascii="Times New Roman" w:eastAsia="Times New Roman" w:hAnsi="Times New Roman" w:cs="Times New Roman"/>
                <w:b/>
                <w:color w:val="000000"/>
                <w:sz w:val="28"/>
                <w:lang w:val="kk-KZ"/>
              </w:rPr>
            </w:pPr>
            <w:r>
              <w:rPr>
                <w:rFonts w:ascii="Times New Roman" w:eastAsia="Times New Roman" w:hAnsi="Times New Roman" w:cs="Times New Roman"/>
                <w:b/>
                <w:color w:val="000000"/>
                <w:sz w:val="28"/>
                <w:lang w:val="kk-KZ"/>
              </w:rPr>
              <w:t>Аусыл</w:t>
            </w:r>
          </w:p>
          <w:p w:rsidR="00F13064" w:rsidRDefault="00F13064" w:rsidP="008975F8">
            <w:pPr>
              <w:widowControl w:val="0"/>
              <w:suppressAutoHyphens/>
              <w:spacing w:after="0" w:line="240" w:lineRule="auto"/>
              <w:jc w:val="both"/>
            </w:pPr>
          </w:p>
        </w:tc>
        <w:tc>
          <w:tcPr>
            <w:tcW w:w="13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1-113</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Calibri" w:eastAsia="Calibri" w:hAnsi="Calibri" w:cs="Calibri"/>
              </w:rPr>
            </w:pPr>
          </w:p>
        </w:tc>
        <w:tc>
          <w:tcPr>
            <w:tcW w:w="14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Calibri" w:eastAsia="Calibri" w:hAnsi="Calibri" w:cs="Calibri"/>
              </w:rPr>
            </w:pPr>
          </w:p>
        </w:tc>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Calibri" w:eastAsia="Calibri" w:hAnsi="Calibri" w:cs="Calibri"/>
              </w:rPr>
            </w:pPr>
          </w:p>
        </w:tc>
        <w:tc>
          <w:tcPr>
            <w:tcW w:w="11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Calibri" w:eastAsia="Calibri" w:hAnsi="Calibri" w:cs="Calibri"/>
              </w:rPr>
            </w:pPr>
          </w:p>
        </w:tc>
        <w:tc>
          <w:tcPr>
            <w:tcW w:w="12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Calibri" w:eastAsia="Calibri" w:hAnsi="Calibri" w:cs="Calibri"/>
              </w:rPr>
            </w:pPr>
          </w:p>
        </w:tc>
      </w:tr>
      <w:tr w:rsidR="00F13064" w:rsidTr="008975F8">
        <w:trPr>
          <w:trHeight w:val="708"/>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Сальмонеллез</w:t>
            </w:r>
          </w:p>
          <w:p w:rsidR="00F13064" w:rsidRDefault="00F13064" w:rsidP="008975F8">
            <w:pPr>
              <w:widowControl w:val="0"/>
              <w:suppressAutoHyphens/>
              <w:spacing w:after="0" w:line="240" w:lineRule="auto"/>
              <w:jc w:val="both"/>
            </w:pPr>
          </w:p>
        </w:tc>
        <w:tc>
          <w:tcPr>
            <w:tcW w:w="13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35-60</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30 дейін</w:t>
            </w:r>
          </w:p>
        </w:tc>
        <w:tc>
          <w:tcPr>
            <w:tcW w:w="14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10-36</w:t>
            </w:r>
          </w:p>
        </w:tc>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jc w:val="both"/>
            </w:pPr>
            <w:r>
              <w:rPr>
                <w:rFonts w:ascii="Times New Roman" w:eastAsia="Times New Roman" w:hAnsi="Times New Roman" w:cs="Times New Roman"/>
                <w:color w:val="000000"/>
                <w:sz w:val="28"/>
              </w:rPr>
              <w:t>45-300</w:t>
            </w:r>
          </w:p>
        </w:tc>
        <w:tc>
          <w:tcPr>
            <w:tcW w:w="11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Calibri" w:eastAsia="Calibri" w:hAnsi="Calibri" w:cs="Calibri"/>
              </w:rPr>
            </w:pPr>
          </w:p>
        </w:tc>
        <w:tc>
          <w:tcPr>
            <w:tcW w:w="12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13064" w:rsidRDefault="00F13064" w:rsidP="008975F8">
            <w:pPr>
              <w:widowControl w:val="0"/>
              <w:suppressAutoHyphens/>
              <w:spacing w:after="0" w:line="240" w:lineRule="auto"/>
              <w:ind w:firstLine="709"/>
              <w:jc w:val="both"/>
              <w:rPr>
                <w:rFonts w:ascii="Calibri" w:eastAsia="Calibri" w:hAnsi="Calibri" w:cs="Calibri"/>
              </w:rPr>
            </w:pPr>
          </w:p>
        </w:tc>
      </w:tr>
    </w:tbl>
    <w:p w:rsidR="00F13064" w:rsidRDefault="00F13064">
      <w:pPr>
        <w:widowControl w:val="0"/>
        <w:spacing w:after="0" w:line="240" w:lineRule="auto"/>
        <w:ind w:firstLine="709"/>
        <w:jc w:val="both"/>
        <w:rPr>
          <w:rFonts w:ascii="Times New Roman" w:eastAsia="Times New Roman" w:hAnsi="Times New Roman" w:cs="Times New Roman"/>
          <w:color w:val="000000"/>
          <w:sz w:val="28"/>
        </w:rPr>
      </w:pPr>
    </w:p>
    <w:p w:rsidR="00886D64"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rPr>
      </w:pPr>
      <w:r>
        <w:rPr>
          <w:rFonts w:ascii="Times New Roman" w:eastAsia="Times New Roman" w:hAnsi="Times New Roman" w:cs="Times New Roman"/>
          <w:i/>
          <w:color w:val="212121"/>
          <w:sz w:val="28"/>
          <w:shd w:val="clear" w:color="auto" w:fill="FFFFFF"/>
          <w:lang w:val="kk-KZ"/>
        </w:rPr>
        <w:tab/>
      </w:r>
      <w:r w:rsidR="00F16836">
        <w:rPr>
          <w:rFonts w:ascii="Times New Roman" w:eastAsia="Times New Roman" w:hAnsi="Times New Roman" w:cs="Times New Roman"/>
          <w:i/>
          <w:color w:val="212121"/>
          <w:sz w:val="28"/>
          <w:shd w:val="clear" w:color="auto" w:fill="FFFFFF"/>
        </w:rPr>
        <w:t xml:space="preserve">Сүт және сүт өнімдерін залалсыздандыру </w:t>
      </w:r>
    </w:p>
    <w:p w:rsidR="00886D64" w:rsidRDefault="00F1683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color w:val="212121"/>
          <w:sz w:val="28"/>
          <w:shd w:val="clear" w:color="auto" w:fill="FFFFFF"/>
        </w:rPr>
      </w:pPr>
      <w:r>
        <w:rPr>
          <w:rFonts w:ascii="Times New Roman" w:eastAsia="Times New Roman" w:hAnsi="Times New Roman" w:cs="Times New Roman"/>
          <w:color w:val="212121"/>
          <w:sz w:val="28"/>
          <w:shd w:val="clear" w:color="auto" w:fill="FFFFFF"/>
        </w:rPr>
        <w:t>Микроорганизмдер, оның ішінде ауру қоздырғыштар және сүт және сүт өнімдері сақталған. Сондықтан, олардың дезинфекция мүмкіндігінше ертерек жүзеге асырылуға тиіс. Дезинфекция сүт тез микробт</w:t>
      </w:r>
      <w:r w:rsidR="002516FC">
        <w:rPr>
          <w:rFonts w:ascii="Times New Roman" w:eastAsia="Times New Roman" w:hAnsi="Times New Roman" w:cs="Times New Roman"/>
          <w:color w:val="212121"/>
          <w:sz w:val="28"/>
          <w:shd w:val="clear" w:color="auto" w:fill="FFFFFF"/>
        </w:rPr>
        <w:t>ық өсуіне жол бермеу үшін 6-8°</w:t>
      </w:r>
      <w:r>
        <w:rPr>
          <w:rFonts w:ascii="Times New Roman" w:eastAsia="Times New Roman" w:hAnsi="Times New Roman" w:cs="Times New Roman"/>
          <w:color w:val="212121"/>
          <w:sz w:val="28"/>
          <w:shd w:val="clear" w:color="auto" w:fill="FFFFFF"/>
        </w:rPr>
        <w:t>С температурада сақтау керек.</w:t>
      </w:r>
    </w:p>
    <w:p w:rsidR="002516FC" w:rsidRDefault="00F16836"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rPr>
        <w:t xml:space="preserve">       </w:t>
      </w:r>
      <w:r w:rsidR="002516FC">
        <w:rPr>
          <w:rFonts w:ascii="Times New Roman" w:eastAsia="Times New Roman" w:hAnsi="Times New Roman" w:cs="Times New Roman"/>
          <w:color w:val="212121"/>
          <w:sz w:val="28"/>
          <w:shd w:val="clear" w:color="auto" w:fill="FFFFFF"/>
          <w:lang w:val="kk-KZ"/>
        </w:rPr>
        <w:tab/>
      </w:r>
      <w:r w:rsidRPr="00825F24">
        <w:rPr>
          <w:rFonts w:ascii="Times New Roman" w:eastAsia="Times New Roman" w:hAnsi="Times New Roman" w:cs="Times New Roman"/>
          <w:color w:val="212121"/>
          <w:sz w:val="28"/>
          <w:shd w:val="clear" w:color="auto" w:fill="FFFFFF"/>
          <w:lang w:val="kk-KZ"/>
        </w:rPr>
        <w:t>Жойылуға тиiс сүт арнайы тапсыратын бірнеше Қысыммен, әрбір емшекке стакан немесе қолмен сауу кезінде киер алдында сиырдың мастит ауруымен ауыратын белгілерін анықтау мақсатында. Ол ауру сиыр түскен жасырын патогенді бар сияқты, еденге сүт бірінші струйки сдаивать қолайсыз болып табылады және мастит таралуына әкелуі мүмкін.</w:t>
      </w:r>
    </w:p>
    <w:p w:rsidR="00886D64" w:rsidRPr="00825F24"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lang w:val="kk-KZ"/>
        </w:rPr>
        <w:tab/>
      </w:r>
      <w:r w:rsidR="00F16836" w:rsidRPr="002516FC">
        <w:rPr>
          <w:rFonts w:ascii="Times New Roman" w:eastAsia="Times New Roman" w:hAnsi="Times New Roman" w:cs="Times New Roman"/>
          <w:color w:val="212121"/>
          <w:sz w:val="28"/>
          <w:shd w:val="clear" w:color="auto" w:fill="FFFFFF"/>
          <w:lang w:val="kk-KZ"/>
        </w:rPr>
        <w:t xml:space="preserve">Қызару анықтау бойынша сүт ұйыған, қан немесе  ірің бөлу жағдайда, ісінген жағдайда бірден вет.дәрігерге (фельдшер)хабар беру, ал таңбаланған бөлек ыдысқа сүт ағызып кою керек. </w:t>
      </w:r>
      <w:r w:rsidR="00F16836" w:rsidRPr="00825F24">
        <w:rPr>
          <w:rFonts w:ascii="Times New Roman" w:eastAsia="Times New Roman" w:hAnsi="Times New Roman" w:cs="Times New Roman"/>
          <w:color w:val="212121"/>
          <w:sz w:val="28"/>
          <w:shd w:val="clear" w:color="auto" w:fill="FFFFFF"/>
          <w:lang w:val="kk-KZ"/>
        </w:rPr>
        <w:t>Сиырдан сауу соңында оператор мұқият қолдарын жуып, оларды зарарсыздандыру, және жабдықтар мен сауған ыдыстарды, олардың денсаулық жағдайын және сүт санитарлық сапасын бақылау, сауу машиналары мен сүт тағамын, қамқорлық үшін ағымдағы санитарлық ережелерге сәйкес санитарлық реттеуiне жататын осы сүт, біріктірілуі тиіс.</w:t>
      </w:r>
    </w:p>
    <w:p w:rsidR="00886D64" w:rsidRPr="002516FC"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color w:val="212121"/>
          <w:sz w:val="28"/>
          <w:shd w:val="clear" w:color="auto" w:fill="FFFFFF"/>
          <w:lang w:val="kk-KZ"/>
        </w:rPr>
      </w:pPr>
      <w:r>
        <w:rPr>
          <w:rFonts w:ascii="Times New Roman" w:eastAsia="Times New Roman" w:hAnsi="Times New Roman" w:cs="Times New Roman"/>
          <w:sz w:val="28"/>
          <w:shd w:val="clear" w:color="auto" w:fill="FFFFFF"/>
          <w:lang w:val="kk-KZ"/>
        </w:rPr>
        <w:tab/>
      </w:r>
      <w:r w:rsidR="00F16836" w:rsidRPr="002516FC">
        <w:rPr>
          <w:rFonts w:ascii="Times New Roman" w:eastAsia="Times New Roman" w:hAnsi="Times New Roman" w:cs="Times New Roman"/>
          <w:sz w:val="28"/>
          <w:shd w:val="clear" w:color="auto" w:fill="FFFFFF"/>
          <w:lang w:val="kk-KZ"/>
        </w:rPr>
        <w:t>Ж</w:t>
      </w:r>
      <w:r w:rsidR="00F16836" w:rsidRPr="002516FC">
        <w:rPr>
          <w:rFonts w:ascii="Times New Roman" w:eastAsia="Times New Roman" w:hAnsi="Times New Roman" w:cs="Times New Roman"/>
          <w:i/>
          <w:color w:val="212121"/>
          <w:sz w:val="28"/>
          <w:shd w:val="clear" w:color="auto" w:fill="FFFFFF"/>
          <w:lang w:val="kk-KZ"/>
        </w:rPr>
        <w:t>ануарлар аурулары кезіндегі сүттің санитарлық бағалау</w:t>
      </w:r>
      <w:r>
        <w:rPr>
          <w:rFonts w:ascii="Times New Roman" w:eastAsia="Times New Roman" w:hAnsi="Times New Roman" w:cs="Times New Roman"/>
          <w:i/>
          <w:color w:val="212121"/>
          <w:sz w:val="28"/>
          <w:shd w:val="clear" w:color="auto" w:fill="FFFFFF"/>
          <w:lang w:val="kk-KZ"/>
        </w:rPr>
        <w:t>.</w:t>
      </w:r>
    </w:p>
    <w:p w:rsidR="00886D64" w:rsidRPr="00825F24"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lang w:val="kk-KZ"/>
        </w:rPr>
        <w:tab/>
      </w:r>
      <w:r w:rsidR="00F16836" w:rsidRPr="00825F24">
        <w:rPr>
          <w:rFonts w:ascii="Times New Roman" w:eastAsia="Times New Roman" w:hAnsi="Times New Roman" w:cs="Times New Roman"/>
          <w:color w:val="212121"/>
          <w:sz w:val="28"/>
          <w:shd w:val="clear" w:color="auto" w:fill="FFFFFF"/>
          <w:lang w:val="kk-KZ"/>
        </w:rPr>
        <w:t>Ең үлкен қауіп әрқашан туберкулез бациллы үлкен саны болған кезде емшек тілейді туберкулез зақымданулары болып табылады. Ас қорыту жолдарындағы арқылы бастапқыда сілекей анықталған туберкулез жануарлар патогенді, мүмкін болған кезде өкпе нысаны сүт жануарлар немесе қоқыс Теріден, содан кейін көң түседі.</w:t>
      </w:r>
    </w:p>
    <w:p w:rsidR="002516FC"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lang w:val="kk-KZ"/>
        </w:rPr>
        <w:tab/>
      </w:r>
      <w:r w:rsidR="00F16836" w:rsidRPr="00825F24">
        <w:rPr>
          <w:rFonts w:ascii="Times New Roman" w:eastAsia="Times New Roman" w:hAnsi="Times New Roman" w:cs="Times New Roman"/>
          <w:color w:val="212121"/>
          <w:sz w:val="28"/>
          <w:shd w:val="clear" w:color="auto" w:fill="FFFFFF"/>
          <w:lang w:val="kk-KZ"/>
        </w:rPr>
        <w:t>Туберкулездық бактериялар лар жылылыққа тұрақты боларды басқа патогенді бактерияларға қарағанда. Біздің зерттеулер бойынша туберкулезге қарсы Bacillus ірі қара мал 30 минут, сүзбе және сары май «кезде ғана 85 қызады инактивациялау, олар 3 айға дейін аман, және қатты ірімшік - шамамен 8 ай (бақылау уақыты).</w:t>
      </w:r>
    </w:p>
    <w:p w:rsidR="002516FC"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lang w:val="kk-KZ"/>
        </w:rPr>
        <w:tab/>
      </w:r>
      <w:r w:rsidR="00F16836" w:rsidRPr="002516FC">
        <w:rPr>
          <w:rFonts w:ascii="Times New Roman" w:eastAsia="Times New Roman" w:hAnsi="Times New Roman" w:cs="Times New Roman"/>
          <w:color w:val="212121"/>
          <w:sz w:val="28"/>
          <w:shd w:val="clear" w:color="auto" w:fill="FFFFFF"/>
          <w:lang w:val="kk-KZ"/>
        </w:rPr>
        <w:t>Mycobacterium туберкулез орнықтылығын арттыру тығыз Балауыз қабықша қатысуымен байланысты. Сондықтан, сүт пастерленген температура мен уақыт режимдері әрқашан осы бактериялар өлім қамтамасыз етпейді.</w:t>
      </w:r>
    </w:p>
    <w:p w:rsidR="002516FC"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lang w:val="kk-KZ"/>
        </w:rPr>
        <w:tab/>
      </w:r>
      <w:r w:rsidR="00F16836" w:rsidRPr="002516FC">
        <w:rPr>
          <w:rFonts w:ascii="Times New Roman" w:eastAsia="Times New Roman" w:hAnsi="Times New Roman" w:cs="Times New Roman"/>
          <w:color w:val="212121"/>
          <w:sz w:val="28"/>
          <w:shd w:val="clear" w:color="auto" w:fill="FFFFFF"/>
          <w:lang w:val="kk-KZ"/>
        </w:rPr>
        <w:t xml:space="preserve">Ветеринарлық қадағалау бақылауымен жойылуы үшін туберкулезге қарсы вымени зақымданған жануарлардан алынған ағымдағы ережелер сүттерге сәйкес. </w:t>
      </w:r>
      <w:r w:rsidR="00F16836" w:rsidRPr="00825F24">
        <w:rPr>
          <w:rFonts w:ascii="Times New Roman" w:eastAsia="Times New Roman" w:hAnsi="Times New Roman" w:cs="Times New Roman"/>
          <w:color w:val="212121"/>
          <w:sz w:val="28"/>
          <w:shd w:val="clear" w:color="auto" w:fill="FFFFFF"/>
          <w:lang w:val="kk-KZ"/>
        </w:rPr>
        <w:t xml:space="preserve">Сүт, жануардан алынған, туберкулинге оң әсерін тигізіп және клиникалық аурулары болмаса, онда қайнатуға және шаруашылықта қолдануға болады. </w:t>
      </w:r>
      <w:r w:rsidR="00F16836" w:rsidRPr="00825F24">
        <w:rPr>
          <w:rFonts w:ascii="Times New Roman" w:eastAsia="Times New Roman" w:hAnsi="Times New Roman" w:cs="Times New Roman"/>
          <w:color w:val="212121"/>
          <w:sz w:val="28"/>
          <w:lang w:val="kk-KZ"/>
        </w:rPr>
        <w:t>Мұндай сүт алынған ерітілген сары май, ал ащытқы, осы майдан алынған, жануарлар азығына пайдаланылғаннан кейін, өнделеді. Жануардың сүті туберкулинге әсер етпейтің, пастеризациялайды температура 85° - 30 минут ішінде немесе 90° - 5 минутта асырылады.</w:t>
      </w:r>
    </w:p>
    <w:p w:rsidR="00886D64" w:rsidRPr="002516FC"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lang w:val="kk-KZ"/>
        </w:rPr>
        <w:tab/>
      </w:r>
      <w:r w:rsidR="00F16836" w:rsidRPr="002516FC">
        <w:rPr>
          <w:rFonts w:ascii="Times New Roman" w:eastAsia="Times New Roman" w:hAnsi="Times New Roman" w:cs="Times New Roman"/>
          <w:i/>
          <w:color w:val="212121"/>
          <w:sz w:val="28"/>
          <w:shd w:val="clear" w:color="auto" w:fill="FFFFFF"/>
          <w:lang w:val="kk-KZ"/>
        </w:rPr>
        <w:t>Туберкулез кезіндегі</w:t>
      </w:r>
      <w:r w:rsidR="00F16836" w:rsidRPr="002516FC">
        <w:rPr>
          <w:rFonts w:ascii="Times New Roman" w:eastAsia="Times New Roman" w:hAnsi="Times New Roman" w:cs="Times New Roman"/>
          <w:color w:val="212121"/>
          <w:sz w:val="28"/>
          <w:shd w:val="clear" w:color="auto" w:fill="FFFFFF"/>
          <w:lang w:val="kk-KZ"/>
        </w:rPr>
        <w:t xml:space="preserve"> сиырдың сүті, бейберекет жылы буйволдар, қой мен ешкі шаруашылығын мынадай тәртіппен зарарсыздандыру басталады:</w:t>
      </w:r>
    </w:p>
    <w:p w:rsidR="00886D64" w:rsidRPr="002516FC" w:rsidRDefault="00F16836" w:rsidP="002516F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212121"/>
          <w:sz w:val="28"/>
          <w:shd w:val="clear" w:color="auto" w:fill="FFFFFF"/>
          <w:lang w:val="kk-KZ"/>
        </w:rPr>
      </w:pPr>
      <w:r w:rsidRPr="002516FC">
        <w:rPr>
          <w:rFonts w:ascii="Times New Roman" w:eastAsia="Times New Roman" w:hAnsi="Times New Roman" w:cs="Times New Roman"/>
          <w:color w:val="212121"/>
          <w:sz w:val="28"/>
          <w:shd w:val="clear" w:color="auto" w:fill="FFFFFF"/>
          <w:lang w:val="kk-KZ"/>
        </w:rPr>
        <w:t>- Туберкулинге оң реакция жануарлар, сүт фермасында кейіннен пайдалану арқылы қайнаған бейтараптандыруға;</w:t>
      </w:r>
      <w:r w:rsidRPr="002516FC">
        <w:rPr>
          <w:rFonts w:ascii="Times New Roman" w:eastAsia="Times New Roman" w:hAnsi="Times New Roman" w:cs="Times New Roman"/>
          <w:sz w:val="28"/>
          <w:shd w:val="clear" w:color="auto" w:fill="FFFFFF"/>
          <w:lang w:val="kk-KZ"/>
        </w:rPr>
        <w:br/>
      </w:r>
      <w:r w:rsidR="002516FC">
        <w:rPr>
          <w:rFonts w:ascii="Times New Roman" w:eastAsia="Times New Roman" w:hAnsi="Times New Roman" w:cs="Times New Roman"/>
          <w:color w:val="212121"/>
          <w:sz w:val="28"/>
          <w:shd w:val="clear" w:color="auto" w:fill="FFFFFF"/>
          <w:lang w:val="kk-KZ"/>
        </w:rPr>
        <w:t xml:space="preserve">          </w:t>
      </w:r>
      <w:r w:rsidRPr="002516FC">
        <w:rPr>
          <w:rFonts w:ascii="Times New Roman" w:eastAsia="Times New Roman" w:hAnsi="Times New Roman" w:cs="Times New Roman"/>
          <w:color w:val="212121"/>
          <w:sz w:val="28"/>
          <w:shd w:val="clear" w:color="auto" w:fill="FFFFFF"/>
          <w:lang w:val="kk-KZ"/>
        </w:rPr>
        <w:t>- Кері қайнату арқылы дезинфекцияланады және жануарлар үшін жем фермада пайдаланылады, ал гхи қайта өңдеу үшін осындай жануарлардан сүт пайдалануға рұқсат;</w:t>
      </w:r>
    </w:p>
    <w:p w:rsidR="00886D64" w:rsidRPr="002516FC" w:rsidRDefault="002516F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lang w:val="kk-KZ"/>
        </w:rPr>
        <w:t xml:space="preserve">          </w:t>
      </w:r>
      <w:r w:rsidR="00F16836" w:rsidRPr="002516FC">
        <w:rPr>
          <w:rFonts w:ascii="Times New Roman" w:eastAsia="Times New Roman" w:hAnsi="Times New Roman" w:cs="Times New Roman"/>
          <w:color w:val="212121"/>
          <w:sz w:val="28"/>
          <w:shd w:val="clear" w:color="auto" w:fill="FFFFFF"/>
          <w:lang w:val="kk-KZ"/>
        </w:rPr>
        <w:t>- Туберкулез сүт клиникалық белгілері бар жануарлар 10 минут бойы қайнатылады және бордақылау жануарларды азықтандыру үшін пайдаланылады;</w:t>
      </w:r>
    </w:p>
    <w:p w:rsidR="002516FC" w:rsidRDefault="002516F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lang w:val="kk-KZ"/>
        </w:rPr>
        <w:t xml:space="preserve">          </w:t>
      </w:r>
      <w:r w:rsidR="00F16836" w:rsidRPr="002516FC">
        <w:rPr>
          <w:rFonts w:ascii="Times New Roman" w:eastAsia="Times New Roman" w:hAnsi="Times New Roman" w:cs="Times New Roman"/>
          <w:color w:val="212121"/>
          <w:sz w:val="28"/>
          <w:shd w:val="clear" w:color="auto" w:fill="FFFFFF"/>
          <w:lang w:val="kk-KZ"/>
        </w:rPr>
        <w:t>- Басқа да топтардың жануарлар, бақылау сүт оларды киер алдында, мұндай сүт бағытталуы мүмкін содан кейін 30 минут, 5 минут 90 ° C температурада немесе 85 ° С температурада пастерезация желісі түріне фермасы дезинфекциялау қалыпты режимде қайта пастерленген және одан әрі қандай да бір шектеулерсіз өңделген.</w:t>
      </w:r>
    </w:p>
    <w:p w:rsidR="002516FC"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lang w:val="kk-KZ"/>
        </w:rPr>
        <w:tab/>
      </w:r>
      <w:r w:rsidR="00F16836" w:rsidRPr="002516FC">
        <w:rPr>
          <w:rFonts w:ascii="Times New Roman" w:eastAsia="Times New Roman" w:hAnsi="Times New Roman" w:cs="Times New Roman"/>
          <w:color w:val="212121"/>
          <w:sz w:val="28"/>
          <w:shd w:val="clear" w:color="auto" w:fill="FFFFFF"/>
          <w:lang w:val="kk-KZ"/>
        </w:rPr>
        <w:t xml:space="preserve">Кейбір жағдайларда, сүт (алыс жайылымдарда жазғы </w:t>
      </w:r>
      <w:r>
        <w:rPr>
          <w:rFonts w:ascii="Times New Roman" w:eastAsia="Times New Roman" w:hAnsi="Times New Roman" w:cs="Times New Roman"/>
          <w:color w:val="212121"/>
          <w:sz w:val="28"/>
          <w:shd w:val="clear" w:color="auto" w:fill="FFFFFF"/>
          <w:lang w:val="kk-KZ"/>
        </w:rPr>
        <w:t>лагерьлердің уақытта және т.б.</w:t>
      </w:r>
      <w:r w:rsidR="00F16836" w:rsidRPr="002516FC">
        <w:rPr>
          <w:rFonts w:ascii="Times New Roman" w:eastAsia="Times New Roman" w:hAnsi="Times New Roman" w:cs="Times New Roman"/>
          <w:color w:val="212121"/>
          <w:sz w:val="28"/>
          <w:shd w:val="clear" w:color="auto" w:fill="FFFFFF"/>
          <w:lang w:val="kk-KZ"/>
        </w:rPr>
        <w:t>) фермасында дезинфекцияға мүмкін емес кезде, ветеринариялық-санитариялық и</w:t>
      </w:r>
      <w:r>
        <w:rPr>
          <w:rFonts w:ascii="Times New Roman" w:eastAsia="Times New Roman" w:hAnsi="Times New Roman" w:cs="Times New Roman"/>
          <w:color w:val="212121"/>
          <w:sz w:val="28"/>
          <w:shd w:val="clear" w:color="auto" w:fill="FFFFFF"/>
          <w:lang w:val="kk-KZ"/>
        </w:rPr>
        <w:t>нспекция ауданының рұқсатымен, О</w:t>
      </w:r>
      <w:r w:rsidR="00F16836" w:rsidRPr="002516FC">
        <w:rPr>
          <w:rFonts w:ascii="Times New Roman" w:eastAsia="Times New Roman" w:hAnsi="Times New Roman" w:cs="Times New Roman"/>
          <w:color w:val="212121"/>
          <w:sz w:val="28"/>
          <w:shd w:val="clear" w:color="auto" w:fill="FFFFFF"/>
          <w:lang w:val="kk-KZ"/>
        </w:rPr>
        <w:t xml:space="preserve">блыс, Республикасымен, сүт тікелей өз шикізат түрінде сүт экспортына мүмкіндік береді. </w:t>
      </w:r>
      <w:r>
        <w:rPr>
          <w:rFonts w:ascii="Times New Roman" w:eastAsia="Times New Roman" w:hAnsi="Times New Roman" w:cs="Times New Roman"/>
          <w:color w:val="212121"/>
          <w:sz w:val="28"/>
          <w:shd w:val="clear" w:color="auto" w:fill="FFFFFF"/>
        </w:rPr>
        <w:t>Онда 30 мин 20 сек 85-90°С температурада немесе 70°</w:t>
      </w:r>
      <w:r w:rsidR="00F16836">
        <w:rPr>
          <w:rFonts w:ascii="Times New Roman" w:eastAsia="Times New Roman" w:hAnsi="Times New Roman" w:cs="Times New Roman"/>
          <w:color w:val="212121"/>
          <w:sz w:val="28"/>
          <w:shd w:val="clear" w:color="auto" w:fill="FFFFFF"/>
        </w:rPr>
        <w:t>C кезінде жануарларды бруцеллезге баста</w:t>
      </w:r>
      <w:r>
        <w:rPr>
          <w:rFonts w:ascii="Times New Roman" w:eastAsia="Times New Roman" w:hAnsi="Times New Roman" w:cs="Times New Roman"/>
          <w:color w:val="212121"/>
          <w:sz w:val="28"/>
          <w:shd w:val="clear" w:color="auto" w:fill="FFFFFF"/>
        </w:rPr>
        <w:t>п пастерлену асырылады; ТБ-90°C 30 мин 5 мин немесе 85°</w:t>
      </w:r>
      <w:r w:rsidR="00F16836">
        <w:rPr>
          <w:rFonts w:ascii="Times New Roman" w:eastAsia="Times New Roman" w:hAnsi="Times New Roman" w:cs="Times New Roman"/>
          <w:color w:val="212121"/>
          <w:sz w:val="28"/>
          <w:shd w:val="clear" w:color="auto" w:fill="FFFFFF"/>
        </w:rPr>
        <w:t xml:space="preserve">С-ден. Мұндай жануарлар фермалары арнайы есепке алуда. </w:t>
      </w:r>
      <w:r w:rsidR="00F16836">
        <w:rPr>
          <w:rFonts w:ascii="Times New Roman" w:eastAsia="Times New Roman" w:hAnsi="Times New Roman" w:cs="Times New Roman"/>
          <w:sz w:val="28"/>
          <w:shd w:val="clear" w:color="auto" w:fill="FFFFFF"/>
        </w:rPr>
        <w:br/>
      </w:r>
      <w:r w:rsidR="00F16836">
        <w:rPr>
          <w:rFonts w:ascii="Times New Roman" w:eastAsia="Times New Roman" w:hAnsi="Times New Roman" w:cs="Times New Roman"/>
          <w:color w:val="212121"/>
          <w:sz w:val="28"/>
          <w:shd w:val="clear" w:color="auto" w:fill="FFFFFF"/>
        </w:rPr>
        <w:t>Сүт өнімдері үшін шикі сүт тасымалдауға арналған жапсырмаларда сүт мөрлейміз толтыру және кейін жазу жасауға, арнайы</w:t>
      </w:r>
      <w:r>
        <w:rPr>
          <w:rFonts w:ascii="Times New Roman" w:eastAsia="Times New Roman" w:hAnsi="Times New Roman" w:cs="Times New Roman"/>
          <w:color w:val="212121"/>
          <w:sz w:val="28"/>
          <w:shd w:val="clear" w:color="auto" w:fill="FFFFFF"/>
        </w:rPr>
        <w:t xml:space="preserve"> танк немесе банкалар, бөледі: </w:t>
      </w:r>
      <w:r>
        <w:rPr>
          <w:rFonts w:ascii="Times New Roman" w:eastAsia="Times New Roman" w:hAnsi="Times New Roman" w:cs="Times New Roman"/>
          <w:color w:val="212121"/>
          <w:sz w:val="28"/>
          <w:shd w:val="clear" w:color="auto" w:fill="FFFFFF"/>
          <w:lang w:val="kk-KZ"/>
        </w:rPr>
        <w:t>с</w:t>
      </w:r>
      <w:r w:rsidR="00F16836">
        <w:rPr>
          <w:rFonts w:ascii="Times New Roman" w:eastAsia="Times New Roman" w:hAnsi="Times New Roman" w:cs="Times New Roman"/>
          <w:color w:val="212121"/>
          <w:sz w:val="28"/>
          <w:shd w:val="clear" w:color="auto" w:fill="FFFFFF"/>
        </w:rPr>
        <w:t>үт, туберкулездің залалсыздандыру керек, бруцеллез қолайсыз, сүт дезинфекциялауға тиіс</w:t>
      </w:r>
      <w:r>
        <w:rPr>
          <w:rFonts w:ascii="Times New Roman" w:eastAsia="Times New Roman" w:hAnsi="Times New Roman" w:cs="Times New Roman"/>
          <w:sz w:val="28"/>
          <w:shd w:val="clear" w:color="auto" w:fill="FFFFFF"/>
          <w:lang w:val="kk-KZ"/>
        </w:rPr>
        <w:t xml:space="preserve">. </w:t>
      </w:r>
      <w:r w:rsidR="00F16836" w:rsidRPr="002516FC">
        <w:rPr>
          <w:rFonts w:ascii="Times New Roman" w:eastAsia="Times New Roman" w:hAnsi="Times New Roman" w:cs="Times New Roman"/>
          <w:color w:val="212121"/>
          <w:sz w:val="28"/>
          <w:shd w:val="clear" w:color="auto" w:fill="FFFFFF"/>
          <w:lang w:val="kk-KZ"/>
        </w:rPr>
        <w:t>Ветеринарлық маманы берген ілеспе құжатта, оның суттің қай шаруашылықтан жіберілгені, қанша жібергені және орын санын  көрсетеді.</w:t>
      </w:r>
    </w:p>
    <w:p w:rsidR="00886D64" w:rsidRPr="002516FC" w:rsidRDefault="002516FC" w:rsidP="002516FC">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hd w:val="clear" w:color="auto" w:fill="FFFFFF"/>
          <w:lang w:val="kk-KZ"/>
        </w:rPr>
      </w:pPr>
      <w:r>
        <w:rPr>
          <w:rFonts w:ascii="Times New Roman" w:eastAsia="Times New Roman" w:hAnsi="Times New Roman" w:cs="Times New Roman"/>
          <w:color w:val="212121"/>
          <w:sz w:val="28"/>
          <w:shd w:val="clear" w:color="auto" w:fill="FFFFFF"/>
          <w:lang w:val="kk-KZ"/>
        </w:rPr>
        <w:tab/>
      </w:r>
      <w:r w:rsidR="00F16836" w:rsidRPr="002516FC">
        <w:rPr>
          <w:rFonts w:ascii="Times New Roman" w:eastAsia="Times New Roman" w:hAnsi="Times New Roman" w:cs="Times New Roman"/>
          <w:color w:val="212121"/>
          <w:sz w:val="28"/>
          <w:shd w:val="clear" w:color="auto" w:fill="FFFFFF"/>
          <w:lang w:val="kk-KZ"/>
        </w:rPr>
        <w:t>Сүт жекелеген контейнерлерде қабылдау арнайы желілерінде отырып және сүт өнімдерін өндіру жіберіледі, бейберекет шаруашылықтарға келеді.</w:t>
      </w:r>
    </w:p>
    <w:p w:rsidR="00886D64" w:rsidRPr="00734B50" w:rsidRDefault="00F16836" w:rsidP="002516FC">
      <w:pPr>
        <w:widowControl w:val="0"/>
        <w:spacing w:after="0" w:line="240" w:lineRule="auto"/>
        <w:ind w:firstLine="708"/>
        <w:jc w:val="both"/>
        <w:rPr>
          <w:rFonts w:ascii="Times New Roman" w:eastAsia="Times New Roman" w:hAnsi="Times New Roman" w:cs="Times New Roman"/>
          <w:color w:val="000000"/>
          <w:sz w:val="28"/>
          <w:lang w:val="kk-KZ"/>
        </w:rPr>
      </w:pPr>
      <w:r w:rsidRPr="002516FC">
        <w:rPr>
          <w:rFonts w:ascii="Times New Roman" w:eastAsia="Times New Roman" w:hAnsi="Times New Roman" w:cs="Times New Roman"/>
          <w:color w:val="212121"/>
          <w:sz w:val="28"/>
          <w:shd w:val="clear" w:color="auto" w:fill="FFFFFF"/>
          <w:lang w:val="kk-KZ"/>
        </w:rPr>
        <w:t xml:space="preserve">Сүт өсімдіктер ғана пастерленген сүт немесе қаймақ, май және шикізатын ұсынуға мүмкіндік береді. </w:t>
      </w:r>
      <w:r w:rsidRPr="00734B50">
        <w:rPr>
          <w:rFonts w:ascii="Times New Roman" w:eastAsia="Times New Roman" w:hAnsi="Times New Roman" w:cs="Times New Roman"/>
          <w:color w:val="212121"/>
          <w:sz w:val="28"/>
          <w:shd w:val="clear" w:color="auto" w:fill="FFFFFF"/>
          <w:lang w:val="kk-KZ"/>
        </w:rPr>
        <w:t>Мұн</w:t>
      </w:r>
      <w:r w:rsidR="00734B50">
        <w:rPr>
          <w:rFonts w:ascii="Times New Roman" w:eastAsia="Times New Roman" w:hAnsi="Times New Roman" w:cs="Times New Roman"/>
          <w:color w:val="212121"/>
          <w:sz w:val="28"/>
          <w:shd w:val="clear" w:color="auto" w:fill="FFFFFF"/>
          <w:lang w:val="kk-KZ"/>
        </w:rPr>
        <w:t>д</w:t>
      </w:r>
      <w:r w:rsidR="00734B50" w:rsidRPr="00734B50">
        <w:rPr>
          <w:rFonts w:ascii="Times New Roman" w:eastAsia="Times New Roman" w:hAnsi="Times New Roman" w:cs="Times New Roman"/>
          <w:color w:val="212121"/>
          <w:sz w:val="28"/>
          <w:shd w:val="clear" w:color="auto" w:fill="FFFFFF"/>
          <w:lang w:val="kk-KZ"/>
        </w:rPr>
        <w:t>ай</w:t>
      </w:r>
      <w:r w:rsidR="00734B50">
        <w:rPr>
          <w:rFonts w:ascii="Times New Roman" w:eastAsia="Times New Roman" w:hAnsi="Times New Roman" w:cs="Times New Roman"/>
          <w:color w:val="212121"/>
          <w:sz w:val="28"/>
          <w:shd w:val="clear" w:color="auto" w:fill="FFFFFF"/>
          <w:lang w:val="kk-KZ"/>
        </w:rPr>
        <w:t xml:space="preserve"> </w:t>
      </w:r>
      <w:r w:rsidRPr="00734B50">
        <w:rPr>
          <w:rFonts w:ascii="Times New Roman" w:eastAsia="Times New Roman" w:hAnsi="Times New Roman" w:cs="Times New Roman"/>
          <w:color w:val="212121"/>
          <w:sz w:val="28"/>
          <w:shd w:val="clear" w:color="auto" w:fill="FFFFFF"/>
          <w:lang w:val="kk-KZ"/>
        </w:rPr>
        <w:t xml:space="preserve">шикізат тегтер көрсете таңбаланған жабық ыдыста май үшін қабылданған «сары май үшін қолайсыз шикізат, қайта өңдеуден өткізуге», «өңделетін туберкулез қолайсыз болады». </w:t>
      </w:r>
    </w:p>
    <w:p w:rsidR="00734B50" w:rsidRDefault="00734B50">
      <w:pPr>
        <w:widowControl w:val="0"/>
        <w:spacing w:after="0" w:line="240" w:lineRule="auto"/>
        <w:ind w:firstLine="709"/>
        <w:jc w:val="both"/>
        <w:rPr>
          <w:rFonts w:ascii="Times New Roman" w:eastAsia="Times New Roman" w:hAnsi="Times New Roman" w:cs="Times New Roman"/>
          <w:b/>
          <w:sz w:val="28"/>
          <w:lang w:val="kk-KZ"/>
        </w:rPr>
      </w:pPr>
    </w:p>
    <w:p w:rsidR="00886D64" w:rsidRPr="00825F24" w:rsidRDefault="00F16836">
      <w:pPr>
        <w:widowControl w:val="0"/>
        <w:spacing w:after="0" w:line="240" w:lineRule="auto"/>
        <w:ind w:firstLine="709"/>
        <w:jc w:val="both"/>
        <w:rPr>
          <w:rFonts w:ascii="Times New Roman" w:eastAsia="Times New Roman" w:hAnsi="Times New Roman" w:cs="Times New Roman"/>
          <w:b/>
          <w:sz w:val="28"/>
          <w:lang w:val="kk-KZ"/>
        </w:rPr>
      </w:pPr>
      <w:r w:rsidRPr="00825F24">
        <w:rPr>
          <w:rFonts w:ascii="Times New Roman" w:eastAsia="Times New Roman" w:hAnsi="Times New Roman" w:cs="Times New Roman"/>
          <w:b/>
          <w:sz w:val="28"/>
          <w:lang w:val="kk-KZ"/>
        </w:rPr>
        <w:t>Бақылау сұрақтары:</w:t>
      </w:r>
    </w:p>
    <w:p w:rsidR="00886D64" w:rsidRPr="00825F24" w:rsidRDefault="00F16836">
      <w:pPr>
        <w:widowControl w:val="0"/>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1.</w:t>
      </w:r>
      <w:r w:rsidR="00FC320C">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color w:val="212121"/>
          <w:sz w:val="28"/>
          <w:shd w:val="clear" w:color="auto" w:fill="FFFFFF"/>
          <w:lang w:val="kk-KZ"/>
        </w:rPr>
        <w:t>Сүтке қандай талаптар сақталуы тиіс?</w:t>
      </w:r>
    </w:p>
    <w:p w:rsidR="00886D64" w:rsidRPr="00EB76CE" w:rsidRDefault="00F16836">
      <w:pPr>
        <w:widowControl w:val="0"/>
        <w:spacing w:after="0" w:line="240" w:lineRule="auto"/>
        <w:ind w:firstLine="709"/>
        <w:jc w:val="both"/>
        <w:rPr>
          <w:rFonts w:ascii="Times New Roman" w:eastAsia="Times New Roman" w:hAnsi="Times New Roman" w:cs="Times New Roman"/>
          <w:color w:val="000000"/>
          <w:sz w:val="28"/>
          <w:lang w:val="kk-KZ"/>
        </w:rPr>
      </w:pPr>
      <w:r w:rsidRPr="00EB76CE">
        <w:rPr>
          <w:rFonts w:ascii="Times New Roman" w:eastAsia="Times New Roman" w:hAnsi="Times New Roman" w:cs="Times New Roman"/>
          <w:sz w:val="28"/>
          <w:lang w:val="kk-KZ"/>
        </w:rPr>
        <w:t>2.</w:t>
      </w:r>
      <w:r w:rsidR="00FC320C">
        <w:rPr>
          <w:rFonts w:ascii="Times New Roman" w:eastAsia="Times New Roman" w:hAnsi="Times New Roman" w:cs="Times New Roman"/>
          <w:sz w:val="28"/>
          <w:lang w:val="kk-KZ"/>
        </w:rPr>
        <w:t xml:space="preserve"> </w:t>
      </w:r>
      <w:r w:rsidRPr="00EB76CE">
        <w:rPr>
          <w:rFonts w:ascii="Times New Roman" w:eastAsia="Times New Roman" w:hAnsi="Times New Roman" w:cs="Times New Roman"/>
          <w:sz w:val="28"/>
          <w:lang w:val="kk-KZ"/>
        </w:rPr>
        <w:t>Сүттегі туберкулездің қоздырғышы?</w:t>
      </w:r>
    </w:p>
    <w:p w:rsidR="00886D64" w:rsidRDefault="00F16836">
      <w:pPr>
        <w:suppressAutoHyphens/>
        <w:spacing w:after="0" w:line="240" w:lineRule="auto"/>
        <w:ind w:firstLine="709"/>
        <w:jc w:val="both"/>
        <w:rPr>
          <w:rFonts w:ascii="Times New Roman" w:eastAsia="Times New Roman" w:hAnsi="Times New Roman" w:cs="Times New Roman"/>
          <w:sz w:val="28"/>
          <w:lang w:val="kk-KZ"/>
        </w:rPr>
      </w:pPr>
      <w:r w:rsidRPr="00EB76CE">
        <w:rPr>
          <w:rFonts w:ascii="Times New Roman" w:eastAsia="Times New Roman" w:hAnsi="Times New Roman" w:cs="Times New Roman"/>
          <w:sz w:val="28"/>
          <w:lang w:val="kk-KZ"/>
        </w:rPr>
        <w:t>3.</w:t>
      </w:r>
      <w:r w:rsidR="00FC320C">
        <w:rPr>
          <w:rFonts w:ascii="Times New Roman" w:eastAsia="Times New Roman" w:hAnsi="Times New Roman" w:cs="Times New Roman"/>
          <w:sz w:val="28"/>
          <w:lang w:val="kk-KZ"/>
        </w:rPr>
        <w:t xml:space="preserve"> </w:t>
      </w:r>
      <w:r w:rsidRPr="00EB76CE">
        <w:rPr>
          <w:rFonts w:ascii="Times New Roman" w:eastAsia="Times New Roman" w:hAnsi="Times New Roman" w:cs="Times New Roman"/>
          <w:color w:val="212121"/>
          <w:sz w:val="28"/>
          <w:shd w:val="clear" w:color="auto" w:fill="FFFFFF"/>
          <w:lang w:val="kk-KZ"/>
        </w:rPr>
        <w:t>Сүт және сүт өнімдерін залалсыздандыру қалай жасалады</w:t>
      </w:r>
      <w:r w:rsidRPr="00EB76CE">
        <w:rPr>
          <w:rFonts w:ascii="Times New Roman" w:eastAsia="Times New Roman" w:hAnsi="Times New Roman" w:cs="Times New Roman"/>
          <w:sz w:val="28"/>
          <w:lang w:val="kk-KZ"/>
        </w:rPr>
        <w:t>?</w:t>
      </w:r>
    </w:p>
    <w:p w:rsidR="00FC320C" w:rsidRDefault="00FC320C">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Жануарлар аурулары кезінде сүтті санитарлық бағалау?</w:t>
      </w:r>
    </w:p>
    <w:p w:rsidR="00FC320C" w:rsidRDefault="00FC320C" w:rsidP="00FC320C">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Туберкулез кезінде сүтті санитарлық бағалау?</w:t>
      </w:r>
    </w:p>
    <w:p w:rsidR="00886D64" w:rsidRPr="00EB76CE" w:rsidRDefault="00886D64">
      <w:pPr>
        <w:suppressAutoHyphens/>
        <w:spacing w:after="0" w:line="240" w:lineRule="auto"/>
        <w:jc w:val="both"/>
        <w:rPr>
          <w:rFonts w:ascii="Times New Roman" w:eastAsia="Times New Roman" w:hAnsi="Times New Roman" w:cs="Times New Roman"/>
          <w:sz w:val="28"/>
          <w:lang w:val="kk-KZ"/>
        </w:rPr>
      </w:pPr>
    </w:p>
    <w:p w:rsidR="00886D64" w:rsidRPr="00EB76CE" w:rsidRDefault="00F16836">
      <w:pPr>
        <w:suppressAutoHyphens/>
        <w:spacing w:after="0" w:line="240" w:lineRule="auto"/>
        <w:ind w:firstLine="709"/>
        <w:jc w:val="both"/>
        <w:rPr>
          <w:rFonts w:ascii="Times New Roman" w:eastAsia="Times New Roman" w:hAnsi="Times New Roman" w:cs="Times New Roman"/>
          <w:b/>
          <w:sz w:val="28"/>
          <w:lang w:val="kk-KZ"/>
        </w:rPr>
      </w:pPr>
      <w:r w:rsidRPr="00EB76CE">
        <w:rPr>
          <w:rFonts w:ascii="Times New Roman" w:eastAsia="Times New Roman" w:hAnsi="Times New Roman" w:cs="Times New Roman"/>
          <w:b/>
          <w:sz w:val="28"/>
          <w:lang w:val="kk-KZ"/>
        </w:rPr>
        <w:t>3.4</w:t>
      </w:r>
      <w:r w:rsidR="00825F24" w:rsidRPr="00EB76CE">
        <w:rPr>
          <w:rFonts w:ascii="Times New Roman" w:eastAsia="Times New Roman" w:hAnsi="Times New Roman" w:cs="Times New Roman"/>
          <w:b/>
          <w:sz w:val="28"/>
          <w:lang w:val="kk-KZ"/>
        </w:rPr>
        <w:t xml:space="preserve"> </w:t>
      </w:r>
      <w:r w:rsidR="00D71C95">
        <w:rPr>
          <w:rFonts w:ascii="Times New Roman" w:eastAsia="Times New Roman" w:hAnsi="Times New Roman" w:cs="Times New Roman"/>
          <w:b/>
          <w:sz w:val="28"/>
          <w:lang w:val="kk-KZ"/>
        </w:rPr>
        <w:t>Бруцеллез кезінде</w:t>
      </w:r>
      <w:r w:rsidRPr="00EB76CE">
        <w:rPr>
          <w:rFonts w:ascii="Times New Roman" w:eastAsia="Times New Roman" w:hAnsi="Times New Roman" w:cs="Times New Roman"/>
          <w:b/>
          <w:sz w:val="28"/>
          <w:lang w:val="kk-KZ"/>
        </w:rPr>
        <w:t xml:space="preserve"> сүттің қауіпсіздік белгілері </w:t>
      </w:r>
    </w:p>
    <w:p w:rsidR="00886D64" w:rsidRPr="00EB76CE" w:rsidRDefault="00F16836">
      <w:pPr>
        <w:suppressAutoHyphens/>
        <w:spacing w:after="0" w:line="240" w:lineRule="auto"/>
        <w:ind w:firstLine="709"/>
        <w:jc w:val="both"/>
        <w:rPr>
          <w:rFonts w:ascii="Times New Roman" w:eastAsia="Times New Roman" w:hAnsi="Times New Roman" w:cs="Times New Roman"/>
          <w:sz w:val="28"/>
          <w:lang w:val="kk-KZ"/>
        </w:rPr>
      </w:pPr>
      <w:r w:rsidRPr="00EB76CE">
        <w:rPr>
          <w:rFonts w:ascii="Times New Roman" w:eastAsia="Times New Roman" w:hAnsi="Times New Roman" w:cs="Times New Roman"/>
          <w:b/>
          <w:sz w:val="28"/>
          <w:lang w:val="kk-KZ"/>
        </w:rPr>
        <w:t>Сабақтың мақсаты:</w:t>
      </w:r>
    </w:p>
    <w:p w:rsidR="00886D64" w:rsidRPr="00734B50" w:rsidRDefault="00F16836">
      <w:pPr>
        <w:suppressAutoHyphens/>
        <w:spacing w:after="0" w:line="240" w:lineRule="auto"/>
        <w:ind w:firstLine="709"/>
        <w:jc w:val="both"/>
        <w:rPr>
          <w:rFonts w:ascii="Times New Roman" w:eastAsia="Times New Roman" w:hAnsi="Times New Roman" w:cs="Times New Roman"/>
          <w:sz w:val="28"/>
          <w:lang w:val="kk-KZ"/>
        </w:rPr>
      </w:pPr>
      <w:r w:rsidRPr="00EB76CE">
        <w:rPr>
          <w:rFonts w:ascii="Times New Roman" w:eastAsia="Times New Roman" w:hAnsi="Times New Roman" w:cs="Times New Roman"/>
          <w:sz w:val="28"/>
          <w:lang w:val="kk-KZ"/>
        </w:rPr>
        <w:t>1. Бруцеллез кезіндегі сүттің қауіпсіздік белгілерімен танысу</w:t>
      </w:r>
      <w:r w:rsidR="00734B50">
        <w:rPr>
          <w:rFonts w:ascii="Times New Roman" w:eastAsia="Times New Roman" w:hAnsi="Times New Roman" w:cs="Times New Roman"/>
          <w:sz w:val="28"/>
          <w:lang w:val="kk-KZ"/>
        </w:rPr>
        <w:t>.</w:t>
      </w:r>
    </w:p>
    <w:p w:rsidR="00886D64" w:rsidRPr="00734B50" w:rsidRDefault="00F16836">
      <w:pPr>
        <w:suppressAutoHyphens/>
        <w:spacing w:after="0" w:line="240" w:lineRule="auto"/>
        <w:ind w:firstLine="709"/>
        <w:jc w:val="both"/>
        <w:rPr>
          <w:rFonts w:ascii="Times New Roman" w:eastAsia="Times New Roman" w:hAnsi="Times New Roman" w:cs="Times New Roman"/>
          <w:sz w:val="28"/>
          <w:lang w:val="kk-KZ"/>
        </w:rPr>
      </w:pPr>
      <w:r w:rsidRPr="00734B50">
        <w:rPr>
          <w:rFonts w:ascii="Times New Roman" w:eastAsia="Times New Roman" w:hAnsi="Times New Roman" w:cs="Times New Roman"/>
          <w:sz w:val="28"/>
          <w:lang w:val="kk-KZ"/>
        </w:rPr>
        <w:t>2. Туберкул</w:t>
      </w:r>
      <w:r w:rsidR="00734B50" w:rsidRPr="00734B50">
        <w:rPr>
          <w:rFonts w:ascii="Times New Roman" w:eastAsia="Times New Roman" w:hAnsi="Times New Roman" w:cs="Times New Roman"/>
          <w:sz w:val="28"/>
          <w:lang w:val="kk-KZ"/>
        </w:rPr>
        <w:t>ез кезіндегі белгілерді зерттеу</w:t>
      </w:r>
      <w:r w:rsidR="00734B50">
        <w:rPr>
          <w:rFonts w:ascii="Times New Roman" w:eastAsia="Times New Roman" w:hAnsi="Times New Roman" w:cs="Times New Roman"/>
          <w:sz w:val="28"/>
          <w:lang w:val="kk-KZ"/>
        </w:rPr>
        <w:t>.</w:t>
      </w:r>
    </w:p>
    <w:p w:rsidR="00734B50" w:rsidRDefault="00F16836">
      <w:pPr>
        <w:suppressAutoHyphens/>
        <w:spacing w:after="0" w:line="240" w:lineRule="auto"/>
        <w:ind w:firstLine="709"/>
        <w:jc w:val="both"/>
        <w:rPr>
          <w:rFonts w:ascii="Times New Roman" w:eastAsia="Times New Roman" w:hAnsi="Times New Roman" w:cs="Times New Roman"/>
          <w:b/>
          <w:sz w:val="28"/>
          <w:shd w:val="clear" w:color="auto" w:fill="FFFFFF"/>
          <w:lang w:val="kk-KZ"/>
        </w:rPr>
      </w:pPr>
      <w:r w:rsidRPr="00734B50">
        <w:rPr>
          <w:rFonts w:ascii="Times New Roman" w:eastAsia="Times New Roman" w:hAnsi="Times New Roman" w:cs="Times New Roman"/>
          <w:b/>
          <w:sz w:val="28"/>
          <w:shd w:val="clear" w:color="auto" w:fill="FFFFFF"/>
          <w:lang w:val="kk-KZ"/>
        </w:rPr>
        <w:t>Сабақтың мазмұны:</w:t>
      </w:r>
    </w:p>
    <w:p w:rsidR="00886D64" w:rsidRDefault="00F16836">
      <w:pPr>
        <w:suppressAutoHyphens/>
        <w:spacing w:after="0" w:line="240" w:lineRule="auto"/>
        <w:ind w:firstLine="709"/>
        <w:jc w:val="both"/>
        <w:rPr>
          <w:rFonts w:ascii="Times New Roman" w:eastAsia="Times New Roman" w:hAnsi="Times New Roman" w:cs="Times New Roman"/>
          <w:sz w:val="28"/>
          <w:shd w:val="clear" w:color="auto" w:fill="FFFFFF"/>
        </w:rPr>
      </w:pPr>
      <w:r w:rsidRPr="00734B50">
        <w:rPr>
          <w:rFonts w:ascii="Times New Roman" w:eastAsia="Times New Roman" w:hAnsi="Times New Roman" w:cs="Times New Roman"/>
          <w:i/>
          <w:sz w:val="28"/>
          <w:shd w:val="clear" w:color="auto" w:fill="FFFFFF"/>
          <w:lang w:val="kk-KZ"/>
        </w:rPr>
        <w:t>Бруцеллез</w:t>
      </w:r>
      <w:r w:rsidRPr="00734B50">
        <w:rPr>
          <w:rFonts w:ascii="Times New Roman" w:eastAsia="Times New Roman" w:hAnsi="Times New Roman" w:cs="Times New Roman"/>
          <w:b/>
          <w:i/>
          <w:sz w:val="28"/>
          <w:shd w:val="clear" w:color="auto" w:fill="FFFFFF"/>
          <w:lang w:val="kk-KZ"/>
        </w:rPr>
        <w:t> </w:t>
      </w:r>
      <w:r w:rsidRPr="00734B50">
        <w:rPr>
          <w:rFonts w:ascii="Times New Roman" w:eastAsia="Times New Roman" w:hAnsi="Times New Roman" w:cs="Times New Roman"/>
          <w:sz w:val="28"/>
          <w:shd w:val="clear" w:color="auto" w:fill="FFFFFF"/>
          <w:lang w:val="kk-KZ"/>
        </w:rPr>
        <w:t xml:space="preserve">созылмалы ауру. </w:t>
      </w:r>
      <w:r w:rsidRPr="00825F24">
        <w:rPr>
          <w:rFonts w:ascii="Times New Roman" w:eastAsia="Times New Roman" w:hAnsi="Times New Roman" w:cs="Times New Roman"/>
          <w:sz w:val="28"/>
          <w:shd w:val="clear" w:color="auto" w:fill="FFFFFF"/>
          <w:lang w:val="kk-KZ"/>
        </w:rPr>
        <w:t xml:space="preserve">Салқындатылған сүтте бруцеллалар 8 күнге дейін сақталады, тоңазытылған сүтте 60 күнге дейін, ашыған сүтте 4 күнге дейін, кілегейде 10 күнге дейін, майда 40-60 күн, ірімшіктерде 40 күнге дейін. </w:t>
      </w:r>
      <w:r>
        <w:rPr>
          <w:rFonts w:ascii="Times New Roman" w:eastAsia="Times New Roman" w:hAnsi="Times New Roman" w:cs="Times New Roman"/>
          <w:sz w:val="28"/>
          <w:shd w:val="clear" w:color="auto" w:fill="FFFFFF"/>
        </w:rPr>
        <w:t>Бруцеллалар жоғары температураға сезімтал: олар 65оС 15 минутта, ал 70оС 5 минутта қырылады. Ауру малдан алынған сүттерді 70С-та 30 минуттай пастерлейді.</w:t>
      </w:r>
    </w:p>
    <w:p w:rsidR="00886D64" w:rsidRDefault="00F16836">
      <w:pPr>
        <w:widowControl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Малдың ауруына күдік туғанда ферма меңгерушісі немесе бригадир ауырып қалған малдарды тез арада бөлек қамап, фермада істейтін ветеринарлық маманға хабарлауы тиіс.</w:t>
      </w:r>
    </w:p>
    <w:p w:rsidR="00886D64" w:rsidRDefault="00F16836">
      <w:pPr>
        <w:widowControl w:val="0"/>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Ауру малдардың сүтін бөлек ыдысқа құю керек. Бұл сүтті аурудың диагнозын анықтағанша тағамға немесе жануарлар азығына пайдалануға және сүт өңдейтін кәсіпорындарға тапсыруға тыйым салынады.</w:t>
      </w:r>
    </w:p>
    <w:p w:rsidR="00886D64" w:rsidRDefault="00F16836">
      <w:pPr>
        <w:widowControl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Малдар жануардан адамға берілетін жұқпалы аурумен ауырған жағдайда ветеринарлық мамандар сүттің фермадан шығарылуына,оның диагнозы анықталғанға дейін шаруашылық ішінде пайдалануға тыйым сала отырып, белгілі нұсқаулар бойынша осы аурулармен күресу іс-шараларының орындалуын талап етіп, сол уақытта аумақтық санитарлы-эпидемиологиялық қызметшілерге хабар береді.</w:t>
      </w:r>
    </w:p>
    <w:p w:rsidR="00886D64" w:rsidRDefault="00734B50">
      <w:pPr>
        <w:widowControl w:val="0"/>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F16836">
        <w:rPr>
          <w:rFonts w:ascii="Times New Roman" w:eastAsia="Times New Roman" w:hAnsi="Times New Roman" w:cs="Times New Roman"/>
          <w:sz w:val="28"/>
        </w:rPr>
        <w:t>Туберкулез, бруцеллез және лейкозбен ауру немесе соған күдікті малдардың сүттері мал туберкулезының профилактикасы мен жою іс-шаралары, мал бруцеллезының профилактикасы мен жою іс-шаралары, ірі қара малдың лейкозының профилактикасы мен жою іс-шаралары жайлы қолданыстағы нұсқаулар бойынша пайдаланылады.</w:t>
      </w:r>
    </w:p>
    <w:p w:rsidR="00886D64" w:rsidRDefault="00F16836" w:rsidP="00734B50">
      <w:pPr>
        <w:widowControl w:val="0"/>
        <w:spacing w:after="0" w:line="240" w:lineRule="auto"/>
        <w:ind w:firstLine="708"/>
        <w:jc w:val="both"/>
        <w:rPr>
          <w:rFonts w:ascii="Times New Roman" w:eastAsia="Times New Roman" w:hAnsi="Times New Roman" w:cs="Times New Roman"/>
          <w:color w:val="000000"/>
          <w:sz w:val="28"/>
        </w:rPr>
      </w:pPr>
      <w:r>
        <w:rPr>
          <w:rFonts w:ascii="Times New Roman" w:eastAsia="Times New Roman" w:hAnsi="Times New Roman" w:cs="Times New Roman"/>
          <w:i/>
          <w:color w:val="000000"/>
          <w:sz w:val="28"/>
        </w:rPr>
        <w:t xml:space="preserve">Мастит кезінде </w:t>
      </w:r>
      <w:r>
        <w:rPr>
          <w:rFonts w:ascii="Times New Roman" w:eastAsia="Times New Roman" w:hAnsi="Times New Roman" w:cs="Times New Roman"/>
          <w:color w:val="000000"/>
          <w:sz w:val="28"/>
        </w:rPr>
        <w:t xml:space="preserve">ауру малдың зақымдалған желінінің сүті қайнатылғаннан кейін утилизацияланады. Ал зақымдалмаған желінінің сүтін қайнату арқылы немесе 76 ºC температурада 20 с уақытта пастеризациялап залалсыздандырады. Бұндай сүтті ауылшаруашылық төл малдарын азықтандыру үшін пайдалануға болады. </w:t>
      </w:r>
    </w:p>
    <w:p w:rsidR="00886D64" w:rsidRDefault="00F16836">
      <w:pPr>
        <w:widowControl w:val="0"/>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i/>
          <w:color w:val="000000"/>
          <w:sz w:val="28"/>
        </w:rPr>
        <w:t xml:space="preserve">Бруцеллез кезінде </w:t>
      </w:r>
      <w:r>
        <w:rPr>
          <w:rFonts w:ascii="Times New Roman" w:eastAsia="Times New Roman" w:hAnsi="Times New Roman" w:cs="Times New Roman"/>
          <w:color w:val="000000"/>
          <w:sz w:val="28"/>
        </w:rPr>
        <w:t xml:space="preserve">залалсыздандырылмаған сүтті базарда сатуға, сүт өңдейтін кәсіпорындарға, қоғамдық тамақтандыру және т.б. жүйелерге шығаруға тыйым салынады. Бұндай сүттер ауруды жойып, шектеулер алынғанға дейінгі уақыт аралығы бойында шаруашылықта алғашқы өңдеуден өтуі тиіс. </w:t>
      </w:r>
    </w:p>
    <w:p w:rsidR="00886D64" w:rsidRDefault="00F16836">
      <w:pPr>
        <w:widowControl w:val="0"/>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Бруцеллезға оң реакция көрсететін малдардың сүтін қайнату арқылы немесе қорытылған майлы ірімшікке қайта өңдеу арқылы залалсыздандырады. </w:t>
      </w:r>
    </w:p>
    <w:p w:rsidR="00886D64" w:rsidRDefault="00F16836">
      <w:pPr>
        <w:widowControl w:val="0"/>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Қайнатылған сүтті азықтық мақсатта қолдануға рұқсат етіледі, бірақ емдік-профилактикалық, балабақша және мектеп мекемелеріне жіберілмейді. </w:t>
      </w:r>
    </w:p>
    <w:p w:rsidR="00734B50" w:rsidRDefault="00F16836">
      <w:pPr>
        <w:widowControl w:val="0"/>
        <w:spacing w:after="0" w:line="240" w:lineRule="auto"/>
        <w:ind w:firstLine="709"/>
        <w:jc w:val="both"/>
        <w:rPr>
          <w:rFonts w:ascii="Times New Roman" w:eastAsia="Times New Roman" w:hAnsi="Times New Roman" w:cs="Times New Roman"/>
          <w:color w:val="000000"/>
          <w:sz w:val="28"/>
          <w:lang w:val="kk-KZ"/>
        </w:rPr>
      </w:pPr>
      <w:r>
        <w:rPr>
          <w:rFonts w:ascii="Times New Roman" w:eastAsia="Times New Roman" w:hAnsi="Times New Roman" w:cs="Times New Roman"/>
          <w:color w:val="000000"/>
          <w:sz w:val="28"/>
        </w:rPr>
        <w:t xml:space="preserve">Реакциясы теріс, бірақ ауру табыннан шыққан малдың сүтін 70ºС температурада 30минут, 85-90ºС температурада 20 секунд залалсыздандырады немесе қайнатады. </w:t>
      </w:r>
    </w:p>
    <w:p w:rsidR="00886D64" w:rsidRPr="00734B50" w:rsidRDefault="00F16836">
      <w:pPr>
        <w:widowControl w:val="0"/>
        <w:spacing w:after="0" w:line="240" w:lineRule="auto"/>
        <w:ind w:firstLine="709"/>
        <w:jc w:val="both"/>
        <w:rPr>
          <w:rFonts w:ascii="Times New Roman" w:eastAsia="Times New Roman" w:hAnsi="Times New Roman" w:cs="Times New Roman"/>
          <w:color w:val="000000"/>
          <w:sz w:val="28"/>
          <w:lang w:val="kk-KZ"/>
        </w:rPr>
      </w:pPr>
      <w:r w:rsidRPr="00734B50">
        <w:rPr>
          <w:rFonts w:ascii="Times New Roman" w:eastAsia="Times New Roman" w:hAnsi="Times New Roman" w:cs="Times New Roman"/>
          <w:color w:val="000000"/>
          <w:sz w:val="28"/>
          <w:lang w:val="kk-KZ"/>
        </w:rPr>
        <w:t>Осындай реттілікпен шаруашылықіші пайдаланудағы сүтті де залалсыздандырады (қаймағы алынбаған сүтті дайындау үшін де солай).</w:t>
      </w:r>
    </w:p>
    <w:p w:rsidR="00886D64" w:rsidRPr="00734B50" w:rsidRDefault="00F16836">
      <w:pPr>
        <w:widowControl w:val="0"/>
        <w:spacing w:after="0" w:line="240" w:lineRule="auto"/>
        <w:ind w:firstLine="709"/>
        <w:jc w:val="both"/>
        <w:rPr>
          <w:rFonts w:ascii="Times New Roman" w:eastAsia="Times New Roman" w:hAnsi="Times New Roman" w:cs="Times New Roman"/>
          <w:color w:val="000000"/>
          <w:sz w:val="28"/>
          <w:lang w:val="kk-KZ"/>
        </w:rPr>
      </w:pPr>
      <w:r w:rsidRPr="00734B50">
        <w:rPr>
          <w:rFonts w:ascii="Times New Roman" w:eastAsia="Times New Roman" w:hAnsi="Times New Roman" w:cs="Times New Roman"/>
          <w:color w:val="000000"/>
          <w:sz w:val="28"/>
          <w:lang w:val="kk-KZ"/>
        </w:rPr>
        <w:t>Бір уақытта туберкулезбен және бруцеллезбен ауырған малдар табынынан шыққан сүтті</w:t>
      </w:r>
      <w:r w:rsidR="00734B50">
        <w:rPr>
          <w:rFonts w:ascii="Times New Roman" w:eastAsia="Times New Roman" w:hAnsi="Times New Roman" w:cs="Times New Roman"/>
          <w:color w:val="000000"/>
          <w:sz w:val="28"/>
          <w:lang w:val="kk-KZ"/>
        </w:rPr>
        <w:t xml:space="preserve"> </w:t>
      </w:r>
      <w:r w:rsidRPr="00734B50">
        <w:rPr>
          <w:rFonts w:ascii="Times New Roman" w:eastAsia="Times New Roman" w:hAnsi="Times New Roman" w:cs="Times New Roman"/>
          <w:color w:val="000000"/>
          <w:sz w:val="28"/>
          <w:lang w:val="kk-KZ"/>
        </w:rPr>
        <w:t xml:space="preserve">(туберкулез кезіндегі сүтті залалсыздандыру туралы ережелер бойынша) орныққан температуралық режимде залалсыздандырады. </w:t>
      </w:r>
    </w:p>
    <w:p w:rsidR="00886D64" w:rsidRDefault="00F16836">
      <w:pPr>
        <w:widowControl w:val="0"/>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Жануарларды азықт</w:t>
      </w:r>
      <w:r w:rsidR="00734B50">
        <w:rPr>
          <w:rFonts w:ascii="Times New Roman" w:eastAsia="Times New Roman" w:hAnsi="Times New Roman" w:cs="Times New Roman"/>
          <w:color w:val="000000"/>
          <w:sz w:val="28"/>
        </w:rPr>
        <w:t>андыруға арналған обратты 85-90</w:t>
      </w:r>
      <w:r>
        <w:rPr>
          <w:rFonts w:ascii="Times New Roman" w:eastAsia="Times New Roman" w:hAnsi="Times New Roman" w:cs="Times New Roman"/>
          <w:color w:val="000000"/>
          <w:sz w:val="28"/>
        </w:rPr>
        <w:t xml:space="preserve">ºС температурада 20 секунд бойы залалсыздандырады немесе қайнатады. </w:t>
      </w:r>
    </w:p>
    <w:p w:rsidR="00886D64" w:rsidRDefault="00886D64">
      <w:pPr>
        <w:widowControl w:val="0"/>
        <w:spacing w:after="0" w:line="240" w:lineRule="auto"/>
        <w:ind w:firstLine="709"/>
        <w:jc w:val="both"/>
        <w:rPr>
          <w:rFonts w:ascii="Times New Roman" w:eastAsia="Times New Roman" w:hAnsi="Times New Roman" w:cs="Times New Roman"/>
          <w:color w:val="000000"/>
          <w:sz w:val="28"/>
        </w:rPr>
      </w:pPr>
    </w:p>
    <w:p w:rsidR="00886D64" w:rsidRDefault="00F16836">
      <w:pPr>
        <w:suppressAutoHyphens/>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b/>
          <w:sz w:val="28"/>
        </w:rPr>
        <w:t>Бақылау сұрақтары:</w:t>
      </w:r>
    </w:p>
    <w:p w:rsidR="00886D64" w:rsidRDefault="00F16836">
      <w:pPr>
        <w:suppressAutoHyphens/>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1.</w:t>
      </w:r>
      <w:r w:rsidR="00FC320C">
        <w:rPr>
          <w:rFonts w:ascii="Times New Roman" w:eastAsia="Times New Roman" w:hAnsi="Times New Roman" w:cs="Times New Roman"/>
          <w:sz w:val="28"/>
          <w:lang w:val="kk-KZ"/>
        </w:rPr>
        <w:t xml:space="preserve"> </w:t>
      </w:r>
      <w:r w:rsidR="00FC320C">
        <w:rPr>
          <w:rFonts w:ascii="Times New Roman" w:eastAsia="Times New Roman" w:hAnsi="Times New Roman" w:cs="Times New Roman"/>
          <w:sz w:val="28"/>
        </w:rPr>
        <w:t>Сүт қанда</w:t>
      </w:r>
      <w:r>
        <w:rPr>
          <w:rFonts w:ascii="Times New Roman" w:eastAsia="Times New Roman" w:hAnsi="Times New Roman" w:cs="Times New Roman"/>
          <w:sz w:val="28"/>
        </w:rPr>
        <w:t>й талаптарға сай болуы тиіс?</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2.</w:t>
      </w:r>
      <w:r w:rsidR="00FC320C">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Бруцеллез қоздырғышының сүттегі өміршеңдігі?</w:t>
      </w:r>
    </w:p>
    <w:p w:rsidR="00886D64" w:rsidRDefault="00F16836">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3.</w:t>
      </w:r>
      <w:r w:rsidR="00FC320C">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Бруцеллез кезінде сүтпен қандай шаралар жүргізіледі?</w:t>
      </w:r>
    </w:p>
    <w:p w:rsidR="00FC320C" w:rsidRDefault="00FC320C">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 xml:space="preserve">4. </w:t>
      </w:r>
      <w:r w:rsidRPr="00FC320C">
        <w:rPr>
          <w:rFonts w:ascii="Times New Roman" w:eastAsia="Times New Roman" w:hAnsi="Times New Roman" w:cs="Times New Roman"/>
          <w:sz w:val="28"/>
          <w:lang w:val="kk-KZ"/>
        </w:rPr>
        <w:t>Бруцеллез кезінде</w:t>
      </w:r>
      <w:r>
        <w:rPr>
          <w:rFonts w:ascii="Times New Roman" w:eastAsia="Times New Roman" w:hAnsi="Times New Roman" w:cs="Times New Roman"/>
          <w:sz w:val="28"/>
          <w:lang w:val="kk-KZ"/>
        </w:rPr>
        <w:t xml:space="preserve"> залалсыздандырылмаған сүтті не істейді?</w:t>
      </w:r>
    </w:p>
    <w:p w:rsidR="00FC320C" w:rsidRPr="00FC320C" w:rsidRDefault="00FC320C">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Бруцеллезға оң реакция берген сүтті қалай залалсыздандырады?</w:t>
      </w:r>
    </w:p>
    <w:p w:rsidR="00886D64" w:rsidRPr="00734B50" w:rsidRDefault="00886D64">
      <w:pPr>
        <w:suppressAutoHyphens/>
        <w:spacing w:after="0" w:line="240" w:lineRule="auto"/>
        <w:jc w:val="both"/>
        <w:rPr>
          <w:rFonts w:ascii="Times New Roman" w:eastAsia="Times New Roman" w:hAnsi="Times New Roman" w:cs="Times New Roman"/>
          <w:b/>
          <w:sz w:val="28"/>
          <w:lang w:val="kk-KZ"/>
        </w:rPr>
      </w:pPr>
    </w:p>
    <w:p w:rsidR="00886D64" w:rsidRPr="00825F24" w:rsidRDefault="00F16836">
      <w:pPr>
        <w:suppressAutoHyphens/>
        <w:spacing w:after="0" w:line="240" w:lineRule="auto"/>
        <w:ind w:firstLine="709"/>
        <w:jc w:val="both"/>
        <w:rPr>
          <w:rFonts w:ascii="Times New Roman" w:eastAsia="Times New Roman" w:hAnsi="Times New Roman" w:cs="Times New Roman"/>
          <w:b/>
          <w:sz w:val="28"/>
          <w:lang w:val="kk-KZ"/>
        </w:rPr>
      </w:pPr>
      <w:r w:rsidRPr="00825F24">
        <w:rPr>
          <w:rFonts w:ascii="Times New Roman" w:eastAsia="Times New Roman" w:hAnsi="Times New Roman" w:cs="Times New Roman"/>
          <w:b/>
          <w:sz w:val="28"/>
          <w:lang w:val="kk-KZ"/>
        </w:rPr>
        <w:t>3.5</w:t>
      </w:r>
      <w:r w:rsidR="00825F24">
        <w:rPr>
          <w:rFonts w:ascii="Times New Roman" w:eastAsia="Times New Roman" w:hAnsi="Times New Roman" w:cs="Times New Roman"/>
          <w:b/>
          <w:sz w:val="28"/>
          <w:lang w:val="kk-KZ"/>
        </w:rPr>
        <w:t xml:space="preserve"> </w:t>
      </w:r>
      <w:r w:rsidR="00FC320C">
        <w:rPr>
          <w:rFonts w:ascii="Times New Roman" w:eastAsia="Times New Roman" w:hAnsi="Times New Roman" w:cs="Times New Roman"/>
          <w:b/>
          <w:sz w:val="28"/>
          <w:lang w:val="kk-KZ"/>
        </w:rPr>
        <w:t>Ау</w:t>
      </w:r>
      <w:r w:rsidR="00D71C95">
        <w:rPr>
          <w:rFonts w:ascii="Times New Roman" w:eastAsia="Times New Roman" w:hAnsi="Times New Roman" w:cs="Times New Roman"/>
          <w:b/>
          <w:sz w:val="28"/>
          <w:lang w:val="kk-KZ"/>
        </w:rPr>
        <w:t>сыл кезінде</w:t>
      </w:r>
      <w:r w:rsidRPr="00825F24">
        <w:rPr>
          <w:rFonts w:ascii="Times New Roman" w:eastAsia="Times New Roman" w:hAnsi="Times New Roman" w:cs="Times New Roman"/>
          <w:b/>
          <w:sz w:val="28"/>
          <w:lang w:val="kk-KZ"/>
        </w:rPr>
        <w:t xml:space="preserve"> сүттің қауіпсіздік белгілері</w:t>
      </w:r>
    </w:p>
    <w:p w:rsidR="00886D64" w:rsidRPr="00825F24" w:rsidRDefault="00F16836">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b/>
          <w:sz w:val="28"/>
          <w:lang w:val="kk-KZ"/>
        </w:rPr>
        <w:t>Сабақтың мақсаты:</w:t>
      </w:r>
    </w:p>
    <w:p w:rsidR="00886D64" w:rsidRPr="00734B50" w:rsidRDefault="00FC320C">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1.Ау</w:t>
      </w:r>
      <w:r w:rsidR="00F16836" w:rsidRPr="00825F24">
        <w:rPr>
          <w:rFonts w:ascii="Times New Roman" w:eastAsia="Times New Roman" w:hAnsi="Times New Roman" w:cs="Times New Roman"/>
          <w:sz w:val="28"/>
          <w:lang w:val="kk-KZ"/>
        </w:rPr>
        <w:t>сыл кезіндегі сүттің қауіпсіздік белгілерімен танысу</w:t>
      </w:r>
      <w:r w:rsidR="00734B50">
        <w:rPr>
          <w:rFonts w:ascii="Times New Roman" w:eastAsia="Times New Roman" w:hAnsi="Times New Roman" w:cs="Times New Roman"/>
          <w:sz w:val="28"/>
          <w:lang w:val="kk-KZ"/>
        </w:rPr>
        <w:t>.</w:t>
      </w:r>
    </w:p>
    <w:p w:rsidR="00886D64" w:rsidRPr="00734B50" w:rsidRDefault="00FC320C">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2.Ау</w:t>
      </w:r>
      <w:r w:rsidR="00F16836" w:rsidRPr="00825F24">
        <w:rPr>
          <w:rFonts w:ascii="Times New Roman" w:eastAsia="Times New Roman" w:hAnsi="Times New Roman" w:cs="Times New Roman"/>
          <w:sz w:val="28"/>
          <w:lang w:val="kk-KZ"/>
        </w:rPr>
        <w:t>сыл кезіндегі белгілерді зерттеу</w:t>
      </w:r>
      <w:r w:rsidR="00734B50">
        <w:rPr>
          <w:rFonts w:ascii="Times New Roman" w:eastAsia="Times New Roman" w:hAnsi="Times New Roman" w:cs="Times New Roman"/>
          <w:sz w:val="28"/>
          <w:lang w:val="kk-KZ"/>
        </w:rPr>
        <w:t>.</w:t>
      </w:r>
    </w:p>
    <w:p w:rsidR="00734B50" w:rsidRDefault="00F16836">
      <w:pPr>
        <w:suppressAutoHyphens/>
        <w:spacing w:after="0" w:line="240" w:lineRule="auto"/>
        <w:ind w:firstLine="709"/>
        <w:jc w:val="both"/>
        <w:rPr>
          <w:rFonts w:ascii="Times New Roman" w:eastAsia="Times New Roman" w:hAnsi="Times New Roman" w:cs="Times New Roman"/>
          <w:b/>
          <w:sz w:val="28"/>
          <w:shd w:val="clear" w:color="auto" w:fill="FFFFFF"/>
          <w:lang w:val="kk-KZ"/>
        </w:rPr>
      </w:pPr>
      <w:r w:rsidRPr="00825F24">
        <w:rPr>
          <w:rFonts w:ascii="Times New Roman" w:eastAsia="Times New Roman" w:hAnsi="Times New Roman" w:cs="Times New Roman"/>
          <w:b/>
          <w:sz w:val="28"/>
          <w:shd w:val="clear" w:color="auto" w:fill="FFFFFF"/>
          <w:lang w:val="kk-KZ"/>
        </w:rPr>
        <w:t>Сабақтың мазмұны:</w:t>
      </w:r>
    </w:p>
    <w:p w:rsidR="00886D64" w:rsidRDefault="00FC320C">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shd w:val="clear" w:color="auto" w:fill="FFFFFF"/>
        </w:rPr>
        <w:t>Ау</w:t>
      </w:r>
      <w:r w:rsidR="00F16836">
        <w:rPr>
          <w:rFonts w:ascii="Times New Roman" w:eastAsia="Times New Roman" w:hAnsi="Times New Roman" w:cs="Times New Roman"/>
          <w:i/>
          <w:sz w:val="28"/>
          <w:shd w:val="clear" w:color="auto" w:fill="FFFFFF"/>
        </w:rPr>
        <w:t>сыл </w:t>
      </w:r>
      <w:r>
        <w:rPr>
          <w:rFonts w:ascii="Times New Roman" w:eastAsia="Times New Roman" w:hAnsi="Times New Roman" w:cs="Times New Roman"/>
          <w:sz w:val="28"/>
          <w:shd w:val="clear" w:color="auto" w:fill="FFFFFF"/>
        </w:rPr>
        <w:t>жіті қатты контагиозды ауру. Ау</w:t>
      </w:r>
      <w:r w:rsidR="00F16836">
        <w:rPr>
          <w:rFonts w:ascii="Times New Roman" w:eastAsia="Times New Roman" w:hAnsi="Times New Roman" w:cs="Times New Roman"/>
          <w:sz w:val="28"/>
          <w:shd w:val="clear" w:color="auto" w:fill="FFFFFF"/>
        </w:rPr>
        <w:t>сыл вирусы жаңа сауылған сүтте 12 сағаттай сақталады, ал салқын</w:t>
      </w:r>
      <w:r>
        <w:rPr>
          <w:rFonts w:ascii="Times New Roman" w:eastAsia="Times New Roman" w:hAnsi="Times New Roman" w:cs="Times New Roman"/>
          <w:sz w:val="28"/>
          <w:shd w:val="clear" w:color="auto" w:fill="FFFFFF"/>
        </w:rPr>
        <w:t>датылғанында 2 аптаға дейін. Ау</w:t>
      </w:r>
      <w:r w:rsidR="00F16836">
        <w:rPr>
          <w:rFonts w:ascii="Times New Roman" w:eastAsia="Times New Roman" w:hAnsi="Times New Roman" w:cs="Times New Roman"/>
          <w:sz w:val="28"/>
          <w:shd w:val="clear" w:color="auto" w:fill="FFFFFF"/>
        </w:rPr>
        <w:t>сылмен ауру малдардың сүтін 80</w:t>
      </w:r>
      <w:r w:rsidR="00F16836">
        <w:rPr>
          <w:rFonts w:ascii="Times New Roman" w:eastAsia="Times New Roman" w:hAnsi="Times New Roman" w:cs="Times New Roman"/>
          <w:sz w:val="28"/>
          <w:shd w:val="clear" w:color="auto" w:fill="FFFFFF"/>
          <w:vertAlign w:val="superscript"/>
        </w:rPr>
        <w:t>0</w:t>
      </w:r>
      <w:r w:rsidR="00F16836">
        <w:rPr>
          <w:rFonts w:ascii="Times New Roman" w:eastAsia="Times New Roman" w:hAnsi="Times New Roman" w:cs="Times New Roman"/>
          <w:sz w:val="28"/>
          <w:shd w:val="clear" w:color="auto" w:fill="FFFFFF"/>
        </w:rPr>
        <w:t xml:space="preserve">С температурада 30 минут бойы пастерлейді немесе 5 минут бойы қайнатады. Залалсызданған сүтті ерітілген майға өңдейді немесе жануарлар азығына пайдаланады. </w:t>
      </w:r>
    </w:p>
    <w:p w:rsidR="00886D64" w:rsidRDefault="00FC320C">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Ау</w:t>
      </w:r>
      <w:r w:rsidR="00F16836">
        <w:rPr>
          <w:rFonts w:ascii="Times New Roman" w:eastAsia="Times New Roman" w:hAnsi="Times New Roman" w:cs="Times New Roman"/>
          <w:sz w:val="28"/>
          <w:shd w:val="clear" w:color="auto" w:fill="FFFFFF"/>
        </w:rPr>
        <w:t xml:space="preserve">сыл ауруына нашар шаруашылықтардың сүтін шығаруға тыйым салынады. Сүтті 5 минут бойы қайнатады немесе 80С температуратурада 30 минут бойы пастерлейді. Бұндай сүтті еріген майға өңдеуге рұқсат етіледі.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Кәсіпорындарға түсетін сүттер азықтық және санитарлық жағдайда сапалы сүт өнімдерін алуға болатындай бірқатар талаптарға сай болуы керек.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Сүт тиісті санитарлы-ветеринарлық ережелері сақтала отырып сау малдардан алынуы тиіс. Ауруға күдікті (мастит, бруцеллез, ауысыл және т.б) малдан алынған сүт </w:t>
      </w:r>
      <w:r>
        <w:rPr>
          <w:rFonts w:ascii="Times New Roman" w:eastAsia="Times New Roman" w:hAnsi="Times New Roman" w:cs="Times New Roman"/>
          <w:color w:val="333333"/>
          <w:sz w:val="28"/>
          <w:shd w:val="clear" w:color="auto" w:fill="FFFFFF"/>
        </w:rPr>
        <w:t xml:space="preserve">мал дәрігерлік-санитарлық қадағалаудың рұқсатымен ғана </w:t>
      </w:r>
      <w:r>
        <w:rPr>
          <w:rFonts w:ascii="Times New Roman" w:eastAsia="Times New Roman" w:hAnsi="Times New Roman" w:cs="Times New Roman"/>
          <w:sz w:val="28"/>
          <w:shd w:val="clear" w:color="auto" w:fill="FFFFFF"/>
        </w:rPr>
        <w:t xml:space="preserve">кәсіпорындармен қабылданады. Бұндай сүт кәсіпорындарға бөлек бөшкеде, тиісті этикетка немесе биркасымен жіберіледі. Оны арнайы нұсқауларға сәйкес бөлек өңдейді.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Сүтті бұзаулағаннан кейін алғашқы 7 күнде</w:t>
      </w:r>
      <w:r w:rsidR="00734B50">
        <w:rPr>
          <w:rFonts w:ascii="Times New Roman" w:eastAsia="Times New Roman" w:hAnsi="Times New Roman" w:cs="Times New Roman"/>
          <w:sz w:val="28"/>
          <w:shd w:val="clear" w:color="auto" w:fill="FFFFFF"/>
          <w:lang w:val="kk-KZ"/>
        </w:rPr>
        <w:t xml:space="preserve"> </w:t>
      </w:r>
      <w:r>
        <w:rPr>
          <w:rFonts w:ascii="Times New Roman" w:eastAsia="Times New Roman" w:hAnsi="Times New Roman" w:cs="Times New Roman"/>
          <w:sz w:val="28"/>
          <w:shd w:val="clear" w:color="auto" w:fill="FFFFFF"/>
        </w:rPr>
        <w:t>(уыз) және бұзаулар алдында 7 күн бұрын өңдеуге бағыттауға болмайды. Уызда жоғары температура салдарынан айтарлықтай мөлшерде ұйитын сарысулы белоктар болады. Ал бұзаулар алдындағы сүтте жоғары мөлшерде тұздар мен ферменттер, соған қоса сүт майын бөлшектейтін липазалар болады.</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Ол өңдегеннен кейін де кетпейтін жағымсыз ащылау дәмді болады, ал липазаның көтеріңкі мөлшері азықта қышқыл татиды.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Бұдан басқа, өңдіріске бұрмаланған, су қосылған немесе майсызданған, сақтағыш және бейтараптандырғыш (сода, аммиак және т.б) заттары қосылған сүттерді де жібермейді.</w:t>
      </w:r>
    </w:p>
    <w:p w:rsidR="00886D64" w:rsidRDefault="00FC320C">
      <w:pPr>
        <w:widowControl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Ау</w:t>
      </w:r>
      <w:r w:rsidR="00F16836">
        <w:rPr>
          <w:rFonts w:ascii="Times New Roman" w:eastAsia="Times New Roman" w:hAnsi="Times New Roman" w:cs="Times New Roman"/>
          <w:i/>
          <w:sz w:val="28"/>
        </w:rPr>
        <w:t xml:space="preserve">сыл </w:t>
      </w:r>
      <w:r w:rsidR="00F16836">
        <w:rPr>
          <w:rFonts w:ascii="Times New Roman" w:eastAsia="Times New Roman" w:hAnsi="Times New Roman" w:cs="Times New Roman"/>
          <w:sz w:val="28"/>
        </w:rPr>
        <w:t xml:space="preserve">кезінде фермадасүтті залалсыздандыратын, сүт өнімдерін өңдеп сақтайтын арнайы бөлме жабдықтайды. Алынған сүтті сол жерде ерітілген сүтке өңдейді. Сүтті 5 минут бойы қайнату арқылы залалсыздандырады немесе 85ºС температурада 30минут бойы пастерлейді. </w:t>
      </w:r>
    </w:p>
    <w:p w:rsidR="00734B50" w:rsidRDefault="00FC320C">
      <w:pPr>
        <w:widowControl w:val="0"/>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Ау</w:t>
      </w:r>
      <w:r w:rsidR="00F16836">
        <w:rPr>
          <w:rFonts w:ascii="Times New Roman" w:eastAsia="Times New Roman" w:hAnsi="Times New Roman" w:cs="Times New Roman"/>
          <w:sz w:val="28"/>
        </w:rPr>
        <w:t xml:space="preserve">сылға қаупі бар шаруашылықтардан келіп түскен сүтті зауыттарда ортадан тепкіш сүт тазартқыштарда міндетті түрде тазартады және 76ºС температурада 15-20 с бойы пастерлейді. Сүтті тазартудан кейін алынған тұнбаны өртейді немесе қайнату арқылы залалсыздандырады. </w:t>
      </w:r>
    </w:p>
    <w:p w:rsidR="00886D64" w:rsidRPr="00825F24" w:rsidRDefault="00F16836">
      <w:pPr>
        <w:widowControl w:val="0"/>
        <w:spacing w:after="0" w:line="240" w:lineRule="auto"/>
        <w:ind w:firstLine="709"/>
        <w:jc w:val="both"/>
        <w:rPr>
          <w:rFonts w:ascii="Times New Roman" w:eastAsia="Times New Roman" w:hAnsi="Times New Roman" w:cs="Times New Roman"/>
          <w:sz w:val="28"/>
          <w:lang w:val="kk-KZ"/>
        </w:rPr>
      </w:pPr>
      <w:r w:rsidRPr="00734B50">
        <w:rPr>
          <w:rFonts w:ascii="Times New Roman" w:eastAsia="Times New Roman" w:hAnsi="Times New Roman" w:cs="Times New Roman"/>
          <w:sz w:val="28"/>
          <w:lang w:val="kk-KZ"/>
        </w:rPr>
        <w:t xml:space="preserve">Егерде зауыттар пастерлейтін ортадан тепкіш сүт тазартқыштармен жабдықталған болмаса немесе тұнбаны заласыздандыратын құралдары болмаса, келіп түскен сүтті 85 ºС температурада міндетті түрде пастерлейді немесе қайнатады.  </w:t>
      </w:r>
      <w:r w:rsidRPr="00825F24">
        <w:rPr>
          <w:rFonts w:ascii="Times New Roman" w:eastAsia="Times New Roman" w:hAnsi="Times New Roman" w:cs="Times New Roman"/>
          <w:sz w:val="28"/>
          <w:lang w:val="kk-KZ"/>
        </w:rPr>
        <w:t>Шаруашылыққа қайтарылатын обрат, сарысу және басқа да сүт өнімдері 5 минут бойы қайнатылады.</w:t>
      </w:r>
    </w:p>
    <w:p w:rsidR="00734B50" w:rsidRDefault="00734B50">
      <w:pPr>
        <w:suppressAutoHyphens/>
        <w:spacing w:after="0" w:line="240" w:lineRule="auto"/>
        <w:ind w:firstLine="709"/>
        <w:jc w:val="both"/>
        <w:rPr>
          <w:rFonts w:ascii="Times New Roman" w:eastAsia="Times New Roman" w:hAnsi="Times New Roman" w:cs="Times New Roman"/>
          <w:b/>
          <w:sz w:val="28"/>
          <w:lang w:val="kk-KZ"/>
        </w:rPr>
      </w:pPr>
    </w:p>
    <w:p w:rsidR="00886D64" w:rsidRPr="00825F24" w:rsidRDefault="00F16836">
      <w:pPr>
        <w:suppressAutoHyphens/>
        <w:spacing w:after="0" w:line="240" w:lineRule="auto"/>
        <w:ind w:firstLine="709"/>
        <w:jc w:val="both"/>
        <w:rPr>
          <w:rFonts w:ascii="Times New Roman" w:eastAsia="Times New Roman" w:hAnsi="Times New Roman" w:cs="Times New Roman"/>
          <w:b/>
          <w:sz w:val="28"/>
          <w:lang w:val="kk-KZ"/>
        </w:rPr>
      </w:pPr>
      <w:r w:rsidRPr="00825F24">
        <w:rPr>
          <w:rFonts w:ascii="Times New Roman" w:eastAsia="Times New Roman" w:hAnsi="Times New Roman" w:cs="Times New Roman"/>
          <w:b/>
          <w:sz w:val="28"/>
          <w:lang w:val="kk-KZ"/>
        </w:rPr>
        <w:t>Бақылау сұрақтары:</w:t>
      </w:r>
    </w:p>
    <w:p w:rsidR="00886D64" w:rsidRPr="00825F24" w:rsidRDefault="00F16836">
      <w:pPr>
        <w:suppressAutoHyphens/>
        <w:spacing w:after="0" w:line="240" w:lineRule="auto"/>
        <w:ind w:firstLine="709"/>
        <w:jc w:val="both"/>
        <w:rPr>
          <w:rFonts w:ascii="Times New Roman" w:eastAsia="Times New Roman" w:hAnsi="Times New Roman" w:cs="Times New Roman"/>
          <w:b/>
          <w:sz w:val="28"/>
          <w:lang w:val="kk-KZ"/>
        </w:rPr>
      </w:pPr>
      <w:r w:rsidRPr="00825F24">
        <w:rPr>
          <w:rFonts w:ascii="Times New Roman" w:eastAsia="Times New Roman" w:hAnsi="Times New Roman" w:cs="Times New Roman"/>
          <w:sz w:val="28"/>
          <w:lang w:val="kk-KZ"/>
        </w:rPr>
        <w:t>1.Сүт қандай талаптарға сай болуы керек?</w:t>
      </w:r>
    </w:p>
    <w:p w:rsidR="00886D64" w:rsidRPr="00825F24" w:rsidRDefault="00FC320C">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2.Ау</w:t>
      </w:r>
      <w:r w:rsidR="00F16836" w:rsidRPr="00825F24">
        <w:rPr>
          <w:rFonts w:ascii="Times New Roman" w:eastAsia="Times New Roman" w:hAnsi="Times New Roman" w:cs="Times New Roman"/>
          <w:sz w:val="28"/>
          <w:lang w:val="kk-KZ"/>
        </w:rPr>
        <w:t>сыл қоздырғышының сүттегі өміршеңдігі?</w:t>
      </w:r>
    </w:p>
    <w:p w:rsidR="00886D64" w:rsidRDefault="00FC320C">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3.Ау</w:t>
      </w:r>
      <w:r w:rsidR="00F16836" w:rsidRPr="00825F24">
        <w:rPr>
          <w:rFonts w:ascii="Times New Roman" w:eastAsia="Times New Roman" w:hAnsi="Times New Roman" w:cs="Times New Roman"/>
          <w:sz w:val="28"/>
          <w:lang w:val="kk-KZ"/>
        </w:rPr>
        <w:t>сыл кезінде сүтпен қандай шаралар жүргізіледі?</w:t>
      </w:r>
    </w:p>
    <w:p w:rsidR="00FC320C" w:rsidRPr="00FC320C" w:rsidRDefault="00FC320C" w:rsidP="00FC320C">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Аусылға оң реакция берген сүтті қалай залалсыздандырады?</w:t>
      </w:r>
    </w:p>
    <w:p w:rsidR="00FC320C" w:rsidRPr="00825F24" w:rsidRDefault="00FC320C">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Аусыл кезінде залалсыздандырылмаған сүтті не істейді?</w:t>
      </w:r>
    </w:p>
    <w:p w:rsidR="00886D64" w:rsidRPr="00825F24" w:rsidRDefault="00886D64">
      <w:pPr>
        <w:suppressAutoHyphens/>
        <w:spacing w:after="0" w:line="240" w:lineRule="auto"/>
        <w:jc w:val="both"/>
        <w:rPr>
          <w:rFonts w:ascii="Times New Roman" w:eastAsia="Times New Roman" w:hAnsi="Times New Roman" w:cs="Times New Roman"/>
          <w:color w:val="000000"/>
          <w:sz w:val="28"/>
          <w:lang w:val="kk-KZ"/>
        </w:rPr>
      </w:pPr>
    </w:p>
    <w:p w:rsidR="00886D64" w:rsidRPr="00825F24" w:rsidRDefault="00F13064" w:rsidP="00734B50">
      <w:pPr>
        <w:suppressAutoHyphens/>
        <w:spacing w:after="0" w:line="240" w:lineRule="auto"/>
        <w:ind w:firstLine="708"/>
        <w:jc w:val="both"/>
        <w:rPr>
          <w:rFonts w:ascii="Times New Roman" w:eastAsia="Times New Roman" w:hAnsi="Times New Roman" w:cs="Times New Roman"/>
          <w:b/>
          <w:color w:val="000000"/>
          <w:sz w:val="28"/>
          <w:shd w:val="clear" w:color="auto" w:fill="FFFFFF"/>
          <w:lang w:val="kk-KZ"/>
        </w:rPr>
      </w:pPr>
      <w:r w:rsidRPr="00825F24">
        <w:rPr>
          <w:rFonts w:ascii="Times New Roman" w:eastAsia="Times New Roman" w:hAnsi="Times New Roman" w:cs="Times New Roman"/>
          <w:b/>
          <w:color w:val="000000"/>
          <w:sz w:val="28"/>
          <w:shd w:val="clear" w:color="auto" w:fill="FFFFFF"/>
          <w:lang w:val="kk-KZ"/>
        </w:rPr>
        <w:t xml:space="preserve">3.6 </w:t>
      </w:r>
      <w:r w:rsidR="00D71C95">
        <w:rPr>
          <w:rFonts w:ascii="Times New Roman" w:eastAsia="Times New Roman" w:hAnsi="Times New Roman" w:cs="Times New Roman"/>
          <w:b/>
          <w:color w:val="000000"/>
          <w:sz w:val="28"/>
          <w:shd w:val="clear" w:color="auto" w:fill="FFFFFF"/>
          <w:lang w:val="kk-KZ"/>
        </w:rPr>
        <w:t>Сүтте</w:t>
      </w:r>
      <w:r w:rsidR="00F16836" w:rsidRPr="00825F24">
        <w:rPr>
          <w:rFonts w:ascii="Times New Roman" w:eastAsia="Times New Roman" w:hAnsi="Times New Roman" w:cs="Times New Roman"/>
          <w:b/>
          <w:color w:val="000000"/>
          <w:sz w:val="28"/>
          <w:shd w:val="clear" w:color="auto" w:fill="FFFFFF"/>
          <w:lang w:val="kk-KZ"/>
        </w:rPr>
        <w:t xml:space="preserve"> антибиотиктің қалдық мөлшерін бақылау</w:t>
      </w:r>
    </w:p>
    <w:p w:rsidR="00886D64" w:rsidRPr="00825F24" w:rsidRDefault="00F16836">
      <w:pPr>
        <w:suppressAutoHyphens/>
        <w:spacing w:after="0" w:line="240" w:lineRule="auto"/>
        <w:ind w:left="709"/>
        <w:jc w:val="both"/>
        <w:rPr>
          <w:rFonts w:ascii="Times New Roman" w:eastAsia="Times New Roman" w:hAnsi="Times New Roman" w:cs="Times New Roman"/>
          <w:b/>
          <w:color w:val="000000"/>
          <w:sz w:val="28"/>
          <w:shd w:val="clear" w:color="auto" w:fill="FFFFFF"/>
          <w:lang w:val="kk-KZ"/>
        </w:rPr>
      </w:pPr>
      <w:r w:rsidRPr="00825F24">
        <w:rPr>
          <w:rFonts w:ascii="Times New Roman" w:eastAsia="Times New Roman" w:hAnsi="Times New Roman" w:cs="Times New Roman"/>
          <w:b/>
          <w:color w:val="000000"/>
          <w:sz w:val="28"/>
          <w:shd w:val="clear" w:color="auto" w:fill="FFFFFF"/>
          <w:lang w:val="kk-KZ"/>
        </w:rPr>
        <w:t xml:space="preserve">Сабақтың мақсаты: </w:t>
      </w:r>
    </w:p>
    <w:p w:rsidR="00886D64" w:rsidRPr="00734B50" w:rsidRDefault="00D71C95">
      <w:pPr>
        <w:suppressAutoHyphens/>
        <w:spacing w:after="0" w:line="240" w:lineRule="auto"/>
        <w:ind w:left="709"/>
        <w:jc w:val="both"/>
        <w:rPr>
          <w:rFonts w:ascii="Times New Roman" w:eastAsia="Times New Roman" w:hAnsi="Times New Roman" w:cs="Times New Roman"/>
          <w:color w:val="000000"/>
          <w:sz w:val="28"/>
          <w:shd w:val="clear" w:color="auto" w:fill="FFFFFF"/>
          <w:lang w:val="kk-KZ"/>
        </w:rPr>
      </w:pPr>
      <w:r>
        <w:rPr>
          <w:rFonts w:ascii="Times New Roman" w:eastAsia="Times New Roman" w:hAnsi="Times New Roman" w:cs="Times New Roman"/>
          <w:color w:val="000000"/>
          <w:sz w:val="28"/>
          <w:shd w:val="clear" w:color="auto" w:fill="FFFFFF"/>
          <w:lang w:val="kk-KZ"/>
        </w:rPr>
        <w:t>1.Сүтте</w:t>
      </w:r>
      <w:r w:rsidR="00F16836" w:rsidRPr="00825F24">
        <w:rPr>
          <w:rFonts w:ascii="Times New Roman" w:eastAsia="Times New Roman" w:hAnsi="Times New Roman" w:cs="Times New Roman"/>
          <w:color w:val="000000"/>
          <w:sz w:val="28"/>
          <w:shd w:val="clear" w:color="auto" w:fill="FFFFFF"/>
          <w:lang w:val="kk-KZ"/>
        </w:rPr>
        <w:t xml:space="preserve"> антибиотиктің қалдық мөлшерін бақылау</w:t>
      </w:r>
      <w:r>
        <w:rPr>
          <w:rFonts w:ascii="Times New Roman" w:eastAsia="Times New Roman" w:hAnsi="Times New Roman" w:cs="Times New Roman"/>
          <w:color w:val="000000"/>
          <w:sz w:val="28"/>
          <w:shd w:val="clear" w:color="auto" w:fill="FFFFFF"/>
          <w:lang w:val="kk-KZ"/>
        </w:rPr>
        <w:t>, қалай жүргізілетін</w:t>
      </w:r>
      <w:r w:rsidR="00F16836" w:rsidRPr="00825F24">
        <w:rPr>
          <w:rFonts w:ascii="Times New Roman" w:eastAsia="Times New Roman" w:hAnsi="Times New Roman" w:cs="Times New Roman"/>
          <w:color w:val="000000"/>
          <w:sz w:val="28"/>
          <w:shd w:val="clear" w:color="auto" w:fill="FFFFFF"/>
          <w:lang w:val="kk-KZ"/>
        </w:rPr>
        <w:t xml:space="preserve"> үйрену</w:t>
      </w:r>
      <w:r w:rsidR="00734B50">
        <w:rPr>
          <w:rFonts w:ascii="Times New Roman" w:eastAsia="Times New Roman" w:hAnsi="Times New Roman" w:cs="Times New Roman"/>
          <w:color w:val="000000"/>
          <w:sz w:val="28"/>
          <w:shd w:val="clear" w:color="auto" w:fill="FFFFFF"/>
          <w:lang w:val="kk-KZ"/>
        </w:rPr>
        <w:t>.</w:t>
      </w:r>
    </w:p>
    <w:p w:rsidR="00886D64" w:rsidRPr="00734B50" w:rsidRDefault="00F16836">
      <w:pPr>
        <w:suppressAutoHyphens/>
        <w:spacing w:after="0" w:line="240" w:lineRule="auto"/>
        <w:ind w:left="709"/>
        <w:jc w:val="both"/>
        <w:rPr>
          <w:rFonts w:ascii="Times New Roman" w:eastAsia="Times New Roman" w:hAnsi="Times New Roman" w:cs="Times New Roman"/>
          <w:b/>
          <w:color w:val="000000"/>
          <w:sz w:val="28"/>
          <w:shd w:val="clear" w:color="auto" w:fill="FFFFFF"/>
          <w:lang w:val="kk-KZ"/>
        </w:rPr>
      </w:pPr>
      <w:r w:rsidRPr="00734B50">
        <w:rPr>
          <w:rFonts w:ascii="Times New Roman" w:eastAsia="Times New Roman" w:hAnsi="Times New Roman" w:cs="Times New Roman"/>
          <w:color w:val="000000"/>
          <w:sz w:val="28"/>
          <w:shd w:val="clear" w:color="auto" w:fill="FFFFFF"/>
          <w:lang w:val="kk-KZ"/>
        </w:rPr>
        <w:t>2.Антибиотиктің қалдық мөлшерін анықтау әдістерін үйрену</w:t>
      </w:r>
      <w:r w:rsidR="00734B50">
        <w:rPr>
          <w:rFonts w:ascii="Times New Roman" w:eastAsia="Times New Roman" w:hAnsi="Times New Roman" w:cs="Times New Roman"/>
          <w:color w:val="000000"/>
          <w:sz w:val="28"/>
          <w:shd w:val="clear" w:color="auto" w:fill="FFFFFF"/>
          <w:lang w:val="kk-KZ"/>
        </w:rPr>
        <w:t>.</w:t>
      </w:r>
    </w:p>
    <w:p w:rsidR="00734B50" w:rsidRDefault="00F16836">
      <w:pPr>
        <w:suppressAutoHyphens/>
        <w:spacing w:after="0" w:line="240" w:lineRule="auto"/>
        <w:ind w:firstLine="709"/>
        <w:jc w:val="both"/>
        <w:rPr>
          <w:rFonts w:ascii="Times New Roman" w:eastAsia="Times New Roman" w:hAnsi="Times New Roman" w:cs="Times New Roman"/>
          <w:b/>
          <w:color w:val="000000"/>
          <w:sz w:val="28"/>
          <w:shd w:val="clear" w:color="auto" w:fill="FFFFFF"/>
          <w:lang w:val="kk-KZ"/>
        </w:rPr>
      </w:pPr>
      <w:r w:rsidRPr="00734B50">
        <w:rPr>
          <w:rFonts w:ascii="Times New Roman" w:eastAsia="Times New Roman" w:hAnsi="Times New Roman" w:cs="Times New Roman"/>
          <w:b/>
          <w:color w:val="000000"/>
          <w:sz w:val="28"/>
          <w:shd w:val="clear" w:color="auto" w:fill="FFFFFF"/>
          <w:lang w:val="kk-KZ"/>
        </w:rPr>
        <w:t>Сабақтың мазмұны:</w:t>
      </w:r>
    </w:p>
    <w:p w:rsidR="00886D64" w:rsidRPr="00734B50" w:rsidRDefault="00F16836">
      <w:pPr>
        <w:suppressAutoHyphens/>
        <w:spacing w:after="0" w:line="240" w:lineRule="auto"/>
        <w:ind w:firstLine="709"/>
        <w:jc w:val="both"/>
        <w:rPr>
          <w:rFonts w:ascii="Times New Roman" w:eastAsia="Times New Roman" w:hAnsi="Times New Roman" w:cs="Times New Roman"/>
          <w:color w:val="000000"/>
          <w:sz w:val="28"/>
          <w:shd w:val="clear" w:color="auto" w:fill="FFFFFF"/>
          <w:lang w:val="kk-KZ"/>
        </w:rPr>
      </w:pPr>
      <w:r w:rsidRPr="00734B50">
        <w:rPr>
          <w:rFonts w:ascii="Times New Roman" w:eastAsia="Times New Roman" w:hAnsi="Times New Roman" w:cs="Times New Roman"/>
          <w:color w:val="000000"/>
          <w:sz w:val="28"/>
          <w:shd w:val="clear" w:color="auto" w:fill="FFFFFF"/>
          <w:lang w:val="kk-KZ"/>
        </w:rPr>
        <w:t xml:space="preserve">Ветеринария мен мал шаруашылығында дәрілердің кең қолданысы тамақтану гигиенасы көз қарасы жағынан белгілі бір қиындықтар тудырады, азықтардың осы заттармен ластанудың деңгейін түсіру үшін тиісті іс-шаралары өткізіледі, соған қоса препараттардың мал өнімдерінің құрамындағы қалған мөлшерін бақылау ұйымдастырылады. </w:t>
      </w:r>
    </w:p>
    <w:p w:rsidR="00734B50" w:rsidRDefault="00F16836">
      <w:pPr>
        <w:suppressAutoHyphens/>
        <w:spacing w:after="0" w:line="240" w:lineRule="auto"/>
        <w:ind w:firstLine="709"/>
        <w:jc w:val="both"/>
        <w:rPr>
          <w:rFonts w:ascii="Times New Roman" w:eastAsia="Times New Roman" w:hAnsi="Times New Roman" w:cs="Times New Roman"/>
          <w:color w:val="000000"/>
          <w:sz w:val="28"/>
          <w:shd w:val="clear" w:color="auto" w:fill="FFFFFF"/>
          <w:lang w:val="kk-KZ"/>
        </w:rPr>
      </w:pPr>
      <w:r w:rsidRPr="00825F24">
        <w:rPr>
          <w:rFonts w:ascii="Times New Roman" w:eastAsia="Times New Roman" w:hAnsi="Times New Roman" w:cs="Times New Roman"/>
          <w:color w:val="000000"/>
          <w:sz w:val="28"/>
          <w:shd w:val="clear" w:color="auto" w:fill="FFFFFF"/>
          <w:lang w:val="kk-KZ"/>
        </w:rPr>
        <w:t xml:space="preserve">Жүйелі түрде адам организміне тамақпен бірге антибиотиктердің түсуі аллергиялық реакция, зат алмасудың бұзылуы, дисбактериоз тудырып, кейбір ферменттердің активтілігін төмендетіп, ішек-қарын микрофлорасын өзгертіп, кейбір микроорганизмдердің формасының дамуына себептесуі мүмкін және т.б. Етте, сүтте, балықта, балда және тағы басқа азықтарда дәрілік заттардың қалдық мөлшері жиі табылады, бұндай жайттар таңдамалы, мерзімді немесе жүйелі бақылауды жүргізуге қажеттілік тудырады. </w:t>
      </w:r>
    </w:p>
    <w:p w:rsidR="00886D64" w:rsidRPr="00734B50" w:rsidRDefault="00F16836">
      <w:pPr>
        <w:suppressAutoHyphens/>
        <w:spacing w:after="0" w:line="240" w:lineRule="auto"/>
        <w:ind w:firstLine="709"/>
        <w:jc w:val="both"/>
        <w:rPr>
          <w:rFonts w:ascii="Times New Roman" w:eastAsia="Times New Roman" w:hAnsi="Times New Roman" w:cs="Times New Roman"/>
          <w:color w:val="000000"/>
          <w:sz w:val="28"/>
          <w:shd w:val="clear" w:color="auto" w:fill="FFFFFF"/>
          <w:lang w:val="kk-KZ"/>
        </w:rPr>
      </w:pPr>
      <w:r w:rsidRPr="00734B50">
        <w:rPr>
          <w:rFonts w:ascii="Times New Roman" w:eastAsia="Times New Roman" w:hAnsi="Times New Roman" w:cs="Times New Roman"/>
          <w:color w:val="000000"/>
          <w:sz w:val="28"/>
          <w:shd w:val="clear" w:color="auto" w:fill="FFFFFF"/>
          <w:lang w:val="kk-KZ"/>
        </w:rPr>
        <w:t xml:space="preserve">Кейбір аталған азық түліктер диеталық (сүт, ірімшік, қаймақ және т.б) болып келеді, сондықтан олардың құрамында токсикалық және дәрілік қосылыстардың болмауы айрықша маңызды. </w:t>
      </w:r>
    </w:p>
    <w:p w:rsidR="00734B50"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 xml:space="preserve">Тетрациклин қатарындағы антибиотиктерді емдік мақсатта дұрыс пайдаланбағандықтан олар азық түлік құрамына түседі. Сүттің құрамында стрептомицин, пенициллин және тағы басқалардың болуы малдың маститі үшін майлы құрамды ұзақ әсерлі препараттарды қолданумен түсіндіріледі. Медициналық емес антибиотиктердің (гризина және т.б.)  болуы жемге эксперименталдық жағдайларда осы препараттардың жоғары мөлшерін қосумен белгіленеді. </w:t>
      </w:r>
    </w:p>
    <w:p w:rsidR="00886D64" w:rsidRPr="00825F2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734B50">
        <w:rPr>
          <w:rFonts w:ascii="Times New Roman" w:eastAsia="Times New Roman" w:hAnsi="Times New Roman" w:cs="Times New Roman"/>
          <w:color w:val="000000"/>
          <w:sz w:val="28"/>
          <w:lang w:val="kk-KZ"/>
        </w:rPr>
        <w:t xml:space="preserve">Ғылыми зерттеу материалдары антибиотиктердің қалдық мөлшері ет, сүт өнімдерінде, жұмыртқада болғанын куәландырады. </w:t>
      </w:r>
      <w:r w:rsidRPr="00825F24">
        <w:rPr>
          <w:rFonts w:ascii="Times New Roman" w:eastAsia="Times New Roman" w:hAnsi="Times New Roman" w:cs="Times New Roman"/>
          <w:color w:val="000000"/>
          <w:sz w:val="28"/>
          <w:lang w:val="kk-KZ"/>
        </w:rPr>
        <w:t xml:space="preserve">Соған қоса тамаққа антибиотиктердің қалдық мөлшері бар азықтарды пайдалану адам денсаулығында жайсыз зардаптар тудыруы мүмкін - аллергиялық реакция, дисбактериоз, микробтардың төзімді формасының тууы және таралуы. Сонымен бірге эксперименталды орнатылған  антибиотиктердің организмге жағымсыз әсерлерінің деңгейі олардың адам организміне азық түлікпен тәуліктік максималды түсуі мүмкін мөлшерін дәлелдеуге мүмкіндік бере отырып, азық түліктің  санитарлық бақылауы кезінде антибиотиктердің қалдық мөлшері төменде көрсетілген мөлшерден аспуы тиіс. (хлортетрациклина, пенициллин үшін - 0,01,  стрептомицин - 0,5, гризина ицинкбацитрин - 0,1 және азықтың 0,002 ЕД г/мл). </w:t>
      </w:r>
    </w:p>
    <w:p w:rsidR="00886D64" w:rsidRPr="00825F2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 xml:space="preserve">Азықтықтың құрамына антибиотиктердің түсуі бойынша санитарлық бақылаудың тиімділігін жоғарылату мерзімді іріктеу жолы бойынша ет комбинаттарында, сүт зауыттарында, мал және құс шаруашылықтарында, сүт сынамасының сауда жүйесінде, сүт өнімдерінде, етте, субөнімдерде, жұмыртқаларда антибиотикты анықтау үшін жүзеге асуы керек. Антибиотиктермен ластанған азық өнімдерін жеткізетін шаруашылықтарды анықтап, оларға антибиотиктердің түсуі себептерін тауып, бұл бұзылысты жою шараларын қолдана отыра, балалар мекемелерінде, емханаларда және т.б. жерлерде азық түлікте антибиотиктердің қалдық мөлшерімен  қамтылмауын болдырмау керек. </w:t>
      </w:r>
    </w:p>
    <w:p w:rsidR="00886D64" w:rsidRPr="00825F2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 xml:space="preserve">Антибиотиктердің қалдық мөлшері бар сүтті реализациялау әрбір нақты оқиғада мемлекеттік санитарлық және ветеринарлық бақылау уәкілеттерімен шешіледі. </w:t>
      </w:r>
    </w:p>
    <w:p w:rsidR="00886D64" w:rsidRPr="00825F2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 xml:space="preserve">Кез келген антибиотиктің қалдық мөлшері бар сүт ауылшаруашылық төлдерді бордақылау кезіндегі қосымша жем ретінде қолданылуы мүмкін. </w:t>
      </w:r>
    </w:p>
    <w:p w:rsidR="00886D64" w:rsidRPr="00825F2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Тетрациклиндік қатар, пенициллин антибиотиктерінің қалдық мөлшері бар ірімшік, қаймақ, жұмыртқаны нан-тоқаш және кондитер өнімдерін жасауға жіберу керек, «ластанған өнімдер» басқа компоненттермен ара қа</w:t>
      </w:r>
      <w:r w:rsidR="00734B50" w:rsidRPr="00825F24">
        <w:rPr>
          <w:rFonts w:ascii="Times New Roman" w:eastAsia="Times New Roman" w:hAnsi="Times New Roman" w:cs="Times New Roman"/>
          <w:color w:val="000000"/>
          <w:sz w:val="28"/>
          <w:lang w:val="kk-KZ"/>
        </w:rPr>
        <w:t>тынасы 1:4 кем емес болуы шарт</w:t>
      </w:r>
      <w:r w:rsidR="00734B50">
        <w:rPr>
          <w:rFonts w:ascii="Times New Roman" w:eastAsia="Times New Roman" w:hAnsi="Times New Roman" w:cs="Times New Roman"/>
          <w:color w:val="000000"/>
          <w:sz w:val="28"/>
          <w:lang w:val="kk-KZ"/>
        </w:rPr>
        <w:t xml:space="preserve"> </w:t>
      </w:r>
      <w:r w:rsidRPr="00825F24">
        <w:rPr>
          <w:rFonts w:ascii="Times New Roman" w:eastAsia="Times New Roman" w:hAnsi="Times New Roman" w:cs="Times New Roman"/>
          <w:color w:val="000000"/>
          <w:sz w:val="28"/>
          <w:lang w:val="kk-KZ"/>
        </w:rPr>
        <w:t xml:space="preserve">(антибиотиктің қалдықтық мөлшері 0,05 ЕД/г  дейін құрамда), 1:10 және 1:100 -  антибиотиктің қалдықтық мөлшері 0,1 ЕД/г дейін және 1,0 ЕД/г дейінгі құрам және одан әрі.  </w:t>
      </w:r>
    </w:p>
    <w:p w:rsidR="00886D64" w:rsidRPr="00825F2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Антибиотиктердің қалдықтық мөлшері бар ет және субөнімдерді жөңделмеген күйінде тұрғындарға өткізбеу керек. Бұндай ет етті, етті-өсімді консервалар дайындауға жіберілуі керек, бірақ балаларға арналған консервалардан, I және II ас концентраттарынан, піскен және пісіп-сүрленген шұжықтардан, антибиотиктердің қалдық мөлшері жоқтардан басқа.</w:t>
      </w:r>
    </w:p>
    <w:p w:rsidR="00886D64" w:rsidRPr="00825F2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 xml:space="preserve">Сүт және сүт өнімдерінің әрбіреуінен 50 мл-нан кем емес сынама іріктеледі; ет және ет өнімдерінің әрбіреуінен 50 г кем емес сынама; жұмыртқаларды 0,5 - 1% шамасында іріктейді (партия көлеміне байланысты).  </w:t>
      </w:r>
    </w:p>
    <w:p w:rsidR="00886D64" w:rsidRPr="00825F2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Сүтті, етті өнімдер мен жұмыртқадағы антибиотик мөлшерінің санитарлық бақылауын  тоқсанына 1</w:t>
      </w:r>
      <w:r w:rsidR="00734B50">
        <w:rPr>
          <w:rFonts w:ascii="Times New Roman" w:eastAsia="Times New Roman" w:hAnsi="Times New Roman" w:cs="Times New Roman"/>
          <w:color w:val="000000"/>
          <w:sz w:val="28"/>
          <w:lang w:val="kk-KZ"/>
        </w:rPr>
        <w:t xml:space="preserve"> </w:t>
      </w:r>
      <w:r w:rsidRPr="00825F24">
        <w:rPr>
          <w:rFonts w:ascii="Times New Roman" w:eastAsia="Times New Roman" w:hAnsi="Times New Roman" w:cs="Times New Roman"/>
          <w:color w:val="000000"/>
          <w:sz w:val="28"/>
          <w:lang w:val="kk-KZ"/>
        </w:rPr>
        <w:t xml:space="preserve">реттен сирек емес өткізу керек. Анализ үшін сынама саны мен антибиотик тізімі әр ошақта туындап түрған сұраққа байланысты анықтайды. </w:t>
      </w:r>
    </w:p>
    <w:p w:rsidR="00734B50" w:rsidRDefault="00F16836">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 xml:space="preserve">Ауылшаруашылық өндірісінің дамуы ветеринарияда малдар мен құстардың профилактикасы үшін антимикробтық препараттарды пайдалануды қарастырады. </w:t>
      </w:r>
    </w:p>
    <w:p w:rsidR="00886D64" w:rsidRPr="00734B50"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734B50">
        <w:rPr>
          <w:rFonts w:ascii="Times New Roman" w:eastAsia="Times New Roman" w:hAnsi="Times New Roman" w:cs="Times New Roman"/>
          <w:sz w:val="28"/>
          <w:lang w:val="kk-KZ"/>
        </w:rPr>
        <w:t>Алайда олардың бірқатар жағдайларда жеткіліксіз тиімділігіне байланысты, өңдірушілер заңсыз адамды емдеуге арналған антибиотикалық заттарды қолданады (пенициллин, тетрациклин және  левомицетин туындылары).</w:t>
      </w:r>
    </w:p>
    <w:p w:rsidR="00886D64" w:rsidRPr="00825F24" w:rsidRDefault="00F16836">
      <w:pPr>
        <w:suppressAutoHyphens/>
        <w:spacing w:after="0" w:line="240" w:lineRule="auto"/>
        <w:ind w:firstLine="709"/>
        <w:jc w:val="both"/>
        <w:rPr>
          <w:rFonts w:ascii="Times New Roman" w:eastAsia="Times New Roman" w:hAnsi="Times New Roman" w:cs="Times New Roman"/>
          <w:sz w:val="28"/>
          <w:lang w:val="kk-KZ"/>
        </w:rPr>
      </w:pPr>
      <w:r w:rsidRPr="00734B50">
        <w:rPr>
          <w:rFonts w:ascii="Times New Roman" w:eastAsia="Times New Roman" w:hAnsi="Times New Roman" w:cs="Times New Roman"/>
          <w:sz w:val="28"/>
          <w:lang w:val="kk-KZ"/>
        </w:rPr>
        <w:t xml:space="preserve">Бұндай препараттарды қолдану антибиотигі бар өнімдермен тамақтанатын адам микрофлорасында осы заттарға тұрақтылық тудырады. </w:t>
      </w:r>
      <w:r w:rsidRPr="00825F24">
        <w:rPr>
          <w:rFonts w:ascii="Times New Roman" w:eastAsia="Times New Roman" w:hAnsi="Times New Roman" w:cs="Times New Roman"/>
          <w:sz w:val="28"/>
          <w:lang w:val="kk-KZ"/>
        </w:rPr>
        <w:t xml:space="preserve">Адамда дисбактериоз дамиды және антибиотиктармен емдеу тағайындағанда сапасыз емделудің қаупі зор. </w:t>
      </w:r>
    </w:p>
    <w:p w:rsidR="00886D64" w:rsidRPr="00825F2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sz w:val="28"/>
          <w:lang w:val="kk-KZ"/>
        </w:rPr>
        <w:t xml:space="preserve">Импорт кезінде бұндай ет өнімдерінің келіп түсу мүмкіндігі және де жеке қарқынды мал және құс шаруашылығының дамуы бұл проблеманы аса өзекті етеді. </w:t>
      </w:r>
    </w:p>
    <w:p w:rsidR="00886D64" w:rsidRPr="00825F2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i/>
          <w:sz w:val="28"/>
          <w:lang w:val="kk-KZ"/>
        </w:rPr>
        <w:t>Хлорамфеникол (левомицетин)</w:t>
      </w:r>
      <w:r w:rsidRPr="00825F24">
        <w:rPr>
          <w:rFonts w:ascii="Times New Roman" w:eastAsia="Times New Roman" w:hAnsi="Times New Roman" w:cs="Times New Roman"/>
          <w:sz w:val="28"/>
          <w:lang w:val="kk-KZ"/>
        </w:rPr>
        <w:t xml:space="preserve"> – мал шаруашылығында қолдануға тыйым салынған кең спектрлі синтетикалық антибиотик. Препараттың біршама арзандығы және жоғары антибактериалдық әсері оның кең ауқымды рұқсатсыз қолданылуына әкеп соғады, сондықтан етте, бауырда, бүйректе, сүтте, ірімшікте, қаймақта, сүзбеде, жұмыртқада және басқа да азықтарда левомицетиннің 0,02—0,50</w:t>
      </w:r>
      <w:r w:rsidR="00734B50">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ед/г концентрациялық қалдық мөлшері жиі табылады. (1 ед. белсенділігі 1 мкг таза затқа сәйкес).</w:t>
      </w:r>
    </w:p>
    <w:p w:rsidR="00886D64" w:rsidRPr="00825F24" w:rsidRDefault="00F16836">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i/>
          <w:sz w:val="28"/>
          <w:lang w:val="kk-KZ"/>
        </w:rPr>
        <w:t>Тетрациклин</w:t>
      </w:r>
      <w:r w:rsidRPr="00825F24">
        <w:rPr>
          <w:rFonts w:ascii="Times New Roman" w:eastAsia="Times New Roman" w:hAnsi="Times New Roman" w:cs="Times New Roman"/>
          <w:sz w:val="28"/>
          <w:lang w:val="kk-KZ"/>
        </w:rPr>
        <w:t xml:space="preserve"> кең спектрлі жоғары әсерлі антибиотик және медицинада түрлі ауруларды емдеуге пайдаланылады, ветеринарияда да жоғары микробқа қарсы(хлортетрациклин, окситетрациклин) әсері үшін қолданылады, бірақ азыққа тетрациклинмен ластанған тамақты пайдаланған адам микрофлорасында бұған тұрақтылық пайда болатындықтан ол қауіпті. Тетрациклиндік группаның антибиотиктерінің қалдық мөлшерінің ПДК-сы ет және сүт</w:t>
      </w:r>
      <w:r w:rsidR="00734B50" w:rsidRPr="00825F24">
        <w:rPr>
          <w:rFonts w:ascii="Times New Roman" w:eastAsia="Times New Roman" w:hAnsi="Times New Roman" w:cs="Times New Roman"/>
          <w:sz w:val="28"/>
          <w:lang w:val="kk-KZ"/>
        </w:rPr>
        <w:t xml:space="preserve"> өнімдерінде 0,01 ед./г құрайды</w:t>
      </w:r>
      <w:r w:rsidRPr="00825F24">
        <w:rPr>
          <w:rFonts w:ascii="Times New Roman" w:eastAsia="Times New Roman" w:hAnsi="Times New Roman" w:cs="Times New Roman"/>
          <w:sz w:val="28"/>
          <w:lang w:val="kk-KZ"/>
        </w:rPr>
        <w:t xml:space="preserve"> (таза тетрациклинде 1 ед. 1 мкг-ге сәйкес). </w:t>
      </w:r>
    </w:p>
    <w:p w:rsidR="00825F24" w:rsidRDefault="00825F24" w:rsidP="00825F24">
      <w:pPr>
        <w:suppressAutoHyphens/>
        <w:spacing w:after="0" w:line="240" w:lineRule="auto"/>
        <w:jc w:val="both"/>
        <w:rPr>
          <w:rFonts w:ascii="Times New Roman" w:eastAsia="Times New Roman" w:hAnsi="Times New Roman" w:cs="Times New Roman"/>
          <w:sz w:val="28"/>
          <w:lang w:val="kk-KZ"/>
        </w:rPr>
      </w:pPr>
    </w:p>
    <w:p w:rsidR="00825F24" w:rsidRPr="00734B50" w:rsidRDefault="00825F24" w:rsidP="00E90DE4">
      <w:pPr>
        <w:suppressAutoHyphens/>
        <w:spacing w:after="0" w:line="240" w:lineRule="auto"/>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Кесте 5</w:t>
      </w:r>
      <w:r>
        <w:rPr>
          <w:rFonts w:ascii="Times New Roman" w:eastAsia="Times New Roman" w:hAnsi="Times New Roman" w:cs="Times New Roman"/>
          <w:sz w:val="28"/>
          <w:lang w:val="kk-KZ"/>
        </w:rPr>
        <w:t xml:space="preserve"> </w:t>
      </w:r>
      <w:r w:rsidRPr="00825F24">
        <w:rPr>
          <w:rFonts w:ascii="Times New Roman" w:eastAsia="Times New Roman" w:hAnsi="Times New Roman" w:cs="Times New Roman"/>
          <w:sz w:val="28"/>
          <w:lang w:val="kk-KZ"/>
        </w:rPr>
        <w:t>- Өнімді қоректендіруде антибиотиктердің мүмкін болатын құрам дәрежелері</w:t>
      </w:r>
      <w:r>
        <w:rPr>
          <w:rFonts w:ascii="Times New Roman" w:eastAsia="Times New Roman" w:hAnsi="Times New Roman" w:cs="Times New Roman"/>
          <w:sz w:val="28"/>
          <w:lang w:val="kk-KZ"/>
        </w:rPr>
        <w:t xml:space="preserve">, </w:t>
      </w:r>
      <w:r w:rsidRPr="00825F24">
        <w:rPr>
          <w:rFonts w:ascii="Times New Roman" w:hAnsi="Times New Roman" w:cs="Times New Roman"/>
          <w:color w:val="000000"/>
          <w:sz w:val="28"/>
          <w:szCs w:val="28"/>
          <w:lang w:val="kk-KZ"/>
        </w:rPr>
        <w:t>ед./г</w:t>
      </w:r>
      <w:r>
        <w:rPr>
          <w:rFonts w:ascii="Times New Roman" w:hAnsi="Times New Roman" w:cs="Times New Roman"/>
          <w:color w:val="000000"/>
          <w:sz w:val="28"/>
          <w:szCs w:val="28"/>
          <w:lang w:val="kk-KZ"/>
        </w:rPr>
        <w:t xml:space="preserve"> </w:t>
      </w:r>
    </w:p>
    <w:p w:rsidR="00825F24" w:rsidRPr="00825F24" w:rsidRDefault="00825F24" w:rsidP="00825F24">
      <w:pPr>
        <w:suppressAutoHyphens/>
        <w:spacing w:after="0" w:line="240" w:lineRule="auto"/>
        <w:jc w:val="both"/>
        <w:rPr>
          <w:rFonts w:ascii="Times New Roman" w:eastAsia="Times New Roman" w:hAnsi="Times New Roman" w:cs="Times New Roman"/>
          <w:sz w:val="28"/>
          <w:lang w:val="kk-KZ"/>
        </w:rPr>
      </w:pPr>
    </w:p>
    <w:tbl>
      <w:tblPr>
        <w:tblW w:w="9710" w:type="dxa"/>
        <w:tblInd w:w="4" w:type="dxa"/>
        <w:tblCellMar>
          <w:left w:w="10" w:type="dxa"/>
          <w:right w:w="10" w:type="dxa"/>
        </w:tblCellMar>
        <w:tblLook w:val="04A0"/>
      </w:tblPr>
      <w:tblGrid>
        <w:gridCol w:w="2071"/>
        <w:gridCol w:w="1586"/>
        <w:gridCol w:w="920"/>
        <w:gridCol w:w="1492"/>
        <w:gridCol w:w="1825"/>
        <w:gridCol w:w="1772"/>
        <w:gridCol w:w="44"/>
      </w:tblGrid>
      <w:tr w:rsidR="00825F24" w:rsidTr="00825F24">
        <w:trPr>
          <w:gridAfter w:val="1"/>
          <w:wAfter w:w="44" w:type="dxa"/>
          <w:trHeight w:val="561"/>
        </w:trPr>
        <w:tc>
          <w:tcPr>
            <w:tcW w:w="2071"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Default="00825F24" w:rsidP="00825F24">
            <w:pPr>
              <w:suppressAutoHyphens/>
              <w:spacing w:after="0" w:line="240" w:lineRule="auto"/>
              <w:jc w:val="both"/>
            </w:pPr>
            <w:r>
              <w:rPr>
                <w:rFonts w:ascii="Times New Roman" w:eastAsia="Times New Roman" w:hAnsi="Times New Roman" w:cs="Times New Roman"/>
                <w:color w:val="000000"/>
                <w:sz w:val="28"/>
              </w:rPr>
              <w:t>Өнімдер тобы</w:t>
            </w:r>
          </w:p>
        </w:tc>
        <w:tc>
          <w:tcPr>
            <w:tcW w:w="1586"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Default="00825F24" w:rsidP="00825F24">
            <w:pPr>
              <w:suppressAutoHyphens/>
              <w:spacing w:after="0" w:line="240" w:lineRule="auto"/>
              <w:jc w:val="both"/>
            </w:pPr>
            <w:r>
              <w:rPr>
                <w:rFonts w:ascii="Times New Roman" w:eastAsia="Times New Roman" w:hAnsi="Times New Roman" w:cs="Times New Roman"/>
                <w:color w:val="000000"/>
                <w:sz w:val="28"/>
              </w:rPr>
              <w:t>Тетрацикл</w:t>
            </w:r>
            <w:r>
              <w:rPr>
                <w:rFonts w:ascii="Times New Roman" w:eastAsia="Times New Roman" w:hAnsi="Times New Roman" w:cs="Times New Roman"/>
                <w:color w:val="000000"/>
                <w:sz w:val="28"/>
                <w:lang w:val="kk-KZ"/>
              </w:rPr>
              <w:t>ин</w:t>
            </w:r>
            <w:r>
              <w:rPr>
                <w:rFonts w:ascii="Times New Roman" w:eastAsia="Times New Roman" w:hAnsi="Times New Roman" w:cs="Times New Roman"/>
                <w:color w:val="000000"/>
                <w:sz w:val="28"/>
              </w:rPr>
              <w:t xml:space="preserve"> тобы</w:t>
            </w:r>
          </w:p>
        </w:tc>
        <w:tc>
          <w:tcPr>
            <w:tcW w:w="920"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Default="00825F24" w:rsidP="00825F24">
            <w:pPr>
              <w:suppressAutoHyphens/>
              <w:spacing w:after="0" w:line="240" w:lineRule="auto"/>
              <w:jc w:val="both"/>
            </w:pPr>
            <w:r>
              <w:rPr>
                <w:rFonts w:ascii="Times New Roman" w:eastAsia="Times New Roman" w:hAnsi="Times New Roman" w:cs="Times New Roman"/>
                <w:color w:val="000000"/>
                <w:sz w:val="28"/>
              </w:rPr>
              <w:t>Гризин</w:t>
            </w:r>
          </w:p>
        </w:tc>
        <w:tc>
          <w:tcPr>
            <w:tcW w:w="1492"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Default="00825F24" w:rsidP="00825F24">
            <w:pPr>
              <w:suppressAutoHyphens/>
              <w:spacing w:after="0" w:line="240" w:lineRule="auto"/>
              <w:jc w:val="both"/>
            </w:pPr>
            <w:r>
              <w:rPr>
                <w:rFonts w:ascii="Times New Roman" w:eastAsia="Times New Roman" w:hAnsi="Times New Roman" w:cs="Times New Roman"/>
                <w:color w:val="000000"/>
                <w:sz w:val="28"/>
              </w:rPr>
              <w:t>Бацитрацин</w:t>
            </w:r>
          </w:p>
        </w:tc>
        <w:tc>
          <w:tcPr>
            <w:tcW w:w="1825"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Default="00825F24" w:rsidP="00825F24">
            <w:pPr>
              <w:suppressAutoHyphens/>
              <w:spacing w:after="0" w:line="240" w:lineRule="auto"/>
              <w:jc w:val="both"/>
            </w:pPr>
            <w:r>
              <w:rPr>
                <w:rFonts w:ascii="Times New Roman" w:eastAsia="Times New Roman" w:hAnsi="Times New Roman" w:cs="Times New Roman"/>
                <w:color w:val="000000"/>
                <w:sz w:val="28"/>
              </w:rPr>
              <w:t>Стрептомицин</w:t>
            </w:r>
          </w:p>
        </w:tc>
        <w:tc>
          <w:tcPr>
            <w:tcW w:w="1772"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Default="00825F24" w:rsidP="00825F24">
            <w:pPr>
              <w:suppressAutoHyphens/>
              <w:spacing w:after="0" w:line="240" w:lineRule="auto"/>
              <w:jc w:val="both"/>
            </w:pPr>
            <w:r>
              <w:rPr>
                <w:rFonts w:ascii="Times New Roman" w:eastAsia="Times New Roman" w:hAnsi="Times New Roman" w:cs="Times New Roman"/>
                <w:color w:val="000000"/>
                <w:sz w:val="28"/>
              </w:rPr>
              <w:t>Пенницилин</w:t>
            </w:r>
          </w:p>
        </w:tc>
      </w:tr>
      <w:tr w:rsidR="00825F24" w:rsidRPr="00734B50" w:rsidTr="00825F24">
        <w:trPr>
          <w:trHeight w:val="873"/>
        </w:trPr>
        <w:tc>
          <w:tcPr>
            <w:tcW w:w="2071"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rPr>
                <w:sz w:val="24"/>
                <w:szCs w:val="24"/>
              </w:rPr>
            </w:pPr>
            <w:r w:rsidRPr="00734B50">
              <w:rPr>
                <w:rFonts w:ascii="Times New Roman" w:eastAsia="Times New Roman" w:hAnsi="Times New Roman" w:cs="Times New Roman"/>
                <w:color w:val="000000"/>
                <w:sz w:val="24"/>
                <w:szCs w:val="24"/>
              </w:rPr>
              <w:t>Салқындатылған жаңа ет және құс,</w:t>
            </w:r>
            <w:r>
              <w:rPr>
                <w:rFonts w:ascii="Times New Roman" w:eastAsia="Times New Roman" w:hAnsi="Times New Roman" w:cs="Times New Roman"/>
                <w:color w:val="000000"/>
                <w:sz w:val="24"/>
                <w:szCs w:val="24"/>
                <w:lang w:val="kk-KZ"/>
              </w:rPr>
              <w:t xml:space="preserve"> </w:t>
            </w:r>
            <w:r w:rsidRPr="00734B50">
              <w:rPr>
                <w:rFonts w:ascii="Times New Roman" w:eastAsia="Times New Roman" w:hAnsi="Times New Roman" w:cs="Times New Roman"/>
                <w:color w:val="000000"/>
                <w:sz w:val="24"/>
                <w:szCs w:val="24"/>
              </w:rPr>
              <w:t>олардың жасап шығарылған қосалқы өнімі және өнім</w:t>
            </w:r>
            <w:r w:rsidRPr="00734B50">
              <w:rPr>
                <w:rFonts w:ascii="Times New Roman" w:eastAsia="Times New Roman" w:hAnsi="Times New Roman" w:cs="Times New Roman"/>
                <w:sz w:val="24"/>
                <w:szCs w:val="24"/>
              </w:rPr>
              <w:t>і</w:t>
            </w:r>
          </w:p>
        </w:tc>
        <w:tc>
          <w:tcPr>
            <w:tcW w:w="1586"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jc w:val="center"/>
              <w:rPr>
                <w:sz w:val="24"/>
                <w:szCs w:val="24"/>
              </w:rPr>
            </w:pPr>
            <w:r w:rsidRPr="00734B50">
              <w:rPr>
                <w:rFonts w:ascii="Times New Roman" w:eastAsia="Times New Roman" w:hAnsi="Times New Roman" w:cs="Times New Roman"/>
                <w:color w:val="000000"/>
                <w:sz w:val="24"/>
                <w:szCs w:val="24"/>
              </w:rPr>
              <w:t>0,01</w:t>
            </w:r>
          </w:p>
        </w:tc>
        <w:tc>
          <w:tcPr>
            <w:tcW w:w="920"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jc w:val="center"/>
              <w:rPr>
                <w:sz w:val="24"/>
                <w:szCs w:val="24"/>
              </w:rPr>
            </w:pPr>
            <w:r w:rsidRPr="00734B50">
              <w:rPr>
                <w:rFonts w:ascii="Times New Roman" w:eastAsia="Times New Roman" w:hAnsi="Times New Roman" w:cs="Times New Roman"/>
                <w:color w:val="000000"/>
                <w:sz w:val="24"/>
                <w:szCs w:val="24"/>
              </w:rPr>
              <w:t>0,05</w:t>
            </w:r>
          </w:p>
        </w:tc>
        <w:tc>
          <w:tcPr>
            <w:tcW w:w="1492"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jc w:val="center"/>
              <w:rPr>
                <w:sz w:val="24"/>
                <w:szCs w:val="24"/>
              </w:rPr>
            </w:pPr>
            <w:r w:rsidRPr="00734B50">
              <w:rPr>
                <w:rFonts w:ascii="Times New Roman" w:eastAsia="Times New Roman" w:hAnsi="Times New Roman" w:cs="Times New Roman"/>
                <w:color w:val="000000"/>
                <w:sz w:val="24"/>
                <w:szCs w:val="24"/>
              </w:rPr>
              <w:t>0,02</w:t>
            </w:r>
          </w:p>
        </w:tc>
        <w:tc>
          <w:tcPr>
            <w:tcW w:w="1825"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ind w:firstLine="709"/>
              <w:rPr>
                <w:sz w:val="24"/>
                <w:szCs w:val="24"/>
              </w:rPr>
            </w:pPr>
            <w:r w:rsidRPr="00734B50">
              <w:rPr>
                <w:rFonts w:ascii="Times New Roman" w:eastAsia="Times New Roman" w:hAnsi="Times New Roman" w:cs="Times New Roman"/>
                <w:color w:val="000000"/>
                <w:sz w:val="24"/>
                <w:szCs w:val="24"/>
              </w:rPr>
              <w:t>-</w:t>
            </w:r>
          </w:p>
        </w:tc>
        <w:tc>
          <w:tcPr>
            <w:tcW w:w="1772"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ind w:firstLine="709"/>
              <w:rPr>
                <w:sz w:val="24"/>
                <w:szCs w:val="24"/>
              </w:rPr>
            </w:pPr>
            <w:r w:rsidRPr="00734B50">
              <w:rPr>
                <w:rFonts w:ascii="Times New Roman" w:eastAsia="Times New Roman" w:hAnsi="Times New Roman" w:cs="Times New Roman"/>
                <w:color w:val="000000"/>
                <w:sz w:val="24"/>
                <w:szCs w:val="24"/>
              </w:rPr>
              <w:t>-</w:t>
            </w:r>
          </w:p>
        </w:tc>
        <w:tc>
          <w:tcPr>
            <w:tcW w:w="44" w:type="dxa"/>
            <w:vMerge w:val="restart"/>
            <w:tcBorders>
              <w:top w:val="single" w:sz="6" w:space="0" w:color="000000"/>
              <w:left w:val="single" w:sz="4" w:space="0" w:color="auto"/>
              <w:bottom w:val="single" w:sz="6" w:space="0" w:color="000000"/>
              <w:right w:val="single" w:sz="6" w:space="0" w:color="000000"/>
            </w:tcBorders>
            <w:shd w:val="clear" w:color="000000" w:fill="FFFFFF"/>
            <w:tcMar>
              <w:left w:w="14" w:type="dxa"/>
              <w:right w:w="14" w:type="dxa"/>
            </w:tcMar>
            <w:vAlign w:val="center"/>
          </w:tcPr>
          <w:p w:rsidR="00825F24" w:rsidRPr="00734B50" w:rsidRDefault="00825F24" w:rsidP="00825F24">
            <w:pPr>
              <w:suppressAutoHyphens/>
              <w:spacing w:after="0" w:line="240" w:lineRule="auto"/>
              <w:ind w:firstLine="709"/>
              <w:jc w:val="both"/>
              <w:rPr>
                <w:rFonts w:ascii="Calibri" w:eastAsia="Calibri" w:hAnsi="Calibri" w:cs="Calibri"/>
                <w:sz w:val="24"/>
                <w:szCs w:val="24"/>
              </w:rPr>
            </w:pPr>
          </w:p>
        </w:tc>
      </w:tr>
      <w:tr w:rsidR="00825F24" w:rsidRPr="00734B50" w:rsidTr="00825F24">
        <w:trPr>
          <w:trHeight w:val="311"/>
        </w:trPr>
        <w:tc>
          <w:tcPr>
            <w:tcW w:w="2071"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Default="00825F24" w:rsidP="00825F24">
            <w:pPr>
              <w:suppressAutoHyphens/>
              <w:spacing w:after="0" w:line="240" w:lineRule="auto"/>
              <w:rPr>
                <w:rFonts w:ascii="Times New Roman" w:eastAsia="Times New Roman" w:hAnsi="Times New Roman" w:cs="Times New Roman"/>
                <w:color w:val="000000"/>
                <w:sz w:val="24"/>
                <w:szCs w:val="24"/>
                <w:lang w:val="kk-KZ"/>
              </w:rPr>
            </w:pPr>
            <w:r w:rsidRPr="00734B50">
              <w:rPr>
                <w:rFonts w:ascii="Times New Roman" w:eastAsia="Times New Roman" w:hAnsi="Times New Roman" w:cs="Times New Roman"/>
                <w:color w:val="000000"/>
                <w:sz w:val="24"/>
                <w:szCs w:val="24"/>
              </w:rPr>
              <w:t>Жұмыртқа және  жұмыртқа өнімдері</w:t>
            </w:r>
          </w:p>
          <w:p w:rsidR="00825F24" w:rsidRPr="000444CF" w:rsidRDefault="00467917" w:rsidP="00825F24">
            <w:pPr>
              <w:suppressAutoHyphens/>
              <w:spacing w:after="0" w:line="240" w:lineRule="auto"/>
              <w:rPr>
                <w:sz w:val="24"/>
                <w:szCs w:val="24"/>
                <w:lang w:val="kk-KZ"/>
              </w:rPr>
            </w:pPr>
            <w:r>
              <w:rPr>
                <w:noProof/>
                <w:sz w:val="24"/>
                <w:szCs w:val="24"/>
              </w:rPr>
              <w:pict>
                <v:shapetype id="_x0000_t32" coordsize="21600,21600" o:spt="32" o:oned="t" path="m,l21600,21600e" filled="f">
                  <v:path arrowok="t" fillok="f" o:connecttype="none"/>
                  <o:lock v:ext="edit" shapetype="t"/>
                </v:shapetype>
                <v:shape id="_x0000_s1029" type="#_x0000_t32" style="position:absolute;margin-left:-.85pt;margin-top:15pt;width:485.8pt;height:0;z-index:251660288" o:connectortype="straight"/>
              </w:pict>
            </w:r>
          </w:p>
        </w:tc>
        <w:tc>
          <w:tcPr>
            <w:tcW w:w="1586"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jc w:val="center"/>
              <w:rPr>
                <w:sz w:val="24"/>
                <w:szCs w:val="24"/>
              </w:rPr>
            </w:pPr>
            <w:r w:rsidRPr="00734B50">
              <w:rPr>
                <w:rFonts w:ascii="Times New Roman" w:eastAsia="Times New Roman" w:hAnsi="Times New Roman" w:cs="Times New Roman"/>
                <w:color w:val="000000"/>
                <w:sz w:val="24"/>
                <w:szCs w:val="24"/>
              </w:rPr>
              <w:t>0,01</w:t>
            </w:r>
          </w:p>
        </w:tc>
        <w:tc>
          <w:tcPr>
            <w:tcW w:w="920"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jc w:val="center"/>
              <w:rPr>
                <w:sz w:val="24"/>
                <w:szCs w:val="24"/>
              </w:rPr>
            </w:pPr>
            <w:r w:rsidRPr="00734B50">
              <w:rPr>
                <w:rFonts w:ascii="Times New Roman" w:eastAsia="Times New Roman" w:hAnsi="Times New Roman" w:cs="Times New Roman"/>
                <w:color w:val="000000"/>
                <w:sz w:val="24"/>
                <w:szCs w:val="24"/>
              </w:rPr>
              <w:t>-</w:t>
            </w:r>
          </w:p>
        </w:tc>
        <w:tc>
          <w:tcPr>
            <w:tcW w:w="1492"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ind w:firstLine="709"/>
              <w:rPr>
                <w:sz w:val="24"/>
                <w:szCs w:val="24"/>
              </w:rPr>
            </w:pPr>
            <w:r w:rsidRPr="00734B50">
              <w:rPr>
                <w:rFonts w:ascii="Times New Roman" w:eastAsia="Times New Roman" w:hAnsi="Times New Roman" w:cs="Times New Roman"/>
                <w:color w:val="000000"/>
                <w:sz w:val="24"/>
                <w:szCs w:val="24"/>
              </w:rPr>
              <w:t>-</w:t>
            </w:r>
          </w:p>
        </w:tc>
        <w:tc>
          <w:tcPr>
            <w:tcW w:w="1825"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ind w:firstLine="709"/>
              <w:rPr>
                <w:sz w:val="24"/>
                <w:szCs w:val="24"/>
              </w:rPr>
            </w:pPr>
            <w:r w:rsidRPr="00734B50">
              <w:rPr>
                <w:rFonts w:ascii="Times New Roman" w:eastAsia="Times New Roman" w:hAnsi="Times New Roman" w:cs="Times New Roman"/>
                <w:color w:val="000000"/>
                <w:sz w:val="24"/>
                <w:szCs w:val="24"/>
              </w:rPr>
              <w:t>0,5</w:t>
            </w:r>
          </w:p>
        </w:tc>
        <w:tc>
          <w:tcPr>
            <w:tcW w:w="1772"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ind w:firstLine="709"/>
              <w:rPr>
                <w:sz w:val="24"/>
                <w:szCs w:val="24"/>
              </w:rPr>
            </w:pPr>
            <w:r w:rsidRPr="00734B50">
              <w:rPr>
                <w:rFonts w:ascii="Times New Roman" w:eastAsia="Times New Roman" w:hAnsi="Times New Roman" w:cs="Times New Roman"/>
                <w:color w:val="000000"/>
                <w:sz w:val="24"/>
                <w:szCs w:val="24"/>
              </w:rPr>
              <w:t>-</w:t>
            </w:r>
          </w:p>
        </w:tc>
        <w:tc>
          <w:tcPr>
            <w:tcW w:w="44" w:type="dxa"/>
            <w:vMerge/>
            <w:tcBorders>
              <w:top w:val="single" w:sz="6" w:space="0" w:color="000000"/>
              <w:left w:val="single" w:sz="4" w:space="0" w:color="auto"/>
              <w:bottom w:val="single" w:sz="6" w:space="0" w:color="000000"/>
              <w:right w:val="single" w:sz="6" w:space="0" w:color="000000"/>
            </w:tcBorders>
            <w:shd w:val="clear" w:color="000000" w:fill="FFFFFF"/>
            <w:tcMar>
              <w:left w:w="14" w:type="dxa"/>
              <w:right w:w="14" w:type="dxa"/>
            </w:tcMar>
            <w:vAlign w:val="center"/>
          </w:tcPr>
          <w:p w:rsidR="00825F24" w:rsidRPr="00734B50" w:rsidRDefault="00825F24" w:rsidP="00825F24">
            <w:pPr>
              <w:rPr>
                <w:rFonts w:ascii="Calibri" w:eastAsia="Calibri" w:hAnsi="Calibri" w:cs="Calibri"/>
                <w:sz w:val="24"/>
                <w:szCs w:val="24"/>
              </w:rPr>
            </w:pPr>
          </w:p>
        </w:tc>
      </w:tr>
      <w:tr w:rsidR="00825F24" w:rsidRPr="00734B50" w:rsidTr="00825F24">
        <w:trPr>
          <w:trHeight w:val="1434"/>
        </w:trPr>
        <w:tc>
          <w:tcPr>
            <w:tcW w:w="2071"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rPr>
                <w:rFonts w:ascii="Times New Roman" w:eastAsia="Times New Roman" w:hAnsi="Times New Roman" w:cs="Times New Roman"/>
                <w:sz w:val="24"/>
                <w:szCs w:val="24"/>
                <w:lang w:val="kk-KZ"/>
              </w:rPr>
            </w:pPr>
            <w:r w:rsidRPr="00734B50">
              <w:rPr>
                <w:rFonts w:ascii="Times New Roman" w:eastAsia="Times New Roman" w:hAnsi="Times New Roman" w:cs="Times New Roman"/>
                <w:color w:val="000000"/>
                <w:sz w:val="24"/>
                <w:szCs w:val="24"/>
              </w:rPr>
              <w:t>Сүт және қышқылды сүт өнімі;</w:t>
            </w:r>
            <w:r>
              <w:rPr>
                <w:rFonts w:ascii="Times New Roman" w:eastAsia="Times New Roman" w:hAnsi="Times New Roman" w:cs="Times New Roman"/>
                <w:color w:val="000000"/>
                <w:sz w:val="24"/>
                <w:szCs w:val="24"/>
                <w:lang w:val="kk-KZ"/>
              </w:rPr>
              <w:t xml:space="preserve"> </w:t>
            </w:r>
            <w:r w:rsidRPr="00734B50">
              <w:rPr>
                <w:rFonts w:ascii="Times New Roman" w:eastAsia="Times New Roman" w:hAnsi="Times New Roman" w:cs="Times New Roman"/>
                <w:color w:val="000000"/>
                <w:sz w:val="24"/>
                <w:szCs w:val="24"/>
              </w:rPr>
              <w:t xml:space="preserve">сонымен қатар кептірілген сүтті өнімдер;  </w:t>
            </w:r>
            <w:r w:rsidRPr="00734B50">
              <w:rPr>
                <w:rFonts w:ascii="Times New Roman" w:eastAsia="Times New Roman" w:hAnsi="Times New Roman" w:cs="Times New Roman"/>
                <w:sz w:val="24"/>
                <w:szCs w:val="24"/>
              </w:rPr>
              <w:t xml:space="preserve">ірімшікті өнімдер; </w:t>
            </w:r>
          </w:p>
          <w:p w:rsidR="00825F24" w:rsidRPr="00734B50" w:rsidRDefault="00825F24" w:rsidP="00825F24">
            <w:pPr>
              <w:suppressAutoHyphens/>
              <w:spacing w:after="0" w:line="240" w:lineRule="auto"/>
              <w:rPr>
                <w:sz w:val="24"/>
                <w:szCs w:val="24"/>
              </w:rPr>
            </w:pPr>
            <w:r w:rsidRPr="00734B50">
              <w:rPr>
                <w:rFonts w:ascii="Times New Roman" w:eastAsia="Times New Roman" w:hAnsi="Times New Roman" w:cs="Times New Roman"/>
                <w:sz w:val="24"/>
                <w:szCs w:val="24"/>
              </w:rPr>
              <w:t>сиыр сүтінің майы;</w:t>
            </w:r>
            <w:r w:rsidRPr="00734B50">
              <w:rPr>
                <w:rFonts w:ascii="Times New Roman" w:eastAsia="Times New Roman" w:hAnsi="Times New Roman" w:cs="Times New Roman"/>
                <w:sz w:val="24"/>
                <w:szCs w:val="24"/>
                <w:lang w:val="kk-KZ"/>
              </w:rPr>
              <w:t xml:space="preserve"> </w:t>
            </w:r>
            <w:r w:rsidRPr="00734B50">
              <w:rPr>
                <w:rFonts w:ascii="Times New Roman" w:eastAsia="Times New Roman" w:hAnsi="Times New Roman" w:cs="Times New Roman"/>
                <w:sz w:val="24"/>
                <w:szCs w:val="24"/>
              </w:rPr>
              <w:t>казеин</w:t>
            </w:r>
          </w:p>
        </w:tc>
        <w:tc>
          <w:tcPr>
            <w:tcW w:w="1586"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jc w:val="center"/>
              <w:rPr>
                <w:sz w:val="24"/>
                <w:szCs w:val="24"/>
              </w:rPr>
            </w:pPr>
            <w:r w:rsidRPr="00734B50">
              <w:rPr>
                <w:rFonts w:ascii="Times New Roman" w:eastAsia="Times New Roman" w:hAnsi="Times New Roman" w:cs="Times New Roman"/>
                <w:color w:val="000000"/>
                <w:sz w:val="24"/>
                <w:szCs w:val="24"/>
              </w:rPr>
              <w:t>0,01</w:t>
            </w:r>
          </w:p>
        </w:tc>
        <w:tc>
          <w:tcPr>
            <w:tcW w:w="920"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jc w:val="center"/>
              <w:rPr>
                <w:sz w:val="24"/>
                <w:szCs w:val="24"/>
              </w:rPr>
            </w:pPr>
            <w:r w:rsidRPr="00734B50">
              <w:rPr>
                <w:rFonts w:ascii="Times New Roman" w:eastAsia="Times New Roman" w:hAnsi="Times New Roman" w:cs="Times New Roman"/>
                <w:color w:val="000000"/>
                <w:sz w:val="24"/>
                <w:szCs w:val="24"/>
              </w:rPr>
              <w:t>-</w:t>
            </w:r>
          </w:p>
        </w:tc>
        <w:tc>
          <w:tcPr>
            <w:tcW w:w="1492"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ind w:firstLine="709"/>
              <w:rPr>
                <w:sz w:val="24"/>
                <w:szCs w:val="24"/>
              </w:rPr>
            </w:pPr>
            <w:r w:rsidRPr="00734B50">
              <w:rPr>
                <w:rFonts w:ascii="Times New Roman" w:eastAsia="Times New Roman" w:hAnsi="Times New Roman" w:cs="Times New Roman"/>
                <w:color w:val="000000"/>
                <w:sz w:val="24"/>
                <w:szCs w:val="24"/>
              </w:rPr>
              <w:t>-</w:t>
            </w:r>
          </w:p>
        </w:tc>
        <w:tc>
          <w:tcPr>
            <w:tcW w:w="1825"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ind w:firstLine="709"/>
              <w:rPr>
                <w:sz w:val="24"/>
                <w:szCs w:val="24"/>
              </w:rPr>
            </w:pPr>
            <w:r w:rsidRPr="00734B50">
              <w:rPr>
                <w:rFonts w:ascii="Times New Roman" w:eastAsia="Times New Roman" w:hAnsi="Times New Roman" w:cs="Times New Roman"/>
                <w:color w:val="000000"/>
                <w:sz w:val="24"/>
                <w:szCs w:val="24"/>
              </w:rPr>
              <w:t>0,5</w:t>
            </w:r>
          </w:p>
        </w:tc>
        <w:tc>
          <w:tcPr>
            <w:tcW w:w="1772"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jc w:val="center"/>
              <w:rPr>
                <w:sz w:val="24"/>
                <w:szCs w:val="24"/>
              </w:rPr>
            </w:pPr>
            <w:r w:rsidRPr="00734B50">
              <w:rPr>
                <w:rFonts w:ascii="Times New Roman" w:eastAsia="Times New Roman" w:hAnsi="Times New Roman" w:cs="Times New Roman"/>
                <w:color w:val="000000"/>
                <w:sz w:val="24"/>
                <w:szCs w:val="24"/>
              </w:rPr>
              <w:t>0,01</w:t>
            </w:r>
          </w:p>
        </w:tc>
        <w:tc>
          <w:tcPr>
            <w:tcW w:w="44" w:type="dxa"/>
            <w:vMerge/>
            <w:tcBorders>
              <w:top w:val="single" w:sz="6" w:space="0" w:color="000000"/>
              <w:left w:val="single" w:sz="4" w:space="0" w:color="auto"/>
              <w:bottom w:val="single" w:sz="6" w:space="0" w:color="000000"/>
              <w:right w:val="single" w:sz="6" w:space="0" w:color="000000"/>
            </w:tcBorders>
            <w:shd w:val="clear" w:color="000000" w:fill="FFFFFF"/>
            <w:tcMar>
              <w:left w:w="14" w:type="dxa"/>
              <w:right w:w="14" w:type="dxa"/>
            </w:tcMar>
            <w:vAlign w:val="center"/>
          </w:tcPr>
          <w:p w:rsidR="00825F24" w:rsidRPr="00734B50" w:rsidRDefault="00825F24" w:rsidP="00825F24">
            <w:pPr>
              <w:rPr>
                <w:rFonts w:ascii="Calibri" w:eastAsia="Calibri" w:hAnsi="Calibri" w:cs="Calibri"/>
                <w:sz w:val="24"/>
                <w:szCs w:val="24"/>
              </w:rPr>
            </w:pPr>
          </w:p>
        </w:tc>
      </w:tr>
      <w:tr w:rsidR="00825F24" w:rsidRPr="00734B50" w:rsidTr="00825F24">
        <w:trPr>
          <w:trHeight w:val="279"/>
        </w:trPr>
        <w:tc>
          <w:tcPr>
            <w:tcW w:w="2071"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rPr>
                <w:sz w:val="24"/>
                <w:szCs w:val="24"/>
              </w:rPr>
            </w:pPr>
            <w:r w:rsidRPr="00734B50">
              <w:rPr>
                <w:rFonts w:ascii="Times New Roman" w:eastAsia="Times New Roman" w:hAnsi="Times New Roman" w:cs="Times New Roman"/>
                <w:color w:val="000000"/>
                <w:sz w:val="24"/>
                <w:szCs w:val="24"/>
              </w:rPr>
              <w:t xml:space="preserve">Қоюланған сүт </w:t>
            </w:r>
          </w:p>
        </w:tc>
        <w:tc>
          <w:tcPr>
            <w:tcW w:w="1586"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jc w:val="center"/>
              <w:rPr>
                <w:sz w:val="24"/>
                <w:szCs w:val="24"/>
              </w:rPr>
            </w:pPr>
            <w:r w:rsidRPr="00734B50">
              <w:rPr>
                <w:rFonts w:ascii="Times New Roman" w:eastAsia="Times New Roman" w:hAnsi="Times New Roman" w:cs="Times New Roman"/>
                <w:color w:val="000000"/>
                <w:sz w:val="24"/>
                <w:szCs w:val="24"/>
              </w:rPr>
              <w:t>0,01</w:t>
            </w:r>
          </w:p>
        </w:tc>
        <w:tc>
          <w:tcPr>
            <w:tcW w:w="920"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jc w:val="center"/>
              <w:rPr>
                <w:sz w:val="24"/>
                <w:szCs w:val="24"/>
              </w:rPr>
            </w:pPr>
            <w:r w:rsidRPr="00734B50">
              <w:rPr>
                <w:rFonts w:ascii="Times New Roman" w:eastAsia="Times New Roman" w:hAnsi="Times New Roman" w:cs="Times New Roman"/>
                <w:color w:val="000000"/>
                <w:sz w:val="24"/>
                <w:szCs w:val="24"/>
              </w:rPr>
              <w:t>-</w:t>
            </w:r>
          </w:p>
        </w:tc>
        <w:tc>
          <w:tcPr>
            <w:tcW w:w="1492"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ind w:firstLine="709"/>
              <w:rPr>
                <w:sz w:val="24"/>
                <w:szCs w:val="24"/>
              </w:rPr>
            </w:pPr>
            <w:r w:rsidRPr="00734B50">
              <w:rPr>
                <w:rFonts w:ascii="Times New Roman" w:eastAsia="Times New Roman" w:hAnsi="Times New Roman" w:cs="Times New Roman"/>
                <w:color w:val="000000"/>
                <w:sz w:val="24"/>
                <w:szCs w:val="24"/>
              </w:rPr>
              <w:t>-</w:t>
            </w:r>
          </w:p>
        </w:tc>
        <w:tc>
          <w:tcPr>
            <w:tcW w:w="1825"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ind w:firstLine="709"/>
              <w:rPr>
                <w:sz w:val="24"/>
                <w:szCs w:val="24"/>
              </w:rPr>
            </w:pPr>
            <w:r w:rsidRPr="00734B50">
              <w:rPr>
                <w:rFonts w:ascii="Times New Roman" w:eastAsia="Times New Roman" w:hAnsi="Times New Roman" w:cs="Times New Roman"/>
                <w:color w:val="000000"/>
                <w:sz w:val="24"/>
                <w:szCs w:val="24"/>
              </w:rPr>
              <w:t>0,5</w:t>
            </w:r>
          </w:p>
        </w:tc>
        <w:tc>
          <w:tcPr>
            <w:tcW w:w="1772" w:type="dxa"/>
            <w:tcBorders>
              <w:top w:val="single" w:sz="4" w:space="0" w:color="auto"/>
              <w:left w:val="single" w:sz="4" w:space="0" w:color="auto"/>
              <w:bottom w:val="single" w:sz="4" w:space="0" w:color="auto"/>
              <w:right w:val="single" w:sz="4" w:space="0" w:color="auto"/>
            </w:tcBorders>
            <w:shd w:val="clear" w:color="000000" w:fill="FFFFFF"/>
            <w:tcMar>
              <w:left w:w="14" w:type="dxa"/>
              <w:right w:w="14" w:type="dxa"/>
            </w:tcMar>
            <w:vAlign w:val="center"/>
          </w:tcPr>
          <w:p w:rsidR="00825F24" w:rsidRPr="00734B50" w:rsidRDefault="00825F24" w:rsidP="00825F24">
            <w:pPr>
              <w:suppressAutoHyphens/>
              <w:spacing w:after="0" w:line="240" w:lineRule="auto"/>
              <w:jc w:val="center"/>
              <w:rPr>
                <w:sz w:val="24"/>
                <w:szCs w:val="24"/>
              </w:rPr>
            </w:pPr>
            <w:r w:rsidRPr="00734B50">
              <w:rPr>
                <w:rFonts w:ascii="Times New Roman" w:eastAsia="Times New Roman" w:hAnsi="Times New Roman" w:cs="Times New Roman"/>
                <w:color w:val="000000"/>
                <w:sz w:val="24"/>
                <w:szCs w:val="24"/>
              </w:rPr>
              <w:t>0,01</w:t>
            </w:r>
          </w:p>
        </w:tc>
        <w:tc>
          <w:tcPr>
            <w:tcW w:w="44" w:type="dxa"/>
            <w:vMerge/>
            <w:tcBorders>
              <w:top w:val="single" w:sz="6" w:space="0" w:color="000000"/>
              <w:left w:val="single" w:sz="4" w:space="0" w:color="auto"/>
              <w:bottom w:val="single" w:sz="6" w:space="0" w:color="000000"/>
              <w:right w:val="single" w:sz="6" w:space="0" w:color="000000"/>
            </w:tcBorders>
            <w:shd w:val="clear" w:color="000000" w:fill="FFFFFF"/>
            <w:tcMar>
              <w:left w:w="14" w:type="dxa"/>
              <w:right w:w="14" w:type="dxa"/>
            </w:tcMar>
            <w:vAlign w:val="center"/>
          </w:tcPr>
          <w:p w:rsidR="00825F24" w:rsidRPr="00734B50" w:rsidRDefault="00825F24" w:rsidP="00825F24">
            <w:pPr>
              <w:rPr>
                <w:rFonts w:ascii="Calibri" w:eastAsia="Calibri" w:hAnsi="Calibri" w:cs="Calibri"/>
                <w:sz w:val="24"/>
                <w:szCs w:val="24"/>
              </w:rPr>
            </w:pPr>
          </w:p>
        </w:tc>
      </w:tr>
    </w:tbl>
    <w:p w:rsidR="00825F24" w:rsidRPr="00734B50" w:rsidRDefault="00825F24" w:rsidP="00825F24">
      <w:pPr>
        <w:suppressAutoHyphens/>
        <w:spacing w:after="0" w:line="240" w:lineRule="auto"/>
        <w:jc w:val="both"/>
        <w:rPr>
          <w:rFonts w:ascii="Times New Roman" w:eastAsia="Times New Roman" w:hAnsi="Times New Roman" w:cs="Times New Roman"/>
          <w:sz w:val="28"/>
          <w:lang w:val="kk-KZ"/>
        </w:rPr>
      </w:pPr>
    </w:p>
    <w:p w:rsidR="00886D64" w:rsidRPr="00825F24" w:rsidRDefault="00F16836">
      <w:pPr>
        <w:suppressAutoHyphens/>
        <w:spacing w:after="0" w:line="240" w:lineRule="auto"/>
        <w:ind w:firstLine="709"/>
        <w:jc w:val="both"/>
        <w:rPr>
          <w:rFonts w:ascii="Times New Roman" w:eastAsia="Times New Roman" w:hAnsi="Times New Roman" w:cs="Times New Roman"/>
          <w:sz w:val="28"/>
          <w:lang w:val="kk-KZ"/>
        </w:rPr>
      </w:pPr>
      <w:r w:rsidRPr="00825F24">
        <w:rPr>
          <w:rFonts w:ascii="Times New Roman" w:eastAsia="Times New Roman" w:hAnsi="Times New Roman" w:cs="Times New Roman"/>
          <w:sz w:val="28"/>
          <w:lang w:val="kk-KZ"/>
        </w:rPr>
        <w:t>Қазіргі уақытта антибиотиктік препараттардың қалдығын талдамалы анықтау үшін микробиологиялық әдістер қолданылады, олар микроорганизмдердің тесткультураларының өсуін антибиотиктердің  стандартты саны мен талданатын сығындының барысында тіркеуге негізделген; жоғары әсерлі сұйықтықты хроматография; сұйық хроматографиямен массспектрометрлі детектрлеу; зерттелетін заттың индивидуалды дағынының (пятна) пайда болуын тіркеуге беретін жұқақабатты хроматография; флуоресцентті анализ - арнайы органикалық хромоформы флуоресцентты комплексті антибиотикті жасауға негізделген. Газды хромотография әдісі антибиотиктерді ұшпалы күйге ауыстыру қиын болға</w:t>
      </w:r>
      <w:r w:rsidR="00734B50" w:rsidRPr="00825F24">
        <w:rPr>
          <w:rFonts w:ascii="Times New Roman" w:eastAsia="Times New Roman" w:hAnsi="Times New Roman" w:cs="Times New Roman"/>
          <w:sz w:val="28"/>
          <w:lang w:val="kk-KZ"/>
        </w:rPr>
        <w:t>ндықтан қолданылмайды (</w:t>
      </w:r>
      <w:r w:rsidR="00734B50">
        <w:rPr>
          <w:rFonts w:ascii="Times New Roman" w:eastAsia="Times New Roman" w:hAnsi="Times New Roman" w:cs="Times New Roman"/>
          <w:sz w:val="28"/>
          <w:lang w:val="kk-KZ"/>
        </w:rPr>
        <w:t xml:space="preserve">5 </w:t>
      </w:r>
      <w:r w:rsidR="00734B50" w:rsidRPr="003933C8">
        <w:rPr>
          <w:rFonts w:ascii="Times New Roman" w:eastAsia="Times New Roman" w:hAnsi="Times New Roman" w:cs="Times New Roman"/>
          <w:sz w:val="28"/>
          <w:lang w:val="kk-KZ"/>
        </w:rPr>
        <w:t>қосымшаны қараңыз</w:t>
      </w:r>
      <w:r w:rsidRPr="00825F24">
        <w:rPr>
          <w:rFonts w:ascii="Times New Roman" w:eastAsia="Times New Roman" w:hAnsi="Times New Roman" w:cs="Times New Roman"/>
          <w:sz w:val="28"/>
          <w:lang w:val="kk-KZ"/>
        </w:rPr>
        <w:t xml:space="preserve">). </w:t>
      </w:r>
    </w:p>
    <w:p w:rsidR="00F13064" w:rsidRPr="00825F24" w:rsidRDefault="00F13064">
      <w:pPr>
        <w:suppressAutoHyphens/>
        <w:spacing w:after="0" w:line="240" w:lineRule="auto"/>
        <w:ind w:firstLine="709"/>
        <w:jc w:val="both"/>
        <w:rPr>
          <w:rFonts w:ascii="Times New Roman" w:eastAsia="Times New Roman" w:hAnsi="Times New Roman" w:cs="Times New Roman"/>
          <w:sz w:val="28"/>
          <w:lang w:val="kk-KZ"/>
        </w:rPr>
      </w:pPr>
    </w:p>
    <w:p w:rsidR="00886D64" w:rsidRPr="00EB76CE" w:rsidRDefault="00F16836">
      <w:pPr>
        <w:suppressAutoHyphens/>
        <w:spacing w:after="0" w:line="240" w:lineRule="auto"/>
        <w:ind w:firstLine="709"/>
        <w:jc w:val="both"/>
        <w:rPr>
          <w:rFonts w:ascii="Times New Roman" w:eastAsia="Times New Roman" w:hAnsi="Times New Roman" w:cs="Times New Roman"/>
          <w:b/>
          <w:color w:val="000000"/>
          <w:sz w:val="28"/>
          <w:lang w:val="kk-KZ"/>
        </w:rPr>
      </w:pPr>
      <w:r w:rsidRPr="00EB76CE">
        <w:rPr>
          <w:rFonts w:ascii="Times New Roman" w:eastAsia="Times New Roman" w:hAnsi="Times New Roman" w:cs="Times New Roman"/>
          <w:b/>
          <w:color w:val="000000"/>
          <w:sz w:val="28"/>
          <w:lang w:val="kk-KZ"/>
        </w:rPr>
        <w:t>Бақылау сұрақтары:</w:t>
      </w:r>
    </w:p>
    <w:p w:rsidR="00886D64" w:rsidRPr="00EB76CE"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EB76CE">
        <w:rPr>
          <w:rFonts w:ascii="Times New Roman" w:eastAsia="Times New Roman" w:hAnsi="Times New Roman" w:cs="Times New Roman"/>
          <w:color w:val="000000"/>
          <w:sz w:val="28"/>
          <w:lang w:val="kk-KZ"/>
        </w:rPr>
        <w:t>1.</w:t>
      </w:r>
      <w:r w:rsidR="00452C6A">
        <w:rPr>
          <w:rFonts w:ascii="Times New Roman" w:eastAsia="Times New Roman" w:hAnsi="Times New Roman" w:cs="Times New Roman"/>
          <w:color w:val="000000"/>
          <w:sz w:val="28"/>
          <w:lang w:val="kk-KZ"/>
        </w:rPr>
        <w:t xml:space="preserve"> </w:t>
      </w:r>
      <w:r w:rsidRPr="00EB76CE">
        <w:rPr>
          <w:rFonts w:ascii="Times New Roman" w:eastAsia="Times New Roman" w:hAnsi="Times New Roman" w:cs="Times New Roman"/>
          <w:color w:val="000000"/>
          <w:sz w:val="28"/>
          <w:lang w:val="kk-KZ"/>
        </w:rPr>
        <w:t>Қандай жағдайларда антибиотиктер азық-түлікке түсуі мүмкін?</w:t>
      </w:r>
    </w:p>
    <w:p w:rsidR="00886D64" w:rsidRPr="00EB76CE"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EB76CE">
        <w:rPr>
          <w:rFonts w:ascii="Times New Roman" w:eastAsia="Times New Roman" w:hAnsi="Times New Roman" w:cs="Times New Roman"/>
          <w:color w:val="000000"/>
          <w:sz w:val="28"/>
          <w:lang w:val="kk-KZ"/>
        </w:rPr>
        <w:t>2.</w:t>
      </w:r>
      <w:r w:rsidR="00452C6A">
        <w:rPr>
          <w:rFonts w:ascii="Times New Roman" w:eastAsia="Times New Roman" w:hAnsi="Times New Roman" w:cs="Times New Roman"/>
          <w:color w:val="000000"/>
          <w:sz w:val="28"/>
          <w:lang w:val="kk-KZ"/>
        </w:rPr>
        <w:t xml:space="preserve"> </w:t>
      </w:r>
      <w:r w:rsidRPr="00EB76CE">
        <w:rPr>
          <w:rFonts w:ascii="Times New Roman" w:eastAsia="Times New Roman" w:hAnsi="Times New Roman" w:cs="Times New Roman"/>
          <w:color w:val="000000"/>
          <w:sz w:val="28"/>
          <w:lang w:val="kk-KZ"/>
        </w:rPr>
        <w:t>Сынаманы іріктеу қалай жүргізіледі?</w:t>
      </w:r>
    </w:p>
    <w:p w:rsidR="00886D64" w:rsidRDefault="00F16836">
      <w:pPr>
        <w:suppressAutoHyphens/>
        <w:spacing w:after="0" w:line="240" w:lineRule="auto"/>
        <w:ind w:left="706" w:firstLine="3"/>
        <w:jc w:val="both"/>
        <w:rPr>
          <w:rFonts w:ascii="Times New Roman" w:eastAsia="Times New Roman" w:hAnsi="Times New Roman" w:cs="Times New Roman"/>
          <w:color w:val="000000"/>
          <w:sz w:val="28"/>
          <w:lang w:val="kk-KZ"/>
        </w:rPr>
      </w:pPr>
      <w:r w:rsidRPr="00EB76CE">
        <w:rPr>
          <w:rFonts w:ascii="Times New Roman" w:eastAsia="Times New Roman" w:hAnsi="Times New Roman" w:cs="Times New Roman"/>
          <w:color w:val="000000"/>
          <w:sz w:val="28"/>
          <w:lang w:val="kk-KZ"/>
        </w:rPr>
        <w:t>3.</w:t>
      </w:r>
      <w:r w:rsidR="00452C6A">
        <w:rPr>
          <w:rFonts w:ascii="Times New Roman" w:eastAsia="Times New Roman" w:hAnsi="Times New Roman" w:cs="Times New Roman"/>
          <w:color w:val="000000"/>
          <w:sz w:val="28"/>
          <w:lang w:val="kk-KZ"/>
        </w:rPr>
        <w:t xml:space="preserve"> </w:t>
      </w:r>
      <w:r w:rsidRPr="00EB76CE">
        <w:rPr>
          <w:rFonts w:ascii="Times New Roman" w:eastAsia="Times New Roman" w:hAnsi="Times New Roman" w:cs="Times New Roman"/>
          <w:color w:val="000000"/>
          <w:sz w:val="28"/>
          <w:lang w:val="kk-KZ"/>
        </w:rPr>
        <w:t>Антибиотиктердің қалдық мөлшерін анықтау үшін қандай тәсілдерді қолданады?</w:t>
      </w:r>
    </w:p>
    <w:p w:rsidR="00FC320C" w:rsidRDefault="00FC320C">
      <w:pPr>
        <w:suppressAutoHyphens/>
        <w:spacing w:after="0" w:line="240" w:lineRule="auto"/>
        <w:ind w:left="706" w:firstLine="3"/>
        <w:jc w:val="both"/>
        <w:rPr>
          <w:rFonts w:ascii="Times New Roman" w:eastAsia="Times New Roman" w:hAnsi="Times New Roman" w:cs="Times New Roman"/>
          <w:color w:val="000000"/>
          <w:sz w:val="28"/>
          <w:lang w:val="kk-KZ"/>
        </w:rPr>
      </w:pPr>
      <w:r>
        <w:rPr>
          <w:rFonts w:ascii="Times New Roman" w:eastAsia="Times New Roman" w:hAnsi="Times New Roman" w:cs="Times New Roman"/>
          <w:color w:val="000000"/>
          <w:sz w:val="28"/>
          <w:lang w:val="kk-KZ"/>
        </w:rPr>
        <w:t>4. Қазіргі уақытта антибиотиктік препараттар қалдығын қалай анықтайды?</w:t>
      </w:r>
    </w:p>
    <w:p w:rsidR="00FC320C" w:rsidRPr="00EB76CE" w:rsidRDefault="00FC320C">
      <w:pPr>
        <w:suppressAutoHyphens/>
        <w:spacing w:after="0" w:line="240" w:lineRule="auto"/>
        <w:ind w:left="706" w:firstLine="3"/>
        <w:jc w:val="both"/>
        <w:rPr>
          <w:rFonts w:ascii="Times New Roman" w:eastAsia="Times New Roman" w:hAnsi="Times New Roman" w:cs="Times New Roman"/>
          <w:color w:val="000000"/>
          <w:sz w:val="28"/>
          <w:lang w:val="kk-KZ"/>
        </w:rPr>
      </w:pPr>
      <w:r>
        <w:rPr>
          <w:rFonts w:ascii="Times New Roman" w:eastAsia="Times New Roman" w:hAnsi="Times New Roman" w:cs="Times New Roman"/>
          <w:color w:val="000000"/>
          <w:sz w:val="28"/>
          <w:lang w:val="kk-KZ"/>
        </w:rPr>
        <w:t>5.  Газды хромотография әдісімен антибиотиктерді анықтау?</w:t>
      </w:r>
    </w:p>
    <w:p w:rsidR="00886D64" w:rsidRPr="00EB76CE" w:rsidRDefault="00886D64">
      <w:pPr>
        <w:suppressAutoHyphens/>
        <w:spacing w:after="0" w:line="240" w:lineRule="auto"/>
        <w:jc w:val="both"/>
        <w:rPr>
          <w:rFonts w:ascii="Times New Roman" w:eastAsia="Times New Roman" w:hAnsi="Times New Roman" w:cs="Times New Roman"/>
          <w:color w:val="000000"/>
          <w:sz w:val="28"/>
          <w:lang w:val="kk-KZ"/>
        </w:rPr>
      </w:pPr>
    </w:p>
    <w:p w:rsidR="00886D64" w:rsidRPr="00EB76CE" w:rsidRDefault="00F16836">
      <w:pPr>
        <w:widowControl w:val="0"/>
        <w:spacing w:after="0" w:line="240" w:lineRule="auto"/>
        <w:ind w:left="706" w:firstLine="3"/>
        <w:jc w:val="both"/>
        <w:rPr>
          <w:rFonts w:ascii="Times New Roman" w:eastAsia="Times New Roman" w:hAnsi="Times New Roman" w:cs="Times New Roman"/>
          <w:b/>
          <w:sz w:val="28"/>
          <w:shd w:val="clear" w:color="auto" w:fill="FFFFFF"/>
          <w:lang w:val="kk-KZ"/>
        </w:rPr>
      </w:pPr>
      <w:r w:rsidRPr="00EB76CE">
        <w:rPr>
          <w:rFonts w:ascii="Times New Roman" w:eastAsia="Times New Roman" w:hAnsi="Times New Roman" w:cs="Times New Roman"/>
          <w:b/>
          <w:sz w:val="28"/>
          <w:shd w:val="clear" w:color="auto" w:fill="FFFFFF"/>
          <w:lang w:val="kk-KZ"/>
        </w:rPr>
        <w:t xml:space="preserve">4. Сүт өнімдерінің ауыр металл тұздарымен ластануынан қауіпсіздігін қамтамасыз ету </w:t>
      </w:r>
    </w:p>
    <w:p w:rsidR="00886D64" w:rsidRPr="00734B50" w:rsidRDefault="00F16836">
      <w:pPr>
        <w:widowControl w:val="0"/>
        <w:spacing w:after="0" w:line="240" w:lineRule="auto"/>
        <w:ind w:left="706" w:firstLine="3"/>
        <w:jc w:val="both"/>
        <w:rPr>
          <w:rFonts w:ascii="Times New Roman" w:eastAsia="Times New Roman" w:hAnsi="Times New Roman" w:cs="Times New Roman"/>
          <w:sz w:val="28"/>
          <w:shd w:val="clear" w:color="auto" w:fill="FFFFFF"/>
          <w:lang w:val="kk-KZ"/>
        </w:rPr>
      </w:pPr>
      <w:r w:rsidRPr="00EB76CE">
        <w:rPr>
          <w:rFonts w:ascii="Times New Roman" w:eastAsia="Times New Roman" w:hAnsi="Times New Roman" w:cs="Times New Roman"/>
          <w:b/>
          <w:sz w:val="28"/>
          <w:shd w:val="clear" w:color="auto" w:fill="FFFFFF"/>
          <w:lang w:val="kk-KZ"/>
        </w:rPr>
        <w:t xml:space="preserve">Сабақтың мақсаты: </w:t>
      </w:r>
      <w:r w:rsidRPr="00EB76CE">
        <w:rPr>
          <w:rFonts w:ascii="Times New Roman" w:eastAsia="Times New Roman" w:hAnsi="Times New Roman" w:cs="Times New Roman"/>
          <w:sz w:val="28"/>
          <w:shd w:val="clear" w:color="auto" w:fill="FFFFFF"/>
          <w:lang w:val="kk-KZ"/>
        </w:rPr>
        <w:t>Сүт өнімдерінің ауыр металл тұздарымен ластануының қауіпсіздігімен танысу</w:t>
      </w:r>
      <w:r w:rsidR="00734B50">
        <w:rPr>
          <w:rFonts w:ascii="Times New Roman" w:eastAsia="Times New Roman" w:hAnsi="Times New Roman" w:cs="Times New Roman"/>
          <w:sz w:val="28"/>
          <w:shd w:val="clear" w:color="auto" w:fill="FFFFFF"/>
          <w:lang w:val="kk-KZ"/>
        </w:rPr>
        <w:t>.</w:t>
      </w:r>
    </w:p>
    <w:p w:rsidR="00734B50" w:rsidRDefault="00F16836">
      <w:pPr>
        <w:widowControl w:val="0"/>
        <w:spacing w:after="0" w:line="240" w:lineRule="auto"/>
        <w:ind w:firstLine="709"/>
        <w:jc w:val="both"/>
        <w:rPr>
          <w:rFonts w:ascii="Times New Roman" w:eastAsia="Times New Roman" w:hAnsi="Times New Roman" w:cs="Times New Roman"/>
          <w:b/>
          <w:sz w:val="28"/>
          <w:shd w:val="clear" w:color="auto" w:fill="FFFFFF"/>
          <w:lang w:val="kk-KZ"/>
        </w:rPr>
      </w:pPr>
      <w:r w:rsidRPr="00734B50">
        <w:rPr>
          <w:rFonts w:ascii="Times New Roman" w:eastAsia="Times New Roman" w:hAnsi="Times New Roman" w:cs="Times New Roman"/>
          <w:b/>
          <w:sz w:val="28"/>
          <w:shd w:val="clear" w:color="auto" w:fill="FFFFFF"/>
          <w:lang w:val="kk-KZ"/>
        </w:rPr>
        <w:t>Сабақтың мазмұны:</w:t>
      </w:r>
    </w:p>
    <w:p w:rsidR="00886D64" w:rsidRPr="00825F24" w:rsidRDefault="00F16836">
      <w:pPr>
        <w:widowControl w:val="0"/>
        <w:spacing w:after="0" w:line="240" w:lineRule="auto"/>
        <w:ind w:firstLine="709"/>
        <w:jc w:val="both"/>
        <w:rPr>
          <w:rFonts w:ascii="Times New Roman" w:eastAsia="Times New Roman" w:hAnsi="Times New Roman" w:cs="Times New Roman"/>
          <w:sz w:val="28"/>
          <w:shd w:val="clear" w:color="auto" w:fill="FFFFFF"/>
          <w:lang w:val="kk-KZ"/>
        </w:rPr>
      </w:pPr>
      <w:r w:rsidRPr="00734B50">
        <w:rPr>
          <w:rFonts w:ascii="Times New Roman" w:eastAsia="Times New Roman" w:hAnsi="Times New Roman" w:cs="Times New Roman"/>
          <w:sz w:val="28"/>
          <w:shd w:val="clear" w:color="auto" w:fill="FFFFFF"/>
          <w:lang w:val="kk-KZ"/>
        </w:rPr>
        <w:t xml:space="preserve">Сүт өнімдерінің қауіпсіздігін қамтамасыз ету Қазақстан Республикасының тұрғындарының салауатты тағамтану облысындағы мемлекеттік саясатында басты бағыттардың бірі. </w:t>
      </w:r>
      <w:r w:rsidRPr="00825F24">
        <w:rPr>
          <w:rFonts w:ascii="Times New Roman" w:eastAsia="Times New Roman" w:hAnsi="Times New Roman" w:cs="Times New Roman"/>
          <w:sz w:val="28"/>
          <w:shd w:val="clear" w:color="auto" w:fill="FFFFFF"/>
          <w:lang w:val="kk-KZ"/>
        </w:rPr>
        <w:t xml:space="preserve">Тамақ өнімдері биологиялық активті заттардың, энергетикалық және пластикалық материалдардың қайнар көзі бола тұра, бір уақытта шығу тегі антропогендік және біраз потенциалды қауіпті табиғи қосылыстардың тасымалдаушысы болуы мүмкін. Азық-түліктердің ең бір айрықша маңызды контаминантты группаларына ауыр металлдар жатады (қорғасын, кадмий, күшән, сынап), олар кең спектрлі жағымсыз әсерге ие және созылмалы әсер еткенке аз мөлшерде де айтарлықтай қауіп төндіреді. </w:t>
      </w:r>
    </w:p>
    <w:p w:rsidR="00886D64" w:rsidRPr="00825F24" w:rsidRDefault="00F16836">
      <w:pPr>
        <w:widowControl w:val="0"/>
        <w:spacing w:after="0" w:line="240" w:lineRule="auto"/>
        <w:ind w:firstLine="709"/>
        <w:jc w:val="both"/>
        <w:rPr>
          <w:rFonts w:ascii="Times New Roman" w:eastAsia="Times New Roman" w:hAnsi="Times New Roman" w:cs="Times New Roman"/>
          <w:sz w:val="28"/>
          <w:shd w:val="clear" w:color="auto" w:fill="FFFFFF"/>
          <w:lang w:val="kk-KZ"/>
        </w:rPr>
      </w:pPr>
      <w:r w:rsidRPr="00825F24">
        <w:rPr>
          <w:rFonts w:ascii="Times New Roman" w:eastAsia="Times New Roman" w:hAnsi="Times New Roman" w:cs="Times New Roman"/>
          <w:sz w:val="28"/>
          <w:shd w:val="clear" w:color="auto" w:fill="FFFFFF"/>
          <w:lang w:val="kk-KZ"/>
        </w:rPr>
        <w:t xml:space="preserve">Азық-түліктердің жоғары сапасы және қауіпсіздігі қазіргі уақытта Қазақстанның азықтық тәуелсіздігінің сақталуының айтарлықтай алғышарттары және мемлекеттік саясаттың тағамтану саласында маңызды мәселесі болып табылады. Азықтық шикізаттардағы контаминанттардың дәрежесі соңғы бес жылда бес есе өсті. Токсинді элементтер 90 % зерттелетін азық-түлікте табылуда. Берілген жағдайларда азық шикізатының мүмкін ластану жолдарының түсінігін кеңейту және тереңдету қажеттілігі, зиянды әсерді төмендетуге мүмкіндік беретін технологиялық өңдеу әдісінің қажеттілігі туындады. Көп жағдайларда сүт өнімдерінің сапасы сүтті алудың экологиялық шарттарына байланысты. Белсенді антропогенді қызмет табиғи ортаның көп өнеркәсіп орталықтарында критикалық дәрежеге жеткен зиянды ингредиенттармен ластануына жағдай жасайды. Ауыр металдардың қоршаған ортада организмге зиян келтіре өрістеуі өзекті мәселе, ең алдымен техногенді ластанған региондар үшін. </w:t>
      </w:r>
    </w:p>
    <w:p w:rsidR="00452C6A" w:rsidRDefault="00452C6A">
      <w:pPr>
        <w:widowControl w:val="0"/>
        <w:spacing w:after="0" w:line="240" w:lineRule="auto"/>
        <w:ind w:firstLine="709"/>
        <w:jc w:val="both"/>
        <w:rPr>
          <w:rFonts w:ascii="Times New Roman" w:eastAsia="Times New Roman" w:hAnsi="Times New Roman" w:cs="Times New Roman"/>
          <w:b/>
          <w:sz w:val="28"/>
          <w:shd w:val="clear" w:color="auto" w:fill="FFFFFF"/>
          <w:lang w:val="kk-KZ"/>
        </w:rPr>
      </w:pPr>
    </w:p>
    <w:p w:rsidR="00886D64" w:rsidRPr="00825F24" w:rsidRDefault="00F16836">
      <w:pPr>
        <w:widowControl w:val="0"/>
        <w:spacing w:after="0" w:line="240" w:lineRule="auto"/>
        <w:ind w:firstLine="709"/>
        <w:jc w:val="both"/>
        <w:rPr>
          <w:rFonts w:ascii="Times New Roman" w:eastAsia="Times New Roman" w:hAnsi="Times New Roman" w:cs="Times New Roman"/>
          <w:b/>
          <w:sz w:val="28"/>
          <w:shd w:val="clear" w:color="auto" w:fill="FFFFFF"/>
          <w:lang w:val="kk-KZ"/>
        </w:rPr>
      </w:pPr>
      <w:r w:rsidRPr="00825F24">
        <w:rPr>
          <w:rFonts w:ascii="Times New Roman" w:eastAsia="Times New Roman" w:hAnsi="Times New Roman" w:cs="Times New Roman"/>
          <w:b/>
          <w:sz w:val="28"/>
          <w:shd w:val="clear" w:color="auto" w:fill="FFFFFF"/>
          <w:lang w:val="kk-KZ"/>
        </w:rPr>
        <w:t>Бақылау сұрақтары:</w:t>
      </w:r>
    </w:p>
    <w:p w:rsidR="00886D64" w:rsidRPr="00825F24" w:rsidRDefault="00F16836">
      <w:pPr>
        <w:suppressAutoHyphens/>
        <w:spacing w:after="0" w:line="240" w:lineRule="auto"/>
        <w:ind w:firstLine="709"/>
        <w:jc w:val="both"/>
        <w:rPr>
          <w:rFonts w:ascii="Times New Roman" w:eastAsia="Times New Roman" w:hAnsi="Times New Roman" w:cs="Times New Roman"/>
          <w:color w:val="000000"/>
          <w:sz w:val="28"/>
          <w:lang w:val="kk-KZ"/>
        </w:rPr>
      </w:pPr>
      <w:r w:rsidRPr="00825F24">
        <w:rPr>
          <w:rFonts w:ascii="Times New Roman" w:eastAsia="Times New Roman" w:hAnsi="Times New Roman" w:cs="Times New Roman"/>
          <w:color w:val="000000"/>
          <w:sz w:val="28"/>
          <w:lang w:val="kk-KZ"/>
        </w:rPr>
        <w:t>1.Сүт өнімдерінің сапасы неге байланысты?</w:t>
      </w:r>
    </w:p>
    <w:p w:rsidR="00886D64" w:rsidRDefault="00F16836">
      <w:pPr>
        <w:suppressAutoHyphens/>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2.Активті антропогендік қызмет неге себептеседі?</w:t>
      </w:r>
    </w:p>
    <w:p w:rsidR="00886D64" w:rsidRDefault="00F16836">
      <w:pPr>
        <w:suppressAutoHyphens/>
        <w:spacing w:after="0" w:line="240" w:lineRule="auto"/>
        <w:ind w:left="706" w:firstLine="3"/>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3.Жоғары техногендік ластанған региондар үшін актуалді проблема?</w:t>
      </w:r>
    </w:p>
    <w:p w:rsidR="00886D64" w:rsidRDefault="00452C6A">
      <w:pPr>
        <w:suppressAutoHyphens/>
        <w:spacing w:after="0" w:line="240" w:lineRule="auto"/>
        <w:ind w:left="706" w:firstLine="3"/>
        <w:jc w:val="both"/>
        <w:rPr>
          <w:rFonts w:ascii="Times New Roman" w:eastAsia="Times New Roman" w:hAnsi="Times New Roman" w:cs="Times New Roman"/>
          <w:color w:val="000000"/>
          <w:sz w:val="28"/>
          <w:lang w:val="kk-KZ"/>
        </w:rPr>
      </w:pPr>
      <w:r>
        <w:rPr>
          <w:rFonts w:ascii="Times New Roman" w:eastAsia="Times New Roman" w:hAnsi="Times New Roman" w:cs="Times New Roman"/>
          <w:color w:val="000000"/>
          <w:sz w:val="28"/>
          <w:lang w:val="kk-KZ"/>
        </w:rPr>
        <w:t>4. Сүт өнімдерінің ауыр металл тұздарымен ластануы?</w:t>
      </w:r>
    </w:p>
    <w:p w:rsidR="00452C6A" w:rsidRDefault="00452C6A">
      <w:pPr>
        <w:suppressAutoHyphens/>
        <w:spacing w:after="0" w:line="240" w:lineRule="auto"/>
        <w:ind w:left="706" w:firstLine="3"/>
        <w:jc w:val="both"/>
        <w:rPr>
          <w:rFonts w:ascii="Times New Roman" w:eastAsia="Times New Roman" w:hAnsi="Times New Roman" w:cs="Times New Roman"/>
          <w:color w:val="000000"/>
          <w:sz w:val="28"/>
          <w:lang w:val="kk-KZ"/>
        </w:rPr>
      </w:pPr>
      <w:r>
        <w:rPr>
          <w:rFonts w:ascii="Times New Roman" w:eastAsia="Times New Roman" w:hAnsi="Times New Roman" w:cs="Times New Roman"/>
          <w:color w:val="000000"/>
          <w:sz w:val="28"/>
          <w:lang w:val="kk-KZ"/>
        </w:rPr>
        <w:t>5. Ауыр металл тұздарымен ластауынан қауіпсіздік шаралары?</w:t>
      </w:r>
    </w:p>
    <w:p w:rsidR="00452C6A" w:rsidRPr="00452C6A" w:rsidRDefault="00452C6A">
      <w:pPr>
        <w:suppressAutoHyphens/>
        <w:spacing w:after="0" w:line="240" w:lineRule="auto"/>
        <w:ind w:left="706" w:firstLine="3"/>
        <w:jc w:val="both"/>
        <w:rPr>
          <w:rFonts w:ascii="Times New Roman" w:eastAsia="Times New Roman" w:hAnsi="Times New Roman" w:cs="Times New Roman"/>
          <w:color w:val="000000"/>
          <w:sz w:val="28"/>
          <w:lang w:val="kk-KZ"/>
        </w:rPr>
      </w:pPr>
      <w:r>
        <w:rPr>
          <w:rFonts w:ascii="Times New Roman" w:eastAsia="Times New Roman" w:hAnsi="Times New Roman" w:cs="Times New Roman"/>
          <w:color w:val="000000"/>
          <w:sz w:val="28"/>
          <w:lang w:val="kk-KZ"/>
        </w:rPr>
        <w:t xml:space="preserve"> </w:t>
      </w:r>
    </w:p>
    <w:p w:rsidR="00886D64" w:rsidRDefault="00F16836">
      <w:pPr>
        <w:widowControl w:val="0"/>
        <w:spacing w:after="0" w:line="240" w:lineRule="auto"/>
        <w:ind w:left="706" w:firstLine="3"/>
        <w:jc w:val="both"/>
        <w:rPr>
          <w:rFonts w:ascii="Times New Roman" w:eastAsia="Times New Roman" w:hAnsi="Times New Roman" w:cs="Times New Roman"/>
          <w:b/>
          <w:sz w:val="28"/>
          <w:shd w:val="clear" w:color="auto" w:fill="FFFFFF"/>
        </w:rPr>
      </w:pPr>
      <w:r>
        <w:rPr>
          <w:rFonts w:ascii="Times New Roman" w:eastAsia="Times New Roman" w:hAnsi="Times New Roman" w:cs="Times New Roman"/>
          <w:b/>
          <w:sz w:val="28"/>
          <w:shd w:val="clear" w:color="auto" w:fill="FFFFFF"/>
        </w:rPr>
        <w:t xml:space="preserve">4.1 Радиационды ластанған ветбақылау объектілерінің жалпы характеристикасы </w:t>
      </w:r>
    </w:p>
    <w:p w:rsidR="00886D64" w:rsidRPr="00D12C43" w:rsidRDefault="00F16836" w:rsidP="00B51D58">
      <w:pPr>
        <w:widowControl w:val="0"/>
        <w:tabs>
          <w:tab w:val="left" w:pos="851"/>
        </w:tabs>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b/>
          <w:sz w:val="28"/>
          <w:shd w:val="clear" w:color="auto" w:fill="FFFFFF"/>
        </w:rPr>
        <w:t>Сабақтың мақсаты:</w:t>
      </w:r>
      <w:r w:rsidR="00B51D58">
        <w:rPr>
          <w:rFonts w:ascii="Times New Roman" w:eastAsia="Times New Roman" w:hAnsi="Times New Roman" w:cs="Times New Roman"/>
          <w:b/>
          <w:sz w:val="28"/>
          <w:shd w:val="clear" w:color="auto" w:fill="FFFFFF"/>
        </w:rPr>
        <w:t xml:space="preserve"> </w:t>
      </w:r>
      <w:r>
        <w:rPr>
          <w:rFonts w:ascii="Times New Roman" w:eastAsia="Times New Roman" w:hAnsi="Times New Roman" w:cs="Times New Roman"/>
          <w:sz w:val="28"/>
          <w:shd w:val="clear" w:color="auto" w:fill="FFFFFF"/>
        </w:rPr>
        <w:t xml:space="preserve">Радиационды ластанған </w:t>
      </w:r>
      <w:r w:rsidR="00B51D58">
        <w:rPr>
          <w:rFonts w:ascii="Times New Roman" w:eastAsia="Times New Roman" w:hAnsi="Times New Roman" w:cs="Times New Roman"/>
          <w:sz w:val="28"/>
          <w:shd w:val="clear" w:color="auto" w:fill="FFFFFF"/>
        </w:rPr>
        <w:t xml:space="preserve">вет. </w:t>
      </w:r>
      <w:r>
        <w:rPr>
          <w:rFonts w:ascii="Times New Roman" w:eastAsia="Times New Roman" w:hAnsi="Times New Roman" w:cs="Times New Roman"/>
          <w:sz w:val="28"/>
          <w:shd w:val="clear" w:color="auto" w:fill="FFFFFF"/>
        </w:rPr>
        <w:t>бақылау объектілерінің жалпы характеристикасын оқып, білу</w:t>
      </w:r>
      <w:r w:rsidR="00D12C43">
        <w:rPr>
          <w:rFonts w:ascii="Times New Roman" w:eastAsia="Times New Roman" w:hAnsi="Times New Roman" w:cs="Times New Roman"/>
          <w:sz w:val="28"/>
          <w:shd w:val="clear" w:color="auto" w:fill="FFFFFF"/>
        </w:rPr>
        <w:t>.</w:t>
      </w:r>
    </w:p>
    <w:p w:rsidR="00B51D58" w:rsidRDefault="00F16836">
      <w:pPr>
        <w:widowControl w:val="0"/>
        <w:spacing w:after="0" w:line="240" w:lineRule="auto"/>
        <w:ind w:firstLine="709"/>
        <w:jc w:val="both"/>
        <w:rPr>
          <w:rFonts w:ascii="Times New Roman" w:eastAsia="Times New Roman" w:hAnsi="Times New Roman" w:cs="Times New Roman"/>
          <w:b/>
          <w:sz w:val="28"/>
          <w:shd w:val="clear" w:color="auto" w:fill="FFFFFF"/>
        </w:rPr>
      </w:pPr>
      <w:r>
        <w:rPr>
          <w:rFonts w:ascii="Times New Roman" w:eastAsia="Times New Roman" w:hAnsi="Times New Roman" w:cs="Times New Roman"/>
          <w:b/>
          <w:sz w:val="28"/>
          <w:shd w:val="clear" w:color="auto" w:fill="FFFFFF"/>
        </w:rPr>
        <w:t>Сабақтың мазмұны:</w:t>
      </w:r>
      <w:r w:rsidR="00B51D58">
        <w:rPr>
          <w:rFonts w:ascii="Times New Roman" w:eastAsia="Times New Roman" w:hAnsi="Times New Roman" w:cs="Times New Roman"/>
          <w:b/>
          <w:sz w:val="28"/>
          <w:shd w:val="clear" w:color="auto" w:fill="FFFFFF"/>
        </w:rPr>
        <w:t xml:space="preserve">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Радиоактивті фонның аумағын профилактикалық мақсатта байқау үшін жүйелі түрде қоршаған ортаның радиометриялық және радиохимиялық бақылауы жүргізіледі.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Ветеринарлық бақылау объектілерінде (жемшөп, су қоймасы, балық, ет, сүт, жұмыртқа және тағы басқалары) бұл жұмысты ветеринарлық радиологиялық қызмет атқарады. </w:t>
      </w:r>
    </w:p>
    <w:p w:rsidR="00886D64" w:rsidRDefault="00F16836">
      <w:pPr>
        <w:widowControl w:val="0"/>
        <w:spacing w:after="0" w:line="240" w:lineRule="auto"/>
        <w:ind w:firstLine="709"/>
        <w:jc w:val="both"/>
        <w:rPr>
          <w:rFonts w:ascii="Times New Roman" w:eastAsia="Times New Roman" w:hAnsi="Times New Roman" w:cs="Times New Roman"/>
          <w:i/>
          <w:sz w:val="28"/>
          <w:shd w:val="clear" w:color="auto" w:fill="FFFFFF"/>
        </w:rPr>
      </w:pPr>
      <w:r>
        <w:rPr>
          <w:rFonts w:ascii="Times New Roman" w:eastAsia="Times New Roman" w:hAnsi="Times New Roman" w:cs="Times New Roman"/>
          <w:i/>
          <w:sz w:val="28"/>
          <w:shd w:val="clear" w:color="auto" w:fill="FFFFFF"/>
        </w:rPr>
        <w:t>Радиометриялық және радиохимиялық сараптаудың міндеті болып табылады:</w:t>
      </w:r>
    </w:p>
    <w:p w:rsidR="00886D64" w:rsidRDefault="00F16836" w:rsidP="00825F24">
      <w:pPr>
        <w:widowControl w:val="0"/>
        <w:numPr>
          <w:ilvl w:val="0"/>
          <w:numId w:val="14"/>
        </w:numPr>
        <w:spacing w:after="0" w:line="240" w:lineRule="auto"/>
        <w:ind w:left="993" w:hanging="284"/>
        <w:jc w:val="both"/>
        <w:rPr>
          <w:rFonts w:ascii="Times New Roman" w:eastAsia="Times New Roman" w:hAnsi="Times New Roman" w:cs="Times New Roman"/>
          <w:sz w:val="28"/>
          <w:u w:val="single"/>
          <w:shd w:val="clear" w:color="auto" w:fill="FFFFFF"/>
        </w:rPr>
      </w:pPr>
      <w:r>
        <w:rPr>
          <w:rFonts w:ascii="Times New Roman" w:eastAsia="Times New Roman" w:hAnsi="Times New Roman" w:cs="Times New Roman"/>
          <w:sz w:val="28"/>
          <w:shd w:val="clear" w:color="auto" w:fill="FFFFFF"/>
        </w:rPr>
        <w:t xml:space="preserve">қоршаған ортаның радиационды күйін табиғи және жасанды радионуклидтердің есебінен бақылау; </w:t>
      </w:r>
    </w:p>
    <w:p w:rsidR="00886D64" w:rsidRDefault="00F16836" w:rsidP="00825F24">
      <w:pPr>
        <w:widowControl w:val="0"/>
        <w:numPr>
          <w:ilvl w:val="0"/>
          <w:numId w:val="14"/>
        </w:numPr>
        <w:spacing w:after="0" w:line="240" w:lineRule="auto"/>
        <w:ind w:left="993" w:hanging="284"/>
        <w:jc w:val="both"/>
        <w:rPr>
          <w:rFonts w:ascii="Times New Roman" w:eastAsia="Times New Roman" w:hAnsi="Times New Roman" w:cs="Times New Roman"/>
          <w:sz w:val="28"/>
          <w:u w:val="single"/>
          <w:shd w:val="clear" w:color="auto" w:fill="FFFFFF"/>
        </w:rPr>
      </w:pPr>
      <w:r>
        <w:rPr>
          <w:rFonts w:ascii="Times New Roman" w:eastAsia="Times New Roman" w:hAnsi="Times New Roman" w:cs="Times New Roman"/>
          <w:sz w:val="28"/>
          <w:shd w:val="clear" w:color="auto" w:fill="FFFFFF"/>
        </w:rPr>
        <w:t>радиационды фонның дәрежесін түрлі аймақтарда анықтау және олардың биологиялық объектілер мен биоценоздарға әсерін айқындау;</w:t>
      </w:r>
    </w:p>
    <w:p w:rsidR="00886D64" w:rsidRDefault="00F16836" w:rsidP="00825F24">
      <w:pPr>
        <w:widowControl w:val="0"/>
        <w:numPr>
          <w:ilvl w:val="0"/>
          <w:numId w:val="14"/>
        </w:numPr>
        <w:spacing w:after="0" w:line="240" w:lineRule="auto"/>
        <w:ind w:left="993" w:hanging="284"/>
        <w:jc w:val="both"/>
        <w:rPr>
          <w:rFonts w:ascii="Times New Roman" w:eastAsia="Times New Roman" w:hAnsi="Times New Roman" w:cs="Times New Roman"/>
          <w:sz w:val="28"/>
          <w:u w:val="single"/>
          <w:shd w:val="clear" w:color="auto" w:fill="FFFFFF"/>
        </w:rPr>
      </w:pPr>
      <w:r>
        <w:rPr>
          <w:rFonts w:ascii="Times New Roman" w:eastAsia="Times New Roman" w:hAnsi="Times New Roman" w:cs="Times New Roman"/>
          <w:sz w:val="28"/>
          <w:shd w:val="clear" w:color="auto" w:fill="FFFFFF"/>
        </w:rPr>
        <w:t xml:space="preserve">жарамайтын концентрацияда радионуклиді бар азықтық және техникалық мал азығының пайдалануын ескерту.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Объектілердің радиоактивтілігін ветеринарлық бақылау радиометрия мен радиохимиялық талдауға сынаманың іріктеуі мен дайындалуын сипаттайды. Кәдімгі жағдайда да, авариялық жағдайда да сынаманы жинау үшін сол ауданның характиристикасын кең көлемде көрсететін бақылау пункттерін тағайындайды (шаруашылықтар, фермалар, егістіктер және т. б.).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Ауылшаруашылық алқаптарының авариялық ситуацияларда ядролық ластануында жаз мезгілінде әрбір бақылау пунктерінен айына 2-3 рет сүт сынамасын және пайдаланылатын жемшөп сынамасын алады.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Шөпті міндетті түрде фермадан да (малды қорада ұстағанда), жайылымдардан да іріктейді; ет, сүйек, мал мүшелерінің сынамасын шаруашылықтардан немесе ет комбинаттарынан (құс фабрикасы) аудандардан түскен мал партиясынан алады.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Құс фабрикасының жұмыртқасын зерттегенде бақылауға құс рационын да алады (негізгі радиоактивті көзі ретінде жасыл жемшөп). Зерттеулерге бүкіл жағдайларда орта сынаманы алу ұсынылады.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Жемшөп, ет, сүт, жұмыртқаның сынамасын алар алдында оларды гамма-фон приборымен СРП-68-01 жер, мая, бурта, мал ұшасы, сүт цистернасы, жұмыртқа партиясына сай өлшейді. Гамма-фона мәліметтерін ілеспе құжатқа жазады. Шөп сынамасының бақылау пункттерін ойпатта да, таулы жайылымдар мен шабындықтарда, жолдан 200м алшақ жерлерден де орнатады. Шөпті үш аумақта кеседі, үшбұрыш бойынша орналасқан жерде және бір бірінен 100м ара қашықтықта. Сынаманы өлшейді, шикі салмағын жазып алады және целлофан пакетте салады. Бұзылмау мақсатында шөпті кептіреді.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Пішен, сабан, мекен, сүрлем, тамыр-түйнекті жемісті шөптерді және концентраттардың сынамасын оларды қысқа жинағанда алады. Орта сынамасын алып оны қапшыққа, целлофанға, балауыз қағазға немесе қағаз пакетте салады.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Суды өзен, тоғай және көлден мал суарылатын немесе сондай мақсатта жиналатын жерлерден алады. Егер су қоймасы терең болса екі сынама алады: бетінен және тереңдіктен 0,5 м жерден (шөгіндіні алып қалу үшін). Суды алдын ала зерттелетін сумен шайып, таза шыны ыдысқа құяды. Шыныдағы радиоизотоптардың адсорбциясын төмендету үшін суды азотты қышқылмен шала қышқылды реакцияға дейін қышқылдандырады.</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 Етті ұшаның майсыз, сүйекті жерінен алады, соңғы қабырғалардан. Мал түріне және жасына байланысты ет пен сүйекті әртүрлі зерттейді.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Балықты түгел экземплярымен (0,5 кг дейінгі массада) немесе бөлек бөлшектерімен (басын ұша бөлшегімен, ұша бөлшегін омыртқамен) алады. Тез бұзылатын сынаманы (ет, балық) жібергенде оны 5-10%-ті формалин ерітіндісіне таза марляға (қап тігетін мата) шылқытып орайды немесе оны қалыңдығына инъекциялайды.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Сүтті сынама аларда жақсылап араластырады. Үлкен бөшкеден сынаманы бетінен және тереңінен алады (шыны трубкамен). Сүтті таңдамалы әртүрлі сиырдан таза шыны ыдысқа (бөтелке) сауып алуға болады. Радиометриялық және радиохимиялық анализ үшін қаймағы алынбаған сүтті де, тартылған сүтті де қолдануға болады.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Лабораторияға жеткізілген сынамаларды қабылдау мен алдын ала өңдеу арнайы бөлмеде өткізіледі, ол соратын және кептіретін шкафтармен, муфель пешімен, тараларды, ыдыстарды және керек болса сынамаларды жуатын қондырғылармен жабдықталған. Жіберілген материалдан орта сынама аларда оны жақсылап араластырады.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Тамыр-түйнекті жемісті шөптер(жерден жуылған), пішен, сабан, шөп, ет алдын ала ұсақталады. Сынаманың концентрациясы үшін минерализация жүргізеді. Басында ветбақылау объектісінің салыстырмалы радиоактивтілігін (Ки/кг, Ки/л) жалпы бета-белсенділікті анықтайды. Жемшөп және басқа объектілердің радионуклидтерінің изотопты құрамын анықтау үшін радиохимиялық анализ жүргізеді, ол келесі операциялардан тұрады: </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1) радиоизотопты бөліп шығару;</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2) оны тазарту;</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3) радиохимиялық тазалыққа тексеру;</w:t>
      </w:r>
    </w:p>
    <w:p w:rsidR="00886D64" w:rsidRDefault="00F16836">
      <w:pPr>
        <w:widowControl w:val="0"/>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4) белсенділікті өлшеу(радиометрия).</w:t>
      </w:r>
    </w:p>
    <w:p w:rsidR="00886D64" w:rsidRPr="00C24C2A" w:rsidRDefault="00F16836" w:rsidP="00825F24">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rPr>
        <w:t>Жануарлардың радиоактивтік ластану аумағында болуы, олардың радиоцонды заттармен зақымдануына әкеледі, зақымдану деңгейі әр түрлі болуы мүмкін. Зақымдану деңгейін анықтау үшін ветеринарлық- санитарлық тексеруден (диспансеризация) өткізеді. Зақымданған жануарларды зерттеуді олардың жайылған радиоциондық территорияның анализінен бастайды: радиация деңгейін және су мен жемдердің радиоактивті ластану дәрежесін, жануарлардың орналасқан жерін(жайлау, кіріпшті немесе ағаш бөлмелер).</w:t>
      </w:r>
      <w:r w:rsidR="00C24C2A">
        <w:rPr>
          <w:rFonts w:ascii="Times New Roman" w:eastAsia="Times New Roman" w:hAnsi="Times New Roman" w:cs="Times New Roman"/>
          <w:sz w:val="28"/>
          <w:lang w:val="kk-KZ"/>
        </w:rPr>
        <w:t xml:space="preserve"> </w:t>
      </w:r>
      <w:r w:rsidRPr="00C24C2A">
        <w:rPr>
          <w:rFonts w:ascii="Times New Roman" w:eastAsia="Times New Roman" w:hAnsi="Times New Roman" w:cs="Times New Roman"/>
          <w:sz w:val="28"/>
          <w:lang w:val="kk-KZ"/>
        </w:rPr>
        <w:t>Мүмкін болса радиоактивті заттармен ластанған аумақта болған жануарлардың алған сәлелену дозасын есептейді,сонымен қатар арнайы ұсыныстар мен нұсқаулардағы әдістермен радиоактивті заттардың тәуліктік рациондағы құрамын анықтау.Клиникалық мәліметтермен жануардың жалпы жағдайын анықтайды – қозу, шаршауын, қимыл қозғаласының бұзылуын, рефлекс деңгейін, шырышты қабық пен коньюктиваның жағдайын(анемия, қан құылу), тыныс пен тамырдың соғу ырғағын, дене температурасын, қоңдылығын, дефекация актін (тышқықтық, нәжістегі қанды).</w:t>
      </w:r>
      <w:r w:rsidR="00C24C2A">
        <w:rPr>
          <w:rFonts w:ascii="Times New Roman" w:eastAsia="Times New Roman" w:hAnsi="Times New Roman" w:cs="Times New Roman"/>
          <w:sz w:val="28"/>
          <w:lang w:val="kk-KZ"/>
        </w:rPr>
        <w:t xml:space="preserve"> </w:t>
      </w:r>
      <w:r w:rsidRPr="00C24C2A">
        <w:rPr>
          <w:rFonts w:ascii="Times New Roman" w:eastAsia="Times New Roman" w:hAnsi="Times New Roman" w:cs="Times New Roman"/>
          <w:sz w:val="28"/>
          <w:lang w:val="kk-KZ"/>
        </w:rPr>
        <w:t>Бірдей жағдайда орналасқан топтағы 5-10 жануардан қан көрсеткішін анықтайды(лейкоцит, тромбоцит, нетрофил, лимфоцит, лейкоформула санын).</w:t>
      </w:r>
    </w:p>
    <w:p w:rsidR="00886D64" w:rsidRPr="00C24C2A" w:rsidRDefault="00F16836">
      <w:pPr>
        <w:suppressAutoHyphens/>
        <w:spacing w:after="0" w:line="240" w:lineRule="auto"/>
        <w:jc w:val="both"/>
        <w:rPr>
          <w:rFonts w:ascii="Times New Roman" w:eastAsia="Times New Roman" w:hAnsi="Times New Roman" w:cs="Times New Roman"/>
          <w:sz w:val="28"/>
          <w:lang w:val="kk-KZ"/>
        </w:rPr>
      </w:pPr>
      <w:r w:rsidRPr="00C24C2A">
        <w:rPr>
          <w:rFonts w:ascii="Times New Roman" w:eastAsia="Times New Roman" w:hAnsi="Times New Roman" w:cs="Times New Roman"/>
          <w:sz w:val="28"/>
          <w:lang w:val="kk-KZ"/>
        </w:rPr>
        <w:t xml:space="preserve">     </w:t>
      </w:r>
      <w:r w:rsidR="00825F24" w:rsidRPr="00C24C2A">
        <w:rPr>
          <w:rFonts w:ascii="Times New Roman" w:eastAsia="Times New Roman" w:hAnsi="Times New Roman" w:cs="Times New Roman"/>
          <w:sz w:val="28"/>
          <w:lang w:val="kk-KZ"/>
        </w:rPr>
        <w:tab/>
      </w:r>
      <w:r w:rsidRPr="003F20DB">
        <w:rPr>
          <w:rFonts w:ascii="Times New Roman" w:eastAsia="Times New Roman" w:hAnsi="Times New Roman" w:cs="Times New Roman"/>
          <w:sz w:val="28"/>
          <w:lang w:val="kk-KZ"/>
        </w:rPr>
        <w:t>Жануарлардың жалпы радиоактивті ластануын өлшеу кезінде дозиметриялық құралдың датчик экранын 1,5-2 см тері жамылғысынан орналастырады. Өлшеуді арқа мен саур жақтан бастайды, кейін жануар денесінің оң және сол жағынан сәулелену күшін анықтайды, сол жағында ашбүйірді, аяқ – қол мен басты қарайды. ДП-5 құралының көмегімен жалпы радиоактивті ластанумен қатар, радиоактивті заттардың орналасуын(тері беткейінде немесе организм ішінде) да анықтайды. Сонымен қатар радиоактивті заттардың нәжіс- несептегі, сүттегі санын анықтайды. Керек болған жағдайда диагностикалық мақсатта тексерілген әрбір топтың жануарын сояды. Сойғанда назар аударады: шеміршек,сероздық қабығына, ішкі мүшелерге қан құйылуын, көмей, кеңірдек, бауыр, бүйректің ісінуіне, қалқанша без, көкбауыр, лимфа мүшелеріне, сүйек кемігі жағдайына(консистенция,түсіне). Ет пен ішкі мүшелердің сынамасына радиометриялық және радиохимиялық зерттеу жүргізеді.</w:t>
      </w:r>
      <w:r w:rsidR="00C24C2A">
        <w:rPr>
          <w:rFonts w:ascii="Times New Roman" w:eastAsia="Times New Roman" w:hAnsi="Times New Roman" w:cs="Times New Roman"/>
          <w:sz w:val="28"/>
          <w:lang w:val="kk-KZ"/>
        </w:rPr>
        <w:t xml:space="preserve"> </w:t>
      </w:r>
      <w:r w:rsidRPr="00C24C2A">
        <w:rPr>
          <w:rFonts w:ascii="Times New Roman" w:eastAsia="Times New Roman" w:hAnsi="Times New Roman" w:cs="Times New Roman"/>
          <w:sz w:val="28"/>
          <w:lang w:val="kk-KZ"/>
        </w:rPr>
        <w:t xml:space="preserve">Зерттеу нәтижелеріне байланысты жануарларды радиоциондық ластанудың деңгейіне байланысты келесі топтарға бөледі: жеңіл, орташа, ауыр және өте ауыр деңгей. </w:t>
      </w:r>
      <w:r w:rsidRPr="003F20DB">
        <w:rPr>
          <w:rFonts w:ascii="Times New Roman" w:eastAsia="Times New Roman" w:hAnsi="Times New Roman" w:cs="Times New Roman"/>
          <w:sz w:val="28"/>
          <w:lang w:val="kk-KZ"/>
        </w:rPr>
        <w:t>Бөлуді уақыт өткізбей бірден жүргізу қажет, өйткені ол жем мен шөптің шығымына және жануарды күтіп бағу уақытына әсер етеді. Болжау бойынша ауыр және аса ауыр сәулелену кезінде және созылмалы деңгейде жануарларды – етке сояды.</w:t>
      </w:r>
      <w:r w:rsidR="00C24C2A">
        <w:rPr>
          <w:rFonts w:ascii="Times New Roman" w:eastAsia="Times New Roman" w:hAnsi="Times New Roman" w:cs="Times New Roman"/>
          <w:sz w:val="28"/>
          <w:lang w:val="kk-KZ"/>
        </w:rPr>
        <w:t xml:space="preserve"> </w:t>
      </w:r>
      <w:r w:rsidRPr="00C24C2A">
        <w:rPr>
          <w:rFonts w:ascii="Times New Roman" w:eastAsia="Times New Roman" w:hAnsi="Times New Roman" w:cs="Times New Roman"/>
          <w:sz w:val="28"/>
          <w:lang w:val="kk-KZ"/>
        </w:rPr>
        <w:t>Орташа деңгейлі сәлелену кезінде жануарларды бір топқа жинақтап оларға ем жүргізу қажет.</w:t>
      </w:r>
      <w:r w:rsidR="00C24C2A">
        <w:rPr>
          <w:rFonts w:ascii="Times New Roman" w:eastAsia="Times New Roman" w:hAnsi="Times New Roman" w:cs="Times New Roman"/>
          <w:sz w:val="28"/>
          <w:lang w:val="kk-KZ"/>
        </w:rPr>
        <w:t xml:space="preserve"> </w:t>
      </w:r>
      <w:r w:rsidRPr="00C24C2A">
        <w:rPr>
          <w:rFonts w:ascii="Times New Roman" w:eastAsia="Times New Roman" w:hAnsi="Times New Roman" w:cs="Times New Roman"/>
          <w:sz w:val="28"/>
          <w:lang w:val="kk-KZ"/>
        </w:rPr>
        <w:t xml:space="preserve">Соның ішінде кәрі, жүдеу, өнімділігі төмен, басқа аурулармен зақымдалған жануарларды етке сояды немесе жояды(кейбір инфекциялық аурулар кезінде).    </w:t>
      </w:r>
    </w:p>
    <w:p w:rsidR="00886D64" w:rsidRPr="003F20DB" w:rsidRDefault="00F16836">
      <w:pPr>
        <w:suppressAutoHyphens/>
        <w:spacing w:after="0" w:line="240" w:lineRule="auto"/>
        <w:jc w:val="both"/>
        <w:rPr>
          <w:rFonts w:ascii="Times New Roman" w:eastAsia="Times New Roman" w:hAnsi="Times New Roman" w:cs="Times New Roman"/>
          <w:sz w:val="28"/>
          <w:lang w:val="kk-KZ"/>
        </w:rPr>
      </w:pPr>
      <w:r w:rsidRPr="00C24C2A">
        <w:rPr>
          <w:rFonts w:ascii="Times New Roman" w:eastAsia="Times New Roman" w:hAnsi="Times New Roman" w:cs="Times New Roman"/>
          <w:sz w:val="28"/>
          <w:lang w:val="kk-KZ"/>
        </w:rPr>
        <w:t xml:space="preserve">    </w:t>
      </w:r>
      <w:r w:rsidR="00825F24" w:rsidRPr="00C24C2A">
        <w:rPr>
          <w:rFonts w:ascii="Times New Roman" w:eastAsia="Times New Roman" w:hAnsi="Times New Roman" w:cs="Times New Roman"/>
          <w:sz w:val="28"/>
          <w:lang w:val="kk-KZ"/>
        </w:rPr>
        <w:tab/>
      </w:r>
      <w:r w:rsidRPr="003F20DB">
        <w:rPr>
          <w:rFonts w:ascii="Times New Roman" w:eastAsia="Times New Roman" w:hAnsi="Times New Roman" w:cs="Times New Roman"/>
          <w:sz w:val="28"/>
          <w:lang w:val="kk-KZ"/>
        </w:rPr>
        <w:t>Сау болған жауарларды шаруашылыққа өңдеуге немесе семіртуге жіберуге анықтайды. Сояр алдында радиоактивтік ластану деңгейіне байланысты малдарды 0,3-0,5%- дық жуу ерітінділермен немесе сумен жуады, олардың гамма-сәулелену деңгейін 50 мкР/ч төмендету үшін. Егер де жуу кезінде деңгей нормаға сай төмендемесе, онда ондай жануарларды  ерекше топқа бөліп, радиоактивтілігі төмендемегенше малды қарайды.</w:t>
      </w:r>
    </w:p>
    <w:p w:rsidR="00886D64" w:rsidRPr="003F20DB" w:rsidRDefault="00F16836">
      <w:pPr>
        <w:suppressAutoHyphens/>
        <w:spacing w:after="0" w:line="240" w:lineRule="auto"/>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 xml:space="preserve">     </w:t>
      </w:r>
      <w:r w:rsidR="00825F24" w:rsidRPr="003F20DB">
        <w:rPr>
          <w:rFonts w:ascii="Times New Roman" w:eastAsia="Times New Roman" w:hAnsi="Times New Roman" w:cs="Times New Roman"/>
          <w:sz w:val="28"/>
          <w:lang w:val="kk-KZ"/>
        </w:rPr>
        <w:tab/>
      </w:r>
      <w:r w:rsidRPr="003F20DB">
        <w:rPr>
          <w:rFonts w:ascii="Times New Roman" w:eastAsia="Times New Roman" w:hAnsi="Times New Roman" w:cs="Times New Roman"/>
          <w:sz w:val="28"/>
          <w:lang w:val="kk-KZ"/>
        </w:rPr>
        <w:t>Ластанған жануарлармен жұмыс жасап отырған адамдарды арнайы дозиметрмен және киіммен қамтамасыз етеді. Жұмысынан кейін оларға санитарлық өңдеу және дозиметриялық бақылау жүргізеді. Сою кезіндегі негізгі шарт жануарларды жуу, қансыздандыру алдында өңешке және тік ішекке лигатура салу, қалқанша безді алып тастау және көму.</w:t>
      </w:r>
    </w:p>
    <w:p w:rsidR="00886D64" w:rsidRPr="00692F0A" w:rsidRDefault="00F16836">
      <w:pPr>
        <w:suppressAutoHyphens/>
        <w:spacing w:after="0" w:line="240" w:lineRule="auto"/>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 xml:space="preserve">      </w:t>
      </w:r>
      <w:r w:rsidR="00D12C43" w:rsidRPr="003F20DB">
        <w:rPr>
          <w:rFonts w:ascii="Times New Roman" w:eastAsia="Times New Roman" w:hAnsi="Times New Roman" w:cs="Times New Roman"/>
          <w:sz w:val="28"/>
          <w:lang w:val="kk-KZ"/>
        </w:rPr>
        <w:tab/>
      </w:r>
      <w:r w:rsidRPr="00692F0A">
        <w:rPr>
          <w:rFonts w:ascii="Times New Roman" w:eastAsia="Times New Roman" w:hAnsi="Times New Roman" w:cs="Times New Roman"/>
          <w:sz w:val="28"/>
          <w:lang w:val="kk-KZ"/>
        </w:rPr>
        <w:t>Забеловка және теріні алу кезінде ұшыны ластамау шаралары, және терідегі жүндермен байланыспауын қадағалау.</w:t>
      </w:r>
      <w:r w:rsidR="00C24C2A">
        <w:rPr>
          <w:rFonts w:ascii="Times New Roman" w:eastAsia="Times New Roman" w:hAnsi="Times New Roman" w:cs="Times New Roman"/>
          <w:sz w:val="28"/>
          <w:lang w:val="kk-KZ"/>
        </w:rPr>
        <w:t xml:space="preserve"> </w:t>
      </w:r>
      <w:r w:rsidRPr="00C24C2A">
        <w:rPr>
          <w:rFonts w:ascii="Times New Roman" w:eastAsia="Times New Roman" w:hAnsi="Times New Roman" w:cs="Times New Roman"/>
          <w:sz w:val="28"/>
          <w:lang w:val="kk-KZ"/>
        </w:rPr>
        <w:t>Ұшалардың бүлінуін алдын алу үшін асқазан мен ішектерді бірден алып тастайды.</w:t>
      </w:r>
      <w:r w:rsidR="00C24C2A">
        <w:rPr>
          <w:rFonts w:ascii="Times New Roman" w:eastAsia="Times New Roman" w:hAnsi="Times New Roman" w:cs="Times New Roman"/>
          <w:sz w:val="28"/>
          <w:lang w:val="kk-KZ"/>
        </w:rPr>
        <w:t xml:space="preserve"> </w:t>
      </w:r>
      <w:r w:rsidRPr="00C24C2A">
        <w:rPr>
          <w:rFonts w:ascii="Times New Roman" w:eastAsia="Times New Roman" w:hAnsi="Times New Roman" w:cs="Times New Roman"/>
          <w:sz w:val="28"/>
          <w:lang w:val="kk-KZ"/>
        </w:rPr>
        <w:t>Ұшаны жарты ұшаға бөлгеннен және тазалағаннан кейін сумен шаяды, содан кейін радиометриялық бақылау жүргізеді.егер ұшада радициондық зат рұқсат етілетін мөлшерде болса, оны тоңазытқышқа жібереміз.</w:t>
      </w:r>
      <w:r w:rsidR="00C24C2A">
        <w:rPr>
          <w:rFonts w:ascii="Times New Roman" w:eastAsia="Times New Roman" w:hAnsi="Times New Roman" w:cs="Times New Roman"/>
          <w:sz w:val="28"/>
          <w:lang w:val="kk-KZ"/>
        </w:rPr>
        <w:t xml:space="preserve"> </w:t>
      </w:r>
      <w:r w:rsidRPr="00C24C2A">
        <w:rPr>
          <w:rFonts w:ascii="Times New Roman" w:eastAsia="Times New Roman" w:hAnsi="Times New Roman" w:cs="Times New Roman"/>
          <w:sz w:val="28"/>
          <w:lang w:val="kk-KZ"/>
        </w:rPr>
        <w:t xml:space="preserve">Ондай етті жалпы мақсатта қолданады. </w:t>
      </w:r>
      <w:r w:rsidRPr="003F20DB">
        <w:rPr>
          <w:rFonts w:ascii="Times New Roman" w:eastAsia="Times New Roman" w:hAnsi="Times New Roman" w:cs="Times New Roman"/>
          <w:sz w:val="28"/>
          <w:lang w:val="kk-KZ"/>
        </w:rPr>
        <w:t xml:space="preserve">Егерде ұшадағы радиоактивтік ластанудың деңгейі жоғары болса, оны бөлек тоңазытқыш камераларында, деңгейі төмендегенше сақтайды және оны ең соңында пайдаланады. Етке қарағанда сүйектерде радиобелсенділік көп болады, сондықтан сүйектен етті сылап алу қажет. Сол кезде еттің радиобелсенділігі төмендейді. Етті тұздау кезінде радиобелсенділікті төмендетуге болады, кейбір РЗ табиғи түрде, ал қалған бөлігі тұздыққа өтеді.Егер жануар еті сыртқы сәлеленуге ұшыраса, сәлелену ауруы белгілері пайда болмай тұрып сойылса немесе клиникалық емделгеннен кейін болса,санитарлық – гигиеналық талаптарға сай болса,  оларға шектеу қоймай шығара береді. Жанауарларды сойған орындарды дезактивациялау немесе оқшаулау қажет. Өтетін радиациямен ластанған, немесе РЗ-мен рұқсат етілетін деңгейден төмен теріні шектеу қоймай шығара береді. </w:t>
      </w:r>
      <w:r w:rsidRPr="00692F0A">
        <w:rPr>
          <w:rFonts w:ascii="Times New Roman" w:eastAsia="Times New Roman" w:hAnsi="Times New Roman" w:cs="Times New Roman"/>
          <w:sz w:val="28"/>
          <w:lang w:val="kk-KZ"/>
        </w:rPr>
        <w:t>Шикі майды, субөнімдерді өңдеуді нұсқаудағы технологиялық талаптарға сай. Ластанған аумақтарда жайылған сиырлардың сүтін тұтас түрде және ашымалы сүт өнімдеріне өңдеуді санитарлық бақылау органдары рұқсат еткен жағдайда өңдейді.</w:t>
      </w:r>
    </w:p>
    <w:p w:rsidR="00D12C43" w:rsidRPr="00692F0A" w:rsidRDefault="00D12C43" w:rsidP="00D12C43">
      <w:pPr>
        <w:suppressAutoHyphens/>
        <w:spacing w:after="0" w:line="240" w:lineRule="auto"/>
        <w:ind w:firstLine="708"/>
        <w:jc w:val="both"/>
        <w:rPr>
          <w:rFonts w:ascii="Times New Roman" w:eastAsia="Times New Roman" w:hAnsi="Times New Roman" w:cs="Times New Roman"/>
          <w:b/>
          <w:sz w:val="28"/>
          <w:lang w:val="kk-KZ"/>
        </w:rPr>
      </w:pPr>
    </w:p>
    <w:p w:rsidR="00886D64" w:rsidRDefault="00F16836" w:rsidP="00D12C43">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Бақылау сұрақтары:</w:t>
      </w:r>
    </w:p>
    <w:p w:rsidR="00886D64" w:rsidRDefault="00F16836" w:rsidP="00D12C43">
      <w:pPr>
        <w:widowControl w:val="0"/>
        <w:numPr>
          <w:ilvl w:val="0"/>
          <w:numId w:val="15"/>
        </w:numPr>
        <w:spacing w:after="0"/>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 xml:space="preserve">Ветеринарлық қараудың объектілерін атаңыз? </w:t>
      </w:r>
    </w:p>
    <w:p w:rsidR="00886D64" w:rsidRDefault="00F16836" w:rsidP="00825F24">
      <w:pPr>
        <w:widowControl w:val="0"/>
        <w:numPr>
          <w:ilvl w:val="0"/>
          <w:numId w:val="15"/>
        </w:numPr>
        <w:spacing w:after="0"/>
        <w:ind w:firstLine="709"/>
        <w:jc w:val="both"/>
        <w:rPr>
          <w:rFonts w:ascii="Times New Roman" w:eastAsia="Times New Roman" w:hAnsi="Times New Roman" w:cs="Times New Roman"/>
          <w:sz w:val="28"/>
        </w:rPr>
      </w:pPr>
      <w:r>
        <w:rPr>
          <w:rFonts w:ascii="Times New Roman" w:eastAsia="Times New Roman" w:hAnsi="Times New Roman" w:cs="Times New Roman"/>
          <w:sz w:val="28"/>
        </w:rPr>
        <w:t>Радиометрикалық және радиохимиялық экспертизаның алдында қандай міндеттер қойылады?</w:t>
      </w:r>
    </w:p>
    <w:p w:rsidR="00452C6A" w:rsidRPr="00452C6A" w:rsidRDefault="00F16836" w:rsidP="00825F24">
      <w:pPr>
        <w:widowControl w:val="0"/>
        <w:numPr>
          <w:ilvl w:val="0"/>
          <w:numId w:val="15"/>
        </w:numPr>
        <w:spacing w:after="0"/>
        <w:ind w:firstLine="709"/>
        <w:jc w:val="both"/>
        <w:rPr>
          <w:rFonts w:ascii="Times New Roman" w:eastAsia="Times New Roman" w:hAnsi="Times New Roman" w:cs="Times New Roman"/>
          <w:sz w:val="28"/>
        </w:rPr>
      </w:pPr>
      <w:r>
        <w:rPr>
          <w:rFonts w:ascii="Times New Roman" w:eastAsia="Times New Roman" w:hAnsi="Times New Roman" w:cs="Times New Roman"/>
          <w:sz w:val="28"/>
        </w:rPr>
        <w:t>Ветеринарлық қарау обектілерінде радиобелсенділікті қалай анықтайды?</w:t>
      </w:r>
    </w:p>
    <w:p w:rsidR="00452C6A" w:rsidRPr="00452C6A" w:rsidRDefault="00452C6A" w:rsidP="00825F24">
      <w:pPr>
        <w:widowControl w:val="0"/>
        <w:numPr>
          <w:ilvl w:val="0"/>
          <w:numId w:val="15"/>
        </w:numPr>
        <w:spacing w:after="0"/>
        <w:ind w:firstLine="709"/>
        <w:jc w:val="both"/>
        <w:rPr>
          <w:rFonts w:ascii="Times New Roman" w:eastAsia="Times New Roman" w:hAnsi="Times New Roman" w:cs="Times New Roman"/>
          <w:sz w:val="28"/>
        </w:rPr>
      </w:pPr>
      <w:r>
        <w:rPr>
          <w:rFonts w:ascii="Times New Roman" w:eastAsia="Times New Roman" w:hAnsi="Times New Roman" w:cs="Times New Roman"/>
          <w:sz w:val="28"/>
          <w:lang w:val="kk-KZ"/>
        </w:rPr>
        <w:t>Лабораторияға жеткізілген сынамаларды қабылдау мен алдын алу?</w:t>
      </w:r>
    </w:p>
    <w:p w:rsidR="00886D64" w:rsidRDefault="00452C6A" w:rsidP="00825F24">
      <w:pPr>
        <w:widowControl w:val="0"/>
        <w:numPr>
          <w:ilvl w:val="0"/>
          <w:numId w:val="15"/>
        </w:numPr>
        <w:spacing w:after="0"/>
        <w:ind w:firstLine="709"/>
        <w:jc w:val="both"/>
        <w:rPr>
          <w:rFonts w:ascii="Times New Roman" w:eastAsia="Times New Roman" w:hAnsi="Times New Roman" w:cs="Times New Roman"/>
          <w:sz w:val="28"/>
        </w:rPr>
      </w:pPr>
      <w:r>
        <w:rPr>
          <w:rFonts w:ascii="Times New Roman" w:eastAsia="Times New Roman" w:hAnsi="Times New Roman" w:cs="Times New Roman"/>
          <w:sz w:val="28"/>
          <w:lang w:val="kk-KZ"/>
        </w:rPr>
        <w:t>Радиометриялық және радиохимиялық анализ қалай анықталады?</w:t>
      </w:r>
      <w:r w:rsidR="00F16836">
        <w:rPr>
          <w:rFonts w:ascii="Times New Roman" w:eastAsia="Times New Roman" w:hAnsi="Times New Roman" w:cs="Times New Roman"/>
          <w:sz w:val="28"/>
        </w:rPr>
        <w:t xml:space="preserve">      </w:t>
      </w:r>
    </w:p>
    <w:p w:rsidR="00886D64" w:rsidRDefault="00886D64" w:rsidP="00D12C43">
      <w:pPr>
        <w:tabs>
          <w:tab w:val="left" w:pos="2863"/>
        </w:tabs>
        <w:suppressAutoHyphens/>
        <w:spacing w:after="0" w:line="240" w:lineRule="auto"/>
        <w:jc w:val="both"/>
        <w:rPr>
          <w:rFonts w:ascii="Times New Roman" w:eastAsia="Times New Roman" w:hAnsi="Times New Roman" w:cs="Times New Roman"/>
          <w:b/>
          <w:sz w:val="28"/>
        </w:rPr>
      </w:pPr>
    </w:p>
    <w:p w:rsidR="00886D64" w:rsidRDefault="00F16836">
      <w:pPr>
        <w:suppressAutoHyphens/>
        <w:spacing w:after="0" w:line="240" w:lineRule="auto"/>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      </w:t>
      </w:r>
      <w:r w:rsidR="00D12C43">
        <w:rPr>
          <w:rFonts w:ascii="Times New Roman" w:eastAsia="Times New Roman" w:hAnsi="Times New Roman" w:cs="Times New Roman"/>
          <w:b/>
          <w:sz w:val="28"/>
        </w:rPr>
        <w:tab/>
      </w:r>
      <w:r>
        <w:rPr>
          <w:rFonts w:ascii="Times New Roman" w:eastAsia="Times New Roman" w:hAnsi="Times New Roman" w:cs="Times New Roman"/>
          <w:b/>
          <w:sz w:val="28"/>
        </w:rPr>
        <w:t>4.2 Радиоактивті ластану аумағында экологиялық қауіпсіз өнімдер     алу</w:t>
      </w:r>
    </w:p>
    <w:p w:rsidR="00886D64" w:rsidRDefault="00F16836" w:rsidP="00D12C43">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Сабақтың мақсаты:</w:t>
      </w:r>
      <w:r>
        <w:rPr>
          <w:rFonts w:ascii="Times New Roman" w:eastAsia="Times New Roman" w:hAnsi="Times New Roman" w:cs="Times New Roman"/>
          <w:sz w:val="28"/>
        </w:rPr>
        <w:t xml:space="preserve"> радиоактивті ластану аумағында қауіпсіз өнімдер  алуды зерттеу</w:t>
      </w:r>
      <w:r w:rsidR="00D12C43">
        <w:rPr>
          <w:rFonts w:ascii="Times New Roman" w:eastAsia="Times New Roman" w:hAnsi="Times New Roman" w:cs="Times New Roman"/>
          <w:sz w:val="28"/>
        </w:rPr>
        <w:t>.</w:t>
      </w:r>
    </w:p>
    <w:p w:rsidR="00D12C43" w:rsidRDefault="00F16836" w:rsidP="00D12C43">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Сабақтың мазмұны</w:t>
      </w:r>
      <w:r>
        <w:rPr>
          <w:rFonts w:ascii="Times New Roman" w:eastAsia="Times New Roman" w:hAnsi="Times New Roman" w:cs="Times New Roman"/>
          <w:sz w:val="28"/>
        </w:rPr>
        <w:t xml:space="preserve">: </w:t>
      </w:r>
    </w:p>
    <w:p w:rsidR="00886D64" w:rsidRDefault="00F16836" w:rsidP="00D12C43">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Зардапты азайту, жануарлардың денсаулығын сақтау, өнімділігін қамтамасыз ету, жұқтырылған аумақта залалсыздандырылмаған және ластанбаған өнімдер алу үшін жануарларды дұрыс ұстау режимін ұйымдастыру қажет.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Жануарларды азықтандыру басты болып табылады. Біріншіден, жем арқылы жануар организміне РЗ негізгі мөлшері түседі, екіншіден таза жемдерді алу – ең басты міндет, онсыз табысқа жету мүмкін емес.</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Жануарларды РЗ-мен ластанған аумақта ұстау режимі туралы сұрағын шеше отыра, үш мақсат қою керек: қызметкерлердің жұмыс жасау үшін қауіпсіз шарттарды ұйымдастыру, екінші – жануарлардың қауіпсіздігін қамтамасыз ету және үшінші – РЗ-дың минимальды концентрациясымен жануарлардың өнімдерін алу.</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 xml:space="preserve">Егер де радиоактивті шөгінділердің түсуі кезінде жануарлар жайылымда болса, оларды тез арада ластанбаған аумаққа айдау қажет.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Ластанбаған аумақта немесе радиация деңгейі төмен аумақта жанауарлар ветеринарлық тексеруден және дозиметрикалық бақылаудан өтеді. Көрсеткіштерге байланысты ветеринарлық мамандар оларды іріктеп, ветеринарлық өңдеуге немесе қораға жібереді. Ветеринарлық өңдеуден өткен жануарларды союға, емдеуге немесе шаруашылыққа жібереді, онда олар бөлек ұсталынады және вет.дәрігердің бақылауында болады.</w:t>
      </w:r>
    </w:p>
    <w:p w:rsidR="00886D64" w:rsidRPr="003F20DB" w:rsidRDefault="00F16836">
      <w:pPr>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Егер радиоактивтік бұлттардың жақындауы кезінде жануарлар ферманың жанында болса, оларды міндетті түрде жасыру қажет. Содан кейін қызметшілер бөлмені босатып, есіктерін қатты жауып, басқа қауіпсіз бөлмеге барады.</w:t>
      </w:r>
      <w:r w:rsidR="00C24C2A">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Кезекшілікте 2-3 адам қалады. Жануарларды орналастырғанна кейін қордағы жемдерден салып береді.</w:t>
      </w:r>
    </w:p>
    <w:p w:rsidR="00886D64" w:rsidRPr="003F20DB" w:rsidRDefault="00F16836">
      <w:pPr>
        <w:suppressAutoHyphens/>
        <w:spacing w:after="0" w:line="240" w:lineRule="auto"/>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 xml:space="preserve">     </w:t>
      </w:r>
      <w:r w:rsidR="00D12C43" w:rsidRPr="003F20DB">
        <w:rPr>
          <w:rFonts w:ascii="Times New Roman" w:eastAsia="Times New Roman" w:hAnsi="Times New Roman" w:cs="Times New Roman"/>
          <w:sz w:val="28"/>
          <w:lang w:val="kk-KZ"/>
        </w:rPr>
        <w:tab/>
      </w:r>
      <w:r w:rsidRPr="003F20DB">
        <w:rPr>
          <w:rFonts w:ascii="Times New Roman" w:eastAsia="Times New Roman" w:hAnsi="Times New Roman" w:cs="Times New Roman"/>
          <w:sz w:val="28"/>
          <w:lang w:val="kk-KZ"/>
        </w:rPr>
        <w:t>Бөлмеде болу уақыты сыртқы ауаның температурасына, желдің жылдамдығына, жануарлардың санына байланысты.</w:t>
      </w:r>
    </w:p>
    <w:p w:rsidR="00886D64" w:rsidRDefault="00F16836">
      <w:pPr>
        <w:suppressAutoHyphens/>
        <w:spacing w:after="0" w:line="240" w:lineRule="auto"/>
        <w:jc w:val="both"/>
        <w:rPr>
          <w:rFonts w:ascii="Times New Roman" w:eastAsia="Times New Roman" w:hAnsi="Times New Roman" w:cs="Times New Roman"/>
          <w:sz w:val="28"/>
        </w:rPr>
      </w:pPr>
      <w:r w:rsidRPr="003F20DB">
        <w:rPr>
          <w:rFonts w:ascii="Times New Roman" w:eastAsia="Times New Roman" w:hAnsi="Times New Roman" w:cs="Times New Roman"/>
          <w:sz w:val="28"/>
          <w:lang w:val="kk-KZ"/>
        </w:rPr>
        <w:t xml:space="preserve">     </w:t>
      </w:r>
      <w:r w:rsidR="000F1A7E">
        <w:rPr>
          <w:rFonts w:ascii="Times New Roman" w:eastAsia="Times New Roman" w:hAnsi="Times New Roman" w:cs="Times New Roman"/>
          <w:sz w:val="28"/>
          <w:lang w:val="kk-KZ"/>
        </w:rPr>
        <w:tab/>
      </w:r>
      <w:r w:rsidRPr="003F20DB">
        <w:rPr>
          <w:rFonts w:ascii="Times New Roman" w:eastAsia="Times New Roman" w:hAnsi="Times New Roman" w:cs="Times New Roman"/>
          <w:sz w:val="28"/>
          <w:lang w:val="kk-KZ"/>
        </w:rPr>
        <w:t>Кірпіш бөлмеде (норма бойынша ірі қараға – 16м³, жас малға – 12-13м³, шошқаға 6м³) жануарлардың денсаулығына зиян келтірмей ұстауға болады: қыста 25˚С дейін және желдің жылдамдығы 2-4 м/с – 72 сағат; желдің жылдамдығы 5-6 м/с – 90</w:t>
      </w:r>
      <w:r w:rsidR="00D12C43"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 xml:space="preserve">сағат. </w:t>
      </w:r>
      <w:r>
        <w:rPr>
          <w:rFonts w:ascii="Times New Roman" w:eastAsia="Times New Roman" w:hAnsi="Times New Roman" w:cs="Times New Roman"/>
          <w:sz w:val="28"/>
        </w:rPr>
        <w:t>Жазда сыртқы температура 10-20˚С желдің жылдамдығы 3м/с дейін – 24 сағат.</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 xml:space="preserve">Егер жануарладарда тыныс алуы жиіленсе, сілекей бөліне бастаса, терлесе онда көмірқышқыл газы жоғарлағаны белгілі.   Бұндай кезде есік-терезелерді ашып бөлмені желдету керек.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 xml:space="preserve">Жануарларды қауіп – қатер жойылмағанша бөлмеде ұстайды, яғни радиация деңгейі нормаға сай болмағанша ұстайды.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Бірінші сауу және азықтандыруды 4-6 сағаттан кейін жүргізеді. Әрі қарай тәулігіне бір рет жүргізеді, су мен жем бірге беріледі. Су жетіспеу кезінде балауса жепшөптер – картоп, қызылша, орапжапырақ, сәбіз және т.б. Тұзды осы кезеңде азықтандырудан алып тастайды.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Мини</w:t>
      </w:r>
      <w:r w:rsidR="000F1A7E">
        <w:rPr>
          <w:rFonts w:ascii="Times New Roman" w:eastAsia="Times New Roman" w:hAnsi="Times New Roman" w:cs="Times New Roman"/>
          <w:sz w:val="28"/>
          <w:lang w:val="kk-KZ"/>
        </w:rPr>
        <w:t>м</w:t>
      </w:r>
      <w:r w:rsidR="000F1A7E">
        <w:rPr>
          <w:rFonts w:ascii="Times New Roman" w:eastAsia="Times New Roman" w:hAnsi="Times New Roman" w:cs="Times New Roman"/>
          <w:sz w:val="28"/>
        </w:rPr>
        <w:t>ал</w:t>
      </w:r>
      <w:r>
        <w:rPr>
          <w:rFonts w:ascii="Times New Roman" w:eastAsia="Times New Roman" w:hAnsi="Times New Roman" w:cs="Times New Roman"/>
          <w:sz w:val="28"/>
        </w:rPr>
        <w:t>ды тәуліктік норма</w:t>
      </w:r>
      <w:r w:rsidR="000F1A7E">
        <w:rPr>
          <w:rFonts w:ascii="Times New Roman" w:eastAsia="Times New Roman" w:hAnsi="Times New Roman" w:cs="Times New Roman"/>
          <w:sz w:val="28"/>
          <w:lang w:val="kk-KZ"/>
        </w:rPr>
        <w:t>лары</w:t>
      </w:r>
      <w:r>
        <w:rPr>
          <w:rFonts w:ascii="Times New Roman" w:eastAsia="Times New Roman" w:hAnsi="Times New Roman" w:cs="Times New Roman"/>
          <w:sz w:val="28"/>
        </w:rPr>
        <w:t xml:space="preserve"> жасырылған жануарлар үшін: ірі қараға – 5-6кг шөп және 1-2 кг концентраттар, 20-30 л су; қой мен ешкіге – 0,5-1 кг шөп, 4-5 л су; шошқаға 2-3 кг концентрат, 6-8 л су.</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Радиоактивті шөгінділердің (осадки) түсуінен кейінгі алғашқы азықтандыру мерзіміне «таза» жемдерді пайдаланады. Жануарлар мен адамдар үшін осы кезде негізгі қауіпті радиозотоп йод-131 болады.  1-2 айдан кейін йод-131-дің қауіпі азаяды, басты және қауіпті болып біраз уақыт стронций-90, цезий 134 және 137 қалады.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Негізгі азықтандыру рационын далада егілген шөптер мен жемдер құрайды. Мұндай жемдер РЗ- мен аз ластанған болады, жайлау мен жазықтарға қарағанда.</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Егер жануарларды эвакуациялау қажет болған жағдайда біріншіден оларды ластанған аумақтан эвакуациялайды. Ластанған аумақтан келген малды тесереді және дозиметрикалық бақылаудан өткізеді.</w:t>
      </w:r>
    </w:p>
    <w:p w:rsidR="00D12C43" w:rsidRDefault="00D12C43" w:rsidP="00D12C43">
      <w:pPr>
        <w:suppressAutoHyphens/>
        <w:spacing w:after="0" w:line="240" w:lineRule="auto"/>
        <w:ind w:firstLine="708"/>
        <w:jc w:val="both"/>
        <w:rPr>
          <w:rFonts w:ascii="Times New Roman" w:eastAsia="Times New Roman" w:hAnsi="Times New Roman" w:cs="Times New Roman"/>
          <w:b/>
          <w:sz w:val="28"/>
        </w:rPr>
      </w:pPr>
    </w:p>
    <w:p w:rsidR="00886D64" w:rsidRDefault="00F16836" w:rsidP="00D12C43">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Бақылау сұрақтары: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1. Жануар</w:t>
      </w:r>
      <w:r w:rsidR="000F1A7E">
        <w:rPr>
          <w:rFonts w:ascii="Times New Roman" w:eastAsia="Times New Roman" w:hAnsi="Times New Roman" w:cs="Times New Roman"/>
          <w:sz w:val="28"/>
        </w:rPr>
        <w:t>ларды азықтандыру қандай бөлімд</w:t>
      </w:r>
      <w:r w:rsidR="000F1A7E">
        <w:rPr>
          <w:rFonts w:ascii="Times New Roman" w:eastAsia="Times New Roman" w:hAnsi="Times New Roman" w:cs="Times New Roman"/>
          <w:sz w:val="28"/>
          <w:lang w:val="kk-KZ"/>
        </w:rPr>
        <w:t>е</w:t>
      </w:r>
      <w:r>
        <w:rPr>
          <w:rFonts w:ascii="Times New Roman" w:eastAsia="Times New Roman" w:hAnsi="Times New Roman" w:cs="Times New Roman"/>
          <w:sz w:val="28"/>
        </w:rPr>
        <w:t xml:space="preserve"> алады?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2. Жасыры</w:t>
      </w:r>
      <w:r w:rsidR="000F1A7E">
        <w:rPr>
          <w:rFonts w:ascii="Times New Roman" w:eastAsia="Times New Roman" w:hAnsi="Times New Roman" w:cs="Times New Roman"/>
          <w:sz w:val="28"/>
        </w:rPr>
        <w:t>лған жануарлар үшін минимал</w:t>
      </w:r>
      <w:r w:rsidR="00452C6A">
        <w:rPr>
          <w:rFonts w:ascii="Times New Roman" w:eastAsia="Times New Roman" w:hAnsi="Times New Roman" w:cs="Times New Roman"/>
          <w:sz w:val="28"/>
        </w:rPr>
        <w:t xml:space="preserve">ды </w:t>
      </w:r>
      <w:r w:rsidR="000F1A7E">
        <w:rPr>
          <w:rFonts w:ascii="Times New Roman" w:eastAsia="Times New Roman" w:hAnsi="Times New Roman" w:cs="Times New Roman"/>
          <w:sz w:val="28"/>
          <w:lang w:val="kk-KZ"/>
        </w:rPr>
        <w:t>т</w:t>
      </w:r>
      <w:r>
        <w:rPr>
          <w:rFonts w:ascii="Times New Roman" w:eastAsia="Times New Roman" w:hAnsi="Times New Roman" w:cs="Times New Roman"/>
          <w:sz w:val="28"/>
        </w:rPr>
        <w:t>әуліктік норма</w:t>
      </w:r>
      <w:r w:rsidR="000F1A7E">
        <w:rPr>
          <w:rFonts w:ascii="Times New Roman" w:eastAsia="Times New Roman" w:hAnsi="Times New Roman" w:cs="Times New Roman"/>
          <w:sz w:val="28"/>
          <w:lang w:val="kk-KZ"/>
        </w:rPr>
        <w:t>лары</w:t>
      </w:r>
      <w:r>
        <w:rPr>
          <w:rFonts w:ascii="Times New Roman" w:eastAsia="Times New Roman" w:hAnsi="Times New Roman" w:cs="Times New Roman"/>
          <w:sz w:val="28"/>
        </w:rPr>
        <w:t>?</w:t>
      </w:r>
    </w:p>
    <w:p w:rsidR="00886D64" w:rsidRDefault="00F16836">
      <w:pPr>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3. Негізгі азықтандыру рационын не құрайды?</w:t>
      </w:r>
    </w:p>
    <w:p w:rsidR="00452C6A" w:rsidRDefault="00452C6A">
      <w:pPr>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 xml:space="preserve">          4. «Таза» жемдер қандай азықтар?</w:t>
      </w:r>
    </w:p>
    <w:p w:rsidR="00452C6A" w:rsidRPr="000D2EBA" w:rsidRDefault="00452C6A">
      <w:pPr>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 xml:space="preserve">          5. </w:t>
      </w:r>
      <w:r w:rsidR="000F1A7E">
        <w:rPr>
          <w:rFonts w:ascii="Times New Roman" w:eastAsia="Times New Roman" w:hAnsi="Times New Roman" w:cs="Times New Roman"/>
          <w:sz w:val="28"/>
          <w:lang w:val="kk-KZ"/>
        </w:rPr>
        <w:t>Дозиметриқалық бақылау дегеніміз не?</w:t>
      </w:r>
    </w:p>
    <w:p w:rsidR="00886D64" w:rsidRPr="000D2EBA" w:rsidRDefault="00886D64">
      <w:pPr>
        <w:suppressAutoHyphens/>
        <w:spacing w:after="0" w:line="240" w:lineRule="auto"/>
        <w:jc w:val="both"/>
        <w:rPr>
          <w:rFonts w:ascii="Times New Roman" w:eastAsia="Times New Roman" w:hAnsi="Times New Roman" w:cs="Times New Roman"/>
          <w:sz w:val="28"/>
          <w:lang w:val="kk-KZ"/>
        </w:rPr>
      </w:pPr>
    </w:p>
    <w:p w:rsidR="00886D64" w:rsidRPr="000D2EBA" w:rsidRDefault="00D12C43" w:rsidP="00D12C43">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5 Сүт өнімдерін</w:t>
      </w:r>
      <w:r w:rsidR="00F16836" w:rsidRPr="000D2EBA">
        <w:rPr>
          <w:rFonts w:ascii="Times New Roman" w:eastAsia="Times New Roman" w:hAnsi="Times New Roman" w:cs="Times New Roman"/>
          <w:b/>
          <w:sz w:val="28"/>
          <w:lang w:val="kk-KZ"/>
        </w:rPr>
        <w:t xml:space="preserve"> вете</w:t>
      </w:r>
      <w:r w:rsidRPr="000D2EBA">
        <w:rPr>
          <w:rFonts w:ascii="Times New Roman" w:eastAsia="Times New Roman" w:hAnsi="Times New Roman" w:cs="Times New Roman"/>
          <w:b/>
          <w:sz w:val="28"/>
          <w:lang w:val="kk-KZ"/>
        </w:rPr>
        <w:t>ринарлық - санитарлық сараптамасы</w:t>
      </w:r>
    </w:p>
    <w:p w:rsidR="00886D64" w:rsidRPr="000D2EBA" w:rsidRDefault="00D12C43">
      <w:pPr>
        <w:suppressAutoHyphens/>
        <w:spacing w:after="0" w:line="240" w:lineRule="auto"/>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 xml:space="preserve">    </w:t>
      </w:r>
      <w:r w:rsidRPr="000D2EBA">
        <w:rPr>
          <w:rFonts w:ascii="Times New Roman" w:eastAsia="Times New Roman" w:hAnsi="Times New Roman" w:cs="Times New Roman"/>
          <w:b/>
          <w:sz w:val="28"/>
          <w:lang w:val="kk-KZ"/>
        </w:rPr>
        <w:tab/>
        <w:t xml:space="preserve"> 5.1 Ірімшіктін вет</w:t>
      </w:r>
      <w:r w:rsidR="00B51D58" w:rsidRPr="000D2EBA">
        <w:rPr>
          <w:rFonts w:ascii="Times New Roman" w:eastAsia="Times New Roman" w:hAnsi="Times New Roman" w:cs="Times New Roman"/>
          <w:b/>
          <w:sz w:val="28"/>
          <w:lang w:val="kk-KZ"/>
        </w:rPr>
        <w:t>еринарлық – санитарлық сараптау</w:t>
      </w:r>
    </w:p>
    <w:p w:rsidR="00886D64" w:rsidRPr="000D2EBA" w:rsidRDefault="00F16836">
      <w:pPr>
        <w:suppressAutoHyphens/>
        <w:spacing w:after="0" w:line="240" w:lineRule="auto"/>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 xml:space="preserve">     </w:t>
      </w:r>
      <w:r w:rsidR="00D12C43" w:rsidRPr="000D2EBA">
        <w:rPr>
          <w:rFonts w:ascii="Times New Roman" w:eastAsia="Times New Roman" w:hAnsi="Times New Roman" w:cs="Times New Roman"/>
          <w:b/>
          <w:sz w:val="28"/>
          <w:lang w:val="kk-KZ"/>
        </w:rPr>
        <w:tab/>
      </w:r>
      <w:r w:rsidRPr="000D2EBA">
        <w:rPr>
          <w:rFonts w:ascii="Times New Roman" w:eastAsia="Times New Roman" w:hAnsi="Times New Roman" w:cs="Times New Roman"/>
          <w:b/>
          <w:sz w:val="28"/>
          <w:lang w:val="kk-KZ"/>
        </w:rPr>
        <w:t xml:space="preserve">Сабақтың мақсаты: </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D12C43"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1. Ірімшіктің органолептикалық көрсеткіштерін зерттеу</w:t>
      </w:r>
      <w:r w:rsidR="00B51D58" w:rsidRPr="000D2EBA">
        <w:rPr>
          <w:rFonts w:ascii="Times New Roman" w:eastAsia="Times New Roman" w:hAnsi="Times New Roman" w:cs="Times New Roman"/>
          <w:sz w:val="28"/>
          <w:lang w:val="kk-KZ"/>
        </w:rPr>
        <w:t>.</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D12C43"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2. Сапалы ірімшіктің физико – химиялық көрсеткішін зерттеу</w:t>
      </w:r>
      <w:r w:rsidR="00B51D58" w:rsidRPr="000D2EBA">
        <w:rPr>
          <w:rFonts w:ascii="Times New Roman" w:eastAsia="Times New Roman" w:hAnsi="Times New Roman" w:cs="Times New Roman"/>
          <w:sz w:val="28"/>
          <w:lang w:val="kk-KZ"/>
        </w:rPr>
        <w:t>.</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D12C43"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3. Ірімшіктің ақауларымен танысу</w:t>
      </w:r>
      <w:r w:rsidR="00B51D58" w:rsidRPr="000D2EBA">
        <w:rPr>
          <w:rFonts w:ascii="Times New Roman" w:eastAsia="Times New Roman" w:hAnsi="Times New Roman" w:cs="Times New Roman"/>
          <w:sz w:val="28"/>
          <w:lang w:val="kk-KZ"/>
        </w:rPr>
        <w:t>.</w:t>
      </w:r>
    </w:p>
    <w:p w:rsidR="00D12C43" w:rsidRPr="000D2EBA" w:rsidRDefault="00F16836" w:rsidP="00D12C43">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 xml:space="preserve">Сабақтың мазмұны: </w:t>
      </w:r>
    </w:p>
    <w:p w:rsidR="00886D64" w:rsidRDefault="00F16836" w:rsidP="00D12C43">
      <w:pPr>
        <w:suppressAutoHyphens/>
        <w:spacing w:after="0" w:line="240" w:lineRule="auto"/>
        <w:ind w:firstLine="708"/>
        <w:jc w:val="both"/>
        <w:rPr>
          <w:rFonts w:ascii="Times New Roman" w:eastAsia="Times New Roman" w:hAnsi="Times New Roman" w:cs="Times New Roman"/>
          <w:sz w:val="28"/>
        </w:rPr>
      </w:pPr>
      <w:r w:rsidRPr="000D2EBA">
        <w:rPr>
          <w:rFonts w:ascii="Times New Roman" w:eastAsia="Times New Roman" w:hAnsi="Times New Roman" w:cs="Times New Roman"/>
          <w:sz w:val="28"/>
          <w:lang w:val="kk-KZ"/>
        </w:rPr>
        <w:t xml:space="preserve">Ірімшік – </w:t>
      </w:r>
      <w:r w:rsidR="00D12C43" w:rsidRPr="000D2EBA">
        <w:rPr>
          <w:rFonts w:ascii="Times New Roman" w:eastAsia="Times New Roman" w:hAnsi="Times New Roman" w:cs="Times New Roman"/>
          <w:sz w:val="28"/>
          <w:lang w:val="kk-KZ"/>
        </w:rPr>
        <w:t xml:space="preserve">бұл ақуыздық ашымалы сүт өнімі. </w:t>
      </w:r>
      <w:r w:rsidRPr="000D2EBA">
        <w:rPr>
          <w:rFonts w:ascii="Times New Roman" w:eastAsia="Times New Roman" w:hAnsi="Times New Roman" w:cs="Times New Roman"/>
          <w:sz w:val="28"/>
          <w:lang w:val="kk-KZ"/>
        </w:rPr>
        <w:t xml:space="preserve">Зерттелінетін азық-түліктердін ветеринарлық- санитарлық экпертизасын ыдыс – аяқтарды және ілеспе құжатты тексеруден басталады. Сүт өнімдерін жеткізетін ыдыстар арнайы денсаулық сақтау органдарымен рұқсат етілген материалдардан жасалады. </w:t>
      </w:r>
      <w:r>
        <w:rPr>
          <w:rFonts w:ascii="Times New Roman" w:eastAsia="Times New Roman" w:hAnsi="Times New Roman" w:cs="Times New Roman"/>
          <w:sz w:val="28"/>
        </w:rPr>
        <w:t>Ыдыстарда маркировкасын тексереміз, онда өнімнің аты, дайындау заводы, реализация уақыты, сақтау температурасы көрсетіледі.</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ab/>
      </w:r>
      <w:r>
        <w:rPr>
          <w:rFonts w:ascii="Times New Roman" w:eastAsia="Times New Roman" w:hAnsi="Times New Roman" w:cs="Times New Roman"/>
          <w:sz w:val="28"/>
        </w:rPr>
        <w:t>Базарларға өнеркәсіптік өндірістік ірімшік жіберіледі, сондықтан сертификат, сапа куәлігі бірге болады.</w:t>
      </w:r>
    </w:p>
    <w:p w:rsidR="00886D64" w:rsidRDefault="00F16836" w:rsidP="00D12C43">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Орташа сынама алу.</w:t>
      </w:r>
      <w:r>
        <w:rPr>
          <w:rFonts w:ascii="Times New Roman" w:eastAsia="Times New Roman" w:hAnsi="Times New Roman" w:cs="Times New Roman"/>
          <w:sz w:val="28"/>
        </w:rPr>
        <w:t xml:space="preserve"> Өнімді жақсылап араластырады. Ірімшіктің орташа сынамасын алады (20</w:t>
      </w:r>
      <w:r w:rsidR="00D12C43">
        <w:rPr>
          <w:rFonts w:ascii="Times New Roman" w:eastAsia="Times New Roman" w:hAnsi="Times New Roman" w:cs="Times New Roman"/>
          <w:sz w:val="28"/>
        </w:rPr>
        <w:t xml:space="preserve"> </w:t>
      </w:r>
      <w:r>
        <w:rPr>
          <w:rFonts w:ascii="Times New Roman" w:eastAsia="Times New Roman" w:hAnsi="Times New Roman" w:cs="Times New Roman"/>
          <w:sz w:val="28"/>
        </w:rPr>
        <w:t>г). Ашымалы сүт өніміне органолептикалық зерттеу және іріктемелі түрде майдың құрамын, қышқылдығын зерттейді. Өнімді орташа сынамасын 4 сағаттан артық емес уақыт іщінде тексереді.</w:t>
      </w:r>
    </w:p>
    <w:p w:rsidR="00D12C43" w:rsidRDefault="00F16836" w:rsidP="00D12C43">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Органолептикалық зерттеу.</w:t>
      </w:r>
      <w:r w:rsidR="00D12C43">
        <w:rPr>
          <w:rFonts w:ascii="Times New Roman" w:eastAsia="Times New Roman" w:hAnsi="Times New Roman" w:cs="Times New Roman"/>
          <w:b/>
          <w:sz w:val="28"/>
        </w:rPr>
        <w:t xml:space="preserve"> </w:t>
      </w:r>
    </w:p>
    <w:p w:rsidR="00D12C43" w:rsidRDefault="00F16836" w:rsidP="00D12C43">
      <w:pPr>
        <w:suppressAutoHyphens/>
        <w:spacing w:after="0" w:line="240" w:lineRule="auto"/>
        <w:ind w:left="708"/>
        <w:jc w:val="both"/>
        <w:rPr>
          <w:rFonts w:ascii="Times New Roman" w:eastAsia="Times New Roman" w:hAnsi="Times New Roman" w:cs="Times New Roman"/>
          <w:sz w:val="28"/>
        </w:rPr>
      </w:pPr>
      <w:r>
        <w:rPr>
          <w:rFonts w:ascii="Times New Roman" w:eastAsia="Times New Roman" w:hAnsi="Times New Roman" w:cs="Times New Roman"/>
          <w:i/>
          <w:sz w:val="28"/>
        </w:rPr>
        <w:t>Түсін</w:t>
      </w:r>
      <w:r>
        <w:rPr>
          <w:rFonts w:ascii="Times New Roman" w:eastAsia="Times New Roman" w:hAnsi="Times New Roman" w:cs="Times New Roman"/>
          <w:sz w:val="28"/>
        </w:rPr>
        <w:t xml:space="preserve"> таза түссіз стаканда анықтайды.</w:t>
      </w:r>
      <w:r w:rsidR="00D12C43">
        <w:rPr>
          <w:rFonts w:ascii="Times New Roman" w:eastAsia="Times New Roman" w:hAnsi="Times New Roman" w:cs="Times New Roman"/>
          <w:sz w:val="28"/>
        </w:rPr>
        <w:t xml:space="preserve"> </w:t>
      </w:r>
      <w:r>
        <w:rPr>
          <w:rFonts w:ascii="Times New Roman" w:eastAsia="Times New Roman" w:hAnsi="Times New Roman" w:cs="Times New Roman"/>
          <w:sz w:val="28"/>
        </w:rPr>
        <w:t>Түсі ірімшіктің түріне байланысты.</w:t>
      </w:r>
      <w:r w:rsidR="00D12C43">
        <w:rPr>
          <w:rFonts w:ascii="Times New Roman" w:eastAsia="Times New Roman" w:hAnsi="Times New Roman" w:cs="Times New Roman"/>
          <w:sz w:val="28"/>
        </w:rPr>
        <w:t xml:space="preserve"> </w:t>
      </w:r>
      <w:r>
        <w:rPr>
          <w:rFonts w:ascii="Times New Roman" w:eastAsia="Times New Roman" w:hAnsi="Times New Roman" w:cs="Times New Roman"/>
          <w:i/>
          <w:sz w:val="28"/>
        </w:rPr>
        <w:t>Консистенциясы</w:t>
      </w:r>
      <w:r>
        <w:rPr>
          <w:rFonts w:ascii="Times New Roman" w:eastAsia="Times New Roman" w:hAnsi="Times New Roman" w:cs="Times New Roman"/>
          <w:sz w:val="28"/>
        </w:rPr>
        <w:t xml:space="preserve"> біркелкі болуы қажет. </w:t>
      </w:r>
    </w:p>
    <w:p w:rsidR="008709B4" w:rsidRDefault="00F16836" w:rsidP="00910967">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Дәмі және иісі</w:t>
      </w:r>
      <w:r>
        <w:rPr>
          <w:rFonts w:ascii="Times New Roman" w:eastAsia="Times New Roman" w:hAnsi="Times New Roman" w:cs="Times New Roman"/>
          <w:sz w:val="28"/>
        </w:rPr>
        <w:t xml:space="preserve"> сапалы ірімшіктің ашымалы, бөтен иіссіз және дәмсіз. Сатуға жіберілмейді тұшы, кеуіп кеткен, өте ащы, өткір иісті және дәмді, өзіне тән емес түсі, көгергені бар өнімді. Бірінші сұрыпты қаймақ пен ірімшікте келесі ақаулар рұқсат етіледі: жемнің дәмі, ағаш ыдыстардың дәмі.</w:t>
      </w:r>
    </w:p>
    <w:p w:rsidR="00886D64" w:rsidRDefault="00F16836" w:rsidP="00D12C43">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Ірімшікті физико – химиялық зерттеу</w:t>
      </w:r>
    </w:p>
    <w:p w:rsidR="00886D64" w:rsidRDefault="00F16836" w:rsidP="00D12C43">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1 Қышқылдық.</w:t>
      </w:r>
      <w:r>
        <w:rPr>
          <w:rFonts w:ascii="Times New Roman" w:eastAsia="Times New Roman" w:hAnsi="Times New Roman" w:cs="Times New Roman"/>
          <w:sz w:val="28"/>
        </w:rPr>
        <w:t xml:space="preserve"> Фарфорлық ұнтақтағышқа немесе сиымдылығы 150-200 мл болатын химиялық стаканға 5 г азықты енгізеді. Жақсылап араластырып, пестикпен ұнтақтайды. Сосын кішкене бөліктермен дисте</w:t>
      </w:r>
      <w:r w:rsidR="00D12C43">
        <w:rPr>
          <w:rFonts w:ascii="Times New Roman" w:eastAsia="Times New Roman" w:hAnsi="Times New Roman" w:cs="Times New Roman"/>
          <w:sz w:val="28"/>
        </w:rPr>
        <w:t>ленген су (температурасы 35-</w:t>
      </w:r>
      <w:r w:rsidR="00D12C43" w:rsidRPr="00D12C43">
        <w:rPr>
          <w:rFonts w:ascii="Times New Roman" w:eastAsia="Times New Roman" w:hAnsi="Times New Roman" w:cs="Times New Roman"/>
          <w:sz w:val="28"/>
        </w:rPr>
        <w:t>40</w:t>
      </w:r>
      <w:r w:rsidR="00D12C43">
        <w:rPr>
          <w:rFonts w:ascii="Times New Roman" w:eastAsia="Times New Roman" w:hAnsi="Times New Roman" w:cs="Times New Roman"/>
          <w:sz w:val="28"/>
          <w:vertAlign w:val="superscript"/>
        </w:rPr>
        <w:t>0</w:t>
      </w:r>
      <w:r w:rsidRPr="00D12C43">
        <w:rPr>
          <w:rFonts w:ascii="Times New Roman" w:eastAsia="Times New Roman" w:hAnsi="Times New Roman" w:cs="Times New Roman"/>
          <w:sz w:val="28"/>
        </w:rPr>
        <w:t>С</w:t>
      </w:r>
      <w:r>
        <w:rPr>
          <w:rFonts w:ascii="Times New Roman" w:eastAsia="Times New Roman" w:hAnsi="Times New Roman" w:cs="Times New Roman"/>
          <w:sz w:val="28"/>
        </w:rPr>
        <w:t>), 3 тамшы 1% -дық спирттік фенолфталеин 0,1н. едкий натрмен 1-2 минут акшыл-қызыл түске дейін титірлейді.</w:t>
      </w:r>
      <w:r w:rsidR="00D12C43">
        <w:rPr>
          <w:rFonts w:ascii="Times New Roman" w:eastAsia="Times New Roman" w:hAnsi="Times New Roman" w:cs="Times New Roman"/>
          <w:sz w:val="28"/>
        </w:rPr>
        <w:t xml:space="preserve"> Қышқылдық (Те</w:t>
      </w:r>
      <w:r>
        <w:rPr>
          <w:rFonts w:ascii="Times New Roman" w:eastAsia="Times New Roman" w:hAnsi="Times New Roman" w:cs="Times New Roman"/>
          <w:sz w:val="28"/>
        </w:rPr>
        <w:t>рнер градусымен) едкий натрдін миллитіне тең, нейтрализацияға кеткен 5 г азық 20-ға көбейтіледі.</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i/>
          <w:sz w:val="28"/>
        </w:rPr>
        <w:t xml:space="preserve">     </w:t>
      </w:r>
      <w:r w:rsidR="00D12C43">
        <w:rPr>
          <w:rFonts w:ascii="Times New Roman" w:eastAsia="Times New Roman" w:hAnsi="Times New Roman" w:cs="Times New Roman"/>
          <w:i/>
          <w:sz w:val="28"/>
        </w:rPr>
        <w:tab/>
      </w:r>
      <w:r>
        <w:rPr>
          <w:rFonts w:ascii="Times New Roman" w:eastAsia="Times New Roman" w:hAnsi="Times New Roman" w:cs="Times New Roman"/>
          <w:i/>
          <w:sz w:val="28"/>
        </w:rPr>
        <w:t>2 Ылғалдылық</w:t>
      </w:r>
      <w:r>
        <w:rPr>
          <w:rFonts w:ascii="Times New Roman" w:eastAsia="Times New Roman" w:hAnsi="Times New Roman" w:cs="Times New Roman"/>
          <w:sz w:val="28"/>
        </w:rPr>
        <w:t>. Шыны таяқшасы бар фарфорлық ыдысқа 20 – 25 г құм, алдын ала жақсы жуылған және қыздырылған құмды 1 сағатқа 102-105˚С кептіргіш шкафқа орналастырады. Суытпай құмы бар ыдысты таразыда орналасқан треножникке қояды, 0,01г дейін дәлдікпен өлшейді, 5 г азықты өлшеп алады. Өлшегеннен кейін құм мен азықты түсірмей, шыны таяқшамен жақсылап араластырады. Ыдысты 160-165˚С кептіргіш шкафқа орналастырады.20 минуттан кейін ыдысты алып шығып, суытпай бірден оны таразыда өлшейді. Азықтағы ылғалдылықтың пайызын формула бойынша есептейді (1):</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 xml:space="preserve">            А = B – C / 5 * 100</w:t>
      </w:r>
      <w:r>
        <w:rPr>
          <w:rFonts w:ascii="Times New Roman" w:eastAsia="Times New Roman" w:hAnsi="Times New Roman" w:cs="Times New Roman"/>
          <w:sz w:val="28"/>
        </w:rPr>
        <w:t xml:space="preserve"> </w:t>
      </w:r>
      <w:r w:rsidR="00D12C43">
        <w:rPr>
          <w:rFonts w:ascii="Times New Roman" w:eastAsia="Times New Roman" w:hAnsi="Times New Roman" w:cs="Times New Roman"/>
          <w:sz w:val="28"/>
        </w:rPr>
        <w:t xml:space="preserve">    </w:t>
      </w:r>
      <w:r w:rsidR="00910967">
        <w:rPr>
          <w:rFonts w:ascii="Times New Roman" w:eastAsia="Times New Roman" w:hAnsi="Times New Roman" w:cs="Times New Roman"/>
          <w:sz w:val="28"/>
        </w:rPr>
        <w:t xml:space="preserve">                                                  </w:t>
      </w:r>
      <w:r>
        <w:rPr>
          <w:rFonts w:ascii="Times New Roman" w:eastAsia="Times New Roman" w:hAnsi="Times New Roman" w:cs="Times New Roman"/>
          <w:sz w:val="28"/>
        </w:rPr>
        <w:t>(1)</w:t>
      </w:r>
      <w:r w:rsidR="00910967">
        <w:rPr>
          <w:rFonts w:ascii="Times New Roman" w:eastAsia="Times New Roman" w:hAnsi="Times New Roman" w:cs="Times New Roman"/>
          <w:sz w:val="28"/>
        </w:rPr>
        <w:t xml:space="preserve">  қайда, </w:t>
      </w:r>
      <w:r>
        <w:rPr>
          <w:rFonts w:ascii="Times New Roman" w:eastAsia="Times New Roman" w:hAnsi="Times New Roman" w:cs="Times New Roman"/>
          <w:sz w:val="28"/>
        </w:rPr>
        <w:t>В – ыдыстың салмағы кептіргенге дейін, г</w:t>
      </w:r>
      <w:r w:rsidR="00910967">
        <w:rPr>
          <w:rFonts w:ascii="Times New Roman" w:eastAsia="Times New Roman" w:hAnsi="Times New Roman" w:cs="Times New Roman"/>
          <w:sz w:val="28"/>
        </w:rPr>
        <w:t>;</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С – ыдыстың салмағы кепкеннен кейін, г</w:t>
      </w:r>
      <w:r w:rsidR="00910967">
        <w:rPr>
          <w:rFonts w:ascii="Times New Roman" w:eastAsia="Times New Roman" w:hAnsi="Times New Roman" w:cs="Times New Roman"/>
          <w:sz w:val="28"/>
        </w:rPr>
        <w:t>;</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5 – ызықтың өлшемі, г</w:t>
      </w:r>
      <w:r w:rsidR="00910967">
        <w:rPr>
          <w:rFonts w:ascii="Times New Roman" w:eastAsia="Times New Roman" w:hAnsi="Times New Roman" w:cs="Times New Roman"/>
          <w:sz w:val="28"/>
        </w:rPr>
        <w:t>.</w:t>
      </w:r>
    </w:p>
    <w:p w:rsidR="00886D64" w:rsidRDefault="00F16836" w:rsidP="00D12C43">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3 Фальсификация.</w:t>
      </w:r>
      <w:r>
        <w:rPr>
          <w:rFonts w:ascii="Times New Roman" w:eastAsia="Times New Roman" w:hAnsi="Times New Roman" w:cs="Times New Roman"/>
          <w:sz w:val="28"/>
        </w:rPr>
        <w:t xml:space="preserve"> Ірімшіктің құрамында соданың қоспасының барын анықтау үшін, 3-5 мл зерттелетін сүт өнімін және сондай мөлшерде 0,2%-дық спирттік розоловый ерітіндісін қосады. Құрамында сода болса пробирканың ішіндегісі ақшыл-қызыл түске, ал болмаған жағдайда – қызғылт сары түске боялады</w:t>
      </w:r>
      <w:r w:rsidR="00910967">
        <w:rPr>
          <w:rFonts w:ascii="Times New Roman" w:eastAsia="Times New Roman" w:hAnsi="Times New Roman" w:cs="Times New Roman"/>
          <w:sz w:val="28"/>
        </w:rPr>
        <w:t xml:space="preserve">  (6</w:t>
      </w:r>
      <w:r w:rsidR="00910967">
        <w:rPr>
          <w:rFonts w:ascii="Times New Roman" w:eastAsia="Times New Roman" w:hAnsi="Times New Roman" w:cs="Times New Roman"/>
          <w:sz w:val="28"/>
          <w:lang w:val="kk-KZ"/>
        </w:rPr>
        <w:t xml:space="preserve"> </w:t>
      </w:r>
      <w:r w:rsidR="00910967" w:rsidRPr="003933C8">
        <w:rPr>
          <w:rFonts w:ascii="Times New Roman" w:eastAsia="Times New Roman" w:hAnsi="Times New Roman" w:cs="Times New Roman"/>
          <w:sz w:val="28"/>
          <w:lang w:val="kk-KZ"/>
        </w:rPr>
        <w:t>қосымшаны қараңыз</w:t>
      </w:r>
      <w:r w:rsidR="00910967">
        <w:rPr>
          <w:rFonts w:ascii="Times New Roman" w:eastAsia="Times New Roman" w:hAnsi="Times New Roman" w:cs="Times New Roman"/>
          <w:sz w:val="28"/>
          <w:lang w:val="kk-KZ"/>
        </w:rPr>
        <w:t>)</w:t>
      </w:r>
      <w:r>
        <w:rPr>
          <w:rFonts w:ascii="Times New Roman" w:eastAsia="Times New Roman" w:hAnsi="Times New Roman" w:cs="Times New Roman"/>
          <w:sz w:val="28"/>
        </w:rPr>
        <w:t xml:space="preserve">. </w:t>
      </w:r>
    </w:p>
    <w:p w:rsidR="00910967" w:rsidRDefault="00910967" w:rsidP="00910967">
      <w:pPr>
        <w:suppressAutoHyphens/>
        <w:spacing w:after="0" w:line="240" w:lineRule="auto"/>
        <w:jc w:val="both"/>
        <w:rPr>
          <w:rFonts w:ascii="Times New Roman" w:eastAsia="Times New Roman" w:hAnsi="Times New Roman" w:cs="Times New Roman"/>
          <w:color w:val="000000"/>
          <w:sz w:val="28"/>
        </w:rPr>
      </w:pPr>
    </w:p>
    <w:p w:rsidR="00910967" w:rsidRDefault="00910967" w:rsidP="00E90DE4">
      <w:pPr>
        <w:suppressAutoHyphens/>
        <w:spacing w:after="0" w:line="240" w:lineRule="auto"/>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Кесте 6 - Органолептикалық және физика-химиялық ірімшіктің көрсеткіштері</w:t>
      </w:r>
    </w:p>
    <w:p w:rsidR="00910967" w:rsidRDefault="00910967" w:rsidP="00910967">
      <w:pPr>
        <w:suppressAutoHyphens/>
        <w:spacing w:after="0" w:line="240" w:lineRule="auto"/>
        <w:jc w:val="both"/>
        <w:rPr>
          <w:rFonts w:ascii="Times New Roman" w:eastAsia="Times New Roman" w:hAnsi="Times New Roman" w:cs="Times New Roman"/>
          <w:color w:val="000000"/>
          <w:sz w:val="28"/>
        </w:rPr>
      </w:pPr>
    </w:p>
    <w:tbl>
      <w:tblPr>
        <w:tblW w:w="0" w:type="auto"/>
        <w:tblInd w:w="108" w:type="dxa"/>
        <w:tblCellMar>
          <w:left w:w="10" w:type="dxa"/>
          <w:right w:w="10" w:type="dxa"/>
        </w:tblCellMar>
        <w:tblLook w:val="04A0"/>
      </w:tblPr>
      <w:tblGrid>
        <w:gridCol w:w="2271"/>
        <w:gridCol w:w="7475"/>
      </w:tblGrid>
      <w:tr w:rsidR="00910967" w:rsidTr="0003618D">
        <w:trPr>
          <w:trHeight w:val="531"/>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Көрсеткіштер</w:t>
            </w:r>
          </w:p>
          <w:p w:rsidR="00910967" w:rsidRDefault="00910967" w:rsidP="0003618D">
            <w:pPr>
              <w:widowControl w:val="0"/>
              <w:suppressAutoHyphens/>
              <w:spacing w:after="0" w:line="270" w:lineRule="auto"/>
              <w:ind w:firstLine="709"/>
              <w:jc w:val="both"/>
            </w:pP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ind w:firstLine="709"/>
              <w:jc w:val="both"/>
            </w:pPr>
            <w:r>
              <w:rPr>
                <w:rFonts w:ascii="Times New Roman" w:eastAsia="Times New Roman" w:hAnsi="Times New Roman" w:cs="Times New Roman"/>
                <w:b/>
                <w:color w:val="000000"/>
                <w:sz w:val="28"/>
              </w:rPr>
              <w:t>Мінездеме көрсеткіштері</w:t>
            </w:r>
          </w:p>
        </w:tc>
      </w:tr>
      <w:tr w:rsidR="00910967" w:rsidTr="0003618D">
        <w:trPr>
          <w:trHeight w:val="1021"/>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Сыртқы түрі және консистенциясы</w:t>
            </w:r>
          </w:p>
          <w:p w:rsidR="00910967" w:rsidRDefault="00910967" w:rsidP="0003618D">
            <w:pPr>
              <w:widowControl w:val="0"/>
              <w:suppressAutoHyphens/>
              <w:spacing w:after="0" w:line="270" w:lineRule="auto"/>
              <w:jc w:val="both"/>
            </w:pP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pPr>
            <w:r>
              <w:rPr>
                <w:rFonts w:ascii="Times New Roman" w:eastAsia="Times New Roman" w:hAnsi="Times New Roman" w:cs="Times New Roman"/>
                <w:color w:val="000000"/>
                <w:sz w:val="28"/>
              </w:rPr>
              <w:t xml:space="preserve">Жұмсақ, жағынды немесе үгілгіш, </w:t>
            </w:r>
            <w:r>
              <w:rPr>
                <w:rFonts w:ascii="Times New Roman" w:eastAsia="Times New Roman" w:hAnsi="Times New Roman" w:cs="Times New Roman"/>
                <w:sz w:val="28"/>
              </w:rPr>
              <w:t>сүттік ақуыздың елеулі бөліктерінің бар немесе жоқ болуы</w:t>
            </w:r>
          </w:p>
        </w:tc>
      </w:tr>
      <w:tr w:rsidR="00910967" w:rsidTr="0003618D">
        <w:trPr>
          <w:trHeight w:val="689"/>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pPr>
            <w:r>
              <w:rPr>
                <w:rFonts w:ascii="Times New Roman" w:eastAsia="Times New Roman" w:hAnsi="Times New Roman" w:cs="Times New Roman"/>
                <w:color w:val="000000"/>
                <w:sz w:val="28"/>
              </w:rPr>
              <w:t>Дәмі және иісі</w:t>
            </w: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pPr>
            <w:r>
              <w:rPr>
                <w:rFonts w:ascii="Times New Roman" w:eastAsia="Times New Roman" w:hAnsi="Times New Roman" w:cs="Times New Roman"/>
                <w:color w:val="000000"/>
                <w:sz w:val="28"/>
              </w:rPr>
              <w:t>Таза,сүт қышқылды,бөгде иістер мен жағымсыз дәмдер</w:t>
            </w:r>
          </w:p>
        </w:tc>
      </w:tr>
      <w:tr w:rsidR="00910967" w:rsidTr="0003618D">
        <w:trPr>
          <w:trHeight w:val="689"/>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pPr>
            <w:r>
              <w:rPr>
                <w:rFonts w:ascii="Times New Roman" w:eastAsia="Times New Roman" w:hAnsi="Times New Roman" w:cs="Times New Roman"/>
                <w:color w:val="000000"/>
                <w:sz w:val="28"/>
              </w:rPr>
              <w:t>Түсі</w:t>
            </w: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pPr>
            <w:r>
              <w:rPr>
                <w:rFonts w:ascii="Times New Roman" w:eastAsia="Times New Roman" w:hAnsi="Times New Roman" w:cs="Times New Roman"/>
                <w:color w:val="000000"/>
                <w:sz w:val="28"/>
              </w:rPr>
              <w:t>Ақ немесе ақшыл сары реңктер,бәрі біркелкі массада</w:t>
            </w:r>
          </w:p>
        </w:tc>
      </w:tr>
      <w:tr w:rsidR="00910967" w:rsidTr="0003618D">
        <w:trPr>
          <w:trHeight w:val="664"/>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pPr>
            <w:r>
              <w:rPr>
                <w:rFonts w:ascii="Times New Roman" w:eastAsia="Times New Roman" w:hAnsi="Times New Roman" w:cs="Times New Roman"/>
                <w:color w:val="000000"/>
                <w:sz w:val="28"/>
              </w:rPr>
              <w:t xml:space="preserve">Қышқылдығы, </w:t>
            </w:r>
            <w:r>
              <w:rPr>
                <w:rFonts w:ascii="Times New Roman" w:eastAsia="Times New Roman" w:hAnsi="Times New Roman" w:cs="Times New Roman"/>
                <w:color w:val="000000"/>
                <w:sz w:val="28"/>
                <w:vertAlign w:val="superscript"/>
              </w:rPr>
              <w:t>0</w:t>
            </w:r>
            <w:r>
              <w:rPr>
                <w:rFonts w:ascii="Times New Roman" w:eastAsia="Times New Roman" w:hAnsi="Times New Roman" w:cs="Times New Roman"/>
                <w:color w:val="000000"/>
                <w:sz w:val="28"/>
              </w:rPr>
              <w:t>Т</w:t>
            </w: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170 – 240</w:t>
            </w:r>
          </w:p>
          <w:p w:rsidR="00910967" w:rsidRDefault="00910967" w:rsidP="0003618D">
            <w:pPr>
              <w:widowControl w:val="0"/>
              <w:suppressAutoHyphens/>
              <w:spacing w:after="0" w:line="270" w:lineRule="auto"/>
              <w:jc w:val="both"/>
            </w:pPr>
          </w:p>
        </w:tc>
      </w:tr>
      <w:tr w:rsidR="00910967" w:rsidTr="0003618D">
        <w:trPr>
          <w:trHeight w:val="332"/>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pPr>
            <w:r>
              <w:rPr>
                <w:rFonts w:ascii="Times New Roman" w:eastAsia="Times New Roman" w:hAnsi="Times New Roman" w:cs="Times New Roman"/>
                <w:color w:val="000000"/>
                <w:sz w:val="28"/>
              </w:rPr>
              <w:t xml:space="preserve">Майлылығы, %              </w:t>
            </w:r>
          </w:p>
        </w:tc>
        <w:tc>
          <w:tcPr>
            <w:tcW w:w="7475" w:type="dxa"/>
            <w:tcBorders>
              <w:top w:val="single" w:sz="4" w:space="0" w:color="000000"/>
              <w:left w:val="single" w:sz="4" w:space="0" w:color="000000"/>
              <w:bottom w:val="single" w:sz="4" w:space="0" w:color="000000"/>
              <w:right w:val="single" w:sz="4" w:space="0" w:color="000000"/>
            </w:tcBorders>
            <w:shd w:val="clear" w:color="000000" w:fill="FFFFFF"/>
          </w:tcPr>
          <w:p w:rsidR="00910967" w:rsidRDefault="00910967" w:rsidP="0003618D">
            <w:pPr>
              <w:widowControl w:val="0"/>
              <w:suppressAutoHyphens/>
              <w:spacing w:after="0" w:line="270" w:lineRule="auto"/>
              <w:jc w:val="both"/>
            </w:pPr>
            <w:r>
              <w:rPr>
                <w:rFonts w:ascii="Times New Roman" w:eastAsia="Times New Roman" w:hAnsi="Times New Roman" w:cs="Times New Roman"/>
                <w:color w:val="000000"/>
                <w:sz w:val="28"/>
              </w:rPr>
              <w:t>1,9 -18; 19 және жоғары (ірімшіктің түріне байланысты)</w:t>
            </w:r>
          </w:p>
        </w:tc>
      </w:tr>
      <w:tr w:rsidR="00910967" w:rsidTr="0003618D">
        <w:trPr>
          <w:trHeight w:val="715"/>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pPr>
            <w:r>
              <w:rPr>
                <w:rFonts w:ascii="Times New Roman" w:eastAsia="Times New Roman" w:hAnsi="Times New Roman" w:cs="Times New Roman"/>
                <w:color w:val="000000"/>
                <w:sz w:val="28"/>
              </w:rPr>
              <w:t>Ылғалдылығы, %</w:t>
            </w: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10967" w:rsidRDefault="00910967" w:rsidP="0003618D">
            <w:pPr>
              <w:widowControl w:val="0"/>
              <w:suppressAutoHyphens/>
              <w:spacing w:after="0" w:line="270" w:lineRule="auto"/>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60 – 80</w:t>
            </w:r>
          </w:p>
          <w:p w:rsidR="00910967" w:rsidRDefault="00910967" w:rsidP="0003618D">
            <w:pPr>
              <w:widowControl w:val="0"/>
              <w:suppressAutoHyphens/>
              <w:spacing w:after="0" w:line="270" w:lineRule="auto"/>
              <w:jc w:val="both"/>
            </w:pPr>
          </w:p>
        </w:tc>
      </w:tr>
    </w:tbl>
    <w:p w:rsidR="00910967" w:rsidRDefault="00910967" w:rsidP="00D12C43">
      <w:pPr>
        <w:suppressAutoHyphens/>
        <w:spacing w:after="0" w:line="240" w:lineRule="auto"/>
        <w:ind w:firstLine="708"/>
        <w:jc w:val="both"/>
        <w:rPr>
          <w:rFonts w:ascii="Times New Roman" w:eastAsia="Times New Roman" w:hAnsi="Times New Roman" w:cs="Times New Roman"/>
          <w:b/>
          <w:sz w:val="28"/>
        </w:rPr>
      </w:pPr>
    </w:p>
    <w:p w:rsidR="00886D64" w:rsidRDefault="00F16836" w:rsidP="00D12C43">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Ірімшіктің ақаулары</w:t>
      </w:r>
    </w:p>
    <w:p w:rsidR="00886D64" w:rsidRDefault="00F16836" w:rsidP="00910967">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Ашымалы сүт өнімдерінің ақаулары, соның ішінде ірімшіктің ақаулары сапасы нашар шикізатты пайдаланғанда, өңдеу кезіндегі технологиялық бұзылушылықтар немесе суыту жағдайлары және дайын өнімдерді дұрыс сақтамағанда пайда болады.  </w:t>
      </w:r>
    </w:p>
    <w:p w:rsidR="00886D64" w:rsidRDefault="00F16836" w:rsidP="00910967">
      <w:pPr>
        <w:suppressAutoHyphens/>
        <w:spacing w:after="0" w:line="240" w:lineRule="auto"/>
        <w:ind w:firstLine="708"/>
        <w:jc w:val="both"/>
        <w:rPr>
          <w:rFonts w:ascii="Times New Roman" w:eastAsia="Times New Roman" w:hAnsi="Times New Roman" w:cs="Times New Roman"/>
          <w:i/>
          <w:sz w:val="28"/>
        </w:rPr>
      </w:pPr>
      <w:r>
        <w:rPr>
          <w:rFonts w:ascii="Times New Roman" w:eastAsia="Times New Roman" w:hAnsi="Times New Roman" w:cs="Times New Roman"/>
          <w:i/>
          <w:sz w:val="28"/>
        </w:rPr>
        <w:t>Дәм мен иіс ақаулары: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910967">
        <w:rPr>
          <w:rFonts w:ascii="Times New Roman" w:eastAsia="Times New Roman" w:hAnsi="Times New Roman" w:cs="Times New Roman"/>
          <w:sz w:val="28"/>
        </w:rPr>
        <w:tab/>
      </w:r>
      <w:r>
        <w:rPr>
          <w:rFonts w:ascii="Times New Roman" w:eastAsia="Times New Roman" w:hAnsi="Times New Roman" w:cs="Times New Roman"/>
          <w:sz w:val="28"/>
        </w:rPr>
        <w:t>Тұщы дәм – қышқылдықтың төмендігімен, әлсіз иіспен және төмен тығыздықпен сипатталады. Мұндай ақау сапасы төмен ашытуды (закваска) немесе өте төмен температурада ашытқанда пайда болады.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910967">
        <w:rPr>
          <w:rFonts w:ascii="Times New Roman" w:eastAsia="Times New Roman" w:hAnsi="Times New Roman" w:cs="Times New Roman"/>
          <w:sz w:val="28"/>
        </w:rPr>
        <w:tab/>
      </w:r>
      <w:r>
        <w:rPr>
          <w:rFonts w:ascii="Times New Roman" w:eastAsia="Times New Roman" w:hAnsi="Times New Roman" w:cs="Times New Roman"/>
          <w:sz w:val="28"/>
        </w:rPr>
        <w:t>Ащы дәм  -</w:t>
      </w:r>
      <w:r w:rsidR="00910967">
        <w:rPr>
          <w:rFonts w:ascii="Times New Roman" w:eastAsia="Times New Roman" w:hAnsi="Times New Roman" w:cs="Times New Roman"/>
          <w:sz w:val="28"/>
        </w:rPr>
        <w:t xml:space="preserve"> шикі </w:t>
      </w:r>
      <w:r>
        <w:rPr>
          <w:rFonts w:ascii="Times New Roman" w:eastAsia="Times New Roman" w:hAnsi="Times New Roman" w:cs="Times New Roman"/>
          <w:sz w:val="28"/>
        </w:rPr>
        <w:t xml:space="preserve">сүтті тқмен температурада сақтау кезінде пептондық (пептонизирующие) бактериялардың дамуы нәтижесінде, сонымен қатар ірімшікке пепсиннің артық дозасын қосқанда пайда болады.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910967">
        <w:rPr>
          <w:rFonts w:ascii="Times New Roman" w:eastAsia="Times New Roman" w:hAnsi="Times New Roman" w:cs="Times New Roman"/>
          <w:sz w:val="28"/>
        </w:rPr>
        <w:tab/>
      </w:r>
      <w:r>
        <w:rPr>
          <w:rFonts w:ascii="Times New Roman" w:eastAsia="Times New Roman" w:hAnsi="Times New Roman" w:cs="Times New Roman"/>
          <w:sz w:val="28"/>
        </w:rPr>
        <w:t>Қышқыл дәм ашыту кейін уақытында суытылмаған кезде немесе ашытудың уақыты көп болғанда, сонымен қатар жоғарғы температурда сақтау кезінде пайда болады.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910967">
        <w:rPr>
          <w:rFonts w:ascii="Times New Roman" w:eastAsia="Times New Roman" w:hAnsi="Times New Roman" w:cs="Times New Roman"/>
          <w:sz w:val="28"/>
        </w:rPr>
        <w:tab/>
      </w:r>
      <w:r>
        <w:rPr>
          <w:rFonts w:ascii="Times New Roman" w:eastAsia="Times New Roman" w:hAnsi="Times New Roman" w:cs="Times New Roman"/>
          <w:sz w:val="28"/>
        </w:rPr>
        <w:t>Ашытқы(дрож) дәм ірімшікті тығыздықта сақтағанда немесе уақытында суытпағанда болады. Бұл ақауда газ пайда болады.</w:t>
      </w:r>
    </w:p>
    <w:p w:rsidR="00886D64" w:rsidRDefault="00F16836">
      <w:pPr>
        <w:suppressAutoHyphens/>
        <w:spacing w:after="0" w:line="240" w:lineRule="auto"/>
        <w:jc w:val="both"/>
        <w:rPr>
          <w:rFonts w:ascii="Times New Roman" w:eastAsia="Times New Roman" w:hAnsi="Times New Roman" w:cs="Times New Roman"/>
          <w:i/>
          <w:sz w:val="28"/>
        </w:rPr>
      </w:pPr>
      <w:r>
        <w:rPr>
          <w:rFonts w:ascii="Times New Roman" w:eastAsia="Times New Roman" w:hAnsi="Times New Roman" w:cs="Times New Roman"/>
          <w:i/>
          <w:sz w:val="28"/>
        </w:rPr>
        <w:t xml:space="preserve">      </w:t>
      </w:r>
      <w:r w:rsidR="00910967">
        <w:rPr>
          <w:rFonts w:ascii="Times New Roman" w:eastAsia="Times New Roman" w:hAnsi="Times New Roman" w:cs="Times New Roman"/>
          <w:i/>
          <w:sz w:val="28"/>
        </w:rPr>
        <w:tab/>
      </w:r>
      <w:r>
        <w:rPr>
          <w:rFonts w:ascii="Times New Roman" w:eastAsia="Times New Roman" w:hAnsi="Times New Roman" w:cs="Times New Roman"/>
          <w:i/>
          <w:sz w:val="28"/>
        </w:rPr>
        <w:t>Консистенция ақаулары: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910967">
        <w:rPr>
          <w:rFonts w:ascii="Times New Roman" w:eastAsia="Times New Roman" w:hAnsi="Times New Roman" w:cs="Times New Roman"/>
          <w:sz w:val="28"/>
        </w:rPr>
        <w:tab/>
      </w:r>
      <w:r>
        <w:rPr>
          <w:rFonts w:ascii="Times New Roman" w:eastAsia="Times New Roman" w:hAnsi="Times New Roman" w:cs="Times New Roman"/>
          <w:sz w:val="28"/>
        </w:rPr>
        <w:t>Ұйюы нашар (дряблый сгусток) азықты төмен температурада және пастеризация температурасы дұрыс емес болған жағдайда пайда болады.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910967">
        <w:rPr>
          <w:rFonts w:ascii="Times New Roman" w:eastAsia="Times New Roman" w:hAnsi="Times New Roman" w:cs="Times New Roman"/>
          <w:sz w:val="28"/>
        </w:rPr>
        <w:tab/>
      </w:r>
      <w:r>
        <w:rPr>
          <w:rFonts w:ascii="Times New Roman" w:eastAsia="Times New Roman" w:hAnsi="Times New Roman" w:cs="Times New Roman"/>
          <w:sz w:val="28"/>
        </w:rPr>
        <w:t>Дөрекі қатты құрғақ конситенция Ірімшік дәнін артық ұстағанда және кептірген кезде, екінші қыздырудың жоғарғы температурасын қолданған кезде байқалады.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910967">
        <w:rPr>
          <w:rFonts w:ascii="Times New Roman" w:eastAsia="Times New Roman" w:hAnsi="Times New Roman" w:cs="Times New Roman"/>
          <w:sz w:val="28"/>
        </w:rPr>
        <w:tab/>
      </w:r>
      <w:r>
        <w:rPr>
          <w:rFonts w:ascii="Times New Roman" w:eastAsia="Times New Roman" w:hAnsi="Times New Roman" w:cs="Times New Roman"/>
          <w:sz w:val="28"/>
        </w:rPr>
        <w:t>Артық жағылмалы консистенция. Ірімшік массасының жоғары ылғалдылығы мен қышқылдығы кезінде пайда болады.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910967">
        <w:rPr>
          <w:rFonts w:ascii="Times New Roman" w:eastAsia="Times New Roman" w:hAnsi="Times New Roman" w:cs="Times New Roman"/>
          <w:sz w:val="28"/>
        </w:rPr>
        <w:tab/>
      </w:r>
      <w:r>
        <w:rPr>
          <w:rFonts w:ascii="Times New Roman" w:eastAsia="Times New Roman" w:hAnsi="Times New Roman" w:cs="Times New Roman"/>
          <w:sz w:val="28"/>
        </w:rPr>
        <w:t>Кремдік консистенция. Сычуждық ферментті үлкен дозада қолданғанда немесе сүтті ұйютуды жоғары температурада жүргізгенде пайда болады.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910967">
        <w:rPr>
          <w:rFonts w:ascii="Times New Roman" w:eastAsia="Times New Roman" w:hAnsi="Times New Roman" w:cs="Times New Roman"/>
          <w:sz w:val="28"/>
        </w:rPr>
        <w:tab/>
      </w:r>
      <w:r>
        <w:rPr>
          <w:rFonts w:ascii="Times New Roman" w:eastAsia="Times New Roman" w:hAnsi="Times New Roman" w:cs="Times New Roman"/>
          <w:sz w:val="28"/>
        </w:rPr>
        <w:t>Ақауларды болдыртпау үшін стандарттарға сәйкес сүт-шикізаттарды пайдалану, технологиялық өңдеу процесін бақылау қажет.</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910967">
        <w:rPr>
          <w:rFonts w:ascii="Times New Roman" w:eastAsia="Times New Roman" w:hAnsi="Times New Roman" w:cs="Times New Roman"/>
          <w:sz w:val="28"/>
        </w:rPr>
        <w:tab/>
      </w:r>
      <w:r>
        <w:rPr>
          <w:rFonts w:ascii="Times New Roman" w:eastAsia="Times New Roman" w:hAnsi="Times New Roman" w:cs="Times New Roman"/>
          <w:sz w:val="28"/>
        </w:rPr>
        <w:t>Ақаулардың пайда болуының негізгі факторы сақтау температурасы және өнімді өңдеу. Температуралық режимдерді сақтау көптеген ақаулардың пайда болуына жол бермейді.</w:t>
      </w:r>
    </w:p>
    <w:p w:rsidR="00124549" w:rsidRDefault="00F16836">
      <w:pPr>
        <w:suppressAutoHyphens/>
        <w:spacing w:after="0" w:line="240" w:lineRule="auto"/>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     </w:t>
      </w:r>
      <w:r w:rsidR="00910967">
        <w:rPr>
          <w:rFonts w:ascii="Times New Roman" w:eastAsia="Times New Roman" w:hAnsi="Times New Roman" w:cs="Times New Roman"/>
          <w:b/>
          <w:sz w:val="28"/>
        </w:rPr>
        <w:tab/>
      </w:r>
    </w:p>
    <w:p w:rsidR="00886D64" w:rsidRDefault="00F16836" w:rsidP="00124549">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Бақылау сұрақтары:</w:t>
      </w:r>
    </w:p>
    <w:p w:rsidR="00886D64" w:rsidRPr="00124549" w:rsidRDefault="00F16836" w:rsidP="00124549">
      <w:pPr>
        <w:pStyle w:val="a4"/>
        <w:widowControl w:val="0"/>
        <w:numPr>
          <w:ilvl w:val="0"/>
          <w:numId w:val="16"/>
        </w:numPr>
        <w:spacing w:after="0"/>
        <w:jc w:val="both"/>
        <w:rPr>
          <w:rFonts w:ascii="Times New Roman" w:eastAsia="Times New Roman" w:hAnsi="Times New Roman" w:cs="Times New Roman"/>
          <w:sz w:val="28"/>
        </w:rPr>
      </w:pPr>
      <w:r w:rsidRPr="00124549">
        <w:rPr>
          <w:rFonts w:ascii="Times New Roman" w:eastAsia="Times New Roman" w:hAnsi="Times New Roman" w:cs="Times New Roman"/>
          <w:sz w:val="28"/>
        </w:rPr>
        <w:t>Ірімшіктің органолептикалық сипаттамасы?</w:t>
      </w:r>
    </w:p>
    <w:p w:rsidR="00886D64" w:rsidRDefault="00F16836" w:rsidP="00910967">
      <w:pPr>
        <w:widowControl w:val="0"/>
        <w:numPr>
          <w:ilvl w:val="0"/>
          <w:numId w:val="16"/>
        </w:numPr>
        <w:spacing w:after="0"/>
        <w:ind w:firstLine="709"/>
        <w:jc w:val="both"/>
        <w:rPr>
          <w:rFonts w:ascii="Times New Roman" w:eastAsia="Times New Roman" w:hAnsi="Times New Roman" w:cs="Times New Roman"/>
          <w:sz w:val="28"/>
        </w:rPr>
      </w:pPr>
      <w:r>
        <w:rPr>
          <w:rFonts w:ascii="Times New Roman" w:eastAsia="Times New Roman" w:hAnsi="Times New Roman" w:cs="Times New Roman"/>
          <w:sz w:val="28"/>
        </w:rPr>
        <w:t>Ірімшіктің физико – химиялық сипаттамасы?</w:t>
      </w:r>
    </w:p>
    <w:p w:rsidR="00886D64" w:rsidRPr="000F1A7E" w:rsidRDefault="00F16836" w:rsidP="00910967">
      <w:pPr>
        <w:widowControl w:val="0"/>
        <w:numPr>
          <w:ilvl w:val="0"/>
          <w:numId w:val="16"/>
        </w:numPr>
        <w:spacing w:after="0"/>
        <w:ind w:firstLine="709"/>
        <w:jc w:val="both"/>
        <w:rPr>
          <w:rFonts w:ascii="Times New Roman" w:eastAsia="Times New Roman" w:hAnsi="Times New Roman" w:cs="Times New Roman"/>
          <w:sz w:val="28"/>
        </w:rPr>
      </w:pPr>
      <w:r>
        <w:rPr>
          <w:rFonts w:ascii="Times New Roman" w:eastAsia="Times New Roman" w:hAnsi="Times New Roman" w:cs="Times New Roman"/>
          <w:sz w:val="28"/>
        </w:rPr>
        <w:t>Ірімшіктің ақауларын атаңыз?</w:t>
      </w:r>
    </w:p>
    <w:p w:rsidR="000F1A7E" w:rsidRPr="000F1A7E" w:rsidRDefault="000F1A7E" w:rsidP="00910967">
      <w:pPr>
        <w:widowControl w:val="0"/>
        <w:numPr>
          <w:ilvl w:val="0"/>
          <w:numId w:val="16"/>
        </w:numPr>
        <w:spacing w:after="0"/>
        <w:ind w:firstLine="709"/>
        <w:jc w:val="both"/>
        <w:rPr>
          <w:rFonts w:ascii="Times New Roman" w:eastAsia="Times New Roman" w:hAnsi="Times New Roman" w:cs="Times New Roman"/>
          <w:sz w:val="28"/>
        </w:rPr>
      </w:pPr>
      <w:r>
        <w:rPr>
          <w:rFonts w:ascii="Times New Roman" w:eastAsia="Times New Roman" w:hAnsi="Times New Roman" w:cs="Times New Roman"/>
          <w:sz w:val="28"/>
        </w:rPr>
        <w:t>Ірімшікт</w:t>
      </w:r>
      <w:r>
        <w:rPr>
          <w:rFonts w:ascii="Times New Roman" w:eastAsia="Times New Roman" w:hAnsi="Times New Roman" w:cs="Times New Roman"/>
          <w:sz w:val="28"/>
          <w:lang w:val="kk-KZ"/>
        </w:rPr>
        <w:t>ен орташа сынама алу?</w:t>
      </w:r>
    </w:p>
    <w:p w:rsidR="000F1A7E" w:rsidRDefault="000F1A7E" w:rsidP="00910967">
      <w:pPr>
        <w:widowControl w:val="0"/>
        <w:numPr>
          <w:ilvl w:val="0"/>
          <w:numId w:val="16"/>
        </w:numPr>
        <w:spacing w:after="0"/>
        <w:ind w:firstLine="709"/>
        <w:jc w:val="both"/>
        <w:rPr>
          <w:rFonts w:ascii="Times New Roman" w:eastAsia="Times New Roman" w:hAnsi="Times New Roman" w:cs="Times New Roman"/>
          <w:sz w:val="28"/>
        </w:rPr>
      </w:pPr>
      <w:r>
        <w:rPr>
          <w:rFonts w:ascii="Times New Roman" w:eastAsia="Times New Roman" w:hAnsi="Times New Roman" w:cs="Times New Roman"/>
          <w:sz w:val="28"/>
          <w:lang w:val="kk-KZ"/>
        </w:rPr>
        <w:t>Фальсификация дегеніміз не?</w:t>
      </w:r>
    </w:p>
    <w:p w:rsidR="00886D64" w:rsidRDefault="00886D64" w:rsidP="00910967">
      <w:pPr>
        <w:suppressAutoHyphens/>
        <w:spacing w:after="0" w:line="240" w:lineRule="auto"/>
        <w:ind w:firstLine="709"/>
        <w:jc w:val="both"/>
        <w:rPr>
          <w:rFonts w:ascii="Times New Roman" w:eastAsia="Times New Roman" w:hAnsi="Times New Roman" w:cs="Times New Roman"/>
          <w:sz w:val="28"/>
        </w:rPr>
      </w:pPr>
    </w:p>
    <w:p w:rsidR="00886D64" w:rsidRDefault="00F16836">
      <w:pPr>
        <w:suppressAutoHyphens/>
        <w:spacing w:after="0" w:line="240" w:lineRule="auto"/>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     </w:t>
      </w:r>
      <w:r w:rsidR="00124549">
        <w:rPr>
          <w:rFonts w:ascii="Times New Roman" w:eastAsia="Times New Roman" w:hAnsi="Times New Roman" w:cs="Times New Roman"/>
          <w:b/>
          <w:sz w:val="28"/>
        </w:rPr>
        <w:tab/>
      </w:r>
      <w:r>
        <w:rPr>
          <w:rFonts w:ascii="Times New Roman" w:eastAsia="Times New Roman" w:hAnsi="Times New Roman" w:cs="Times New Roman"/>
          <w:b/>
          <w:sz w:val="28"/>
        </w:rPr>
        <w:t>5.2 Айран мен қымыздың ветери</w:t>
      </w:r>
      <w:r w:rsidR="00B51D58">
        <w:rPr>
          <w:rFonts w:ascii="Times New Roman" w:eastAsia="Times New Roman" w:hAnsi="Times New Roman" w:cs="Times New Roman"/>
          <w:b/>
          <w:sz w:val="28"/>
        </w:rPr>
        <w:t>нарлық – санитарлық сараптамасы</w:t>
      </w:r>
    </w:p>
    <w:p w:rsidR="00886D64" w:rsidRDefault="00F16836">
      <w:pPr>
        <w:suppressAutoHyphens/>
        <w:spacing w:after="0" w:line="240" w:lineRule="auto"/>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     </w:t>
      </w:r>
      <w:r w:rsidR="00124549">
        <w:rPr>
          <w:rFonts w:ascii="Times New Roman" w:eastAsia="Times New Roman" w:hAnsi="Times New Roman" w:cs="Times New Roman"/>
          <w:b/>
          <w:sz w:val="28"/>
        </w:rPr>
        <w:tab/>
      </w:r>
      <w:r>
        <w:rPr>
          <w:rFonts w:ascii="Times New Roman" w:eastAsia="Times New Roman" w:hAnsi="Times New Roman" w:cs="Times New Roman"/>
          <w:b/>
          <w:sz w:val="28"/>
        </w:rPr>
        <w:t xml:space="preserve">Сабақтың мақсаты: </w:t>
      </w:r>
    </w:p>
    <w:p w:rsidR="00886D64" w:rsidRDefault="00F16836" w:rsidP="00124549">
      <w:pPr>
        <w:widowControl w:val="0"/>
        <w:numPr>
          <w:ilvl w:val="0"/>
          <w:numId w:val="17"/>
        </w:numPr>
        <w:spacing w:after="0"/>
        <w:ind w:firstLine="709"/>
        <w:jc w:val="both"/>
        <w:rPr>
          <w:rFonts w:ascii="Times New Roman" w:eastAsia="Times New Roman" w:hAnsi="Times New Roman" w:cs="Times New Roman"/>
          <w:sz w:val="28"/>
        </w:rPr>
      </w:pPr>
      <w:r>
        <w:rPr>
          <w:rFonts w:ascii="Times New Roman" w:eastAsia="Times New Roman" w:hAnsi="Times New Roman" w:cs="Times New Roman"/>
          <w:sz w:val="28"/>
        </w:rPr>
        <w:t>Айран мен қымыздың органолептикалық көрсеткіштерін зерттеу.</w:t>
      </w:r>
    </w:p>
    <w:p w:rsidR="00886D64" w:rsidRDefault="00F16836" w:rsidP="00124549">
      <w:pPr>
        <w:widowControl w:val="0"/>
        <w:numPr>
          <w:ilvl w:val="0"/>
          <w:numId w:val="17"/>
        </w:numPr>
        <w:spacing w:after="0"/>
        <w:ind w:firstLine="709"/>
        <w:jc w:val="both"/>
        <w:rPr>
          <w:rFonts w:ascii="Times New Roman" w:eastAsia="Times New Roman" w:hAnsi="Times New Roman" w:cs="Times New Roman"/>
          <w:sz w:val="28"/>
        </w:rPr>
      </w:pPr>
      <w:r>
        <w:rPr>
          <w:rFonts w:ascii="Times New Roman" w:eastAsia="Times New Roman" w:hAnsi="Times New Roman" w:cs="Times New Roman"/>
          <w:sz w:val="28"/>
        </w:rPr>
        <w:t>Айран мен қымыздың физико – химиялық көрсетіштерін зерттеу.</w:t>
      </w:r>
    </w:p>
    <w:p w:rsidR="00886D64" w:rsidRDefault="00F16836" w:rsidP="00124549">
      <w:pPr>
        <w:widowControl w:val="0"/>
        <w:numPr>
          <w:ilvl w:val="0"/>
          <w:numId w:val="17"/>
        </w:numPr>
        <w:spacing w:after="0"/>
        <w:ind w:firstLine="709"/>
        <w:jc w:val="both"/>
        <w:rPr>
          <w:rFonts w:ascii="Times New Roman" w:eastAsia="Times New Roman" w:hAnsi="Times New Roman" w:cs="Times New Roman"/>
          <w:sz w:val="28"/>
        </w:rPr>
      </w:pPr>
      <w:r>
        <w:rPr>
          <w:rFonts w:ascii="Times New Roman" w:eastAsia="Times New Roman" w:hAnsi="Times New Roman" w:cs="Times New Roman"/>
          <w:sz w:val="28"/>
        </w:rPr>
        <w:t>Сүт өнімдерінің методикасын зерттеу.</w:t>
      </w:r>
    </w:p>
    <w:p w:rsidR="00124549" w:rsidRDefault="00F16836">
      <w:pPr>
        <w:suppressAutoHyphens/>
        <w:spacing w:after="0" w:line="240" w:lineRule="auto"/>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    </w:t>
      </w:r>
      <w:r w:rsidR="00124549">
        <w:rPr>
          <w:rFonts w:ascii="Times New Roman" w:eastAsia="Times New Roman" w:hAnsi="Times New Roman" w:cs="Times New Roman"/>
          <w:b/>
          <w:sz w:val="28"/>
        </w:rPr>
        <w:tab/>
      </w:r>
      <w:r>
        <w:rPr>
          <w:rFonts w:ascii="Times New Roman" w:eastAsia="Times New Roman" w:hAnsi="Times New Roman" w:cs="Times New Roman"/>
          <w:b/>
          <w:sz w:val="28"/>
        </w:rPr>
        <w:t xml:space="preserve">Сабақтың мазмұны: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Айран </w:t>
      </w:r>
      <w:r>
        <w:rPr>
          <w:rFonts w:ascii="Times New Roman" w:eastAsia="Times New Roman" w:hAnsi="Times New Roman" w:cs="Times New Roman"/>
          <w:sz w:val="28"/>
        </w:rPr>
        <w:t>– ашымалы сусын, әр түрлі микроорганизмдердің(айрандық саңырауқұлақтар) сиибиозбен алынатын ұйытылған сүт. Өнім резервуарлық және термостаттық әдістермен алынады.Ұйю температурасы 20-25˚С, уақыты 8-12 сағат. Сүт өндірісінде айранның -1, -2,5, -3,2 % дық майлылықпен, майлы емес, таллиндік, 1%-дық майлылықпен өндіреді.</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124549">
        <w:rPr>
          <w:rFonts w:ascii="Times New Roman" w:eastAsia="Times New Roman" w:hAnsi="Times New Roman" w:cs="Times New Roman"/>
          <w:sz w:val="28"/>
        </w:rPr>
        <w:tab/>
      </w:r>
      <w:r>
        <w:rPr>
          <w:rFonts w:ascii="Times New Roman" w:eastAsia="Times New Roman" w:hAnsi="Times New Roman" w:cs="Times New Roman"/>
          <w:sz w:val="28"/>
        </w:rPr>
        <w:t>Сапалы айранға тән қасиеттер: ашымалы дәм мен иіс, біркелкі консистенция және түсі сүттей аппақ немесе сарылау. Газдардың болуына рұқсат етіледі. Айранға консерванттар мен түс беретін заттарды қосуға болмайды.Тамаққа сірке суынының, майлықышқылдың, ащы, аммиакты, жемдердің дәмі қатты сезілетін(жуа,сарымсақ, жусан), жуылмаған ыдыстардың иісімен, жертөлең,көгерген айрандырды қолдануға болмайды.</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Қымыз</w:t>
      </w:r>
      <w:r>
        <w:rPr>
          <w:rFonts w:ascii="Times New Roman" w:eastAsia="Times New Roman" w:hAnsi="Times New Roman" w:cs="Times New Roman"/>
          <w:sz w:val="28"/>
        </w:rPr>
        <w:t xml:space="preserve"> – аралас ашу азығына тағамына жатады. Табиғи қымыз 2-3 сағат бойы ұйю температурасы 32-34˚С пастерленбеген 1%-дық бие сүтінен алынады, кейін бөтелдерге құйылып, 6-7˚С температурада жетілуге(созревание) жібереді. Жетілу уақыты 1 ден 3 тәулікке дейін.</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124549">
        <w:rPr>
          <w:rFonts w:ascii="Times New Roman" w:eastAsia="Times New Roman" w:hAnsi="Times New Roman" w:cs="Times New Roman"/>
          <w:sz w:val="28"/>
        </w:rPr>
        <w:tab/>
      </w:r>
      <w:r>
        <w:rPr>
          <w:rFonts w:ascii="Times New Roman" w:eastAsia="Times New Roman" w:hAnsi="Times New Roman" w:cs="Times New Roman"/>
          <w:sz w:val="28"/>
        </w:rPr>
        <w:t xml:space="preserve">Оңтүстік облыста қымызды түйе сүтінен дайындайды оны – шұбат деп аталады.Қымыз – жоғары бағаланатын тағам, оны прфилактикалық және емдік мақсатта қолданады. Қымызды дайындау үшін қолданаылатын бие сүті ауру есем малдан, жаңа сауылған, қышқылдығы - 7˚Т жоғары емес, таза, бөтен иіс пен дәмсіз.Майланбаған сиыр сүтінен қымыз дайындау үшін сүтті пастерлейді.  </w:t>
      </w:r>
    </w:p>
    <w:p w:rsidR="00886D64" w:rsidRDefault="00F16836" w:rsidP="00124549">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Қымыздың физико – химиялық көрсеткіштері мынадай:</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i/>
          <w:sz w:val="28"/>
        </w:rPr>
        <w:t xml:space="preserve"> </w:t>
      </w:r>
      <w:r w:rsidR="00124549">
        <w:rPr>
          <w:rFonts w:ascii="Times New Roman" w:eastAsia="Times New Roman" w:hAnsi="Times New Roman" w:cs="Times New Roman"/>
          <w:i/>
          <w:sz w:val="28"/>
        </w:rPr>
        <w:tab/>
      </w:r>
      <w:r>
        <w:rPr>
          <w:rFonts w:ascii="Times New Roman" w:eastAsia="Times New Roman" w:hAnsi="Times New Roman" w:cs="Times New Roman"/>
          <w:i/>
          <w:sz w:val="28"/>
        </w:rPr>
        <w:t>Әлсіз</w:t>
      </w:r>
      <w:r>
        <w:rPr>
          <w:rFonts w:ascii="Times New Roman" w:eastAsia="Times New Roman" w:hAnsi="Times New Roman" w:cs="Times New Roman"/>
          <w:sz w:val="28"/>
        </w:rPr>
        <w:t xml:space="preserve"> - майлылығы - кемінде 1,5%, құрғақ заттар - 9,5%, С витамині - 10мг %, қышқылдығы - 95°Т, спирт кемінде 0,6%;</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Орта</w:t>
      </w:r>
      <w:r>
        <w:rPr>
          <w:rFonts w:ascii="Times New Roman" w:eastAsia="Times New Roman" w:hAnsi="Times New Roman" w:cs="Times New Roman"/>
          <w:sz w:val="28"/>
        </w:rPr>
        <w:t xml:space="preserve"> - құрғақ заттар - 9,2%, С витамині - 18 мг %, қышқылдығы - 110°Т, спирт - 1,1%;</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Мықты</w:t>
      </w:r>
      <w:r>
        <w:rPr>
          <w:rFonts w:ascii="Times New Roman" w:eastAsia="Times New Roman" w:hAnsi="Times New Roman" w:cs="Times New Roman"/>
          <w:sz w:val="28"/>
        </w:rPr>
        <w:t xml:space="preserve"> - май 9%, С витамині - 18 мг %, қышқылдығы - 130°Т, спирт - 1,6%. Бұл көрсеткіштер байланысты қымыздың пісу мерзімі 5-6 сағаттан 2 тәулікке дейін.</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124549">
        <w:rPr>
          <w:rFonts w:ascii="Times New Roman" w:eastAsia="Times New Roman" w:hAnsi="Times New Roman" w:cs="Times New Roman"/>
          <w:sz w:val="28"/>
        </w:rPr>
        <w:tab/>
      </w:r>
      <w:r>
        <w:rPr>
          <w:rFonts w:ascii="Times New Roman" w:eastAsia="Times New Roman" w:hAnsi="Times New Roman" w:cs="Times New Roman"/>
          <w:sz w:val="28"/>
        </w:rPr>
        <w:t>Қымыз сүті ақ түсті, кейбір ренкті, консистенциясыны байланысты қаймақты, газ тәрізді сұйықтық. Дәмі және иісі қышқылды спиртталған өзіне тән, бөтен, өзіне тән емес  иісі және дәмі жоқ. Қымызға консервіленген және бояғыш заттар қосуға болмайды. Қымызда потогенді микроорганизмдер болмауы тиіс, оның рұқсат етілген коли-титрі 0,3 жоғары емес. Қымызғы иісі мен дәмі май және сірке қышқылын, шіріген, көгеген және т.б. сондай-ақ ірі бөлшекті ірімшікті тағамдарды қолданбайды.</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124549">
        <w:rPr>
          <w:rFonts w:ascii="Times New Roman" w:eastAsia="Times New Roman" w:hAnsi="Times New Roman" w:cs="Times New Roman"/>
          <w:sz w:val="28"/>
        </w:rPr>
        <w:tab/>
      </w:r>
      <w:r>
        <w:rPr>
          <w:rFonts w:ascii="Times New Roman" w:eastAsia="Times New Roman" w:hAnsi="Times New Roman" w:cs="Times New Roman"/>
          <w:sz w:val="28"/>
        </w:rPr>
        <w:t>Әдетте қымыздың органалептикасың анықтайды, бірақ күмәнді жағдайда бактериологиялық зерттеуге жүгінеді (микрофлорасы, коли-титр) және майлылық пайызын белгілейді. Анықтау кезінде қымызды дайындауға жұмсалған шикізатты  (сиыр немесе бие сүті) сынамасың тұндыруға қояды. Сиыр сүтінен әзірленген қымыз 30-60 минут тұндырылады, ал бие сүтінен әзірленген қымыз бұл уақыт ішінде тұнбайды. Бұл сиыр сүтінде казеин санының жоғарылығымен  түсіндіріледі. Сонғы уақытта қымыз әзірлеу (сиыр) техналогиясы жетілдірілген, сондықтан жіктелуі кезінде өнімнің тұндырылуы  30-60 минут аралығында берілмейді.</w:t>
      </w:r>
    </w:p>
    <w:p w:rsidR="00886D64" w:rsidRPr="00124549" w:rsidRDefault="00F16836">
      <w:pPr>
        <w:suppressAutoHyphens/>
        <w:spacing w:after="0" w:line="240" w:lineRule="auto"/>
        <w:jc w:val="both"/>
        <w:rPr>
          <w:rFonts w:ascii="Times New Roman" w:eastAsia="Times New Roman" w:hAnsi="Times New Roman" w:cs="Times New Roman"/>
          <w:i/>
          <w:sz w:val="28"/>
        </w:rPr>
      </w:pPr>
      <w:r>
        <w:rPr>
          <w:rFonts w:ascii="Times New Roman" w:eastAsia="Times New Roman" w:hAnsi="Times New Roman" w:cs="Times New Roman"/>
          <w:sz w:val="28"/>
        </w:rPr>
        <w:t xml:space="preserve">        </w:t>
      </w:r>
      <w:r w:rsidR="00124549">
        <w:rPr>
          <w:rFonts w:ascii="Times New Roman" w:eastAsia="Times New Roman" w:hAnsi="Times New Roman" w:cs="Times New Roman"/>
          <w:sz w:val="28"/>
        </w:rPr>
        <w:tab/>
      </w:r>
      <w:r w:rsidRPr="00124549">
        <w:rPr>
          <w:rFonts w:ascii="Times New Roman" w:eastAsia="Times New Roman" w:hAnsi="Times New Roman" w:cs="Times New Roman"/>
          <w:b/>
          <w:sz w:val="28"/>
        </w:rPr>
        <w:t>Ветеринариялық</w:t>
      </w:r>
      <w:r w:rsidR="00124549" w:rsidRPr="00124549">
        <w:rPr>
          <w:rFonts w:ascii="Times New Roman" w:eastAsia="Times New Roman" w:hAnsi="Times New Roman" w:cs="Times New Roman"/>
          <w:b/>
          <w:sz w:val="28"/>
        </w:rPr>
        <w:t xml:space="preserve"> </w:t>
      </w:r>
      <w:r w:rsidRPr="00124549">
        <w:rPr>
          <w:rFonts w:ascii="Times New Roman" w:eastAsia="Times New Roman" w:hAnsi="Times New Roman" w:cs="Times New Roman"/>
          <w:b/>
          <w:sz w:val="28"/>
        </w:rPr>
        <w:t>-</w:t>
      </w:r>
      <w:r w:rsidR="00124549" w:rsidRPr="00124549">
        <w:rPr>
          <w:rFonts w:ascii="Times New Roman" w:eastAsia="Times New Roman" w:hAnsi="Times New Roman" w:cs="Times New Roman"/>
          <w:b/>
          <w:sz w:val="28"/>
        </w:rPr>
        <w:t xml:space="preserve"> </w:t>
      </w:r>
      <w:r w:rsidRPr="00124549">
        <w:rPr>
          <w:rFonts w:ascii="Times New Roman" w:eastAsia="Times New Roman" w:hAnsi="Times New Roman" w:cs="Times New Roman"/>
          <w:b/>
          <w:sz w:val="28"/>
        </w:rPr>
        <w:t>санитариялық сараптама қышқыл сүт өнімдерінің әдістемесі.</w:t>
      </w:r>
      <w:r w:rsidRPr="00124549">
        <w:rPr>
          <w:rFonts w:ascii="Times New Roman" w:eastAsia="Times New Roman" w:hAnsi="Times New Roman" w:cs="Times New Roman"/>
          <w:i/>
          <w:sz w:val="28"/>
        </w:rPr>
        <w:t xml:space="preserve">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i/>
          <w:sz w:val="28"/>
        </w:rPr>
        <w:t xml:space="preserve">       </w:t>
      </w:r>
      <w:r w:rsidR="00124549">
        <w:rPr>
          <w:rFonts w:ascii="Times New Roman" w:eastAsia="Times New Roman" w:hAnsi="Times New Roman" w:cs="Times New Roman"/>
          <w:i/>
          <w:sz w:val="28"/>
        </w:rPr>
        <w:tab/>
      </w:r>
      <w:r>
        <w:rPr>
          <w:rFonts w:ascii="Times New Roman" w:eastAsia="Times New Roman" w:hAnsi="Times New Roman" w:cs="Times New Roman"/>
          <w:i/>
          <w:sz w:val="28"/>
        </w:rPr>
        <w:t>1.Қышкыл сүт өнімдерінің майлылығың анықтау</w:t>
      </w:r>
      <w:r>
        <w:rPr>
          <w:rFonts w:ascii="Times New Roman" w:eastAsia="Times New Roman" w:hAnsi="Times New Roman" w:cs="Times New Roman"/>
          <w:sz w:val="28"/>
        </w:rPr>
        <w:t xml:space="preserve">. Екі сүт жиромерына (1 – 6 типті немесе 1 – 7 ) арналған сауытқа ( 0,005 г) сүтқышқылды өнім 11,00 ж. Күкірт қышқылын 10 см3 абайлап құяды (тығыздығы 1810 –ден 1820 кг/м3 дейін). Дазатормен жиромерге  1 см3 изомилді спиртті қосады. Жиромер қоспасың 1-2мм денгейінде белгілейді,  (қаймақтың майын анықтау денгейі  4-5 мм) жиромер мойынының негізінен төмен, ол үшін дистильденген су қосуға рұқсат етіледі.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124549">
        <w:rPr>
          <w:rFonts w:ascii="Times New Roman" w:eastAsia="Times New Roman" w:hAnsi="Times New Roman" w:cs="Times New Roman"/>
          <w:sz w:val="28"/>
        </w:rPr>
        <w:tab/>
      </w:r>
      <w:r>
        <w:rPr>
          <w:rFonts w:ascii="Times New Roman" w:eastAsia="Times New Roman" w:hAnsi="Times New Roman" w:cs="Times New Roman"/>
          <w:sz w:val="28"/>
        </w:rPr>
        <w:t xml:space="preserve">Жиромерды құрғақ тығынмен жабып, белокты заттардың толық еруі үшін шайқап, кемінде 5рет төнкереді. Жиромерді қақпағымен төмен 65±2°С-ғы  су моншасына 5минутқа орнатады. Су моншасынан алып, 5минутқа цинтрифугаға орнатады. Кейін жиромерды тығындармен төмен 65±2°С-ты су моншасына 5 минқа орнатады, бұл кезе монша суы май жиромерінен жоғары болу қажет.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124549">
        <w:rPr>
          <w:rFonts w:ascii="Times New Roman" w:eastAsia="Times New Roman" w:hAnsi="Times New Roman" w:cs="Times New Roman"/>
          <w:sz w:val="28"/>
        </w:rPr>
        <w:tab/>
      </w:r>
      <w:r>
        <w:rPr>
          <w:rFonts w:ascii="Times New Roman" w:eastAsia="Times New Roman" w:hAnsi="Times New Roman" w:cs="Times New Roman"/>
          <w:sz w:val="28"/>
        </w:rPr>
        <w:t>Жиромерді бір – бірден су моншасынан алып, тез арада майлылығына есеп береді. Майлылығын есеп берген кезде жиромерді көлденен ұстау керек, май шекарасы көз бетінде болу керек. Қақпақша қозғауымен майды жиромер шкаласында белгіленген бағанша арқылы шекарасын белгілейді. Одан  есептелінген саны бөлінулерінің ең төменгі нүктесіне дейін мениска бағаншасы май денгейінін дәлдікпен ен томенгі бағанша шкала арақашықтықы.</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Май мен қышқыл шекара аралығы шап-шап болуқажет, ал май бағанасы мөлдір болады. Егерде (қақпақшаның)  қызғылт қара немесе сарғыш қара түсті болған жағдайда өлшемді қайта жасайды.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124549">
        <w:rPr>
          <w:rFonts w:ascii="Times New Roman" w:eastAsia="Times New Roman" w:hAnsi="Times New Roman" w:cs="Times New Roman"/>
          <w:sz w:val="28"/>
        </w:rPr>
        <w:tab/>
      </w:r>
      <w:r>
        <w:rPr>
          <w:rFonts w:ascii="Times New Roman" w:eastAsia="Times New Roman" w:hAnsi="Times New Roman" w:cs="Times New Roman"/>
          <w:sz w:val="28"/>
        </w:rPr>
        <w:t xml:space="preserve">Бұның нәтижелерін орташа арифметикалфқ белгілерінің нәтижесін бақылау барысында қабылдайды, араларының нәтижесінен аспайтын өлшем 0,1 жәнеде қышқылды тағамдар арасында 0,5 қаймақ пен ірімшік тағамдары.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Май өнімдері пайызбен өлшеу кезінде осы айғақтар жиромер үлесіне сәйкес келеді.</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i/>
          <w:sz w:val="28"/>
        </w:rPr>
        <w:t xml:space="preserve">  </w:t>
      </w:r>
      <w:r w:rsidR="00124549">
        <w:rPr>
          <w:rFonts w:ascii="Times New Roman" w:eastAsia="Times New Roman" w:hAnsi="Times New Roman" w:cs="Times New Roman"/>
          <w:i/>
          <w:sz w:val="28"/>
        </w:rPr>
        <w:tab/>
      </w:r>
      <w:r>
        <w:rPr>
          <w:rFonts w:ascii="Times New Roman" w:eastAsia="Times New Roman" w:hAnsi="Times New Roman" w:cs="Times New Roman"/>
          <w:i/>
          <w:sz w:val="28"/>
        </w:rPr>
        <w:t>2. Қышқыл тағамдардың қышқылдығын анықтау.</w:t>
      </w:r>
      <w:r>
        <w:rPr>
          <w:rFonts w:ascii="Times New Roman" w:eastAsia="Times New Roman" w:hAnsi="Times New Roman" w:cs="Times New Roman"/>
          <w:sz w:val="28"/>
        </w:rPr>
        <w:t xml:space="preserve"> Колбаға өлшемі 100 немесе 250 см3 өлшеп дистильденген су мен қышқыл тағамды өлшемі 10 и 20 см3 және үш тамшы фенолфталеин қосады. Қышқыл тағамның қалдығын  пипеткадан колбаға пипетканы шаю арқылы ауыстырада. Қоспаны жақсылап араластырып титрлейді гидроксин натриді  0,1н сұйықтығында азық қызғылт түс пайда болғанша, және де 1 мин. Ішінде жоғалмайтын. Қаймақтың қышқылдығын анықтайды. Колбаға өлшемі 100 немесе 250 см3 өлшемі 5 г тағамды, 30 см3 су мен үш тамшы фенофталеин қосады. Қоспаны жақсылап араластырып титрлейді гидроксин натриді  0,1н сұйықтығында азық қызғылт түс пайда болғанша, және де 1 мин. Ішінде жоғалмайтын.</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Тернер</w:t>
      </w:r>
      <w:r w:rsidR="00124549">
        <w:rPr>
          <w:rFonts w:ascii="Times New Roman" w:eastAsia="Times New Roman" w:hAnsi="Times New Roman" w:cs="Times New Roman"/>
          <w:sz w:val="28"/>
        </w:rPr>
        <w:t xml:space="preserve"> </w:t>
      </w:r>
      <w:r>
        <w:rPr>
          <w:rFonts w:ascii="Times New Roman" w:eastAsia="Times New Roman" w:hAnsi="Times New Roman" w:cs="Times New Roman"/>
          <w:sz w:val="28"/>
        </w:rPr>
        <w:t>(°Т)  градусының қышқылдығы көбейтілген өлшеміндегі см3, гидрооксиси натрий қоспасымен, нитрализдей қышқылдығы тағамның  көлемі мен өлшеміне орай коэффицентің анықтайды.  10- қышқылды тағамға 20- қаймақ  ірімшіктерге. Және тағыда сондай сияқты  Ықтималдық Р = 0,95, құрайды: ±1,9°Т – қышқылды сүтті тағамдарға; ±2,3°Т – қаймақтарға; ±3,6°Т – ірімшік және ірімшіктен жасалатың тағамдарға.</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3. Айран мен қымызда этил спиртін анықтау</w:t>
      </w:r>
      <w:r>
        <w:rPr>
          <w:rFonts w:ascii="Times New Roman" w:eastAsia="Times New Roman" w:hAnsi="Times New Roman" w:cs="Times New Roman"/>
          <w:sz w:val="28"/>
        </w:rPr>
        <w:t xml:space="preserve">. Басында пикнометрді дайындайды, оны біріншіден әлсіз сілтінің спиртті ерітіндісімен жуады, сосын сумен, хромды қоспамен және екінші рет сумен жуады, болған соң 100-105°С температурада кептіреді, эксикаторда суытады және өлшейді.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Колбаға айдау үшін 100г азықты 0,1 г-нан артық емес дәлсіздікпен өлшеп алады, тамшылып натрий гидроксидінің (калий)  ерітіндісін нейтралды немесе әлсіз сілтілі реакциясына дейін (лакмус қағазы бойынша) қосады, ішіне бірнеше шыны капиллярларды салады да колбаны тығынмен жабады. Содан кейін колбаны обратты холодильникпен қосады және орташа қыздырып асықпай айдау жүргізеді. Қабылдағыш ретінде 100 см3 көлемдегі өлшегіш колбаны қолданады. Айдауды колбаның шамамен 2/3 көлемі толғанда тоқтатады.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Онша таза емес ерітіндіні алған кезде оның мөлшерін айдау үшін таза колбаға ауыстырады, оның ішіндегі ерітіндінің көлемін шамамен 100 см3 болғанға дейін сумен толтырады да қайта айдайды. Айдаудан кейін сулы-спиртті еріндісі бар өлшегіш колбаны белгісіне дейін сумен толтырып оны мұқият араластырады. Алдын ала өлшенген және дайындалған пикнометрге өлшегіш колбадан сулы-спиртті ерітіндіні белгіден шамалы көп мөлшерде құяды (пипеткамен немесе тартылған капилляры бар тұтқамен) және анықтау жүргізеді. Ерітіндіге сияқты оған да шамалы су құяды.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Сумен  тұрған пикнометрді жіңішке жіппен штатив сақинасына салынған шыны таяқшаға іліп қояды да, суы бар  стаканды түсіреді, ол шамамен пикнометр суының дәрежесімен болуы керек. Тұрақты температурада (30,0±0,2°С) болуы үшін стаканды термостатқа орналастырады. 40 минут өткен соң фильтр қағазының көмегімен немесе тартылған капилляры бар  тұтқамен пикнометр менискін дәл белгіге орнатады, содан кейін пикнометрді тығынмен жабады, стаканнан алып шығады, сыртын фильтр қағазымен мұқият сүртеді де өлшейді.  Пинкометрдің сулы өлшемі Р (осы пикнометр бойынша судың массасы 20°С кезінде) 2 формула арқылы есептеп шығарады:</w:t>
      </w:r>
    </w:p>
    <w:p w:rsidR="00124549" w:rsidRDefault="00124549">
      <w:pPr>
        <w:suppressAutoHyphens/>
        <w:spacing w:after="0" w:line="240" w:lineRule="auto"/>
        <w:jc w:val="both"/>
        <w:rPr>
          <w:rFonts w:ascii="Times New Roman" w:eastAsia="Times New Roman" w:hAnsi="Times New Roman" w:cs="Times New Roman"/>
          <w:sz w:val="28"/>
        </w:rPr>
      </w:pPr>
    </w:p>
    <w:p w:rsidR="00886D64" w:rsidRDefault="00124549">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Р = m2 – m1                                                        </w:t>
      </w:r>
      <w:r w:rsidR="00F16836">
        <w:rPr>
          <w:rFonts w:ascii="Times New Roman" w:eastAsia="Times New Roman" w:hAnsi="Times New Roman" w:cs="Times New Roman"/>
          <w:sz w:val="28"/>
        </w:rPr>
        <w:t xml:space="preserve"> (2)</w:t>
      </w:r>
    </w:p>
    <w:p w:rsidR="00124549" w:rsidRDefault="00124549">
      <w:pPr>
        <w:suppressAutoHyphens/>
        <w:spacing w:after="0" w:line="240" w:lineRule="auto"/>
        <w:jc w:val="both"/>
        <w:rPr>
          <w:rFonts w:ascii="Times New Roman" w:eastAsia="Times New Roman" w:hAnsi="Times New Roman" w:cs="Times New Roman"/>
          <w:sz w:val="28"/>
        </w:rPr>
      </w:pPr>
    </w:p>
    <w:p w:rsidR="00886D64" w:rsidRDefault="00124549">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қайда, </w:t>
      </w:r>
      <w:r w:rsidR="00F16836">
        <w:rPr>
          <w:rFonts w:ascii="Times New Roman" w:eastAsia="Times New Roman" w:hAnsi="Times New Roman" w:cs="Times New Roman"/>
          <w:sz w:val="28"/>
        </w:rPr>
        <w:t>m1 – тығыны бар бос пикнометр массасы, г;</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m2 – тығыны және суы бар пикнометр массасы, г. </w:t>
      </w:r>
    </w:p>
    <w:p w:rsidR="00124549" w:rsidRDefault="00124549">
      <w:pPr>
        <w:suppressAutoHyphens/>
        <w:spacing w:after="0" w:line="240" w:lineRule="auto"/>
        <w:jc w:val="both"/>
        <w:rPr>
          <w:rFonts w:ascii="Times New Roman" w:eastAsia="Times New Roman" w:hAnsi="Times New Roman" w:cs="Times New Roman"/>
          <w:b/>
          <w:sz w:val="28"/>
        </w:rPr>
      </w:pPr>
    </w:p>
    <w:p w:rsidR="00886D64" w:rsidRDefault="00F16836" w:rsidP="00124549">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Бақылау сұрақтары:</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1. Айран мен қымыздың сапалы ерекшелігін сипаттау?</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2. Қымыз бен сүттің ветеринарлы-санитарлы сараптауының әдістемесі?</w:t>
      </w:r>
    </w:p>
    <w:p w:rsidR="00886D64" w:rsidRDefault="00F16836" w:rsidP="00124549">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rPr>
        <w:t>3. Айран мен қымыздың құрамында этил спиртінің бар-жоқтығын қалай анықтайды?</w:t>
      </w:r>
    </w:p>
    <w:p w:rsidR="000F1A7E" w:rsidRDefault="000F1A7E" w:rsidP="00124549">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Қышқыл тағамдардың қышқылдығын анықтау?</w:t>
      </w:r>
    </w:p>
    <w:p w:rsidR="000F1A7E" w:rsidRPr="000F1A7E" w:rsidRDefault="000F1A7E" w:rsidP="00124549">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 xml:space="preserve"> 5. Қышқыл сүт өнімдерінің майлылығын анықтау?</w:t>
      </w:r>
    </w:p>
    <w:p w:rsidR="00124549" w:rsidRPr="000F1A7E" w:rsidRDefault="00124549">
      <w:pPr>
        <w:suppressAutoHyphens/>
        <w:spacing w:after="0" w:line="240" w:lineRule="auto"/>
        <w:jc w:val="both"/>
        <w:rPr>
          <w:rFonts w:ascii="Times New Roman" w:eastAsia="Times New Roman" w:hAnsi="Times New Roman" w:cs="Times New Roman"/>
          <w:b/>
          <w:sz w:val="28"/>
          <w:lang w:val="kk-KZ"/>
        </w:rPr>
      </w:pPr>
    </w:p>
    <w:p w:rsidR="00886D64" w:rsidRPr="000D2EBA" w:rsidRDefault="00F16836" w:rsidP="00124549">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5.3</w:t>
      </w:r>
      <w:r w:rsidR="00124549" w:rsidRPr="000D2EBA">
        <w:rPr>
          <w:rFonts w:ascii="Times New Roman" w:eastAsia="Times New Roman" w:hAnsi="Times New Roman" w:cs="Times New Roman"/>
          <w:b/>
          <w:sz w:val="28"/>
          <w:lang w:val="kk-KZ"/>
        </w:rPr>
        <w:t xml:space="preserve"> </w:t>
      </w:r>
      <w:r w:rsidRPr="000D2EBA">
        <w:rPr>
          <w:rFonts w:ascii="Times New Roman" w:eastAsia="Times New Roman" w:hAnsi="Times New Roman" w:cs="Times New Roman"/>
          <w:b/>
          <w:sz w:val="28"/>
          <w:lang w:val="kk-KZ"/>
        </w:rPr>
        <w:t xml:space="preserve">Қатты ірімшіктердің ақауларының сипаттамасы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Сабақтың мақсаты: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1.Ірімшіктердің сапасына қойылатын талаптарды оқу.</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2. Ірімшіктердің ақауларын оқып, білу.</w:t>
      </w:r>
    </w:p>
    <w:p w:rsidR="00124549"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Сабақтың мазмұны</w:t>
      </w:r>
      <w:r w:rsidRPr="000D2EBA">
        <w:rPr>
          <w:rFonts w:ascii="Times New Roman" w:eastAsia="Times New Roman" w:hAnsi="Times New Roman" w:cs="Times New Roman"/>
          <w:sz w:val="28"/>
          <w:lang w:val="kk-KZ"/>
        </w:rPr>
        <w:t>:</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Ірімшіктер ақуыздардың, сүт майының, минералды тұздардың және витаминдердің жоғары құрамымен ерекшеленеді. Ірімшіктер биологиялық құнды ақуыздардың маңызды қайнар көзі болып табылады. Ірімшіктің ақуыздары 98,5% сіңіріледі. Ірімшіктің сапасы сүттің сапасына, оның химиялық құрамына, термиялық өңдеу тәсілдеріне тікелей байланысты. Ірімшік дайындау зауыттарына түскен сүт ГОСТ сұраныстарына толығымен жауап беруі тиіс. </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Жоғары сұрыпты қатты ірімшіктер дұрыс формаға ие болуы керек; сыртқы қабығы жіңішке, тегіс, таза және серпімді, қыртыссыз. Парафинделген ірімшіктерде парафин қабаты бүтін, бұзылмаған. Түрге байланысты өзіне тән дәмі мен иісі таза болуы тиіс, артық иістерсіз және дәмсіз болуы керек. Бірінші сұрыпта әлсіз айқындалатын жемшөптік және қышқылдау дәмге жол беріледі. Қамыр консистенциясы серпімді, масса бойынша біртекті болуы керек. Бірінші сұрыпта уатылғыш, борпылдақ, қатты, резеңкеліге (жақсы иіс пен дәм кезінде) рұқсат етіледі. Қамыр түсі ақтан әлсіз сарыға дейін, бүкіл қамыр бойынша біртекті. Бірақ бірінші сұрыпта біртекті емес түс пен бірыңғай емес консистенцияға жол беріледі. Сатылымға ақаулары бар ірімшіктер өткізілмейді. </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Ірімшік ақаулары технологиялық өңдеудің бұзылуы кезінде, сүттің төмен сапасында, дайын өнімді сақтау талаптарынан және тасымалдау талаптарының бұзылуынан тууы мүмкін. Ірімшіктің ақауларына жатады: дәм мен иістің; консистенция, сурет және түстің; сыртқы түрінің ақаулары (қабыңы мен формасы). Ірімшіктің сапасын органолептикалық әдіспен анықтаған кезде дәм мен иістің мәңі маңызды.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Дәм мен иістің ақаулары.</w:t>
      </w:r>
    </w:p>
    <w:p w:rsidR="00886D64" w:rsidRPr="000D2EBA" w:rsidRDefault="00124549"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Аш</w:t>
      </w:r>
      <w:r w:rsidR="00F16836" w:rsidRPr="000D2EBA">
        <w:rPr>
          <w:rFonts w:ascii="Times New Roman" w:eastAsia="Times New Roman" w:hAnsi="Times New Roman" w:cs="Times New Roman"/>
          <w:i/>
          <w:sz w:val="28"/>
          <w:lang w:val="kk-KZ"/>
        </w:rPr>
        <w:t>ы дәм</w:t>
      </w:r>
      <w:r w:rsidR="00F16836" w:rsidRPr="000D2EBA">
        <w:rPr>
          <w:rFonts w:ascii="Times New Roman" w:eastAsia="Times New Roman" w:hAnsi="Times New Roman" w:cs="Times New Roman"/>
          <w:sz w:val="28"/>
          <w:lang w:val="kk-KZ"/>
        </w:rPr>
        <w:t xml:space="preserve"> – жиі кездесетін ақау, әсіресе жеткіліксіз піскен, жаңа ірімшіктерде алғашқы өнімдердің ақуыздарының (альбумоздар мен пептондар) ыдырауының жиналып қалуы салдарынан туындайды, ол жаңа ірімшікке ащы дәм береді. Пептонизация бастапқы сатыдағы ірімшіктердің бәріне де тән болғандықтан, ащы дәмнің бар болуы пісудің тоқтап қалуын куәландырады, бұл жағдай ірімшің сақтау орындарының төмен температурасының салдарының нәтижесі болуы мүмкін. Ақауды ірімшікті қосымша 15-17°С температурада ұстау арқылы жоюға болады. Тағы да бұл ақау сүттің өттікіне жақын фермент құратын кокктармен қатты зақымдалуында байқалады. Бұл жағдайда микроорганизмдерді өлтіру үшін сүтті пастерлеу керек. Соңында, ащы дәм көп мөлшердегі магнезиалды тұзы бар ас тұзының салдарынан туындауы мүмкін.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 xml:space="preserve">Аммиакты дәм мен иіс </w:t>
      </w:r>
      <w:r w:rsidRPr="000D2EBA">
        <w:rPr>
          <w:rFonts w:ascii="Times New Roman" w:eastAsia="Times New Roman" w:hAnsi="Times New Roman" w:cs="Times New Roman"/>
          <w:sz w:val="28"/>
          <w:lang w:val="kk-KZ"/>
        </w:rPr>
        <w:t xml:space="preserve">– қатты ірімшіктердің ақауы болып саналады, ол ірімшік қабығының жеткіліксіз күтілуінің нәтижесі. Аз деңгейде жартылай қатты және жұмсақ ірімшіктерге тән, бастиегтің басында өсетін ірімшік шырышының әсерінен туындайды. Алайда, сақталу айқын көрінетін аммиакты дәм мен иіске алып келеді. Бұл ақаумен күрес – ірімшік жасайтын технологияны қатаң қадағалау және жертөле қабатының тиісті санитарлы-гигиеналық күйі. Бірақ айта кетерлік жайт, шырышты қабықты ірімшіктер үшін аммиакты дәм мен иіс өзіндік және мүмкін болып келеді.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Майлы дәм</w:t>
      </w:r>
      <w:r w:rsidRPr="000D2EBA">
        <w:rPr>
          <w:rFonts w:ascii="Times New Roman" w:eastAsia="Times New Roman" w:hAnsi="Times New Roman" w:cs="Times New Roman"/>
          <w:sz w:val="28"/>
          <w:lang w:val="kk-KZ"/>
        </w:rPr>
        <w:t xml:space="preserve"> – майлы–қышқылды бактериялардың дамуының нәтижесінде пайда болады. Ұзақ уақыт сақталғанда, қабықсыз, әсіресе жұмсақ ірімшіктерге жарық пен ауаның әсері нәтижесінде майдың қышқылдануынан, ірімшік майлы дәмге ие болады. Осы ақаумен күресетін жалғыз шара – ірімшіктің пісуі өтетін жертөле қабатының температурасын төмендету.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Әдеттегі емес дәм мен иіс</w:t>
      </w:r>
      <w:r w:rsidRPr="000D2EBA">
        <w:rPr>
          <w:rFonts w:ascii="Times New Roman" w:eastAsia="Times New Roman" w:hAnsi="Times New Roman" w:cs="Times New Roman"/>
          <w:sz w:val="28"/>
          <w:lang w:val="kk-KZ"/>
        </w:rPr>
        <w:t xml:space="preserve"> – осы ірімшік түріне тән технологиядан ауытқушылықтың нәтижесінде туындайды.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Таза емес дәм</w:t>
      </w:r>
      <w:r w:rsidRPr="000D2EBA">
        <w:rPr>
          <w:rFonts w:ascii="Times New Roman" w:eastAsia="Times New Roman" w:hAnsi="Times New Roman" w:cs="Times New Roman"/>
          <w:sz w:val="28"/>
          <w:lang w:val="kk-KZ"/>
        </w:rPr>
        <w:t xml:space="preserve"> – бұл ақау газ тудырушы және шіріткіш микрофлораның дамуының нәтижесі болып табылады. Пастерленбеген сүттен жасалған ірімшіктерде жиі кездеседі.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Қышқыл және әлсіз білінетін дәм мен иіс</w:t>
      </w:r>
      <w:r w:rsidRPr="000D2EBA">
        <w:rPr>
          <w:rFonts w:ascii="Times New Roman" w:eastAsia="Times New Roman" w:hAnsi="Times New Roman" w:cs="Times New Roman"/>
          <w:sz w:val="28"/>
          <w:lang w:val="kk-KZ"/>
        </w:rPr>
        <w:t xml:space="preserve"> – қышқыл дәм жаңа пісіп жетілмеген ірімшіктерге тиесілі, төмен температурада сақтаудың салдарынан немесе оларды жеткіліксіз ұстауынан пайда болады. Білінбейтін немесе әлсіз білінетін дәм мен иіске ірімшіктер аса құрғақ өңдеу кезінде және жеткіліксіз ылғалды бөлмелерде сақтағанда, іріткіні артығымен сумен араластырғанда ие болады. Соңғы оқиғада сүт қантының мөлшері азаяды, ал онымен бірге сүт қышқылы да, ол ірімшікке ащы дәм беретін бірқатар заттардың (майлы ұшқыш қышқылдар, эфирлер) ашуы процессі кезінде керек. Көп жағдайда бұл ақаулар ірімшіктің пісіп жетілу процессі барысында жоғалады.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Ашыған дәм</w:t>
      </w:r>
      <w:r w:rsidRPr="000D2EBA">
        <w:rPr>
          <w:rFonts w:ascii="Times New Roman" w:eastAsia="Times New Roman" w:hAnsi="Times New Roman" w:cs="Times New Roman"/>
          <w:sz w:val="28"/>
          <w:lang w:val="kk-KZ"/>
        </w:rPr>
        <w:t xml:space="preserve"> – ақау көбінесе жұмсақ ірімшіктерде кездеседі, ол микроскопиялық саңырауқұлықтар мен ірімшікті шырыштың микроорганизмдері микрофлорасымен майларға ажырайды. Ірімшікті осы ақаудан қорғап қалу үшін оны уақытында балқытуға жіберу керек немесе жертөле қабатының температурасын 4~6°С  дейін төмендету қажет. Қатты ірімшітерде онда майды ажырату азықтарының жиналуының нәтижесінде ұзақ уақыт сақтау кезінде пайда болады.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Жемшөптік дәм</w:t>
      </w:r>
      <w:r w:rsidRPr="000D2EBA">
        <w:rPr>
          <w:rFonts w:ascii="Times New Roman" w:eastAsia="Times New Roman" w:hAnsi="Times New Roman" w:cs="Times New Roman"/>
          <w:sz w:val="28"/>
          <w:lang w:val="kk-KZ"/>
        </w:rPr>
        <w:t xml:space="preserve"> – жемшөптердің өткір иістері сүтке өтеді, ал одан ірімшікке. Бұндай азыққа жатады: жуа, сарымсақ, жусан және т.б. Бұзылған сүрлем мен картоп, сапасы төмен төп және жом да жағымсыз дәм себепшісі болуы мүмкін. Осы ақаулармен күресу жайылымдар мен жайлауда арамшөптерді жою, жоғары сапалы жемшөп дайындау мен оларды дұрыс сақтаунегізінде туындайды.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Борсыған, иістенген және шіріген дәм мен иіс</w:t>
      </w:r>
      <w:r w:rsidRPr="000D2EBA">
        <w:rPr>
          <w:rFonts w:ascii="Times New Roman" w:eastAsia="Times New Roman" w:hAnsi="Times New Roman" w:cs="Times New Roman"/>
          <w:sz w:val="28"/>
          <w:lang w:val="kk-KZ"/>
        </w:rPr>
        <w:t xml:space="preserve"> – бұл ақаулар қатты ірімшіктерде оның беті аэробты микрофлорамен, соның ішінде шырышпен зақымдалғанда пайда болады. Шырыш микрофлорасының жоғары протеолитикалық белсенділігі нәтижесінде аммиактың үлкен мөлшері пайда болады, ол ірімшікке өте отырып азыққа борсыған иіс пен дәм береді. Бұл ақау ірімшікті дұрыс күтпегенде, ауаның жоғары ылғалдылығында, ірімшіктің өзіндегі жоғары ылғалдылықта, көп тұздап (шырыш тудырады) жібергенде туындайды. Борсыған және шіріген дәм мен иіс газ тудыратын және шіріткіш микрофлораның дамуы кезінде пайда болады.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Әлсіз білінетін дәм</w:t>
      </w:r>
      <w:r w:rsidRPr="000D2EBA">
        <w:rPr>
          <w:rFonts w:ascii="Times New Roman" w:eastAsia="Times New Roman" w:hAnsi="Times New Roman" w:cs="Times New Roman"/>
          <w:sz w:val="28"/>
          <w:lang w:val="kk-KZ"/>
        </w:rPr>
        <w:t xml:space="preserve"> – белсенді емес ашыту, пісудің төмен температурасы.</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Бос дәм</w:t>
      </w:r>
      <w:r>
        <w:rPr>
          <w:rFonts w:ascii="Times New Roman" w:eastAsia="Times New Roman" w:hAnsi="Times New Roman" w:cs="Times New Roman"/>
          <w:sz w:val="28"/>
        </w:rPr>
        <w:t xml:space="preserve"> – қатырылған ірімшіктерде.</w:t>
      </w:r>
    </w:p>
    <w:p w:rsidR="00886D64" w:rsidRDefault="00F16836" w:rsidP="00124549">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Консистенция ақаулары</w:t>
      </w:r>
      <w:r w:rsidR="00124549">
        <w:rPr>
          <w:rFonts w:ascii="Times New Roman" w:eastAsia="Times New Roman" w:hAnsi="Times New Roman" w:cs="Times New Roman"/>
          <w:b/>
          <w:sz w:val="28"/>
        </w:rPr>
        <w:t>.</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Дөрекі, қатты консистенция</w:t>
      </w:r>
      <w:r>
        <w:rPr>
          <w:rFonts w:ascii="Times New Roman" w:eastAsia="Times New Roman" w:hAnsi="Times New Roman" w:cs="Times New Roman"/>
          <w:sz w:val="28"/>
        </w:rPr>
        <w:t xml:space="preserve"> – пресстан кейін төмен ылғалдылыққа ие ірімшіктерде мүмкін. Ылғалдылық мөлшерін жоғарылатқан сайын ірімшік қамыры тым нәзік және жұмсақ, ал азайтқан сайын – тым қатты және тығыз болады. Ылғалдылық ірімшік қамырына тағы да жанама әсер етеді. Ылғалдылықты төмендеткен кезде микробиологиялық және биохимиялық процесстер қарқынсыз өтеді, және ірімшікте оның қамырын жұмсағырақ, және ауызда балқитындай ететін суда ерігіш қосылыстар азырақ жиналады.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Резеңкелі консистенция </w:t>
      </w:r>
      <w:r>
        <w:rPr>
          <w:rFonts w:ascii="Times New Roman" w:eastAsia="Times New Roman" w:hAnsi="Times New Roman" w:cs="Times New Roman"/>
          <w:sz w:val="28"/>
        </w:rPr>
        <w:t xml:space="preserve">– бұл ірімшікте ылғалдылық жетіспеуімен байланысты болатындықтан, қатты ірімшіктер жатады. Төмен ылғалдылық және сүт қантының жетіспеушілігі сүтті қышқылды процессінің баяу дамуының себебі болып табылады. Сүт қышқылының жеткіліксіздігінде ақуызбен байланысты кальцийдің ажырауы басталады, соның нәтижесінде ірімшік қамыры тым бөртеді де, консистенциясы артық байламды және резеңкелі болып қалады.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Қиқымды консистенция</w:t>
      </w:r>
      <w:r>
        <w:rPr>
          <w:rFonts w:ascii="Times New Roman" w:eastAsia="Times New Roman" w:hAnsi="Times New Roman" w:cs="Times New Roman"/>
          <w:sz w:val="28"/>
        </w:rPr>
        <w:t xml:space="preserve"> – сүт қышқылының (сүттің тым жетілген күйінде) тым асыра жиналуынан болады, оның әсерінен кальций параказеиннен толығымен ажырайды. Пайда болған бос параказеин суда жаман бөртеді, нәтижесінде бұл қиқымды консистенцияға алып келеді.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Жақсы ұсатылатын консистенция</w:t>
      </w:r>
      <w:r>
        <w:rPr>
          <w:rFonts w:ascii="Times New Roman" w:eastAsia="Times New Roman" w:hAnsi="Times New Roman" w:cs="Times New Roman"/>
          <w:sz w:val="28"/>
        </w:rPr>
        <w:t xml:space="preserve"> – ірімшіктің кесілген жерінде ұсақ жарықтар. Қамыр тығыз ал кейде шамалы қатты болады,  дәмі шамамен қышқылдау. Ақаудың себебі – сүт қышқылының артықшылығынан ірімшік массасының байламдылығының төмендеуі. Жақсы ұсатылатын консистенция жетілудің екінші сатысында, әсіресе Швейцариялық және Советтік ірімшіктерінде болады. Сөзсіз, бұл ақаудың пайда болуында сүттің тым қышқылдығының, ірімшік массасының дұрыс емес өңделуінің, ірімшікті жылы камерадан суық камераға ауыстырғанда температураның кенеттен тербелуінің рөлі бар. Кейбіреулері ұсатылғыш консистенция сүттің тым майлы болуынан туындайды деп есептейді.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Тесіктер</w:t>
      </w:r>
      <w:r>
        <w:rPr>
          <w:rFonts w:ascii="Times New Roman" w:eastAsia="Times New Roman" w:hAnsi="Times New Roman" w:cs="Times New Roman"/>
          <w:sz w:val="28"/>
        </w:rPr>
        <w:t xml:space="preserve"> - (ішкі үзілулер) – ірімшік қамырының жеткіліксіз байламдылығы кезінде және аса жойқын газ түзілуде болады, бұндай жағдай ірімшік массасының үзілулеріне алып келеді. Тесіктер Голландық ірімшікте кездеседі (домалақ) және ішінде пайда болатын жарықтарға ие келеді.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Күп болу</w:t>
      </w:r>
      <w:r>
        <w:rPr>
          <w:rFonts w:ascii="Times New Roman" w:eastAsia="Times New Roman" w:hAnsi="Times New Roman" w:cs="Times New Roman"/>
          <w:sz w:val="28"/>
        </w:rPr>
        <w:t xml:space="preserve"> – ірімшіктерде газ тудыратын бактериялардың туындауының нәтижесінде болады (Коли тобы және т.б.). Газдар, сутек және тағы да басқа осы бактериялармен бөлінетін заттар ірімшік қамырында жарықтар пайда болып, қабығы бөліне отыра, күп болуына әкеп соғады. Күп болу майлы және басқа артық дәмнің пайда болуына әкеледі. Сауда кәсіпорындарында бұл ақау көбінесе жылы жерде сақталатын жұмсақ ірімшіктерде байқалады.  </w:t>
      </w:r>
    </w:p>
    <w:p w:rsidR="00886D64" w:rsidRDefault="00F16836" w:rsidP="00124549">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Ірімшік суреттерінің ақауы</w:t>
      </w:r>
      <w:r w:rsidR="00124549">
        <w:rPr>
          <w:rFonts w:ascii="Times New Roman" w:eastAsia="Times New Roman" w:hAnsi="Times New Roman" w:cs="Times New Roman"/>
          <w:b/>
          <w:sz w:val="28"/>
        </w:rPr>
        <w:t>.</w:t>
      </w:r>
      <w:r>
        <w:rPr>
          <w:rFonts w:ascii="Times New Roman" w:eastAsia="Times New Roman" w:hAnsi="Times New Roman" w:cs="Times New Roman"/>
          <w:b/>
          <w:sz w:val="28"/>
        </w:rPr>
        <w:t xml:space="preserve">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Суреттің болмауы немесе көмескі </w:t>
      </w:r>
      <w:r>
        <w:rPr>
          <w:rFonts w:ascii="Times New Roman" w:eastAsia="Times New Roman" w:hAnsi="Times New Roman" w:cs="Times New Roman"/>
          <w:sz w:val="28"/>
        </w:rPr>
        <w:t xml:space="preserve">ірімшік – бұл ақау сүт қышқыл және пропион қышқыл ашуының әлсіз дамуында, ірімшікті салқын жертөле қабаттарында ұстағаннан туады. Бұндай ірімшіктің дәмі анық білінбейді. Иісі әлсіз. Көбісі қатты ірімшіктерде дұрыс дөңгелек формалы суреттер болады, бұл жоғары сапалы ірімшіктің белгісі болып табылады.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Торлы сурет</w:t>
      </w:r>
      <w:r>
        <w:rPr>
          <w:rFonts w:ascii="Times New Roman" w:eastAsia="Times New Roman" w:hAnsi="Times New Roman" w:cs="Times New Roman"/>
          <w:sz w:val="28"/>
        </w:rPr>
        <w:t xml:space="preserve"> – үлкен мөлшерде ұсақ дөңгелектер. Бұл ақау сүттің ішек таяқшалары тобының бактерияларымен тұқымдануы нәтижесінде қатты газ туындағанда және жаңа ірімшіктің пісіп жетілу кезінде болады. Газ (көмір қышқыл газы мен сутектің қоспасы) қамырды тез қанықтырады, және бөлінген кезде жиі және ұсақ суреттер құрады. Мұнан былай дөңгелектер үлкеймейді,себебі ірімшік массасының қышқылдығының үлкеюі арқасында ішек таяқшалары тобының бактерияларының өміршеңдігі тоқтайды.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Губкалы сурет немесе ашыған</w:t>
      </w:r>
      <w:r>
        <w:rPr>
          <w:rFonts w:ascii="Times New Roman" w:eastAsia="Times New Roman" w:hAnsi="Times New Roman" w:cs="Times New Roman"/>
          <w:sz w:val="28"/>
        </w:rPr>
        <w:t xml:space="preserve"> – үлкен, бір біріне жақын орналасқан дөңгелектердің бар болуымен сипатталады. Ақау 1,5-2 айлық жастағы ірімшікте майлы-қышқылды ашу процесінің нәтижесінде пайда болады. Ақау үлкен ірімшіктерде кездеседі, және ереже бойынша оған торлы сурет тиесілі. Губкалы суреттері бар ірімшіктер біраз жағдайда аз тұздалған болады, тәтті майлы дәмге ие. Егерде губкалы суреті бар ірімшік ұзақ уақыт бойы жылы жертөле қабатында қалатын болса, ол отырып қалуы мүмкін, нәтижесінде саңылаулар  пайда болады. Дегенмен, бұндай ірімшіктің түрі жаман болғанымен, дәмі жағынан жоғары сапалы болуы мүмкін. Губкалы сурет кейде жыртылған суретке ауысады.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Жыртылған сурет</w:t>
      </w:r>
      <w:r>
        <w:rPr>
          <w:rFonts w:ascii="Times New Roman" w:eastAsia="Times New Roman" w:hAnsi="Times New Roman" w:cs="Times New Roman"/>
          <w:sz w:val="28"/>
        </w:rPr>
        <w:t xml:space="preserve"> – дөңгелектер арасында жұқа әлсіз аралық қалады:бұндай ірімшік кескенде қиқымдалады.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Босаған сурет</w:t>
      </w:r>
      <w:r>
        <w:rPr>
          <w:rFonts w:ascii="Times New Roman" w:eastAsia="Times New Roman" w:hAnsi="Times New Roman" w:cs="Times New Roman"/>
          <w:sz w:val="28"/>
        </w:rPr>
        <w:t xml:space="preserve"> – көп жағдайда құйылу және үйілу арқылы құралған ірімшіктерде болады, дәндерінің тығыз емес орналасуы нәтижесі ретінде. Басқа ірімшіктерде жиналатын қабаттың бүтіндігін бұзғанда немесе құралған ірімшік массасына кептірілген ірімшік дәндерін қосқанда ақау пайда болады. Газ туындағанда ірімшік массасындағы босаған орындар пайда болған газды қабылдай отыра біраз кеңиді, нәтижесінде босаған сурет құралады. Бос орындар ірімшік массасы бойында біркелкі немесе топталып орналасады. Соңғы жағдайда жалпы қуыстар дұрыс емес кескіннен жыртылған дөңгелектерге айналады. Өздігінен басылатын ірімшіктерде босаған сурет ақау болып саналмайды.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Ірімшіктің күп болуы – ірімшік ісінген, үлкейген көлемді, ішінде босаңсулар пайда болады. Бұндайда қабықтары жиі жарылып кетеді. Пісіп жетілудің басында күп болу ішек таяқшалары немесе ашыту бактерияларымен шақырылады. Кеш күп болу – майлы-қышқылды бактериялардың болуы.</w:t>
      </w:r>
    </w:p>
    <w:p w:rsidR="00886D64" w:rsidRDefault="00F16836" w:rsidP="00124549">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Сыртқы түрдің ақаулары</w:t>
      </w:r>
      <w:r w:rsidR="00124549">
        <w:rPr>
          <w:rFonts w:ascii="Times New Roman" w:eastAsia="Times New Roman" w:hAnsi="Times New Roman" w:cs="Times New Roman"/>
          <w:b/>
          <w:sz w:val="28"/>
        </w:rPr>
        <w:t>.</w:t>
      </w:r>
      <w:r>
        <w:rPr>
          <w:rFonts w:ascii="Times New Roman" w:eastAsia="Times New Roman" w:hAnsi="Times New Roman" w:cs="Times New Roman"/>
          <w:b/>
          <w:sz w:val="28"/>
        </w:rPr>
        <w:t xml:space="preserve">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Форма ақаулары - әртүрлі. Дұрыс емес күтім жасағанда дұрыс емес тұнба түзуі мүмкін, қисайған, сырғыған, күп болады. Ірімшіктер өз ауырлығының иод әсерінің нәтижесінде пішінін өзгертеді, көп жағдайда дұрыс емес және бейберекет төсеуден болады. Әсіресе жұмсақ ірімшіктер оларды жылы және ылғалды қоймаларда сақтағаннан пішінін өзгертеді.</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i/>
          <w:sz w:val="28"/>
        </w:rPr>
        <w:t xml:space="preserve">  </w:t>
      </w:r>
      <w:r w:rsidR="00124549">
        <w:rPr>
          <w:rFonts w:ascii="Times New Roman" w:eastAsia="Times New Roman" w:hAnsi="Times New Roman" w:cs="Times New Roman"/>
          <w:i/>
          <w:sz w:val="28"/>
        </w:rPr>
        <w:tab/>
      </w:r>
      <w:r>
        <w:rPr>
          <w:rFonts w:ascii="Times New Roman" w:eastAsia="Times New Roman" w:hAnsi="Times New Roman" w:cs="Times New Roman"/>
          <w:i/>
          <w:sz w:val="28"/>
        </w:rPr>
        <w:t xml:space="preserve">Қабықтың судан тұншығуы </w:t>
      </w:r>
      <w:r>
        <w:rPr>
          <w:rFonts w:ascii="Times New Roman" w:eastAsia="Times New Roman" w:hAnsi="Times New Roman" w:cs="Times New Roman"/>
          <w:sz w:val="28"/>
        </w:rPr>
        <w:t xml:space="preserve">– сулы, жұмсарған аудандардың пайда болуымен сипатталады, ол жерлерде ақузды белсенді түрде ыдырататын шырыш тудыратын және шіріткіш бактериялар дамиды. Ақау прогресстенетін категорияға жатады, біраз уақыттан соң ірімшіктің ішіне өтіп, шіріген құдықшалар пайда болуын шақырады. Егерде ірімшіктерді сирек аударып отыратын болса, сақтау кезінде де туындайды, суланып жұмсарған қабық оңай шіриді.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Қалың қабық</w:t>
      </w:r>
      <w:r>
        <w:rPr>
          <w:rFonts w:ascii="Times New Roman" w:eastAsia="Times New Roman" w:hAnsi="Times New Roman" w:cs="Times New Roman"/>
          <w:sz w:val="28"/>
        </w:rPr>
        <w:t xml:space="preserve"> – төмен температурада пісіп жетілетін қатты ірімшіктерде кездеседі. Ол ірімшік массасында сүт қышқылының және тұздың жетіспеуінен, ірімшікті жиі жылы суда жуғаннан, жуғаннан кейін оны құрғақ бөлмеде (ылғалдылық 80-85% төмен) ұстағаннан да болады. Қалың қабық ірімшікті сыртқы орта әсерінен қорғайды, бірақ ірімшіктің жейтін бөлігін аздататындықтан керек еместеу.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Әлсіз шырышты қабық</w:t>
      </w:r>
      <w:r>
        <w:rPr>
          <w:rFonts w:ascii="Times New Roman" w:eastAsia="Times New Roman" w:hAnsi="Times New Roman" w:cs="Times New Roman"/>
          <w:sz w:val="28"/>
        </w:rPr>
        <w:t xml:space="preserve"> – жоғары мөлшерде сүт қышқылы немесе тұзы бар, немесе екеуі де бірге бар ірімшікте кездеседі. Ол ірімшік массасының дұрыс емес өңдеуі кезінде немесе тым жетілген сүт қышқылды процессі мен тұздалуда туындайды.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Қабықтағы жарықтар</w:t>
      </w:r>
      <w:r>
        <w:rPr>
          <w:rFonts w:ascii="Times New Roman" w:eastAsia="Times New Roman" w:hAnsi="Times New Roman" w:cs="Times New Roman"/>
          <w:sz w:val="28"/>
        </w:rPr>
        <w:t xml:space="preserve"> – ауаның біршама төмен ылғалдылығында немесе өтпе желде жұмсақ ірімшіктер кеуіп қалады және олардың қабықтары жарылып қалады. Қатты қабықты ірімшіктерде бұндай жаңдай сирек кездеседі. Ылғалдылықтың артық жоғалуы ірімшік консистенциясын қатты және дөрекі қылады. Көп мөлшердегі ұсақ жарықтарда ақау «Географиялық карта» атауына ие болады. Ірімшіктің қатты күп болуында да жарықтар пайда болады, оның көлемі ұлғая бергені соншалықты, тіпті қабықтың жарылуларына әкеледі.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Көгеру</w:t>
      </w:r>
      <w:r>
        <w:rPr>
          <w:rFonts w:ascii="Times New Roman" w:eastAsia="Times New Roman" w:hAnsi="Times New Roman" w:cs="Times New Roman"/>
          <w:sz w:val="28"/>
        </w:rPr>
        <w:t xml:space="preserve"> – бұл ақау тұзды ірімшіктерге қатысты. Олардың бетінде кейін ішіне дейін жайылатын сұр немесе қара дақтар пайда болады, кейде жасылдау немесе көгілдір реңкті. Ірімшік таза емес немесе қатты ащы дәмге ие болады. Көгеру ірімшік ластанғанда немесе темір, қорғасын, мыс және тағы басқа кейбір металлдар тұздарымен тұздалғанда шығады. Көгеру төмен сақтау температурасы кезінде және қышқыл тұздықты (рН 5) қолданғанда кетеді. Тұздықты сутек тотығымен қышқылдандырғанда ақауды жоюға болады, ал төмен температурада (-5°С) сақтай отыра алдын алуға болады.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Бозарған түс</w:t>
      </w:r>
      <w:r>
        <w:rPr>
          <w:rFonts w:ascii="Times New Roman" w:eastAsia="Times New Roman" w:hAnsi="Times New Roman" w:cs="Times New Roman"/>
          <w:sz w:val="28"/>
        </w:rPr>
        <w:t xml:space="preserve"> – ірімшіктерде көбінесе қысты күні сүтте пигмент жетіспегенде кездеседі. Ірімшікке әдемі түр бері үшін оны шамалы бояйды.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Қызыл түс</w:t>
      </w:r>
      <w:r>
        <w:rPr>
          <w:rFonts w:ascii="Times New Roman" w:eastAsia="Times New Roman" w:hAnsi="Times New Roman" w:cs="Times New Roman"/>
          <w:sz w:val="28"/>
        </w:rPr>
        <w:t xml:space="preserve"> – сүтке шамадан тыс селитраны қосқан кезде пайда болады.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Ала және мәрмәрлі</w:t>
      </w:r>
      <w:r>
        <w:rPr>
          <w:rFonts w:ascii="Times New Roman" w:eastAsia="Times New Roman" w:hAnsi="Times New Roman" w:cs="Times New Roman"/>
          <w:sz w:val="28"/>
        </w:rPr>
        <w:t xml:space="preserve"> – қамырды дұрыс боямаудың нәтижесінде болуы мүмкін. Ірімшікте сүт қышқылы мен тұзды біркелкі емес бөлгенде ала болуы мүмкін. Бұндай көрініс көбінесе сыртқы қабаттан ішкі қабатқа тұздың сіңуі қиындап, күп болған ірімшіктерде кездеседі.</w:t>
      </w:r>
    </w:p>
    <w:p w:rsidR="00124549" w:rsidRDefault="00F16836" w:rsidP="00124549">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Микробиологиялық  кемістіктер.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Ірімшіктің  қыртысты  бетінде көпген түрлі  зеңдер,шіріткіш  бактериялар,дорождар көбеюі  мүмкін.Бұл организмдер өздернің өмірін тоқтатпау  үшін тағамдардағы  ақуыздар мен майларды қолданады.Қыртысты  бетінде зеңдер дақ  түрінде  сұр,жасыл,сары ,қоңырқай  түрлерінде  кездеседі. Олар  көбінесе  кездеседі  ірімшіктің  сынақтарын  көшіргенде,сызат  түскенде,бос  болғанда,сыртқы  ауамен  байланысқанда. Микроорганизмдер  көбеюі  мүмкін  тек белгілі бір ылғалдылық  болғанда  ғана.Сондықтан  ірімшіктердің ылғалды қабығы  құрғақ қабығына  қарағанда  қатты зақымдалған.</w:t>
      </w:r>
      <w:r w:rsidR="00CF08FB">
        <w:rPr>
          <w:rFonts w:ascii="Times New Roman" w:eastAsia="Times New Roman" w:hAnsi="Times New Roman" w:cs="Times New Roman"/>
          <w:sz w:val="28"/>
        </w:rPr>
        <w:t xml:space="preserve"> </w:t>
      </w:r>
      <w:r>
        <w:rPr>
          <w:rFonts w:ascii="Times New Roman" w:eastAsia="Times New Roman" w:hAnsi="Times New Roman" w:cs="Times New Roman"/>
          <w:sz w:val="28"/>
        </w:rPr>
        <w:t>Парафиндік  қақпақ  егер оған  сызат түспесе микроорганизмдерден өте  жақсы  қорғайды.</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 xml:space="preserve">Қатерлі  ісікті қабықтар - </w:t>
      </w:r>
      <w:r>
        <w:rPr>
          <w:rFonts w:ascii="Times New Roman" w:eastAsia="Times New Roman" w:hAnsi="Times New Roman" w:cs="Times New Roman"/>
          <w:sz w:val="28"/>
        </w:rPr>
        <w:t>қыртыс  бетіндегі  қарғы  түріндегі  дақ.  Ол бактерияларды шіріткіш етіп  ірімшіктің  бетін зақымдайды, шам адан тыс  залалсыздандыру қышқылды өнімдердің  өмірін  ұзарту сілтілік тудырушы  бактерялар сүт  шырышын тудырса  онда  нәтижесінде  қыртысқа немқұрайлы қаған   болып келед. Алдымен қыртыста подпардин дақтары  пайда  болады, сондай-ақ  арықарай  көбейіп  және қосылып  үлкен язваға  айналады.Бұл орындарда  қыртыста сусымалы және  жаман  иіс шығады. Бұл кемістіктермен  күресу алдымен  дезинфекциялық  жұмыстарды  жүргізу қажет,сөрелер мен полкаларды кептіру  қажет.Зақымдалған  ылғалданған жердерді тазартуға арналған заттармен немесе  тұзбен  сүрту  керек.Алайда  мұндай  ірімшіктерді  сақтауға  болмайды тез  арада іске  асырып  немесе қайта өңдеп  балқыту  қажет.</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b/>
          <w:sz w:val="28"/>
        </w:rPr>
        <w:t>Негізгі зеңдер</w:t>
      </w:r>
      <w:r w:rsidR="00124549">
        <w:rPr>
          <w:rFonts w:ascii="Times New Roman" w:eastAsia="Times New Roman" w:hAnsi="Times New Roman" w:cs="Times New Roman"/>
          <w:b/>
          <w:sz w:val="28"/>
        </w:rPr>
        <w:t xml:space="preserve"> </w:t>
      </w:r>
      <w:r>
        <w:rPr>
          <w:rFonts w:ascii="Times New Roman" w:eastAsia="Times New Roman" w:hAnsi="Times New Roman" w:cs="Times New Roman"/>
          <w:b/>
          <w:sz w:val="28"/>
        </w:rPr>
        <w:t>-</w:t>
      </w:r>
      <w:r>
        <w:rPr>
          <w:rFonts w:ascii="Times New Roman" w:eastAsia="Times New Roman" w:hAnsi="Times New Roman" w:cs="Times New Roman"/>
          <w:sz w:val="28"/>
        </w:rPr>
        <w:t xml:space="preserve"> өте қауіпті  болып  келетін беткі  қабығын ғана  емес ішкі  жағында зақымдайды. Оның  әр түрлі түрлері кездеседі. Қабықта  алдымен білінер-білінбес  бархат секілді ақ дақтар  пайда  болады,кейін  жайлап жайлап 5-10мм-ке дейін  өседі, қабық ішіне тереңдей  түсіп ірімшіктің  бетінде сұр және  крем түстес түстер  пайда  болады.</w:t>
      </w:r>
      <w:r w:rsidR="004F0DC4">
        <w:rPr>
          <w:rFonts w:ascii="Times New Roman" w:eastAsia="Times New Roman" w:hAnsi="Times New Roman" w:cs="Times New Roman"/>
          <w:sz w:val="28"/>
          <w:lang w:val="kk-KZ"/>
        </w:rPr>
        <w:t xml:space="preserve"> </w:t>
      </w:r>
      <w:r w:rsidRPr="004F0DC4">
        <w:rPr>
          <w:rFonts w:ascii="Times New Roman" w:eastAsia="Times New Roman" w:hAnsi="Times New Roman" w:cs="Times New Roman"/>
          <w:sz w:val="28"/>
          <w:lang w:val="kk-KZ"/>
        </w:rPr>
        <w:t xml:space="preserve">Зеңдер  өте  жіңішке  қуыстарда қышқылданғанша оптимумы белгіленген  нүктеге  дейін  немесе жақын орналасқан рН 6-7,5.  </w:t>
      </w:r>
      <w:r w:rsidRPr="000D2EBA">
        <w:rPr>
          <w:rFonts w:ascii="Times New Roman" w:eastAsia="Times New Roman" w:hAnsi="Times New Roman" w:cs="Times New Roman"/>
          <w:sz w:val="28"/>
          <w:lang w:val="kk-KZ"/>
        </w:rPr>
        <w:t>Зеңдердің көбеюі ірімшіктің түрін  бұзып  қоймай оған жаман иіс  пен  дәм  береді.</w:t>
      </w:r>
      <w:r w:rsidR="004F0DC4">
        <w:rPr>
          <w:rFonts w:ascii="Times New Roman" w:eastAsia="Times New Roman" w:hAnsi="Times New Roman" w:cs="Times New Roman"/>
          <w:sz w:val="28"/>
          <w:lang w:val="kk-KZ"/>
        </w:rPr>
        <w:t xml:space="preserve"> </w:t>
      </w:r>
      <w:r w:rsidRPr="004F0DC4">
        <w:rPr>
          <w:rFonts w:ascii="Times New Roman" w:eastAsia="Times New Roman" w:hAnsi="Times New Roman" w:cs="Times New Roman"/>
          <w:sz w:val="28"/>
          <w:lang w:val="kk-KZ"/>
        </w:rPr>
        <w:t>Зеңдерді   ірімшіктің  бетінен бөзбен немесе ас тұзының  ерітіндісімен  жуады.</w:t>
      </w:r>
      <w:r w:rsidR="004F0DC4">
        <w:rPr>
          <w:rFonts w:ascii="Times New Roman" w:eastAsia="Times New Roman" w:hAnsi="Times New Roman" w:cs="Times New Roman"/>
          <w:sz w:val="28"/>
          <w:lang w:val="kk-KZ"/>
        </w:rPr>
        <w:t xml:space="preserve"> </w:t>
      </w:r>
      <w:r w:rsidRPr="004F0DC4">
        <w:rPr>
          <w:rFonts w:ascii="Times New Roman" w:eastAsia="Times New Roman" w:hAnsi="Times New Roman" w:cs="Times New Roman"/>
          <w:sz w:val="28"/>
          <w:lang w:val="kk-KZ"/>
        </w:rPr>
        <w:t>Зеңдермен немесе  қабықтары  зеңдермен  зақымдалса  ондай  ірімшіктерді  зақымдауға  болмайды.</w:t>
      </w:r>
      <w:r w:rsidR="004F0DC4">
        <w:rPr>
          <w:rFonts w:ascii="Times New Roman" w:eastAsia="Times New Roman" w:hAnsi="Times New Roman" w:cs="Times New Roman"/>
          <w:sz w:val="28"/>
          <w:lang w:val="kk-KZ"/>
        </w:rPr>
        <w:t xml:space="preserve"> </w:t>
      </w:r>
      <w:r w:rsidRPr="004F0DC4">
        <w:rPr>
          <w:rFonts w:ascii="Times New Roman" w:eastAsia="Times New Roman" w:hAnsi="Times New Roman" w:cs="Times New Roman"/>
          <w:sz w:val="28"/>
          <w:lang w:val="kk-KZ"/>
        </w:rPr>
        <w:t xml:space="preserve">Оларды тез  арада  зақымдалған  жерлерін алып тастайды. </w:t>
      </w:r>
      <w:r w:rsidRPr="000D2EBA">
        <w:rPr>
          <w:rFonts w:ascii="Times New Roman" w:eastAsia="Times New Roman" w:hAnsi="Times New Roman" w:cs="Times New Roman"/>
          <w:sz w:val="28"/>
          <w:lang w:val="kk-KZ"/>
        </w:rPr>
        <w:t>Ең тиімді  зеңдердерден  қорғану  әдісі  бұл санитарлық-гигиеналық  барлық  талаптарды  орындау  мен  дезинфекциялық  жұмыстарды жасау  болып  табылады. Жоғарғы  температура  зеңдер өліп  қалады,себебі  ірімшіктерді  ыстық суда (60-70 С) 3-5  мин жуады, келесі  жуғанда  ірімшіктерді  75-80 С -та  2-3 сек ұстайды.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 xml:space="preserve">Қабық астындағы  зеңдер-  </w:t>
      </w:r>
      <w:r w:rsidRPr="000D2EBA">
        <w:rPr>
          <w:rFonts w:ascii="Times New Roman" w:eastAsia="Times New Roman" w:hAnsi="Times New Roman" w:cs="Times New Roman"/>
          <w:sz w:val="28"/>
          <w:lang w:val="kk-KZ"/>
        </w:rPr>
        <w:t>ірімшіктерде  пайда  болатын әр түрлі  формада  кездесетін зеңдерді  айтамыз.</w:t>
      </w:r>
      <w:r w:rsidR="004F0DC4">
        <w:rPr>
          <w:rFonts w:ascii="Times New Roman" w:eastAsia="Times New Roman" w:hAnsi="Times New Roman" w:cs="Times New Roman"/>
          <w:sz w:val="28"/>
          <w:lang w:val="kk-KZ"/>
        </w:rPr>
        <w:t xml:space="preserve"> </w:t>
      </w:r>
      <w:r w:rsidRPr="004F0DC4">
        <w:rPr>
          <w:rFonts w:ascii="Times New Roman" w:eastAsia="Times New Roman" w:hAnsi="Times New Roman" w:cs="Times New Roman"/>
          <w:sz w:val="28"/>
          <w:lang w:val="kk-KZ"/>
        </w:rPr>
        <w:t xml:space="preserve">Зақымдалған  қабығы  сұр  немесе  бозғылт  түсті  болады,олар тесіктерде  немесе  өте ұсақ  сызаттарда, ірімшіктің  бетінде, ірімшік  массасының 1-2 см тереңдей  түседі , престегенде техникалық  сызаттық  қателіктер болғанда пайда  болады. </w:t>
      </w:r>
      <w:r w:rsidRPr="000D2EBA">
        <w:rPr>
          <w:rFonts w:ascii="Times New Roman" w:eastAsia="Times New Roman" w:hAnsi="Times New Roman" w:cs="Times New Roman"/>
          <w:sz w:val="28"/>
          <w:lang w:val="kk-KZ"/>
        </w:rPr>
        <w:t>Жәнеде   сызаттар  мен  жолақтар пайда  болған  кезде өте  құрғақ  дәндерді  престегенде  әсіресе  өте  суық  болған  кезде.</w:t>
      </w:r>
      <w:r w:rsidR="00124549"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Ашытқы</w:t>
      </w:r>
      <w:r w:rsidR="00124549"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 ірімшіктерде көбейіп,қызғылт  дақтар  пайда  болады.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Зиянкестер  туындаған  кездегі  кемшіліктер.</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Ірімшік  шыбындарының құрттары</w:t>
      </w:r>
      <w:r w:rsidR="00124549" w:rsidRPr="000D2EBA">
        <w:rPr>
          <w:rFonts w:ascii="Times New Roman" w:eastAsia="Times New Roman" w:hAnsi="Times New Roman" w:cs="Times New Roman"/>
          <w:b/>
          <w:sz w:val="28"/>
          <w:lang w:val="kk-KZ"/>
        </w:rPr>
        <w:t xml:space="preserve"> </w:t>
      </w:r>
      <w:r w:rsidRPr="000D2EBA">
        <w:rPr>
          <w:rFonts w:ascii="Times New Roman" w:eastAsia="Times New Roman" w:hAnsi="Times New Roman" w:cs="Times New Roman"/>
          <w:b/>
          <w:sz w:val="28"/>
          <w:lang w:val="kk-KZ"/>
        </w:rPr>
        <w:t>-</w:t>
      </w:r>
      <w:r w:rsidRPr="000D2EBA">
        <w:rPr>
          <w:rFonts w:ascii="Times New Roman" w:eastAsia="Times New Roman" w:hAnsi="Times New Roman" w:cs="Times New Roman"/>
          <w:sz w:val="28"/>
          <w:lang w:val="kk-KZ"/>
        </w:rPr>
        <w:t xml:space="preserve"> ірімшіктердің  жұмсақ  сызаттарында  пайда  болады.Ірімшік  құрттары  тұқымдарын  піскен  ірімшіктерге  тастауға  тырысады.</w:t>
      </w:r>
    </w:p>
    <w:p w:rsidR="00886D64" w:rsidRPr="004F0DC4"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Ірімшік  кенесі</w:t>
      </w:r>
      <w:r w:rsidR="00124549" w:rsidRPr="000D2EBA">
        <w:rPr>
          <w:rFonts w:ascii="Times New Roman" w:eastAsia="Times New Roman" w:hAnsi="Times New Roman" w:cs="Times New Roman"/>
          <w:b/>
          <w:sz w:val="28"/>
          <w:lang w:val="kk-KZ"/>
        </w:rPr>
        <w:t xml:space="preserve"> </w:t>
      </w:r>
      <w:r w:rsidRPr="000D2EBA">
        <w:rPr>
          <w:rFonts w:ascii="Times New Roman" w:eastAsia="Times New Roman" w:hAnsi="Times New Roman" w:cs="Times New Roman"/>
          <w:b/>
          <w:sz w:val="28"/>
          <w:lang w:val="kk-KZ"/>
        </w:rPr>
        <w:t xml:space="preserve">- </w:t>
      </w:r>
      <w:r w:rsidRPr="000D2EBA">
        <w:rPr>
          <w:rFonts w:ascii="Times New Roman" w:eastAsia="Times New Roman" w:hAnsi="Times New Roman" w:cs="Times New Roman"/>
          <w:sz w:val="28"/>
          <w:lang w:val="kk-KZ"/>
        </w:rPr>
        <w:t>көбіне  жетілген  ірімшік  қабықтарын  зақымдайды.</w:t>
      </w:r>
      <w:r w:rsidR="00A61A2B"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Егер  зақымдалса  сызаттар  мен  қабығы  парафинделмеген  ірімшіктерде сұр  қоңыр шірік иісі  шығады.</w:t>
      </w:r>
      <w:r w:rsidR="004F0DC4">
        <w:rPr>
          <w:rFonts w:ascii="Times New Roman" w:eastAsia="Times New Roman" w:hAnsi="Times New Roman" w:cs="Times New Roman"/>
          <w:sz w:val="28"/>
          <w:lang w:val="kk-KZ"/>
        </w:rPr>
        <w:t xml:space="preserve"> </w:t>
      </w:r>
      <w:r w:rsidRPr="004F0DC4">
        <w:rPr>
          <w:rFonts w:ascii="Times New Roman" w:eastAsia="Times New Roman" w:hAnsi="Times New Roman" w:cs="Times New Roman"/>
          <w:sz w:val="28"/>
          <w:lang w:val="kk-KZ"/>
        </w:rPr>
        <w:t>Кенелер  ірімшіктерді  өздерінің жақтарымен  әлсіретеді.</w:t>
      </w:r>
      <w:r w:rsidR="004F0DC4">
        <w:rPr>
          <w:rFonts w:ascii="Times New Roman" w:eastAsia="Times New Roman" w:hAnsi="Times New Roman" w:cs="Times New Roman"/>
          <w:sz w:val="28"/>
          <w:lang w:val="kk-KZ"/>
        </w:rPr>
        <w:t xml:space="preserve"> </w:t>
      </w:r>
      <w:r w:rsidRPr="004F0DC4">
        <w:rPr>
          <w:rFonts w:ascii="Times New Roman" w:eastAsia="Times New Roman" w:hAnsi="Times New Roman" w:cs="Times New Roman"/>
          <w:sz w:val="28"/>
          <w:lang w:val="kk-KZ"/>
        </w:rPr>
        <w:t>Акармен   зақымдалған  кезде қабығы  жұқарып, жылтырауын  жоғалта</w:t>
      </w:r>
      <w:r w:rsidR="004F0DC4">
        <w:rPr>
          <w:rFonts w:ascii="Times New Roman" w:eastAsia="Times New Roman" w:hAnsi="Times New Roman" w:cs="Times New Roman"/>
          <w:sz w:val="28"/>
          <w:lang w:val="kk-KZ"/>
        </w:rPr>
        <w:t>ды,бекі  жағы бір  беткей  емес</w:t>
      </w:r>
      <w:r w:rsidRPr="004F0DC4">
        <w:rPr>
          <w:rFonts w:ascii="Times New Roman" w:eastAsia="Times New Roman" w:hAnsi="Times New Roman" w:cs="Times New Roman"/>
          <w:sz w:val="28"/>
          <w:lang w:val="kk-KZ"/>
        </w:rPr>
        <w:t>,</w:t>
      </w:r>
      <w:r w:rsidR="004F0DC4">
        <w:rPr>
          <w:rFonts w:ascii="Times New Roman" w:eastAsia="Times New Roman" w:hAnsi="Times New Roman" w:cs="Times New Roman"/>
          <w:sz w:val="28"/>
          <w:lang w:val="kk-KZ"/>
        </w:rPr>
        <w:t xml:space="preserve"> </w:t>
      </w:r>
      <w:r w:rsidRPr="004F0DC4">
        <w:rPr>
          <w:rFonts w:ascii="Times New Roman" w:eastAsia="Times New Roman" w:hAnsi="Times New Roman" w:cs="Times New Roman"/>
          <w:sz w:val="28"/>
          <w:lang w:val="kk-KZ"/>
        </w:rPr>
        <w:t>сұр-қоңыр түске  айналады.</w:t>
      </w:r>
      <w:r w:rsidR="00A61A2B" w:rsidRPr="004F0DC4">
        <w:rPr>
          <w:rFonts w:ascii="Times New Roman" w:eastAsia="Times New Roman" w:hAnsi="Times New Roman" w:cs="Times New Roman"/>
          <w:sz w:val="28"/>
          <w:lang w:val="kk-KZ"/>
        </w:rPr>
        <w:t xml:space="preserve"> </w:t>
      </w:r>
      <w:r w:rsidRPr="004F0DC4">
        <w:rPr>
          <w:rFonts w:ascii="Times New Roman" w:eastAsia="Times New Roman" w:hAnsi="Times New Roman" w:cs="Times New Roman"/>
          <w:sz w:val="28"/>
          <w:lang w:val="kk-KZ"/>
        </w:rPr>
        <w:t>Сұр  ұнтақ, ірімшіктің жұқтырылған  кенелермен  қамтылған, өзімен  бірге  өлі  кенелердің  қоспасын көрсетеді,тұқымдарды,</w:t>
      </w:r>
      <w:r w:rsidR="004F0DC4">
        <w:rPr>
          <w:rFonts w:ascii="Times New Roman" w:eastAsia="Times New Roman" w:hAnsi="Times New Roman" w:cs="Times New Roman"/>
          <w:sz w:val="28"/>
          <w:lang w:val="kk-KZ"/>
        </w:rPr>
        <w:t xml:space="preserve"> </w:t>
      </w:r>
      <w:r w:rsidRPr="004F0DC4">
        <w:rPr>
          <w:rFonts w:ascii="Times New Roman" w:eastAsia="Times New Roman" w:hAnsi="Times New Roman" w:cs="Times New Roman"/>
          <w:sz w:val="28"/>
          <w:lang w:val="kk-KZ"/>
        </w:rPr>
        <w:t>нәжіс  пен ағызылатын  түзу  мұқабалармен жұғады.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Кеміргіштер</w:t>
      </w:r>
      <w:r w:rsidR="00124549" w:rsidRPr="000D2EBA">
        <w:rPr>
          <w:rFonts w:ascii="Times New Roman" w:eastAsia="Times New Roman" w:hAnsi="Times New Roman" w:cs="Times New Roman"/>
          <w:b/>
          <w:sz w:val="28"/>
          <w:lang w:val="kk-KZ"/>
        </w:rPr>
        <w:t xml:space="preserve"> </w:t>
      </w:r>
      <w:r w:rsidRPr="000D2EBA">
        <w:rPr>
          <w:rFonts w:ascii="Times New Roman" w:eastAsia="Times New Roman" w:hAnsi="Times New Roman" w:cs="Times New Roman"/>
          <w:b/>
          <w:sz w:val="28"/>
          <w:lang w:val="kk-KZ"/>
        </w:rPr>
        <w:t xml:space="preserve">- </w:t>
      </w:r>
      <w:r w:rsidRPr="000D2EBA">
        <w:rPr>
          <w:rFonts w:ascii="Times New Roman" w:eastAsia="Times New Roman" w:hAnsi="Times New Roman" w:cs="Times New Roman"/>
          <w:sz w:val="28"/>
          <w:lang w:val="kk-KZ"/>
        </w:rPr>
        <w:t>кеміргіштердің   ішінде ірімшікті  ең  қатты  зақымдайтын  тышқандар  мен атжалмандар олар  сырқы  қабықтарын  кеміріп, ірімшік  қамырын жеп  қояды.</w:t>
      </w:r>
    </w:p>
    <w:p w:rsidR="00886D64" w:rsidRPr="000D2EBA" w:rsidRDefault="00886D64">
      <w:pPr>
        <w:suppressAutoHyphens/>
        <w:spacing w:after="0" w:line="240" w:lineRule="auto"/>
        <w:jc w:val="both"/>
        <w:rPr>
          <w:rFonts w:ascii="Times New Roman" w:eastAsia="Times New Roman" w:hAnsi="Times New Roman" w:cs="Times New Roman"/>
          <w:sz w:val="28"/>
          <w:lang w:val="kk-KZ"/>
        </w:rPr>
      </w:pPr>
    </w:p>
    <w:p w:rsidR="00886D64" w:rsidRPr="000D2EBA" w:rsidRDefault="00F16836" w:rsidP="00124549">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Бақылау  сұрақтары: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1. Ірімшіктің дәмі мен  иісінің   кемшіліктері, консистенциясын  атаңдар?</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2.</w:t>
      </w:r>
      <w:r w:rsidR="0003618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Ірімшіктің  суретінің  кемшіліктерін  атандар?</w:t>
      </w:r>
    </w:p>
    <w:p w:rsidR="00886D64"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3.</w:t>
      </w:r>
      <w:r w:rsidR="0003618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Микробио</w:t>
      </w:r>
      <w:r w:rsidR="000F1A7E">
        <w:rPr>
          <w:rFonts w:ascii="Times New Roman" w:eastAsia="Times New Roman" w:hAnsi="Times New Roman" w:cs="Times New Roman"/>
          <w:sz w:val="28"/>
          <w:lang w:val="kk-KZ"/>
        </w:rPr>
        <w:t>л</w:t>
      </w:r>
      <w:r w:rsidRPr="000D2EBA">
        <w:rPr>
          <w:rFonts w:ascii="Times New Roman" w:eastAsia="Times New Roman" w:hAnsi="Times New Roman" w:cs="Times New Roman"/>
          <w:sz w:val="28"/>
          <w:lang w:val="kk-KZ"/>
        </w:rPr>
        <w:t>огиялық  кемшіліктерді  атаңдар?</w:t>
      </w:r>
    </w:p>
    <w:p w:rsidR="000F1A7E" w:rsidRDefault="000F1A7E" w:rsidP="00124549">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Сыртқы түрдің ақаулары?</w:t>
      </w:r>
    </w:p>
    <w:p w:rsidR="000F1A7E" w:rsidRPr="000F1A7E" w:rsidRDefault="000F1A7E" w:rsidP="00124549">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Консистенция ақаулары?</w:t>
      </w:r>
    </w:p>
    <w:p w:rsidR="00124549" w:rsidRDefault="00124549">
      <w:pPr>
        <w:suppressAutoHyphens/>
        <w:spacing w:after="0" w:line="240" w:lineRule="auto"/>
        <w:jc w:val="both"/>
        <w:rPr>
          <w:rFonts w:ascii="Times New Roman" w:eastAsia="Times New Roman" w:hAnsi="Times New Roman" w:cs="Times New Roman"/>
          <w:b/>
          <w:sz w:val="28"/>
        </w:rPr>
      </w:pPr>
    </w:p>
    <w:p w:rsidR="00886D64" w:rsidRDefault="00F16836" w:rsidP="00124549">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6.</w:t>
      </w:r>
      <w:r w:rsidR="00E90DE4">
        <w:rPr>
          <w:rFonts w:ascii="Times New Roman" w:eastAsia="Times New Roman" w:hAnsi="Times New Roman" w:cs="Times New Roman"/>
          <w:b/>
          <w:sz w:val="28"/>
        </w:rPr>
        <w:t xml:space="preserve"> </w:t>
      </w:r>
      <w:r>
        <w:rPr>
          <w:rFonts w:ascii="Times New Roman" w:eastAsia="Times New Roman" w:hAnsi="Times New Roman" w:cs="Times New Roman"/>
          <w:b/>
          <w:sz w:val="28"/>
        </w:rPr>
        <w:t xml:space="preserve">Ауыр  металдар мен ластайтын  сүт  өнімдерін  </w:t>
      </w:r>
      <w:r w:rsidR="00124549">
        <w:rPr>
          <w:rFonts w:ascii="Times New Roman" w:eastAsia="Times New Roman" w:hAnsi="Times New Roman" w:cs="Times New Roman"/>
          <w:b/>
          <w:sz w:val="28"/>
        </w:rPr>
        <w:t>қауіпсіздігін  қамтамасыз  ету</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 xml:space="preserve">Сабақтың   мақсаты: </w:t>
      </w:r>
      <w:r>
        <w:rPr>
          <w:rFonts w:ascii="Times New Roman" w:eastAsia="Times New Roman" w:hAnsi="Times New Roman" w:cs="Times New Roman"/>
          <w:sz w:val="28"/>
        </w:rPr>
        <w:t>Ауыр  металдар мен ластайтын  сүт өнімдерінің қауіпсіздігі мен  танысу.</w:t>
      </w:r>
    </w:p>
    <w:p w:rsidR="00124549" w:rsidRDefault="00F16836" w:rsidP="00124549">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Сабақтың  мазмұны: </w:t>
      </w:r>
    </w:p>
    <w:p w:rsidR="00886D64" w:rsidRDefault="00F16836" w:rsidP="00124549">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Сүт  өнімдерінің қауіпсіздігін  қамтамасыз ету  Қазақстан  Республикасының  тұрғындарының  мемлекеттік саяси дұрыс  тамақтану облысын қадағалау.</w:t>
      </w:r>
      <w:r w:rsidR="00A61A2B">
        <w:rPr>
          <w:rFonts w:ascii="Times New Roman" w:eastAsia="Times New Roman" w:hAnsi="Times New Roman" w:cs="Times New Roman"/>
          <w:sz w:val="28"/>
        </w:rPr>
        <w:t xml:space="preserve"> </w:t>
      </w:r>
      <w:r>
        <w:rPr>
          <w:rFonts w:ascii="Times New Roman" w:eastAsia="Times New Roman" w:hAnsi="Times New Roman" w:cs="Times New Roman"/>
          <w:sz w:val="28"/>
        </w:rPr>
        <w:t>Энергетикалық  және пластикалық  материалдар бұл қайнар  көзі  болып  табылады, және  де активті биологиялық  заттар, тағамдық   азық  түліктер  бір  уақытта табиғи  сияқты  көптеген  ықтимал  қауіпті қосылыстардың  тасымалдаушылар  және  антропогендік болып  табылады. Ауыр  металлдар  емдеуге  азық - түлік  өнімдерінің  ластаушы  заттардың  ең  маңызды  топтарының  бірі  қолайсыз  іс шаралар  кең  ауқымды  бар   және   елеулі  қатер  төндіруі  қорғасын, кадмий,  мышьяк,  сынап, созылмалы  әсерінен,  тіпті  шағын  мөлшерде. Жоғары  сапалы   және  азық түлік  қауіпсіздігі,  қазіргі   уақытта   Қазақстан  азық  түлік  тәуелсіздігін  сақтау  үшін  маңызды  шарттарының  бірі  болып табылады   және  салауатты тамақтану  саясаты  саласындағы  ең  маңызды   мемлекеттік.   Сонғы  бес  жылда  азық  түлік  шикі  зат  ластаушы  деңгейі шамамен  бес  есе  өсті.</w:t>
      </w:r>
      <w:r w:rsidR="00A61A2B">
        <w:rPr>
          <w:rFonts w:ascii="Times New Roman" w:eastAsia="Times New Roman" w:hAnsi="Times New Roman" w:cs="Times New Roman"/>
          <w:sz w:val="28"/>
        </w:rPr>
        <w:t xml:space="preserve"> </w:t>
      </w:r>
      <w:r>
        <w:rPr>
          <w:rFonts w:ascii="Times New Roman" w:eastAsia="Times New Roman" w:hAnsi="Times New Roman" w:cs="Times New Roman"/>
          <w:sz w:val="28"/>
        </w:rPr>
        <w:t>Зерттеу  бойынша  азық  түлік   90%  табылған  улы  элементтер. Осы  жағдайларда,  азық түлік  шикі  затын  ластану  ықтимал  жолдары  туралы  идеялар  кеңейту  және  тереңдету  қажеттілігі  туындады, ауыртпалығын  азайту  үшін  өңдеу технологиялық  әдістері.  Сапалы  сүт  өнімдері  сүт  өндірісінің  экологиялық  жағдайларына  тәуелді  болып  табылады.  Белсенді  адам  қызметі  зиянды  ингридиенттер   арқылы   қоршаған  ортанын ластануына  әкелуі   көптеген  өнеркәсіптік   орталықтарында  сын  деңгейлері  жетті.  Салдарынан  ағзасына  олардың  қолайсыз  әсер  қоршаған  ортадағы   ауыр  металдар  таралуы  өзекті  мәселе  болып  табылады, әсіресе  жоғары  техногендік  ластану  учаскелері   үшін.</w:t>
      </w:r>
    </w:p>
    <w:p w:rsidR="00124549" w:rsidRDefault="00124549">
      <w:pPr>
        <w:suppressAutoHyphens/>
        <w:spacing w:after="0" w:line="240" w:lineRule="auto"/>
        <w:jc w:val="both"/>
        <w:rPr>
          <w:rFonts w:ascii="Times New Roman" w:eastAsia="Times New Roman" w:hAnsi="Times New Roman" w:cs="Times New Roman"/>
          <w:b/>
          <w:sz w:val="28"/>
        </w:rPr>
      </w:pPr>
    </w:p>
    <w:p w:rsidR="00886D64" w:rsidRDefault="00F16836" w:rsidP="00124549">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Бақылау   сұрақтары:</w:t>
      </w:r>
    </w:p>
    <w:p w:rsidR="00886D64" w:rsidRDefault="00F16836" w:rsidP="00124549">
      <w:pPr>
        <w:suppressAutoHyphens/>
        <w:spacing w:after="0" w:line="240" w:lineRule="auto"/>
        <w:ind w:left="708"/>
        <w:rPr>
          <w:rFonts w:ascii="Times New Roman" w:eastAsia="Times New Roman" w:hAnsi="Times New Roman" w:cs="Times New Roman"/>
          <w:sz w:val="28"/>
        </w:rPr>
      </w:pPr>
      <w:r>
        <w:rPr>
          <w:rFonts w:ascii="Times New Roman" w:eastAsia="Times New Roman" w:hAnsi="Times New Roman" w:cs="Times New Roman"/>
          <w:sz w:val="28"/>
        </w:rPr>
        <w:t>1.</w:t>
      </w:r>
      <w:r w:rsidR="0003618D">
        <w:rPr>
          <w:rFonts w:ascii="Times New Roman" w:eastAsia="Times New Roman" w:hAnsi="Times New Roman" w:cs="Times New Roman"/>
          <w:sz w:val="28"/>
        </w:rPr>
        <w:t xml:space="preserve"> </w:t>
      </w:r>
      <w:r>
        <w:rPr>
          <w:rFonts w:ascii="Times New Roman" w:eastAsia="Times New Roman" w:hAnsi="Times New Roman" w:cs="Times New Roman"/>
          <w:sz w:val="28"/>
        </w:rPr>
        <w:t>Ветеринарлық қадағалау  объектілерін   атаңыз?</w:t>
      </w:r>
      <w:r>
        <w:rPr>
          <w:rFonts w:ascii="Times New Roman" w:eastAsia="Times New Roman" w:hAnsi="Times New Roman" w:cs="Times New Roman"/>
          <w:sz w:val="28"/>
        </w:rPr>
        <w:br/>
        <w:t>2.</w:t>
      </w:r>
      <w:r w:rsidR="0003618D">
        <w:rPr>
          <w:rFonts w:ascii="Times New Roman" w:eastAsia="Times New Roman" w:hAnsi="Times New Roman" w:cs="Times New Roman"/>
          <w:sz w:val="28"/>
        </w:rPr>
        <w:t xml:space="preserve"> </w:t>
      </w:r>
      <w:r>
        <w:rPr>
          <w:rFonts w:ascii="Times New Roman" w:eastAsia="Times New Roman" w:hAnsi="Times New Roman" w:cs="Times New Roman"/>
          <w:sz w:val="28"/>
        </w:rPr>
        <w:t>Ауыр   металдарға  не  жатады?</w:t>
      </w:r>
    </w:p>
    <w:p w:rsidR="00886D64" w:rsidRDefault="00F16836" w:rsidP="00124549">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rPr>
        <w:t>3.</w:t>
      </w:r>
      <w:r w:rsidR="0003618D">
        <w:rPr>
          <w:rFonts w:ascii="Times New Roman" w:eastAsia="Times New Roman" w:hAnsi="Times New Roman" w:cs="Times New Roman"/>
          <w:sz w:val="28"/>
        </w:rPr>
        <w:t xml:space="preserve"> </w:t>
      </w:r>
      <w:r>
        <w:rPr>
          <w:rFonts w:ascii="Times New Roman" w:eastAsia="Times New Roman" w:hAnsi="Times New Roman" w:cs="Times New Roman"/>
          <w:sz w:val="28"/>
        </w:rPr>
        <w:t>Сүтті   тазарту   әдістерін  атаңыз?</w:t>
      </w:r>
    </w:p>
    <w:p w:rsidR="000F1A7E" w:rsidRDefault="000F1A7E" w:rsidP="00124549">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Ауыр металдармен ластанған сүт өнімдері?</w:t>
      </w:r>
    </w:p>
    <w:p w:rsidR="000F1A7E" w:rsidRPr="000F1A7E" w:rsidRDefault="000F1A7E" w:rsidP="00124549">
      <w:pPr>
        <w:suppressAutoHyphens/>
        <w:spacing w:after="0" w:line="240" w:lineRule="auto"/>
        <w:ind w:firstLine="708"/>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Ауыр металдармен ластанған сүт өнімдерінің қауіпсіздігі?</w:t>
      </w:r>
    </w:p>
    <w:p w:rsidR="00886D64" w:rsidRPr="000F1A7E" w:rsidRDefault="00886D64">
      <w:pPr>
        <w:suppressAutoHyphens/>
        <w:spacing w:after="0" w:line="240" w:lineRule="auto"/>
        <w:jc w:val="both"/>
        <w:rPr>
          <w:rFonts w:ascii="Times New Roman" w:eastAsia="Times New Roman" w:hAnsi="Times New Roman" w:cs="Times New Roman"/>
          <w:sz w:val="28"/>
          <w:lang w:val="kk-KZ"/>
        </w:rPr>
      </w:pPr>
    </w:p>
    <w:p w:rsidR="00886D64" w:rsidRPr="000D2EBA" w:rsidRDefault="00F16836" w:rsidP="00124549">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6.1. Радиоактивті ластану кезіндегі ветеринариялық қадағалау объектілерінің жалпы сипаттамасы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 xml:space="preserve">Сабақтың  мақсаты: </w:t>
      </w:r>
      <w:r w:rsidRPr="000D2EBA">
        <w:rPr>
          <w:rFonts w:ascii="Times New Roman" w:eastAsia="Times New Roman" w:hAnsi="Times New Roman" w:cs="Times New Roman"/>
          <w:sz w:val="28"/>
          <w:lang w:val="kk-KZ"/>
        </w:rPr>
        <w:t>Радиоактивті ластану кезіндегі ветеринариялық қадағалау объектілерін жалпы   сипаттау.</w:t>
      </w:r>
    </w:p>
    <w:p w:rsidR="00124549" w:rsidRPr="000D2EBA" w:rsidRDefault="00F16836" w:rsidP="00124549">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 xml:space="preserve">Сабақтың  мазмұны: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Профилактикалық  мақсатта   радиоактивтілік құндылықтар жүйелі радиометриялық және радиохимиялық ортасына радиациялық деңгейін жүзеге асыратын мониторинг жүргізілуде. Ветеринарлық қадағалау объектілерінде (жем, су, балық, ет, сүт, жұмыртқа және т.б.) жұмыстар ветеринарлық радиологияқ  қызметы  арқылы жүзеге асырылады.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Радиометриялық және радиохимиялық сараптама мақсаты мыналар болып табылады: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w:t>
      </w:r>
      <w:r w:rsidR="00124549"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табиғи және жасанды радионуклидтердің арқылы да қоршаған ортаның радиациялық жай-күйін бақылау;</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w:t>
      </w:r>
      <w:r w:rsidR="00124549"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аумақтағы түрлі бөліктерінде радиациялық фонның деңгейін анықтау және биологиялық объектілер мен биоценоздарды олардың әсерін анықтау;</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w:t>
      </w:r>
      <w:r w:rsidR="00124549"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қолайсыз концентрациясы радионуклидтер бар мал өнімдерін, азық-түлік және техникалық пайдалануда ескерту.</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Ветеринарлық қадағалау объектілерінде радиоактивтіліктің анықтау радиометрлік және радиохимиялық талдау үшін сынамаларды іріктеу және дайындау кіреді. Қалыпты  жағдайларда және төтенше жағдайларды   анықтау үшін (фермалары, шаруа</w:t>
      </w:r>
      <w:r w:rsidR="00124549" w:rsidRPr="000D2EBA">
        <w:rPr>
          <w:rFonts w:ascii="Times New Roman" w:eastAsia="Times New Roman" w:hAnsi="Times New Roman" w:cs="Times New Roman"/>
          <w:sz w:val="28"/>
          <w:lang w:val="kk-KZ"/>
        </w:rPr>
        <w:t xml:space="preserve"> қожалықтары, өрістер, және TD)</w:t>
      </w:r>
      <w:r w:rsidRPr="000D2EBA">
        <w:rPr>
          <w:rFonts w:ascii="Times New Roman" w:eastAsia="Times New Roman" w:hAnsi="Times New Roman" w:cs="Times New Roman"/>
          <w:sz w:val="28"/>
          <w:lang w:val="kk-KZ"/>
        </w:rPr>
        <w:t>, толық ауданы (экономика) сипаттамаларын көрсетеді, қабылданған үлгілері сынау үшін қабылданған  нысандарды толық  зерттеу  қажет.</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Төтенше жағдайларда, ядролық бөлінудің ауыл шаруашылығы мақсатындағы жер «таза» өнімдердің (PYAD) бір ластануын құру,жазда әр өткізу пунктінде бастап сүт үлгілерін іріктеу пайдаланылған жем бір мезгілде жүзеге асады  таңдау 2-3 рет айына өндіреміз.</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Фермада тікелей қабылданған шөп(Жануарлар қамауда) , және жайылымдарда бақыланатын аудандарынан мал  ет үлгілері, сүйек, мал органдар, тікелей фермаларда немесе ет  комбинаттарында (құсфабрикасында) жануарлар  партиясы қадағаланады.</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124549"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Жұм</w:t>
      </w:r>
      <w:r w:rsidR="00124549" w:rsidRPr="000D2EBA">
        <w:rPr>
          <w:rFonts w:ascii="Times New Roman" w:eastAsia="Times New Roman" w:hAnsi="Times New Roman" w:cs="Times New Roman"/>
          <w:sz w:val="28"/>
          <w:lang w:val="kk-KZ"/>
        </w:rPr>
        <w:t>ыртқа зерттеу құс  фабрикасында</w:t>
      </w:r>
      <w:r w:rsidRPr="000D2EBA">
        <w:rPr>
          <w:rFonts w:ascii="Times New Roman" w:eastAsia="Times New Roman" w:hAnsi="Times New Roman" w:cs="Times New Roman"/>
          <w:sz w:val="28"/>
          <w:lang w:val="kk-KZ"/>
        </w:rPr>
        <w:t>, сондай-ақ бақылау және құстардың рационына (радиоактивтіліктің негізгі көзі ретінде жасыл тыңайтқыштар) компоненттерін қадағалайды. Барлық жағдайларда зерттеу, бұл орташа үлгіні қабылдауды  ұсынады.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Жемдерді  таңдар  алдында, ет, сүт, жұмыртқаларды гамма фон құралы арқылы ӨБК-68-01 өлшейді, тиі</w:t>
      </w:r>
      <w:r w:rsidR="00124549" w:rsidRPr="000D2EBA">
        <w:rPr>
          <w:rFonts w:ascii="Times New Roman" w:eastAsia="Times New Roman" w:hAnsi="Times New Roman" w:cs="Times New Roman"/>
          <w:sz w:val="28"/>
          <w:shd w:val="clear" w:color="auto" w:fill="FFFFFF"/>
          <w:lang w:val="kk-KZ"/>
        </w:rPr>
        <w:t>сінше (контейнер ашық бөлігінде</w:t>
      </w:r>
      <w:r w:rsidRPr="000D2EBA">
        <w:rPr>
          <w:rFonts w:ascii="Times New Roman" w:eastAsia="Times New Roman" w:hAnsi="Times New Roman" w:cs="Times New Roman"/>
          <w:sz w:val="28"/>
          <w:shd w:val="clear" w:color="auto" w:fill="FFFFFF"/>
          <w:lang w:val="kk-KZ"/>
        </w:rPr>
        <w:t>), мал өліктері, сүт резервуардағы, жұмыртқа партиясының таңдауы алдында  болады. Бұл гамма-сәулесі фондық ілеспе құжатта жазылады. Бақылыу сұрыптау орны ойпатында шөп ретінде белгіленеді,және тау жайылымдар және жол кем дегенде 200 м алыс шабындықтар аралығында  болады.Шөп үшбұрыш орналасқан үш нүктелерінде қиып, шамамен 100 м қашықтықта орналасқан.Сынаманы  өлшейді, шикі  массасын  жазып  алады және  араластырып целлофан пакетіне  салады. Алдын  алу мақсатында шөпті  кептіріп  алады.</w:t>
      </w:r>
    </w:p>
    <w:p w:rsidR="00886D64" w:rsidRPr="000D2EBA" w:rsidRDefault="00F16836">
      <w:pPr>
        <w:suppressAutoHyphens/>
        <w:spacing w:after="0" w:line="240" w:lineRule="auto"/>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 xml:space="preserve"> </w:t>
      </w:r>
      <w:r w:rsidR="00124549" w:rsidRPr="000D2EBA">
        <w:rPr>
          <w:rFonts w:ascii="Times New Roman" w:eastAsia="Times New Roman" w:hAnsi="Times New Roman" w:cs="Times New Roman"/>
          <w:sz w:val="28"/>
          <w:shd w:val="clear" w:color="auto" w:fill="FFFFFF"/>
          <w:lang w:val="kk-KZ"/>
        </w:rPr>
        <w:tab/>
      </w:r>
      <w:r w:rsidRPr="000D2EBA">
        <w:rPr>
          <w:rFonts w:ascii="Times New Roman" w:eastAsia="Times New Roman" w:hAnsi="Times New Roman" w:cs="Times New Roman"/>
          <w:sz w:val="28"/>
          <w:shd w:val="clear" w:color="auto" w:fill="FFFFFF"/>
          <w:lang w:val="kk-KZ"/>
        </w:rPr>
        <w:t>Шөп, сабан, дәннің қауызына, сүрлемге, тамыржемістілер сынамаларын   конценранттарын  қысқа  жинаған  кезде  алады. Орташа  үлгісін  алып оны  қапшыққа, салафанға, балауыз қағазына немесе қағаздан  жасалған  пакетке  салады.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Суды  өзендерден  немесе  тоғандар  мен көлдерден жануарлар  су  ішетін  жерлердегі  жағаларынан  алады. Егер  су  терең  болса онда  екі  сынама алады ол  бетінен  және  су  түбінен 0,5 м тереңдікте себебі  бөгде  заттар  араласып  кетпеу  үшін.</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 xml:space="preserve">Суды  араластырып таза  шыны  ыдысқа алдын  ала  жуып зерттерді.  Әйнегіне радионуклидтердің адсорбции азайту үшін, су аздап азот  қышқылымен  әлсіз қышқыл  болғанша араластырамыз. </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Еттерді  ұшалардың  майсыз сүйекке жақын  немесе  қабырға  жақтарынан  алады. Ет пен сүйекті  әр түрлі  тушалардан және әр түрлі  жастағы  жануарлардан  бөлек зерттейді.</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Балықты  толық алады 0,5 кг дейін неме бөлек  басын  ұшасымен  қосып  немесе ұшаны  омыртқасымен  алады. Тез  бұзылатын  сынамаларды  жіберетін кезде (ет,балық )  жұмсақ қапшық секілді  марліге  орап  формалин  ерітіндісімен  5-10%  сулайды немесе  ол өнімнің қалыңдығы айдалады.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Сүттің  сынамасын  алар кезде  жақсылап  араластырып  алады. Үлкен  сынамалар  алар  кезде бетінен және түбінен шыны  трубкамен  алады. Сүтті  әр түрлі   таңдалып алынған сиырлардан  таза шыны ыдыстар мен бутылкаға  саууға  болады. Радиометриялық және радиохимиялық талдау үшін, тұтастай сүтті немесе майсызданған  сүтті  қолдануға  болады.</w:t>
      </w:r>
    </w:p>
    <w:p w:rsidR="00886D64" w:rsidRPr="000D2EBA" w:rsidRDefault="00F16836">
      <w:pPr>
        <w:suppressAutoHyphens/>
        <w:spacing w:after="0" w:line="240" w:lineRule="auto"/>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 xml:space="preserve"> </w:t>
      </w:r>
      <w:r w:rsidR="00124549" w:rsidRPr="000D2EBA">
        <w:rPr>
          <w:rFonts w:ascii="Times New Roman" w:eastAsia="Times New Roman" w:hAnsi="Times New Roman" w:cs="Times New Roman"/>
          <w:sz w:val="28"/>
          <w:shd w:val="clear" w:color="auto" w:fill="FFFFFF"/>
          <w:lang w:val="kk-KZ"/>
        </w:rPr>
        <w:tab/>
      </w:r>
      <w:r w:rsidRPr="000D2EBA">
        <w:rPr>
          <w:rFonts w:ascii="Times New Roman" w:eastAsia="Times New Roman" w:hAnsi="Times New Roman" w:cs="Times New Roman"/>
          <w:sz w:val="28"/>
          <w:shd w:val="clear" w:color="auto" w:fill="FFFFFF"/>
          <w:lang w:val="kk-KZ"/>
        </w:rPr>
        <w:t>Қабылдау және зертханаға жеткізіледі үлгілерді алдын ала емдеу арнайы бөлмеде жүзеге асырылады, сору және кептіру шкафтармен жабдықталған, пештер заглушить, жуу контейнерлер арналған құрылғылар, ыдыс және қажет болған жағдайда, сынақта  пайдаланылады. Жіберілген  материалды  қолданбас  үшін  жақсылап  араластырылп алады.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Түбір дақылдар (жер шайылып), пішен, сабан, шөп, ет, алдын-ала уатылған болады.Консентрация  мақсатында  минерализация  жүргізіледі.Біріншіден, нысан ветеринарлық қадағалау нақты радиоактивтіліктің (CI / кг, Ci / л) көрсетеді, ол жалпы бета белсенділігін анықтайды.Жем және басқа да объектілерінде радионуклидтердің изотопты құрамын анықтау үшін мынадай кезеңдердi қамтитын радиохимиялық талдау жүргізілді:</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1) радиоизотоптың  бөлінуі;</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2) оны  тазалау;</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3) радиохимиялық  тазалығын  зерттеу;</w:t>
      </w:r>
    </w:p>
    <w:p w:rsidR="00886D64" w:rsidRPr="000D2EBA" w:rsidRDefault="00F16836" w:rsidP="00CF08F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4) бел</w:t>
      </w:r>
      <w:r w:rsidR="00124549" w:rsidRPr="000D2EBA">
        <w:rPr>
          <w:rFonts w:ascii="Times New Roman" w:eastAsia="Times New Roman" w:hAnsi="Times New Roman" w:cs="Times New Roman"/>
          <w:sz w:val="28"/>
          <w:shd w:val="clear" w:color="auto" w:fill="FFFFFF"/>
          <w:lang w:val="kk-KZ"/>
        </w:rPr>
        <w:t>сенділігін  өлшеу (радиометрия).</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Жануарлардың  радиоактивті  ластанған  жерлерде жүрсе ол радиациялық шок алып түрлі жарақаттар  алуы  мүмкін.</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Жарақат ауырлығын және жануарлар ықтимал экономикалық пайдалану анықтау үшін оларды (тексеру) ветеринариялық-санитариялық тексеру жүргізу үшін өте маңызды болып табылады. Зардап шеккен жануарлардың тұрғаннан аумағында радиациялық жағдайды талдау басталады: жем мен су ластану радиациялық деңгейі мен ауқымы тұру туралы жануарлар орынын (жайылымдар, ағаш немесе кірпіш ғимараттарды, ластанған жерлерді  тексереді).</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Егер мүмкін болса, есептелген радиациялық доза тиісті нұсқаулар мен ұсынымдар баяндалған әдістерін пайдалана отырып, радиоактивті заттармен ластанған аудандарда жұмсалған уақыт, сондай-ақ күнделікті рационында радиоактивті заттардың есепке  алады.</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 xml:space="preserve">Клиникалық деректер жануарлардың жалпы жағдайын анықтау - депрессия, қозғалыс қабілетінің  нашарлауы, рефлекстердің ауырлығы, шырышты және конъюнктиваның (анемия, қан құйылу) жағдайы, жүрек соғу жиілігі мен тыныс, дене температурасы, майлылығы, дефекация актісі </w:t>
      </w:r>
      <w:r w:rsidR="00124549" w:rsidRPr="000D2EBA">
        <w:rPr>
          <w:rFonts w:ascii="Times New Roman" w:eastAsia="Times New Roman" w:hAnsi="Times New Roman" w:cs="Times New Roman"/>
          <w:sz w:val="28"/>
          <w:shd w:val="clear" w:color="auto" w:fill="FFFFFF"/>
          <w:lang w:val="kk-KZ"/>
        </w:rPr>
        <w:t>(диарея, қан немесе қан қоспасы</w:t>
      </w:r>
      <w:r w:rsidRPr="000D2EBA">
        <w:rPr>
          <w:rFonts w:ascii="Times New Roman" w:eastAsia="Times New Roman" w:hAnsi="Times New Roman" w:cs="Times New Roman"/>
          <w:sz w:val="28"/>
          <w:shd w:val="clear" w:color="auto" w:fill="FFFFFF"/>
          <w:lang w:val="kk-KZ"/>
        </w:rPr>
        <w:t xml:space="preserve">) нәжісте анықталады. Таңдау бойынша, сол жағдайында болды топтан 5-10 жануарлар, (лейкоциттер саны, тромбоциттер, нейтрофилов, лимфоцитов, лейкоформулу) қан санын анықтайды. Лимфоциттердің абсолютті санын, </w:t>
      </w:r>
      <w:r w:rsidR="00124549" w:rsidRPr="000D2EBA">
        <w:rPr>
          <w:rFonts w:ascii="Times New Roman" w:eastAsia="Times New Roman" w:hAnsi="Times New Roman" w:cs="Times New Roman"/>
          <w:sz w:val="28"/>
          <w:shd w:val="clear" w:color="auto" w:fill="FFFFFF"/>
          <w:lang w:val="kk-KZ"/>
        </w:rPr>
        <w:t>ауысым негізгі индексін есептеу,</w:t>
      </w:r>
      <w:r w:rsidRPr="000D2EBA">
        <w:rPr>
          <w:rFonts w:ascii="Times New Roman" w:eastAsia="Times New Roman" w:hAnsi="Times New Roman" w:cs="Times New Roman"/>
          <w:sz w:val="28"/>
          <w:shd w:val="clear" w:color="auto" w:fill="FFFFFF"/>
          <w:lang w:val="kk-KZ"/>
        </w:rPr>
        <w:t xml:space="preserve"> ядросы және цитоплазмасында дегенеративті өзгерістерге назар аудару, бұл тромб алынуына индексі анықтайды.</w:t>
      </w:r>
    </w:p>
    <w:p w:rsidR="00886D64" w:rsidRPr="000D2EBA" w:rsidRDefault="00F16836" w:rsidP="00124549">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Тері бетінен 1,5-2 см қашықтықта орналасқан мал дозиметрия жабдықтар датчик экранның жалпы радиоактивті ластануы өлшеу кезінде қолданады. Өлшеулер  ең алдымен артқы және  жанама жағынан қарайды, содан кейін оң және жануардың денесінің сол жағынан эмиссиялық қуатын айқындау, сол жақ ауданы аш карьерлері жануардың басы мен аяқ ш</w:t>
      </w:r>
      <w:r w:rsidR="00124549" w:rsidRPr="000D2EBA">
        <w:rPr>
          <w:rFonts w:ascii="Times New Roman" w:eastAsia="Times New Roman" w:hAnsi="Times New Roman" w:cs="Times New Roman"/>
          <w:sz w:val="28"/>
          <w:shd w:val="clear" w:color="auto" w:fill="FFFFFF"/>
          <w:lang w:val="kk-KZ"/>
        </w:rPr>
        <w:t>еміршек семсер беткейін қарайды</w:t>
      </w:r>
      <w:r w:rsidRPr="000D2EBA">
        <w:rPr>
          <w:rFonts w:ascii="Times New Roman" w:eastAsia="Times New Roman" w:hAnsi="Times New Roman" w:cs="Times New Roman"/>
          <w:sz w:val="28"/>
          <w:shd w:val="clear" w:color="auto" w:fill="FFFFFF"/>
          <w:lang w:val="kk-KZ"/>
        </w:rPr>
        <w:t>.</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Құрылғы DP-5 жануарлардың жалпы радиоактивті ластану, радиоактивті заттардың (тері бетінің немесе органның ішінде) тежеуге қосымша, анықталады.</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Сондай-ақ, зәр, нәжіс және сүт радиоактивтіліктің болуын анықтау.</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Егер қажет болса, диагностикалық мақсаттар үшін, жануарлардың саны бақылау тобының әрбір сойысқа жүзеге асырылады қарастырды.</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Назар аударады егер сол шырышты, серозды мембранасының кровоизлияний қатысуымен, көмейде ісіну, кеңірдектің, бауыр, бүйрек, қалқанша жай-күйі, көкбауыр, лимфа түйіндерінің, сүйек кемігін (құрылымды, түсі) кезде.Ет және ішкі органдардың үлгілері радиометриялық және радиохимиялық зерттеулерге ұшырайды.</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Жеңіл, орташа, ауыр және өте ауыр: зерттеулер негізінде радиациялық жарақат ауырлық арқылы жануарлар кешенді сұрыптауды жүзеге асырылады.</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Сұрыптау жануарларды ұстау үшін жем және энергетика қажетсіз шығынын болдырмау үшін мүмкіндігінше ертерек жүзеге асырылады.</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Ауыр және өте ауыр өткір сәуле ауруы және ауыр созылмалы болжау кезде - жануарларды  ет өніміне өлтіреді.Қоңыржай сәуле ауруы кезінде, ол бір топ жануарларды ұстау және емдеу ұйымдастыру үшін ұсынылады.</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Сонымен қатар жануарлар аурулардан зардап шеккен өнімсіз сарқылуын ескі мал, немесе (белгілі бір жұқпалы аурулармен) ауыратын  болса оны ет  өніміне  немесе жояды.</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Қалпына келтіру кейін жануарларға болсақ оларды шаруашылыққа пайдалану (бордақылау немесе молайту) одан әрі анықталады.</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Сою алдында радиоактивті ластану дәрежесі бойы</w:t>
      </w:r>
      <w:r w:rsidR="00124549" w:rsidRPr="000D2EBA">
        <w:rPr>
          <w:rFonts w:ascii="Times New Roman" w:eastAsia="Times New Roman" w:hAnsi="Times New Roman" w:cs="Times New Roman"/>
          <w:sz w:val="28"/>
          <w:shd w:val="clear" w:color="auto" w:fill="FFFFFF"/>
          <w:lang w:val="kk-KZ"/>
        </w:rPr>
        <w:t>нша жануарлар 50 мР/</w:t>
      </w:r>
      <w:r w:rsidRPr="000D2EBA">
        <w:rPr>
          <w:rFonts w:ascii="Times New Roman" w:eastAsia="Times New Roman" w:hAnsi="Times New Roman" w:cs="Times New Roman"/>
          <w:sz w:val="28"/>
          <w:shd w:val="clear" w:color="auto" w:fill="FFFFFF"/>
          <w:lang w:val="kk-KZ"/>
        </w:rPr>
        <w:t>сағ төменде сыртқы гамма-сәуленiң қысқартуды, (үш атмосфераға дейін) қысыммен 0,3-0,5% жуғыш немесе беттік ерітінді немесе сумен жуыңыз.</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Емдеу қолайлы стандарттарға радиоактивті ластануын азайту үшін сәтсіз болса, мұндай жануарлар бөлек топта оқшауланған және радиоактивті ыдырауына дейін қадағалауымен болады.</w:t>
      </w:r>
      <w:r w:rsidR="00124549"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Адамдар ластанған жануарлармен жұмыс жасағанда жеке дозиметрлер және қорғаныш киімді қамтамасыз етеді. Жұмыстан кейін олар санитарлық жұмыстарды  жүзеге асырады және дозиметриялық бақылау жасалынады.</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Мал өңдеу үшін алғышарт алдын ала қалқанша безінің анус, бөлу және жоюды тоқтату кезінде өңеш пен тік ішекке қан союға бұрын сумен одан әрі жуу, байлау болып табылады.</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Забеловка және мұқабаларын түсіру кезінде мұқабаларын жүн олардың контакт алдын алу, ұшасы ластануын болғызбау үшін шаралар қолдануы тиіс.</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Асқазан және ішек мазмұнын ұшасы бетінің ластануын болдырмау үшін, соңғы бір мезгілде жойылады.</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Ұшаны бөлгенен кейін  және мұқият беткейін радиометриялық бақылау кейін сумен жуылады.</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Қолайлы деңгейі ұшасы шеңберінде радиоактивті заттардың мазмұны тоңазытқышта жіберіледі кезде.</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Мұндай ет жалпы негізде пайдаланылады.</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Радиоактивті ластану ұшасы артық деңгейдегі жағдайда қолайлы стандарттарға радиоактивтіліктің азайту және кем дегенде оларды пайдалануға тоңазытқыштың бөлек камераларда сақталады.</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Сонымен қатар, бұлшық әдетте сүйек айтарлықтай аз радиоактивтілік екенін ескере отырып, ол тушасын кесуге жасауға ұсынылады.</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Ет радиоактивті ластануы, содан кейін оның қондылығы төмендейді.</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Кейбір ет ластану деңгейінің төмендеуі  радиоактивті заттармен ластанғанда, әрине ыдырай, және кейбір тұздық кіріп отырып, тұздау арқылы қол жеткізуге болады.</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Ол басқа гигиеналық талаптарға сай келетін болса, шектеусіз шығарды сәулелік ауру белгілері дейін немесе клиникалық қалпына келтіру кейін ғана сыртқы радиация әсеріне ұшыраған және қаза жануарлар ет.</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Сою далалық сою бойынша жүзеге асырылады, онда ол мазмұнымен асқазан-ішек жолдары ағзаларының шаю суды және оған билiк ағызып және тәркіленген, тері жинау және сақтау үшін орын дайындауға қойылатын тесік жабдықталған жеткілікті су, қамтамасыз ету үшін қажет.</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Малды сою жүргізілді, ал содан кейін мұқият зарарсыздандыру керек орындар немесе қорғайды.</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Тері иондаушы зардап шеккен итбалықтардан алынған және шектеусiз шығарды қолайлы деңгейінен төмен радиоактивті заттармен, ластанған.</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Өнімдер шикізат май өңдеу, технологиялық нұсқау талаптарына сәйкес шығарылады.</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Ластанған аумақтарды туралы бағылады сиыр алынған сүт, бір тұлға ретінде және тек санитарлық супервайзерлер рұқсатымен сүт өнімдерін ішіне өңдеу үшін пайдаланылады.</w:t>
      </w:r>
    </w:p>
    <w:p w:rsidR="00886D64" w:rsidRPr="000D2EBA" w:rsidRDefault="00886D64">
      <w:pPr>
        <w:suppressAutoHyphens/>
        <w:spacing w:after="0" w:line="240" w:lineRule="auto"/>
        <w:jc w:val="both"/>
        <w:rPr>
          <w:rFonts w:ascii="Times New Roman" w:eastAsia="Times New Roman" w:hAnsi="Times New Roman" w:cs="Times New Roman"/>
          <w:sz w:val="28"/>
          <w:shd w:val="clear" w:color="auto" w:fill="FFFFFF"/>
          <w:lang w:val="kk-KZ"/>
        </w:rPr>
      </w:pPr>
    </w:p>
    <w:p w:rsidR="00886D64" w:rsidRPr="000D2EBA" w:rsidRDefault="00F16836" w:rsidP="0003618D">
      <w:pPr>
        <w:suppressAutoHyphens/>
        <w:spacing w:after="0" w:line="240" w:lineRule="auto"/>
        <w:ind w:firstLine="708"/>
        <w:jc w:val="both"/>
        <w:rPr>
          <w:rFonts w:ascii="Times New Roman" w:eastAsia="Times New Roman" w:hAnsi="Times New Roman" w:cs="Times New Roman"/>
          <w:b/>
          <w:sz w:val="28"/>
          <w:shd w:val="clear" w:color="auto" w:fill="FFFFFF"/>
          <w:lang w:val="kk-KZ"/>
        </w:rPr>
      </w:pPr>
      <w:r w:rsidRPr="000D2EBA">
        <w:rPr>
          <w:rFonts w:ascii="Times New Roman" w:eastAsia="Times New Roman" w:hAnsi="Times New Roman" w:cs="Times New Roman"/>
          <w:b/>
          <w:sz w:val="28"/>
          <w:shd w:val="clear" w:color="auto" w:fill="FFFFFF"/>
          <w:lang w:val="kk-KZ"/>
        </w:rPr>
        <w:t>Бақылау  сұрақтары:</w:t>
      </w:r>
    </w:p>
    <w:p w:rsidR="00886D64" w:rsidRPr="000D2EBA" w:rsidRDefault="00F16836" w:rsidP="0003618D">
      <w:pPr>
        <w:suppressAutoHyphens/>
        <w:spacing w:after="0" w:line="240" w:lineRule="auto"/>
        <w:ind w:left="708"/>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1</w:t>
      </w:r>
      <w:r w:rsidRPr="000D2EBA">
        <w:rPr>
          <w:rFonts w:ascii="Times New Roman" w:eastAsia="Times New Roman" w:hAnsi="Times New Roman" w:cs="Times New Roman"/>
          <w:sz w:val="28"/>
          <w:lang w:val="kk-KZ"/>
        </w:rPr>
        <w:t>.</w:t>
      </w:r>
      <w:r w:rsidR="0003618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Ветеринарлық қадағалау  объектілерін   атаңыз?</w:t>
      </w:r>
      <w:r w:rsidRPr="000D2EBA">
        <w:rPr>
          <w:rFonts w:ascii="Times New Roman" w:eastAsia="Times New Roman" w:hAnsi="Times New Roman" w:cs="Times New Roman"/>
          <w:sz w:val="28"/>
          <w:lang w:val="kk-KZ"/>
        </w:rPr>
        <w:br/>
      </w:r>
      <w:r w:rsidRPr="000D2EBA">
        <w:rPr>
          <w:rFonts w:ascii="Times New Roman" w:eastAsia="Times New Roman" w:hAnsi="Times New Roman" w:cs="Times New Roman"/>
          <w:sz w:val="28"/>
          <w:shd w:val="clear" w:color="auto" w:fill="FFFFFF"/>
          <w:lang w:val="kk-KZ"/>
        </w:rPr>
        <w:t>2.</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Ауыр  металдарға  нелер  жатады?</w:t>
      </w:r>
    </w:p>
    <w:p w:rsidR="00B51D58" w:rsidRDefault="00F16836" w:rsidP="00CF08FB">
      <w:pPr>
        <w:suppressAutoHyphens/>
        <w:spacing w:after="0" w:line="240" w:lineRule="auto"/>
        <w:ind w:firstLine="708"/>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3.</w:t>
      </w:r>
      <w:r w:rsidR="0003618D"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Сүттің  дезактивациялық  әдістерін  атаңыз?</w:t>
      </w:r>
    </w:p>
    <w:p w:rsidR="000F1A7E" w:rsidRDefault="000F1A7E" w:rsidP="00CF08FB">
      <w:pPr>
        <w:suppressAutoHyphens/>
        <w:spacing w:after="0" w:line="240" w:lineRule="auto"/>
        <w:ind w:firstLine="708"/>
        <w:rPr>
          <w:rFonts w:ascii="Times New Roman" w:eastAsia="Times New Roman" w:hAnsi="Times New Roman" w:cs="Times New Roman"/>
          <w:sz w:val="28"/>
          <w:shd w:val="clear" w:color="auto" w:fill="FFFFFF"/>
          <w:lang w:val="kk-KZ"/>
        </w:rPr>
      </w:pPr>
      <w:r>
        <w:rPr>
          <w:rFonts w:ascii="Times New Roman" w:eastAsia="Times New Roman" w:hAnsi="Times New Roman" w:cs="Times New Roman"/>
          <w:sz w:val="28"/>
          <w:shd w:val="clear" w:color="auto" w:fill="FFFFFF"/>
          <w:lang w:val="kk-KZ"/>
        </w:rPr>
        <w:t>4. Радиометриялық және радиохимиялық сараптама мақсаты?</w:t>
      </w:r>
    </w:p>
    <w:p w:rsidR="000F1A7E" w:rsidRDefault="000F1A7E" w:rsidP="00CF08FB">
      <w:pPr>
        <w:suppressAutoHyphens/>
        <w:spacing w:after="0" w:line="240" w:lineRule="auto"/>
        <w:ind w:firstLine="708"/>
        <w:rPr>
          <w:rFonts w:ascii="Times New Roman" w:eastAsia="Times New Roman" w:hAnsi="Times New Roman" w:cs="Times New Roman"/>
          <w:sz w:val="28"/>
          <w:shd w:val="clear" w:color="auto" w:fill="FFFFFF"/>
          <w:lang w:val="kk-KZ"/>
        </w:rPr>
      </w:pPr>
      <w:r>
        <w:rPr>
          <w:rFonts w:ascii="Times New Roman" w:eastAsia="Times New Roman" w:hAnsi="Times New Roman" w:cs="Times New Roman"/>
          <w:sz w:val="28"/>
          <w:shd w:val="clear" w:color="auto" w:fill="FFFFFF"/>
          <w:lang w:val="kk-KZ"/>
        </w:rPr>
        <w:t>5. Радиометриялық және радиохимиялық талдау?</w:t>
      </w:r>
    </w:p>
    <w:p w:rsidR="000F1A7E" w:rsidRPr="000F1A7E" w:rsidRDefault="000F1A7E" w:rsidP="00CF08FB">
      <w:pPr>
        <w:suppressAutoHyphens/>
        <w:spacing w:after="0" w:line="240" w:lineRule="auto"/>
        <w:ind w:firstLine="708"/>
        <w:rPr>
          <w:rFonts w:ascii="Times New Roman" w:eastAsia="Times New Roman" w:hAnsi="Times New Roman" w:cs="Times New Roman"/>
          <w:b/>
          <w:sz w:val="28"/>
          <w:shd w:val="clear" w:color="auto" w:fill="FFFFFF"/>
          <w:lang w:val="kk-KZ"/>
        </w:rPr>
      </w:pPr>
    </w:p>
    <w:p w:rsidR="00886D64" w:rsidRPr="000D2EBA" w:rsidRDefault="00F16836" w:rsidP="00A61A2B">
      <w:pPr>
        <w:suppressAutoHyphens/>
        <w:spacing w:after="0" w:line="240" w:lineRule="auto"/>
        <w:ind w:firstLine="708"/>
        <w:rPr>
          <w:rFonts w:ascii="Times New Roman" w:eastAsia="Times New Roman" w:hAnsi="Times New Roman" w:cs="Times New Roman"/>
          <w:b/>
          <w:sz w:val="28"/>
          <w:shd w:val="clear" w:color="auto" w:fill="FFFFFF"/>
          <w:lang w:val="kk-KZ"/>
        </w:rPr>
      </w:pPr>
      <w:r w:rsidRPr="000D2EBA">
        <w:rPr>
          <w:rFonts w:ascii="Times New Roman" w:eastAsia="Times New Roman" w:hAnsi="Times New Roman" w:cs="Times New Roman"/>
          <w:b/>
          <w:sz w:val="28"/>
          <w:shd w:val="clear" w:color="auto" w:fill="FFFFFF"/>
          <w:lang w:val="kk-KZ"/>
        </w:rPr>
        <w:t>6.2 Сүттің  дезактивациялық</w:t>
      </w:r>
      <w:r w:rsidR="00B51D58" w:rsidRPr="000D2EBA">
        <w:rPr>
          <w:rFonts w:ascii="Times New Roman" w:eastAsia="Times New Roman" w:hAnsi="Times New Roman" w:cs="Times New Roman"/>
          <w:b/>
          <w:sz w:val="28"/>
          <w:shd w:val="clear" w:color="auto" w:fill="FFFFFF"/>
          <w:lang w:val="kk-KZ"/>
        </w:rPr>
        <w:t xml:space="preserve">  әдістерінің  ерекшеліктері</w:t>
      </w:r>
    </w:p>
    <w:p w:rsidR="00886D64" w:rsidRPr="000D2EBA" w:rsidRDefault="00F16836" w:rsidP="00A61A2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b/>
          <w:sz w:val="28"/>
          <w:shd w:val="clear" w:color="auto" w:fill="FFFFFF"/>
          <w:lang w:val="kk-KZ"/>
        </w:rPr>
        <w:t>Сабақтың  мақсаты:</w:t>
      </w:r>
      <w:r w:rsidR="00A61A2B" w:rsidRPr="000D2EBA">
        <w:rPr>
          <w:rFonts w:ascii="Times New Roman" w:eastAsia="Times New Roman" w:hAnsi="Times New Roman" w:cs="Times New Roman"/>
          <w:b/>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Сүттің  дезактивациялық әдістерін  үйрену.</w:t>
      </w:r>
    </w:p>
    <w:p w:rsidR="00A61A2B" w:rsidRPr="000D2EBA" w:rsidRDefault="00F16836" w:rsidP="00A61A2B">
      <w:pPr>
        <w:suppressAutoHyphens/>
        <w:spacing w:after="0" w:line="240" w:lineRule="auto"/>
        <w:ind w:firstLine="708"/>
        <w:jc w:val="both"/>
        <w:rPr>
          <w:rFonts w:ascii="Times New Roman" w:eastAsia="Times New Roman" w:hAnsi="Times New Roman" w:cs="Times New Roman"/>
          <w:b/>
          <w:sz w:val="28"/>
          <w:shd w:val="clear" w:color="auto" w:fill="FFFFFF"/>
          <w:lang w:val="kk-KZ"/>
        </w:rPr>
      </w:pPr>
      <w:r w:rsidRPr="000D2EBA">
        <w:rPr>
          <w:rFonts w:ascii="Times New Roman" w:eastAsia="Times New Roman" w:hAnsi="Times New Roman" w:cs="Times New Roman"/>
          <w:b/>
          <w:sz w:val="28"/>
          <w:shd w:val="clear" w:color="auto" w:fill="FFFFFF"/>
          <w:lang w:val="kk-KZ"/>
        </w:rPr>
        <w:t xml:space="preserve">Сабақтың  мазмұны: </w:t>
      </w:r>
    </w:p>
    <w:p w:rsidR="00886D64" w:rsidRPr="000D2EBA" w:rsidRDefault="00F16836" w:rsidP="00A61A2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Дезактивация - бұл  залалсыздандыру түрі радиоактивті заттарды жою болып табылады.</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Технологиясы және ион алмастырғыш - сүт радионуклидтердің алу үшін екі негізгі әдісі бар.</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Түрлі өнімдер ішіне сүт өңдеу барысында радионуклидтердің айтарлықтай бөлігі кері, іркіт және сарысу болып жатыр.Технологиялық өңдеу ластанған сүт, қаймақ, сары май, жібуімен, сүзбе, ірімшік, қоюландырылған сүт және сүт ұнтағы, сіз радионуклидтердің төмен мазмұнмен өнімді алуға мүмкіндік береді.</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Протеин стронций қосылысын жойып және ол су ортаға еркін өтетін еритін тұздардың қалыптастырады, ол лимон немесе тұз қышқылдары подкисл сүт еритін фаза, оны түрлендіру үшін, оңай сарысу немесе пахте жойылады.</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Радионуклидтердің негізгі бөліп барысында майсыздандырылған сүт (арылы) жойылады және радиоактивті заттардың өте төмен құрамдағы кілегей қосыңыз. Майлығы жоғарлаған  сайын  кілегей құрамында  радионуклеид  концентрациясы төмен  болады.</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Орта есеппен, майсыздандырылған сүт йод-131 90%, цезий-137 және стронций-90 дейін жойылады.</w:t>
      </w:r>
    </w:p>
    <w:p w:rsidR="00886D64" w:rsidRPr="000D2EBA" w:rsidRDefault="00F16836" w:rsidP="00A61A2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Сары май кілегей қиыршық одан әрі болса дайын өнімге радиоизотоптарды жою, олардың түпнұсқа құрамынан көп емес 3,1% -дан айналады.Радионуклид негізгі бөлігінде іркіт қалады.Қазірдің өзінде балқытылған стронций-90 май мазмұны мен цезий-137 іс жүзінде нөлге тең, және йод-131 пайыз оннан дейін төмендейді, сондай-ақ радионуклидтер толықтай дерлік ottopkami жойылады.Ірімшік сүзбе өндіру және алып тастау керек сарысуында, радионуклидтердің ең өтеді.</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Алайда, бұл соңғы өнімде құрамындағы радионуклид бірдей немесе одан да көп сүт болуы мүмкін екенін атап өткен жөн.</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Сүт өнімдерін өндіру үшін сүт салыстырмалы үлкен соманы пайдаланады.</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Сондықтан мұнай 1 кг алуға сүзбе немесе ірімшік 1 кг сүт 10 кг тұтынылған, ал сүт 20-25 кг өңдеуге қажет.Салыстырмалы жоғары тиімді, салыстырмалы қымбат сүт зарарсыздандыру әдісі ион алмасу шайырлары пайдалана ион алмасу әдісі болып табылады.</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Ол ластанған сүт йод-131 бар алмасу стронций-90 және цезий-137 катиондары немесе аниондар, олардың қабілетін негізделген.</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Екі түрлі әдісі бар. бірінші - «мөлшерленген» алмасу, яғни сүзу кейін, шайыр мен ластанған сүт араластыру.</w:t>
      </w:r>
    </w:p>
    <w:p w:rsidR="00886D64" w:rsidRPr="000D2EBA" w:rsidRDefault="00F16836" w:rsidP="00A61A2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Екінші ластанған сүт ион шайыр төсек арқылы өткен ион бағаналардың пайдалануды көздейді. Катионообменной шайырмен арқылы өткен соң, оған стронций және цезий құрамы 80-90% азаяды.90-нан астам% -ға анионообменной шайырмен арқылы өтсе, йод мазмұны төмендейді.</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 xml:space="preserve">Целлюлоза талшықтарынан 40 г - залалсыздандыру үшін сүт 1 литр 35 талап етеді. </w:t>
      </w:r>
    </w:p>
    <w:p w:rsidR="00886D64" w:rsidRPr="000D2EBA" w:rsidRDefault="00F16836" w:rsidP="00A61A2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Динамикалық және статикалық - зарарсыздандыру шайыр екі жолы бар.</w:t>
      </w:r>
    </w:p>
    <w:p w:rsidR="00886D64" w:rsidRPr="000D2EBA" w:rsidRDefault="00F16836" w:rsidP="00A61A2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Бірінші мәні сүт целлюлоза (талшықты) СМ-А2 жіптер түйінімен арқылы ағып жатыр.</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Талшықтарының бетіне таяқшасымен (тартылған) сияқты радионуклидтердің қозғалысының барысында. Статикалық әдіс  кезінде сүт с немесе басқа ыдыс-аяқтың құйылады және целлюлоза талшықтарынан және араластырады.15 минуттан кейін, пайдаланылған ашасын алып және процедураны 3-4 рет қайталай отырып, жаңа сәулесін түсіріп.Соңғы бөлігі жойылған соң, сүт целлюлоза ең кішкентай бөлшектердің құтылу мақта, дәке немесе шүберекпен қабаты арқылы сүзеді тиіс.</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Осылайша, ол іс жүзінде 90% -ға радионуклидтер йод-131 тазаланады.</w:t>
      </w:r>
      <w:r w:rsidR="00A61A2B" w:rsidRPr="000D2EBA">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Мұндай сүтті пайдаланбас бұрын пісірілуі тиіс, содан кейін ол кез келген сүт өнімге өңделген болуы мүмкін.</w:t>
      </w:r>
      <w:r w:rsidR="004C6BA4">
        <w:rPr>
          <w:rFonts w:ascii="Times New Roman" w:eastAsia="Times New Roman" w:hAnsi="Times New Roman" w:cs="Times New Roman"/>
          <w:sz w:val="28"/>
          <w:shd w:val="clear" w:color="auto" w:fill="FFFFFF"/>
          <w:lang w:val="kk-KZ"/>
        </w:rPr>
        <w:t xml:space="preserve"> </w:t>
      </w:r>
      <w:r w:rsidRPr="000D2EBA">
        <w:rPr>
          <w:rFonts w:ascii="Times New Roman" w:eastAsia="Times New Roman" w:hAnsi="Times New Roman" w:cs="Times New Roman"/>
          <w:sz w:val="28"/>
          <w:shd w:val="clear" w:color="auto" w:fill="FFFFFF"/>
          <w:lang w:val="kk-KZ"/>
        </w:rPr>
        <w:t>Қалдықтарды целлюлоза жағылады. белгіленген орында күл шығаруға жататын.</w:t>
      </w:r>
    </w:p>
    <w:p w:rsidR="00A61A2B" w:rsidRPr="000D2EBA" w:rsidRDefault="00A61A2B">
      <w:pPr>
        <w:suppressAutoHyphens/>
        <w:spacing w:after="0" w:line="240" w:lineRule="auto"/>
        <w:jc w:val="both"/>
        <w:rPr>
          <w:rFonts w:ascii="Times New Roman" w:eastAsia="Times New Roman" w:hAnsi="Times New Roman" w:cs="Times New Roman"/>
          <w:b/>
          <w:sz w:val="28"/>
          <w:shd w:val="clear" w:color="auto" w:fill="FFFFFF"/>
          <w:lang w:val="kk-KZ"/>
        </w:rPr>
      </w:pPr>
    </w:p>
    <w:p w:rsidR="00886D64" w:rsidRPr="000D2EBA" w:rsidRDefault="00F16836" w:rsidP="00A61A2B">
      <w:pPr>
        <w:suppressAutoHyphens/>
        <w:spacing w:after="0" w:line="240" w:lineRule="auto"/>
        <w:ind w:firstLine="708"/>
        <w:jc w:val="both"/>
        <w:rPr>
          <w:rFonts w:ascii="Times New Roman" w:eastAsia="Times New Roman" w:hAnsi="Times New Roman" w:cs="Times New Roman"/>
          <w:b/>
          <w:sz w:val="28"/>
          <w:shd w:val="clear" w:color="auto" w:fill="FFFFFF"/>
          <w:lang w:val="kk-KZ"/>
        </w:rPr>
      </w:pPr>
      <w:r w:rsidRPr="000D2EBA">
        <w:rPr>
          <w:rFonts w:ascii="Times New Roman" w:eastAsia="Times New Roman" w:hAnsi="Times New Roman" w:cs="Times New Roman"/>
          <w:b/>
          <w:sz w:val="28"/>
          <w:shd w:val="clear" w:color="auto" w:fill="FFFFFF"/>
          <w:lang w:val="kk-KZ"/>
        </w:rPr>
        <w:t>Бақылау  сұрақтары:</w:t>
      </w:r>
    </w:p>
    <w:p w:rsidR="00886D64" w:rsidRPr="000D2EBA" w:rsidRDefault="00F16836" w:rsidP="00A61A2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1.Дезактивация  дегеніміз  не?</w:t>
      </w:r>
    </w:p>
    <w:p w:rsidR="00886D64" w:rsidRPr="000D2EBA" w:rsidRDefault="00F16836" w:rsidP="00A61A2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sidRPr="000D2EBA">
        <w:rPr>
          <w:rFonts w:ascii="Times New Roman" w:eastAsia="Times New Roman" w:hAnsi="Times New Roman" w:cs="Times New Roman"/>
          <w:sz w:val="28"/>
          <w:shd w:val="clear" w:color="auto" w:fill="FFFFFF"/>
          <w:lang w:val="kk-KZ"/>
        </w:rPr>
        <w:t>2.Сүттің дезактивациялық  әдістерін  атаңыз?</w:t>
      </w:r>
    </w:p>
    <w:p w:rsidR="00886D64" w:rsidRDefault="00F16836" w:rsidP="00A61A2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Pr>
          <w:rFonts w:ascii="Times New Roman" w:eastAsia="Times New Roman" w:hAnsi="Times New Roman" w:cs="Times New Roman"/>
          <w:sz w:val="28"/>
          <w:shd w:val="clear" w:color="auto" w:fill="FFFFFF"/>
        </w:rPr>
        <w:t>3.Ауыр  металдарға  нелер жатады?</w:t>
      </w:r>
    </w:p>
    <w:p w:rsidR="000F1A7E" w:rsidRDefault="000F1A7E" w:rsidP="00A61A2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Pr>
          <w:rFonts w:ascii="Times New Roman" w:eastAsia="Times New Roman" w:hAnsi="Times New Roman" w:cs="Times New Roman"/>
          <w:sz w:val="28"/>
          <w:shd w:val="clear" w:color="auto" w:fill="FFFFFF"/>
          <w:lang w:val="kk-KZ"/>
        </w:rPr>
        <w:t xml:space="preserve">4. </w:t>
      </w:r>
      <w:r w:rsidR="004C6BA4">
        <w:rPr>
          <w:rFonts w:ascii="Times New Roman" w:eastAsia="Times New Roman" w:hAnsi="Times New Roman" w:cs="Times New Roman"/>
          <w:sz w:val="28"/>
          <w:shd w:val="clear" w:color="auto" w:fill="FFFFFF"/>
          <w:lang w:val="kk-KZ"/>
        </w:rPr>
        <w:t>Динамикалық зарарсыздандыру дегеніміз не?</w:t>
      </w:r>
    </w:p>
    <w:p w:rsidR="004C6BA4" w:rsidRPr="004C6BA4" w:rsidRDefault="004C6BA4" w:rsidP="00A61A2B">
      <w:pPr>
        <w:suppressAutoHyphens/>
        <w:spacing w:after="0" w:line="240" w:lineRule="auto"/>
        <w:ind w:firstLine="708"/>
        <w:jc w:val="both"/>
        <w:rPr>
          <w:rFonts w:ascii="Times New Roman" w:eastAsia="Times New Roman" w:hAnsi="Times New Roman" w:cs="Times New Roman"/>
          <w:sz w:val="28"/>
          <w:shd w:val="clear" w:color="auto" w:fill="FFFFFF"/>
          <w:lang w:val="kk-KZ"/>
        </w:rPr>
      </w:pPr>
      <w:r>
        <w:rPr>
          <w:rFonts w:ascii="Times New Roman" w:eastAsia="Times New Roman" w:hAnsi="Times New Roman" w:cs="Times New Roman"/>
          <w:sz w:val="28"/>
          <w:shd w:val="clear" w:color="auto" w:fill="FFFFFF"/>
          <w:lang w:val="kk-KZ"/>
        </w:rPr>
        <w:t>5. Статикалық зарарсыздандыру дегеніміз не?</w:t>
      </w:r>
    </w:p>
    <w:p w:rsidR="0003618D" w:rsidRDefault="0003618D">
      <w:pPr>
        <w:suppressAutoHyphens/>
        <w:spacing w:after="0" w:line="240" w:lineRule="auto"/>
        <w:jc w:val="both"/>
        <w:rPr>
          <w:rFonts w:ascii="Times New Roman" w:eastAsia="Times New Roman" w:hAnsi="Times New Roman" w:cs="Times New Roman"/>
          <w:b/>
          <w:sz w:val="28"/>
          <w:shd w:val="clear" w:color="auto" w:fill="FFFFFF"/>
        </w:rPr>
      </w:pPr>
    </w:p>
    <w:p w:rsidR="00886D64" w:rsidRDefault="00F16836" w:rsidP="0003618D">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7.</w:t>
      </w:r>
      <w:r w:rsidR="0003618D">
        <w:rPr>
          <w:rFonts w:ascii="Times New Roman" w:eastAsia="Times New Roman" w:hAnsi="Times New Roman" w:cs="Times New Roman"/>
          <w:b/>
          <w:sz w:val="28"/>
        </w:rPr>
        <w:t xml:space="preserve"> </w:t>
      </w:r>
      <w:r w:rsidR="00A7491C" w:rsidRPr="00A7491C">
        <w:rPr>
          <w:rFonts w:ascii="Times New Roman" w:eastAsia="Times New Roman" w:hAnsi="Times New Roman" w:cs="Times New Roman"/>
          <w:b/>
          <w:sz w:val="28"/>
          <w:shd w:val="clear" w:color="auto" w:fill="FFFFFF"/>
        </w:rPr>
        <w:t>Етті</w:t>
      </w:r>
      <w:r w:rsidR="00A7491C" w:rsidRPr="00A7491C">
        <w:rPr>
          <w:rFonts w:ascii="Times New Roman" w:eastAsia="Times New Roman" w:hAnsi="Times New Roman" w:cs="Times New Roman"/>
          <w:b/>
          <w:sz w:val="28"/>
        </w:rPr>
        <w:t>ң</w:t>
      </w:r>
      <w:r w:rsidR="00A7491C" w:rsidRPr="00A7491C">
        <w:rPr>
          <w:rFonts w:ascii="Times New Roman" w:eastAsia="Times New Roman" w:hAnsi="Times New Roman" w:cs="Times New Roman"/>
          <w:b/>
          <w:sz w:val="28"/>
          <w:shd w:val="clear" w:color="auto" w:fill="FFFFFF"/>
        </w:rPr>
        <w:t xml:space="preserve"> ветеринарлық-санитарлық сараптамасы</w:t>
      </w:r>
    </w:p>
    <w:p w:rsidR="00886D64" w:rsidRDefault="00A7491C" w:rsidP="0003618D">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7.1</w:t>
      </w:r>
      <w:r w:rsidR="0003618D">
        <w:rPr>
          <w:rFonts w:ascii="Times New Roman" w:eastAsia="Times New Roman" w:hAnsi="Times New Roman" w:cs="Times New Roman"/>
          <w:b/>
          <w:sz w:val="28"/>
        </w:rPr>
        <w:t xml:space="preserve"> Еттің шіруі</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Сабақтың мақсаты</w:t>
      </w:r>
      <w:r>
        <w:rPr>
          <w:rFonts w:ascii="Times New Roman" w:eastAsia="Times New Roman" w:hAnsi="Times New Roman" w:cs="Times New Roman"/>
          <w:sz w:val="28"/>
        </w:rPr>
        <w:t>: жануарлар етінің шіру үрдісі, ет ақауының ветеринарлық</w:t>
      </w:r>
      <w:r w:rsidR="00A61A2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61A2B">
        <w:rPr>
          <w:rFonts w:ascii="Times New Roman" w:eastAsia="Times New Roman" w:hAnsi="Times New Roman" w:cs="Times New Roman"/>
          <w:sz w:val="28"/>
        </w:rPr>
        <w:t xml:space="preserve"> </w:t>
      </w:r>
      <w:r>
        <w:rPr>
          <w:rFonts w:ascii="Times New Roman" w:eastAsia="Times New Roman" w:hAnsi="Times New Roman" w:cs="Times New Roman"/>
          <w:sz w:val="28"/>
        </w:rPr>
        <w:t>санитарлы бағасын оқу.</w:t>
      </w:r>
    </w:p>
    <w:p w:rsidR="0003618D"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t>Сабақтың мазмұны</w:t>
      </w:r>
      <w:r>
        <w:rPr>
          <w:rFonts w:ascii="Times New Roman" w:eastAsia="Times New Roman" w:hAnsi="Times New Roman" w:cs="Times New Roman"/>
          <w:sz w:val="28"/>
        </w:rPr>
        <w:t xml:space="preserve">: </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Шіру-үрдіс барысында ақуыздардың бірігуінің нәтижесінде адам өміріне қауіпті заттар пайда болғандықтан, еттің ең қауіпті бұзылу түрі. Еттің құрамдық бөліктерінен төс мата мен субпродукттер шіріуге ең көп душар болған. </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Құрамында ақуыздар аз болғандықтан, бірыңғай, майлы, сүйек маталары бұл үрдіске сирек душар болады.</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Басқа да азотқұрамдас азықтар сияқты, еттің шіруі де шірігіш микроағзалардың әрекеттерімен қамтылады. Шірігіш микроағзалар аэробтық және аноаэробтық болып келеді. Олар протеазды ақуыздарды ыдырататын ферменттерді бөліп шығарады. Оларға мыналар жатады: аэробтар</w:t>
      </w:r>
      <w:r w:rsidR="0003618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3618D">
        <w:rPr>
          <w:rFonts w:ascii="Times New Roman" w:eastAsia="Times New Roman" w:hAnsi="Times New Roman" w:cs="Times New Roman"/>
          <w:sz w:val="28"/>
        </w:rPr>
        <w:t xml:space="preserve"> </w:t>
      </w:r>
      <w:r>
        <w:rPr>
          <w:rFonts w:ascii="Times New Roman" w:eastAsia="Times New Roman" w:hAnsi="Times New Roman" w:cs="Times New Roman"/>
          <w:sz w:val="28"/>
        </w:rPr>
        <w:t>B. pyocyaneum, B. tesentericus, B. subtilis, B. Megatherium, B. Mycoides, стрептококки, стафилококки; анаэробы</w:t>
      </w:r>
      <w:r w:rsidR="0003618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3618D">
        <w:rPr>
          <w:rFonts w:ascii="Times New Roman" w:eastAsia="Times New Roman" w:hAnsi="Times New Roman" w:cs="Times New Roman"/>
          <w:sz w:val="28"/>
        </w:rPr>
        <w:t xml:space="preserve"> </w:t>
      </w:r>
      <w:r>
        <w:rPr>
          <w:rFonts w:ascii="Times New Roman" w:eastAsia="Times New Roman" w:hAnsi="Times New Roman" w:cs="Times New Roman"/>
          <w:sz w:val="28"/>
        </w:rPr>
        <w:t>B. Putrificus, B.</w:t>
      </w:r>
      <w:r w:rsidR="0003618D">
        <w:rPr>
          <w:rFonts w:ascii="Times New Roman" w:eastAsia="Times New Roman" w:hAnsi="Times New Roman" w:cs="Times New Roman"/>
          <w:sz w:val="28"/>
        </w:rPr>
        <w:t xml:space="preserve"> </w:t>
      </w:r>
      <w:r>
        <w:rPr>
          <w:rFonts w:ascii="Times New Roman" w:eastAsia="Times New Roman" w:hAnsi="Times New Roman" w:cs="Times New Roman"/>
          <w:sz w:val="28"/>
        </w:rPr>
        <w:t>histo</w:t>
      </w:r>
      <w:r w:rsidR="0003618D">
        <w:rPr>
          <w:rFonts w:ascii="Times New Roman" w:eastAsia="Times New Roman" w:hAnsi="Times New Roman" w:cs="Times New Roman"/>
          <w:sz w:val="28"/>
        </w:rPr>
        <w:t>lyti</w:t>
      </w:r>
      <w:r>
        <w:rPr>
          <w:rFonts w:ascii="Times New Roman" w:eastAsia="Times New Roman" w:hAnsi="Times New Roman" w:cs="Times New Roman"/>
          <w:sz w:val="28"/>
        </w:rPr>
        <w:t xml:space="preserve">cus, B.perfingens, </w:t>
      </w:r>
      <w:r w:rsidR="0003618D">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B.sporogenes. </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Ақуыздар алдымен шірігіш микроағзалардың ферменттерінен полипептидтер мен пептидтерге ыдырап, одан пиптондар мен аминқышқылдары пайда болады. Аминқышқылдары индола, скатола, меркаптана, аммиак, амин және майлы қышқылдарға ыдырайды.  Соңғылары көміріқышқылы, су және метанға дейін ыдырайды. Аминқышқылдарынан туындаған аралық және соңғы заттардың ыдырауы гидролиз реакциясының тірегінен, қышқылд және туындалған дезаминирлеуден және декарбаксилдеуден пайда болады. Пептидтер B.proteusvulgaris-аэробтарынан және B.ventriculosis, B.orbiculis, B.bifietus, B.acidofilus, B.butyricus</w:t>
      </w:r>
      <w:r w:rsidR="0003618D">
        <w:rPr>
          <w:rFonts w:ascii="Times New Roman" w:eastAsia="Times New Roman" w:hAnsi="Times New Roman" w:cs="Times New Roman"/>
          <w:sz w:val="28"/>
        </w:rPr>
        <w:t xml:space="preserve"> </w:t>
      </w:r>
      <w:r>
        <w:rPr>
          <w:rFonts w:ascii="Times New Roman" w:eastAsia="Times New Roman" w:hAnsi="Times New Roman" w:cs="Times New Roman"/>
          <w:sz w:val="28"/>
        </w:rPr>
        <w:t>-анаэробтарынан ыдырайды. Аминқышқылдарды ыдырату қасиетіне микроағзалардың мынандай аэробты түрлері ие: B.faecalisalcaligenes, B.proteuszenzeri, B.lact</w:t>
      </w:r>
      <w:r w:rsidR="0003618D">
        <w:rPr>
          <w:rFonts w:ascii="Times New Roman" w:eastAsia="Times New Roman" w:hAnsi="Times New Roman" w:cs="Times New Roman"/>
          <w:sz w:val="28"/>
        </w:rPr>
        <w:t>isaerogenez, B.aminophilus, Е</w:t>
      </w:r>
      <w:r>
        <w:rPr>
          <w:rFonts w:ascii="Times New Roman" w:eastAsia="Times New Roman" w:hAnsi="Times New Roman" w:cs="Times New Roman"/>
          <w:sz w:val="28"/>
        </w:rPr>
        <w:t>.coli. сондай-ақ шіру үрдісіне саңырауқұлақтар да қатыса алады. Микробтардың жәй және күрделі азотты заттарды ыдыратуы шіріген еттің микробтық фаунасының бірегей еместігімен түсіндіріледі. Шірігіш микроағзалардың түрлерінің арасында белгілі бір деңгейде метабиоз (бір түрдің екінші түрмен ауысуы) болады. Етті жаюдың бастапқы сатысында оның үстіне кокк пішіндері тұқымдайды. Одан соң оларды  еттің тереңіне жетудегі буынаралық құйындауға қабілетті аэробты-таяқшалар мен бациллалар ауыстырады. Шірігіш микроағзалар өздеріне ыңғайлы мынадай температураларда тұқы</w:t>
      </w:r>
      <w:r w:rsidR="0003618D">
        <w:rPr>
          <w:rFonts w:ascii="Times New Roman" w:eastAsia="Times New Roman" w:hAnsi="Times New Roman" w:cs="Times New Roman"/>
          <w:sz w:val="28"/>
        </w:rPr>
        <w:t>мдайды: жылы температура (22-37</w:t>
      </w:r>
      <w:r w:rsidR="0003618D">
        <w:rPr>
          <w:rFonts w:ascii="Times New Roman" w:eastAsia="Times New Roman" w:hAnsi="Times New Roman" w:cs="Times New Roman"/>
          <w:sz w:val="28"/>
          <w:vertAlign w:val="superscript"/>
        </w:rPr>
        <w:t>0</w:t>
      </w:r>
      <w:r>
        <w:rPr>
          <w:rFonts w:ascii="Times New Roman" w:eastAsia="Times New Roman" w:hAnsi="Times New Roman" w:cs="Times New Roman"/>
          <w:sz w:val="28"/>
        </w:rPr>
        <w:t xml:space="preserve">С), жоғары деңгейдегі ылғал мен қышқылда. </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Егер ет жылы және ылғалды жерде сақталса, шіруі мүмкін. Ауру жануарларға қарағанда, сау жануарлардың еттері шірігіш микроағзалардың әсеріне берік болады. Сау жануарлардың мұздатылған еті қышқылды реакцияға ие (рН 5,7-3,2), сыртынан дененің үстіндегі микроағзалардың көбеюіне кедергі жасайтын құрғақ қабыршақпен қапталған. Бұлшықеттердің қышқылды ортасы бактериостикалық түрде әрекет етеді, ал бұлшықет плазмасы бактерицидтік қасиеттерге ие. Бұл факторлар еттегі шірігіш микробтардың дамуының алдын алады. </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Ауру және шаршаңқы жануарлардың еттері сау жануарлардың еттеріне қарағандай 1 рН артық (6,3</w:t>
      </w:r>
      <w:r w:rsidR="0003618D">
        <w:rPr>
          <w:rFonts w:ascii="Times New Roman" w:eastAsia="Times New Roman" w:hAnsi="Times New Roman" w:cs="Times New Roman"/>
          <w:sz w:val="28"/>
        </w:rPr>
        <w:t xml:space="preserve"> </w:t>
      </w:r>
      <w:r>
        <w:rPr>
          <w:rFonts w:ascii="Times New Roman" w:eastAsia="Times New Roman" w:hAnsi="Times New Roman" w:cs="Times New Roman"/>
          <w:sz w:val="28"/>
        </w:rPr>
        <w:t>және одан көп) және оның бактерицидтік қасиеттері төмен болады.  Ауа бар кезде еттің ыдырауы жеделдетіледі де, анаэробтық жағдайда баяулайды.</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Температура 0-ден төмен болса, шірігіш микробтар өмір сүруін тоқтатады. Азықтардағы шіру үрдісінің дамуына құрғақ ауа, бактерицидті заттардың аздығы, денелерге ультракүлгін сәулелерінің әсері кері әсерін тигізеді. </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Шірігіш микроағзалар сыртқы ортадан ең алдымен еттің жоғарғы қабатына түседі. Жоғарғы қабаттан бұлшықеттен өту арқылы сүйекке дейін тереңдеп түсе бастайды. Қосылғыш матаның әлсіз реакциясы шірігіш микробтардың дамуына жақсы әсерін тигізеді. Бұл фасцилермен бүркемеленген бұлшықеттерге қарағанда, сүйектердегі еттің бұзылуымен белгіленеді. Шірігіш микроағзалар  ауру жануарларда кейде қан айналым жүйесіне өтіп, денеге тарайды, сондықтан мұндай жануарлардың  еттерінің шіруі жоғарғы жағымен қатар, төменгі жағында да бірдей жүруі мүмкін. </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Аминқышқылдарынан ең улы аминдар шірудің бастапқы сатысында пайда болады. Ең қатты бұзылған етке қарағанда да, мұндай еттер тым қауіпті болып табылады. Шіру барысында еттегі еркін аминқышқылдарының мазмұны жоғарыланады. </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Еттегі аминқышқылдары мен аммиактың жиналуы бұзылудың тұрақты белгісі болып табылады. </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Индол, скатол, меркаптан және басқа да хошиістердің бірігуі арқасында цикликалық және гетероцикликалық  қышқылды ыдырау туындайды, олар тұрақсыз және әртүрлі мөлшерде бөлінеді. Еттің ыдырауындағы қарапайым заттар-аммиак, сарысу, көмірқышқыл, су және сутегі. Еттегі ақуыздардың шіруімен қатар, көмірсулардың, гидролиздер мен липоидтардың қышқылдануы және басқа да химиялық реакциялардың сенделуі де жүреді. Осының барлығы еттегі шіруде әр түрлі денелердің пайда болуын тездетеді. Көмірсудың сенделуі барысында қышқылдар бөлінеді, олар еттің ыдырауындағы аммиак пен денелердің байланыстырып, шірігіш микроағзалардың тұқымдауына жол бермейді. </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Бұзылған ет токсикалық қасиеттерге ие. Осындай етпен қоректенген иттен интоксикацияның белгілерін анықтаған. Иттің өліктерін зерттеу нәтижесінде улы заттардың асқорыту мүшелерінен ағзаға өткенін дәлелдейтін өзгерістер байқалған. </w:t>
      </w:r>
    </w:p>
    <w:p w:rsidR="00886D64" w:rsidRDefault="00F16836" w:rsidP="0003618D">
      <w:pPr>
        <w:suppressAutoHyphens/>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Еттің бұзылу деңгейіне байланысты оның органолептикалық көрсеткіштері өзгереді. Ол қою түске айналады, кейіннен жасыл түс еніп, еттің жоғарғы бөлшегі көгереді. Еттің иісі шіріңкі, ащы, қышқылға айналып, бұзылады. </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Майдың түсі ақ немесе ақшыл сарыдан сарғылт-жасылға немесе ақшыл-қоңырға  өзгереді.  Сіңірлері жұмсарып, олардың түстері ақтан сұры немесе лас-сұрыға өзгереді. </w:t>
      </w:r>
    </w:p>
    <w:p w:rsidR="0003618D" w:rsidRDefault="0003618D">
      <w:pPr>
        <w:suppressAutoHyphens/>
        <w:spacing w:after="0" w:line="240" w:lineRule="auto"/>
        <w:jc w:val="both"/>
        <w:rPr>
          <w:rFonts w:ascii="Times New Roman" w:eastAsia="Times New Roman" w:hAnsi="Times New Roman" w:cs="Times New Roman"/>
          <w:b/>
          <w:sz w:val="28"/>
        </w:rPr>
      </w:pPr>
    </w:p>
    <w:p w:rsidR="00886D64" w:rsidRDefault="00F16836" w:rsidP="0003618D">
      <w:pPr>
        <w:suppressAutoHyphens/>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Бақылау сұрақтары:</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1.Еттің көгеруі дегеніміз не?</w:t>
      </w:r>
    </w:p>
    <w:p w:rsidR="00886D64" w:rsidRDefault="004C6BA4">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2.</w:t>
      </w:r>
      <w:r w:rsidR="00F16836">
        <w:rPr>
          <w:rFonts w:ascii="Times New Roman" w:eastAsia="Times New Roman" w:hAnsi="Times New Roman" w:cs="Times New Roman"/>
          <w:sz w:val="28"/>
        </w:rPr>
        <w:t>Еттің көгеру себептерін айтып беріңіз.</w:t>
      </w:r>
    </w:p>
    <w:p w:rsidR="00886D64" w:rsidRDefault="00F16836">
      <w:pPr>
        <w:suppressAutoHyphens/>
        <w:spacing w:after="0" w:line="240" w:lineRule="auto"/>
        <w:ind w:left="706" w:firstLine="3"/>
        <w:jc w:val="both"/>
        <w:rPr>
          <w:rFonts w:ascii="Times New Roman" w:eastAsia="Times New Roman" w:hAnsi="Times New Roman" w:cs="Times New Roman"/>
          <w:sz w:val="28"/>
          <w:lang w:val="kk-KZ"/>
        </w:rPr>
      </w:pPr>
      <w:r>
        <w:rPr>
          <w:rFonts w:ascii="Times New Roman" w:eastAsia="Times New Roman" w:hAnsi="Times New Roman" w:cs="Times New Roman"/>
          <w:sz w:val="28"/>
        </w:rPr>
        <w:t>3. Еттің көгеруінің санитарлық бақылауы.</w:t>
      </w:r>
    </w:p>
    <w:p w:rsidR="004C6BA4" w:rsidRDefault="004C6BA4">
      <w:pPr>
        <w:suppressAutoHyphens/>
        <w:spacing w:after="0" w:line="240" w:lineRule="auto"/>
        <w:ind w:left="706" w:firstLine="3"/>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Жануарлар етінің шіру үрдісі?</w:t>
      </w:r>
    </w:p>
    <w:p w:rsidR="004C6BA4" w:rsidRPr="004C6BA4" w:rsidRDefault="004C6BA4">
      <w:pPr>
        <w:suppressAutoHyphens/>
        <w:spacing w:after="0" w:line="240" w:lineRule="auto"/>
        <w:ind w:left="706" w:firstLine="3"/>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Ет ақауын ветеринарлы – санитарлық бағалау?</w:t>
      </w: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p>
    <w:p w:rsidR="00886D64" w:rsidRDefault="00F16836">
      <w:pPr>
        <w:suppressAutoHyphens/>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b/>
          <w:sz w:val="28"/>
        </w:rPr>
        <w:t>7.2</w:t>
      </w:r>
      <w:r w:rsidR="00A61A2B">
        <w:rPr>
          <w:rFonts w:ascii="Times New Roman" w:eastAsia="Times New Roman" w:hAnsi="Times New Roman" w:cs="Times New Roman"/>
          <w:b/>
          <w:sz w:val="28"/>
        </w:rPr>
        <w:t xml:space="preserve"> </w:t>
      </w:r>
      <w:r>
        <w:rPr>
          <w:rFonts w:ascii="Times New Roman" w:eastAsia="Times New Roman" w:hAnsi="Times New Roman" w:cs="Times New Roman"/>
          <w:b/>
          <w:sz w:val="28"/>
        </w:rPr>
        <w:t>Еттің көгеруі</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b/>
          <w:sz w:val="28"/>
        </w:rPr>
        <w:t>Сабақтың мақсаты:</w:t>
      </w:r>
      <w:r w:rsidR="0003618D">
        <w:rPr>
          <w:rFonts w:ascii="Times New Roman" w:eastAsia="Times New Roman" w:hAnsi="Times New Roman" w:cs="Times New Roman"/>
          <w:b/>
          <w:sz w:val="28"/>
        </w:rPr>
        <w:t xml:space="preserve"> </w:t>
      </w:r>
      <w:r>
        <w:rPr>
          <w:rFonts w:ascii="Times New Roman" w:eastAsia="Times New Roman" w:hAnsi="Times New Roman" w:cs="Times New Roman"/>
          <w:sz w:val="28"/>
        </w:rPr>
        <w:t>жануарлар етінің көгеру процесін зерттеу.</w:t>
      </w:r>
    </w:p>
    <w:p w:rsidR="0003618D" w:rsidRDefault="00F16836">
      <w:pPr>
        <w:suppressAutoHyphens/>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Сабақтың мазмұны: </w:t>
      </w:r>
    </w:p>
    <w:p w:rsidR="00886D64" w:rsidRDefault="00F16836">
      <w:pPr>
        <w:suppressAutoHyphens/>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i/>
          <w:sz w:val="28"/>
        </w:rPr>
        <w:t xml:space="preserve">Еттің көгеруі. </w:t>
      </w:r>
      <w:r>
        <w:rPr>
          <w:rFonts w:ascii="Times New Roman" w:eastAsia="Times New Roman" w:hAnsi="Times New Roman" w:cs="Times New Roman"/>
          <w:sz w:val="28"/>
        </w:rPr>
        <w:t>Технологиялық режимнің бұзылуы және суықпен консервілеу кезіндегі санитарлық нормалардың сақталмауы, жоғары температура және басқа әдістер еттің және ет өнімдерінің бұзылуы мен кемшіліктерінде  керек емес жағымсыз өзгерістерге әкеледі.</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Етті сақтау және тасымалдау кезіндегі ылғалдылықтың және температураның көреткіштерінің сақталмауы кезінде еттің көгеруі болады. Олардың қоздырушылары зең саңырауқұлақтар.Оның нәтижесінде ауаның церкуляциясы жоқ  ұшалардың шат қатпарларының ішкі бетінде ақ, сұр  және сұрғылт жасыл түсті көгерудің спецификалық иісі байқалады.Қара көгеру дақтарының пайда болуы бүлінудің жоғарғы процесінің дәлелі болады. Ол бұлшық ет ұлпасының және шұжық өнімдерінің,фарштардың тереңдігіне тез енеді.  </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Зең саңырауқұлақтары суыққа төзімді микроорганизмдерге жатады. Олар төмен температурада ( (-7) - (-9)°С) көбейе алады. Сондықтан олармен күресу кезінде көптеген қиындықтар болады.Етті және субөнімдерді жібіту кезінде көгеруге оңтайлы жағдай болады.</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Ет өнімдерінің беткі қабаты ақ зеңдермен зақымдануы кезінде етті алдын ала өңдеуден кейін  азыққа қолдануға рұқсат етіледі.Егер ұша немесе мал ұшасының бөлігі, сондай ақ субөнімдер тазалауға келмейтін қара зеңмен зақымданған болса,оларды азыққа пайдалануға тыйым салынады.Беткі қабаты дымқыл балғын етте аспергиллар,құрғаған етте ісік саңырауқұлақтары,етті жібіту кезінде және   1 0С температурада сақтау кезінде тамнидиум және мукор өседі.Қара зең және ақ барқыт зеңдері төмен температурада өседі. </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ВС бағалау.Егер ет беткі қабатында өсетін  зеңмен зақымдалған болса,онда оның беткі қабатын  5%ді уксус қышқылының ерітіндісіне малынған орамалмен сүртеді,содан кейін етті шектеусіз пайдаланады немесе өндірістік өндіруге жібереді.Жасыл және қара зеңдердің еттің бұлшық ет ұлпасына терең емес енуі кезінде тазалаудан кейін өндірістік өңдеуге жібереді,ал терең енуі кезінде өтелдеуге жібереді. </w:t>
      </w:r>
    </w:p>
    <w:p w:rsidR="0003618D" w:rsidRDefault="0003618D">
      <w:pPr>
        <w:suppressAutoHyphens/>
        <w:spacing w:after="0" w:line="240" w:lineRule="auto"/>
        <w:ind w:firstLine="709"/>
        <w:jc w:val="both"/>
        <w:rPr>
          <w:rFonts w:ascii="Times New Roman" w:eastAsia="Times New Roman" w:hAnsi="Times New Roman" w:cs="Times New Roman"/>
          <w:b/>
          <w:sz w:val="28"/>
        </w:rPr>
      </w:pPr>
    </w:p>
    <w:p w:rsidR="00886D64" w:rsidRDefault="00F16836">
      <w:pPr>
        <w:suppressAutoHyphens/>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b/>
          <w:sz w:val="28"/>
        </w:rPr>
        <w:t>Бақылау сұрақтары:</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1 Жануар</w:t>
      </w:r>
      <w:r w:rsidR="004C6BA4">
        <w:rPr>
          <w:rFonts w:ascii="Times New Roman" w:eastAsia="Times New Roman" w:hAnsi="Times New Roman" w:cs="Times New Roman"/>
          <w:sz w:val="28"/>
        </w:rPr>
        <w:t>лар етінің көгеруі дегеніміз не</w:t>
      </w:r>
      <w:r>
        <w:rPr>
          <w:rFonts w:ascii="Times New Roman" w:eastAsia="Times New Roman" w:hAnsi="Times New Roman" w:cs="Times New Roman"/>
          <w:sz w:val="28"/>
        </w:rPr>
        <w:t>?</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2 Көгеруді не шақырады?</w:t>
      </w:r>
    </w:p>
    <w:p w:rsidR="00886D64" w:rsidRDefault="00F16836">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3.Ет көгеруінің ВС бақылауы?</w:t>
      </w:r>
    </w:p>
    <w:p w:rsidR="004C6BA4" w:rsidRDefault="004C6BA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Көгерумен күрес шаралары?</w:t>
      </w:r>
    </w:p>
    <w:p w:rsidR="004C6BA4" w:rsidRPr="004C6BA4" w:rsidRDefault="004C6BA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Ет не себептен көгереді?</w:t>
      </w:r>
    </w:p>
    <w:p w:rsidR="00886D64" w:rsidRDefault="00886D64">
      <w:pPr>
        <w:suppressAutoHyphens/>
        <w:spacing w:after="0" w:line="240" w:lineRule="auto"/>
        <w:ind w:firstLine="709"/>
        <w:jc w:val="both"/>
        <w:rPr>
          <w:rFonts w:ascii="Times New Roman" w:eastAsia="Times New Roman" w:hAnsi="Times New Roman" w:cs="Times New Roman"/>
          <w:sz w:val="28"/>
        </w:rPr>
      </w:pPr>
    </w:p>
    <w:p w:rsidR="00886D64" w:rsidRDefault="00F16836">
      <w:pPr>
        <w:suppressAutoHyphens/>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b/>
          <w:sz w:val="28"/>
        </w:rPr>
        <w:t>7.3</w:t>
      </w:r>
      <w:r w:rsidR="00A61A2B">
        <w:rPr>
          <w:rFonts w:ascii="Times New Roman" w:eastAsia="Times New Roman" w:hAnsi="Times New Roman" w:cs="Times New Roman"/>
          <w:b/>
          <w:sz w:val="28"/>
        </w:rPr>
        <w:t xml:space="preserve"> </w:t>
      </w:r>
      <w:r>
        <w:rPr>
          <w:rFonts w:ascii="Times New Roman" w:eastAsia="Times New Roman" w:hAnsi="Times New Roman" w:cs="Times New Roman"/>
          <w:b/>
          <w:sz w:val="28"/>
        </w:rPr>
        <w:t>Еттің шырыштануы</w:t>
      </w:r>
    </w:p>
    <w:p w:rsidR="00886D64" w:rsidRDefault="00F16836">
      <w:pPr>
        <w:suppressAutoHyphens/>
        <w:spacing w:after="0" w:line="240" w:lineRule="auto"/>
        <w:ind w:left="706" w:firstLine="3"/>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Сабақтың мақсаты: </w:t>
      </w:r>
      <w:r>
        <w:rPr>
          <w:rFonts w:ascii="Times New Roman" w:eastAsia="Times New Roman" w:hAnsi="Times New Roman" w:cs="Times New Roman"/>
          <w:sz w:val="28"/>
        </w:rPr>
        <w:t>Еттің шырыштану үрдісін қарасытыру, сонымен қатар еттің ветеринарлық</w:t>
      </w:r>
      <w:r w:rsidR="00A61A2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61A2B">
        <w:rPr>
          <w:rFonts w:ascii="Times New Roman" w:eastAsia="Times New Roman" w:hAnsi="Times New Roman" w:cs="Times New Roman"/>
          <w:sz w:val="28"/>
        </w:rPr>
        <w:t xml:space="preserve"> </w:t>
      </w:r>
      <w:r>
        <w:rPr>
          <w:rFonts w:ascii="Times New Roman" w:eastAsia="Times New Roman" w:hAnsi="Times New Roman" w:cs="Times New Roman"/>
          <w:sz w:val="28"/>
        </w:rPr>
        <w:t>санитарлық сапасы</w:t>
      </w:r>
    </w:p>
    <w:p w:rsidR="0003618D" w:rsidRDefault="00F16836">
      <w:pPr>
        <w:widowControl w:val="0"/>
        <w:spacing w:after="0" w:line="24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Сабақтың мазмұны:</w:t>
      </w:r>
    </w:p>
    <w:p w:rsidR="0003618D" w:rsidRDefault="00F16836">
      <w:pPr>
        <w:widowControl w:val="0"/>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Ет және субөнімдердің шырыштануы </w:t>
      </w:r>
      <w:r>
        <w:rPr>
          <w:rFonts w:ascii="Times New Roman" w:eastAsia="Times New Roman" w:hAnsi="Times New Roman" w:cs="Times New Roman"/>
          <w:sz w:val="28"/>
        </w:rPr>
        <w:t>– сөл бөлетін микроорганизмдердің әрекетімен байланысты туындайтын жиі кездесетін ақау. Шырыштану температуралық және ылғалдылық өңдеу режимінің, етті сақтау және тасымалдау бұзылуы салдарынан туындайды.</w:t>
      </w:r>
      <w:r>
        <w:rPr>
          <w:rFonts w:ascii="Times New Roman" w:eastAsia="Times New Roman" w:hAnsi="Times New Roman" w:cs="Times New Roman"/>
          <w:sz w:val="28"/>
        </w:rPr>
        <w:tab/>
        <w:t>Шырыштанудың қоздырушылары – суыққа төзімді бактериялар. Олар 2-10° температурада ең көп белсенділік танытады. Бұл жағдайлар салқындатылған етті жылы температурада сақтағанда, немесе тоңазытылған ет  2-4</w:t>
      </w:r>
      <w:r w:rsidR="0003618D">
        <w:rPr>
          <w:rFonts w:ascii="Times New Roman" w:eastAsia="Times New Roman" w:hAnsi="Times New Roman" w:cs="Times New Roman"/>
          <w:sz w:val="28"/>
        </w:rPr>
        <w:t xml:space="preserve">° дейін ерігенде болады. </w:t>
      </w:r>
      <w:r>
        <w:rPr>
          <w:rFonts w:ascii="Times New Roman" w:eastAsia="Times New Roman" w:hAnsi="Times New Roman" w:cs="Times New Roman"/>
          <w:sz w:val="28"/>
        </w:rPr>
        <w:t xml:space="preserve">Шырыштану бүтін ұшада, олардың бөлшектерінде, әсіресе бауырда болуы мүмкін. Көбінесе ол байқалады, нашар тазаланған орындарда, етте бабына ұйыған қанында , мойын жақ тілімдерінің қатпарлы еткейлерінде, жауырын сыртында, көгет аумағында. </w:t>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p>
    <w:p w:rsidR="0003618D" w:rsidRDefault="00F16836">
      <w:pPr>
        <w:widowControl w:val="0"/>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Құс еттері қанаты тұрған жерінің астынғы жағында шырыштанады. Бұл ретте еттің беткі жағында ақаулар болады, ет жабысқақ келеді, түсі сұр-ақ кей жағдайларда жағымсыз иіс пайда болады. Шырыштанған етті сатуға рұқсат бермейді, оны міндетті түре алдын ала мал дәрігері арнайы нұсқау бойынша өңдейді. </w:t>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r>
        <w:rPr>
          <w:rFonts w:ascii="Times New Roman" w:eastAsia="Times New Roman" w:hAnsi="Times New Roman" w:cs="Times New Roman"/>
          <w:sz w:val="28"/>
        </w:rPr>
        <w:tab/>
      </w:r>
    </w:p>
    <w:p w:rsidR="00CF08FB" w:rsidRDefault="00F16836" w:rsidP="00CF08FB">
      <w:pPr>
        <w:widowControl w:val="0"/>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Еттің шырыштануы ұшаның беткі жағындағы микроорганизмдердің дамуы</w:t>
      </w:r>
      <w:r w:rsidR="0003618D">
        <w:rPr>
          <w:rFonts w:ascii="Times New Roman" w:eastAsia="Times New Roman" w:hAnsi="Times New Roman" w:cs="Times New Roman"/>
          <w:sz w:val="28"/>
        </w:rPr>
        <w:t>мен байланысты (</w:t>
      </w:r>
      <w:r>
        <w:rPr>
          <w:rFonts w:ascii="Times New Roman" w:eastAsia="Times New Roman" w:hAnsi="Times New Roman" w:cs="Times New Roman"/>
          <w:sz w:val="28"/>
        </w:rPr>
        <w:t>сүт қышқылы бактериялары, ашытқылар, мирококктар) және олардың ішінара құруымен. Еттің беткей жағы жабысқақ, сұр – жасыл түсті, жағымсыз қышқыл- шіріген иіс болады;  еттің рН беткейлі жағының қатпаршағы күрт қышқыл (5,2-5,3). Ұшаларды жеткіліксіз салқындату және оларды бөлме жағдайында салыстырмалы түрде жоғары температурада (18-25 °С) және ылғалдылығы жоғары жерде сақтау шырыштануға ықпал етеді.</w:t>
      </w:r>
      <w:r w:rsidR="00CF08F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Шырыштарды туғызатын кейбір микроорганизмдер, кейде </w:t>
      </w:r>
      <w:r w:rsidR="0003618D">
        <w:rPr>
          <w:rFonts w:ascii="Times New Roman" w:eastAsia="Times New Roman" w:hAnsi="Times New Roman" w:cs="Times New Roman"/>
          <w:sz w:val="28"/>
        </w:rPr>
        <w:t>салқын температура кезінде дә</w:t>
      </w:r>
      <w:r>
        <w:rPr>
          <w:rFonts w:ascii="Times New Roman" w:eastAsia="Times New Roman" w:hAnsi="Times New Roman" w:cs="Times New Roman"/>
          <w:sz w:val="28"/>
        </w:rPr>
        <w:t>ми береді, бірақ олар еттің терең қатпарларына ене алмады, осы себептен де шырыштану тек қатпаршалардың беткі жа</w:t>
      </w:r>
      <w:r w:rsidR="00CF08FB">
        <w:rPr>
          <w:rFonts w:ascii="Times New Roman" w:eastAsia="Times New Roman" w:hAnsi="Times New Roman" w:cs="Times New Roman"/>
          <w:sz w:val="28"/>
        </w:rPr>
        <w:t xml:space="preserve">ғында жүреді. </w:t>
      </w:r>
      <w:r w:rsidR="00CF08FB">
        <w:rPr>
          <w:rFonts w:ascii="Times New Roman" w:eastAsia="Times New Roman" w:hAnsi="Times New Roman" w:cs="Times New Roman"/>
          <w:sz w:val="28"/>
        </w:rPr>
        <w:tab/>
      </w:r>
    </w:p>
    <w:p w:rsidR="00886D64" w:rsidRDefault="00F16836" w:rsidP="00CF08FB">
      <w:pPr>
        <w:widowControl w:val="0"/>
        <w:spacing w:after="0" w:line="24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Сүт қышқылы бактериялары мен және ашытқылармен шақырылған шырыштануды, етте қатпаршалардың беткей жағында кокктар мен таяқшалар дами бастаған кезде, шірудің бастапқы кезеңінен, бұлшық ет, дәнекер және май ұлпаларының ыдырауынан айыра білу керек.  Шіру кезінде еттің беткей жағы шырыштанады, иісі шіріген немесе ащы,   рН = 6,4 - 6,6 және одан жоғары болады. Санитарлық бағасы. Сүт қышқылы бактериялары мен ашытқылармен  шақырылған шырыштану кезінде, қатпаршаның беткейінде  тазарту жүргізіледі, және етті дер кезінде  жағында өңдеуге жібереді.  Егер шырыштану шірудің артынан туындаса онда етті органолептикалық және актериологиялық зерттеулерден кейін бағалайды</w:t>
      </w:r>
    </w:p>
    <w:p w:rsidR="0003618D" w:rsidRDefault="0003618D">
      <w:pPr>
        <w:suppressAutoHyphens/>
        <w:spacing w:after="0" w:line="240" w:lineRule="auto"/>
        <w:ind w:firstLine="709"/>
        <w:jc w:val="both"/>
        <w:rPr>
          <w:rFonts w:ascii="Times New Roman" w:eastAsia="Times New Roman" w:hAnsi="Times New Roman" w:cs="Times New Roman"/>
          <w:b/>
          <w:sz w:val="28"/>
        </w:rPr>
      </w:pPr>
    </w:p>
    <w:p w:rsidR="00886D64" w:rsidRDefault="00F16836">
      <w:pPr>
        <w:suppressAutoHyphens/>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b/>
          <w:sz w:val="28"/>
        </w:rPr>
        <w:t>Бақылау сұрақтары:</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1.</w:t>
      </w:r>
      <w:r w:rsidR="004C6BA4">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Еттің шырыштану түсінігінің анықтамасы</w:t>
      </w:r>
      <w:r w:rsidR="0003618D">
        <w:rPr>
          <w:rFonts w:ascii="Times New Roman" w:eastAsia="Times New Roman" w:hAnsi="Times New Roman" w:cs="Times New Roman"/>
          <w:sz w:val="28"/>
        </w:rPr>
        <w:t>?</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2.</w:t>
      </w:r>
      <w:r w:rsidR="004C6BA4">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Еттің шырыштануын тудыратын факторлар</w:t>
      </w:r>
      <w:r w:rsidR="0003618D">
        <w:rPr>
          <w:rFonts w:ascii="Times New Roman" w:eastAsia="Times New Roman" w:hAnsi="Times New Roman" w:cs="Times New Roman"/>
          <w:sz w:val="28"/>
        </w:rPr>
        <w:t>?</w:t>
      </w:r>
    </w:p>
    <w:p w:rsidR="00886D64" w:rsidRDefault="00F16836">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3.</w:t>
      </w:r>
      <w:r w:rsidR="004C6BA4">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Шырыштану кезіндегі еттің санитарлық бағасы</w:t>
      </w:r>
      <w:r w:rsidR="0003618D">
        <w:rPr>
          <w:rFonts w:ascii="Times New Roman" w:eastAsia="Times New Roman" w:hAnsi="Times New Roman" w:cs="Times New Roman"/>
          <w:sz w:val="28"/>
        </w:rPr>
        <w:t>?</w:t>
      </w:r>
    </w:p>
    <w:p w:rsidR="004C6BA4" w:rsidRDefault="004C6BA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 xml:space="preserve">4. </w:t>
      </w:r>
      <w:r>
        <w:rPr>
          <w:rFonts w:ascii="Times New Roman" w:eastAsia="Times New Roman" w:hAnsi="Times New Roman" w:cs="Times New Roman"/>
          <w:sz w:val="28"/>
        </w:rPr>
        <w:t>Шырыштану</w:t>
      </w:r>
      <w:r>
        <w:rPr>
          <w:rFonts w:ascii="Times New Roman" w:eastAsia="Times New Roman" w:hAnsi="Times New Roman" w:cs="Times New Roman"/>
          <w:sz w:val="28"/>
          <w:lang w:val="kk-KZ"/>
        </w:rPr>
        <w:t>мен күрек шаралары?</w:t>
      </w:r>
    </w:p>
    <w:p w:rsidR="004C6BA4" w:rsidRPr="004C6BA4" w:rsidRDefault="004C6BA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Ет не себептен ш</w:t>
      </w:r>
      <w:r>
        <w:rPr>
          <w:rFonts w:ascii="Times New Roman" w:eastAsia="Times New Roman" w:hAnsi="Times New Roman" w:cs="Times New Roman"/>
          <w:sz w:val="28"/>
        </w:rPr>
        <w:t>ырыштан</w:t>
      </w:r>
      <w:r>
        <w:rPr>
          <w:rFonts w:ascii="Times New Roman" w:eastAsia="Times New Roman" w:hAnsi="Times New Roman" w:cs="Times New Roman"/>
          <w:sz w:val="28"/>
          <w:lang w:val="kk-KZ"/>
        </w:rPr>
        <w:t>ады?</w:t>
      </w:r>
    </w:p>
    <w:p w:rsidR="00886D64" w:rsidRDefault="00886D64">
      <w:pPr>
        <w:suppressAutoHyphens/>
        <w:spacing w:after="0" w:line="240" w:lineRule="auto"/>
        <w:jc w:val="both"/>
        <w:rPr>
          <w:rFonts w:ascii="Times New Roman" w:eastAsia="Times New Roman" w:hAnsi="Times New Roman" w:cs="Times New Roman"/>
          <w:b/>
          <w:sz w:val="28"/>
        </w:rPr>
      </w:pPr>
    </w:p>
    <w:p w:rsidR="00886D64" w:rsidRDefault="00F16836">
      <w:pPr>
        <w:suppressAutoHyphens/>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7.4 </w:t>
      </w:r>
      <w:r w:rsidR="0003618D">
        <w:rPr>
          <w:rFonts w:ascii="Times New Roman" w:eastAsia="Times New Roman" w:hAnsi="Times New Roman" w:cs="Times New Roman"/>
          <w:b/>
          <w:sz w:val="28"/>
        </w:rPr>
        <w:t xml:space="preserve"> </w:t>
      </w:r>
      <w:r>
        <w:rPr>
          <w:rFonts w:ascii="Times New Roman" w:eastAsia="Times New Roman" w:hAnsi="Times New Roman" w:cs="Times New Roman"/>
          <w:b/>
          <w:sz w:val="28"/>
        </w:rPr>
        <w:t xml:space="preserve">Жылтыраған ет </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b/>
          <w:sz w:val="28"/>
        </w:rPr>
        <w:t xml:space="preserve">Сабақтың мақсаты: </w:t>
      </w:r>
      <w:r>
        <w:rPr>
          <w:rFonts w:ascii="Times New Roman" w:eastAsia="Times New Roman" w:hAnsi="Times New Roman" w:cs="Times New Roman"/>
          <w:sz w:val="28"/>
        </w:rPr>
        <w:t xml:space="preserve">Мал етінің  жылтырау процесін, ет ақауы кезіндегі ветеринариялық – санитариялық бағалауды оқып үйрену.   </w:t>
      </w:r>
    </w:p>
    <w:p w:rsidR="00886D64" w:rsidRDefault="00F16836">
      <w:pPr>
        <w:suppressAutoHyphens/>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b/>
          <w:sz w:val="28"/>
        </w:rPr>
        <w:t>Сабақтың мазмұны:</w:t>
      </w:r>
    </w:p>
    <w:p w:rsidR="00886D64" w:rsidRDefault="00F16836">
      <w:pPr>
        <w:suppressAutoHyphens/>
        <w:spacing w:after="0" w:line="240" w:lineRule="auto"/>
        <w:ind w:firstLine="709"/>
        <w:jc w:val="both"/>
        <w:rPr>
          <w:rFonts w:ascii="Times New Roman" w:eastAsia="Times New Roman" w:hAnsi="Times New Roman" w:cs="Times New Roman"/>
          <w:color w:val="111111"/>
          <w:sz w:val="28"/>
          <w:shd w:val="clear" w:color="auto" w:fill="FFFFFF"/>
        </w:rPr>
      </w:pPr>
      <w:r>
        <w:rPr>
          <w:rFonts w:ascii="Times New Roman" w:eastAsia="Times New Roman" w:hAnsi="Times New Roman" w:cs="Times New Roman"/>
          <w:color w:val="111111"/>
          <w:sz w:val="28"/>
          <w:shd w:val="clear" w:color="auto" w:fill="FFFFFF"/>
        </w:rPr>
        <w:t>Жылтырау.</w:t>
      </w:r>
      <w:r>
        <w:rPr>
          <w:rFonts w:ascii="Times New Roman" w:eastAsia="Times New Roman" w:hAnsi="Times New Roman" w:cs="Times New Roman"/>
          <w:b/>
          <w:color w:val="111111"/>
          <w:sz w:val="28"/>
          <w:shd w:val="clear" w:color="auto" w:fill="FFFFFF"/>
        </w:rPr>
        <w:t> </w:t>
      </w:r>
      <w:r>
        <w:rPr>
          <w:rFonts w:ascii="Times New Roman" w:eastAsia="Times New Roman" w:hAnsi="Times New Roman" w:cs="Times New Roman"/>
          <w:color w:val="111111"/>
          <w:sz w:val="28"/>
          <w:shd w:val="clear" w:color="auto" w:fill="FFFFFF"/>
        </w:rPr>
        <w:t>Ет бұзылуының бұл түріет ұшасының беткі жағында фотогендік (жылтырағыш) бактериялар көбеюі есебінен туындайды, олар фосфоресцентті -  жылтырағыш қабілетке ие.</w:t>
      </w:r>
    </w:p>
    <w:p w:rsidR="00886D64" w:rsidRDefault="00F16836">
      <w:pPr>
        <w:suppressAutoHyphens/>
        <w:spacing w:after="0" w:line="240" w:lineRule="auto"/>
        <w:ind w:firstLine="709"/>
        <w:jc w:val="both"/>
        <w:rPr>
          <w:rFonts w:ascii="Times New Roman" w:eastAsia="Times New Roman" w:hAnsi="Times New Roman" w:cs="Times New Roman"/>
          <w:color w:val="111111"/>
          <w:sz w:val="28"/>
          <w:shd w:val="clear" w:color="auto" w:fill="FFFFFF"/>
        </w:rPr>
      </w:pPr>
      <w:r>
        <w:rPr>
          <w:rFonts w:ascii="Times New Roman" w:eastAsia="Times New Roman" w:hAnsi="Times New Roman" w:cs="Times New Roman"/>
          <w:color w:val="111111"/>
          <w:sz w:val="28"/>
          <w:shd w:val="clear" w:color="auto" w:fill="FFFFFF"/>
        </w:rPr>
        <w:t xml:space="preserve"> Еттің жылтырауы оның жаушаларында жарқырайтын фотогенді бактериялық заттар(люциферин).</w:t>
      </w:r>
    </w:p>
    <w:p w:rsidR="00886D64" w:rsidRDefault="00F16836">
      <w:pPr>
        <w:suppressAutoHyphens/>
        <w:spacing w:after="0" w:line="240" w:lineRule="auto"/>
        <w:ind w:firstLine="3"/>
        <w:jc w:val="both"/>
        <w:rPr>
          <w:rFonts w:ascii="Times New Roman" w:eastAsia="Times New Roman" w:hAnsi="Times New Roman" w:cs="Times New Roman"/>
          <w:color w:val="111111"/>
          <w:sz w:val="28"/>
          <w:shd w:val="clear" w:color="auto" w:fill="FFFFFF"/>
        </w:rPr>
      </w:pPr>
      <w:r>
        <w:rPr>
          <w:rFonts w:ascii="Times New Roman" w:eastAsia="Times New Roman" w:hAnsi="Times New Roman" w:cs="Times New Roman"/>
          <w:color w:val="111111"/>
          <w:sz w:val="28"/>
          <w:shd w:val="clear" w:color="auto" w:fill="FFFFFF"/>
        </w:rPr>
        <w:t xml:space="preserve">Фотогенді бактериялар облегатты және аэробты болады, психрофильге ие.  </w:t>
      </w:r>
    </w:p>
    <w:p w:rsidR="00886D64" w:rsidRDefault="00F16836">
      <w:pPr>
        <w:suppressAutoHyphens/>
        <w:spacing w:after="0" w:line="240" w:lineRule="auto"/>
        <w:ind w:firstLine="706"/>
        <w:jc w:val="both"/>
        <w:rPr>
          <w:rFonts w:ascii="Times New Roman" w:eastAsia="Times New Roman" w:hAnsi="Times New Roman" w:cs="Times New Roman"/>
          <w:color w:val="111111"/>
          <w:sz w:val="28"/>
          <w:shd w:val="clear" w:color="auto" w:fill="FFFFFF"/>
        </w:rPr>
      </w:pPr>
      <w:r>
        <w:rPr>
          <w:rFonts w:ascii="Times New Roman" w:eastAsia="Times New Roman" w:hAnsi="Times New Roman" w:cs="Times New Roman"/>
          <w:color w:val="111111"/>
          <w:sz w:val="28"/>
          <w:shd w:val="clear" w:color="auto" w:fill="FFFFFF"/>
        </w:rPr>
        <w:t xml:space="preserve">Фотобактерия тобына грамм оң, грамм теріс таяқшалар кокктар мен вибриондар кіреді.   </w:t>
      </w:r>
    </w:p>
    <w:p w:rsidR="00886D64" w:rsidRDefault="00F16836">
      <w:pPr>
        <w:suppressAutoHyphens/>
        <w:spacing w:after="0" w:line="240" w:lineRule="auto"/>
        <w:ind w:firstLine="709"/>
        <w:jc w:val="both"/>
        <w:rPr>
          <w:rFonts w:ascii="Times New Roman" w:eastAsia="Times New Roman" w:hAnsi="Times New Roman" w:cs="Times New Roman"/>
          <w:color w:val="111111"/>
          <w:sz w:val="28"/>
          <w:shd w:val="clear" w:color="auto" w:fill="FFFFFF"/>
        </w:rPr>
      </w:pPr>
      <w:r>
        <w:rPr>
          <w:rFonts w:ascii="Times New Roman" w:eastAsia="Times New Roman" w:hAnsi="Times New Roman" w:cs="Times New Roman"/>
          <w:color w:val="111111"/>
          <w:sz w:val="28"/>
          <w:shd w:val="clear" w:color="auto" w:fill="FFFFFF"/>
        </w:rPr>
        <w:t xml:space="preserve">Фотогенді бактериялардың типтік өкілі - фотобактериумфосфореум (Photobact. phosphoreum) – қозғалып тұратын  таяқшалар. </w:t>
      </w:r>
    </w:p>
    <w:p w:rsidR="0003618D" w:rsidRDefault="00F16836" w:rsidP="0003618D">
      <w:pPr>
        <w:suppressAutoHyphens/>
        <w:spacing w:after="0" w:line="240" w:lineRule="auto"/>
        <w:ind w:firstLine="709"/>
        <w:jc w:val="both"/>
        <w:rPr>
          <w:rFonts w:ascii="Times New Roman" w:eastAsia="Times New Roman" w:hAnsi="Times New Roman" w:cs="Times New Roman"/>
          <w:color w:val="111111"/>
          <w:sz w:val="28"/>
          <w:shd w:val="clear" w:color="auto" w:fill="FFFFFF"/>
        </w:rPr>
      </w:pPr>
      <w:r>
        <w:rPr>
          <w:rFonts w:ascii="Times New Roman" w:eastAsia="Times New Roman" w:hAnsi="Times New Roman" w:cs="Times New Roman"/>
          <w:color w:val="111111"/>
          <w:sz w:val="28"/>
          <w:shd w:val="clear" w:color="auto" w:fill="FFFFFF"/>
        </w:rPr>
        <w:t xml:space="preserve"> Жарқырайтын бактериялардың болуы көбінде теңіз суында болады. Сондықтан бұл микроорганизмдер жиі етке  түседі.</w:t>
      </w:r>
      <w:r w:rsidR="0003618D">
        <w:rPr>
          <w:rFonts w:ascii="Times New Roman" w:eastAsia="Times New Roman" w:hAnsi="Times New Roman" w:cs="Times New Roman"/>
          <w:color w:val="111111"/>
          <w:sz w:val="28"/>
          <w:shd w:val="clear" w:color="auto" w:fill="FFFFFF"/>
        </w:rPr>
        <w:t xml:space="preserve"> </w:t>
      </w:r>
      <w:r>
        <w:rPr>
          <w:rFonts w:ascii="Times New Roman" w:eastAsia="Times New Roman" w:hAnsi="Times New Roman" w:cs="Times New Roman"/>
          <w:color w:val="111111"/>
          <w:sz w:val="28"/>
          <w:shd w:val="clear" w:color="auto" w:fill="FFFFFF"/>
        </w:rPr>
        <w:t xml:space="preserve">Фотогенді бактериялар  ет пен балықта жақсы көбейеді, бірақ олардың иісі, консистенциясы, органолептикалық көрсеткіштері өзгермейді. </w:t>
      </w:r>
    </w:p>
    <w:p w:rsidR="00886D64" w:rsidRDefault="00F16836" w:rsidP="0003618D">
      <w:pPr>
        <w:suppressAutoHyphens/>
        <w:spacing w:after="0" w:line="240" w:lineRule="auto"/>
        <w:ind w:firstLine="708"/>
        <w:jc w:val="both"/>
        <w:rPr>
          <w:rFonts w:ascii="Times New Roman" w:eastAsia="Times New Roman" w:hAnsi="Times New Roman" w:cs="Times New Roman"/>
          <w:b/>
          <w:i/>
          <w:color w:val="111111"/>
          <w:sz w:val="28"/>
        </w:rPr>
      </w:pPr>
      <w:r>
        <w:rPr>
          <w:rFonts w:ascii="Times New Roman" w:eastAsia="Times New Roman" w:hAnsi="Times New Roman" w:cs="Times New Roman"/>
          <w:b/>
          <w:i/>
          <w:color w:val="111111"/>
          <w:sz w:val="28"/>
        </w:rPr>
        <w:t>Ветеринарнлық - санитариялық баға</w:t>
      </w:r>
      <w:r w:rsidR="0003618D">
        <w:rPr>
          <w:rFonts w:ascii="Times New Roman" w:eastAsia="Times New Roman" w:hAnsi="Times New Roman" w:cs="Times New Roman"/>
          <w:b/>
          <w:i/>
          <w:color w:val="111111"/>
          <w:sz w:val="28"/>
        </w:rPr>
        <w:t>.</w:t>
      </w:r>
    </w:p>
    <w:p w:rsidR="00886D64" w:rsidRDefault="00F16836">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color w:val="111111"/>
          <w:sz w:val="28"/>
        </w:rPr>
        <w:t xml:space="preserve">Еттің бүлінген аумағын тазартқаннан кейін, жылтыраудың белгісі қайта тезкезінде өңдеуге жібереді.  </w:t>
      </w:r>
    </w:p>
    <w:p w:rsidR="0003618D" w:rsidRDefault="0003618D">
      <w:pPr>
        <w:suppressAutoHyphens/>
        <w:spacing w:after="0" w:line="240" w:lineRule="auto"/>
        <w:ind w:firstLine="709"/>
        <w:jc w:val="both"/>
        <w:rPr>
          <w:rFonts w:ascii="Times New Roman" w:eastAsia="Times New Roman" w:hAnsi="Times New Roman" w:cs="Times New Roman"/>
          <w:b/>
          <w:color w:val="111111"/>
          <w:sz w:val="28"/>
          <w:shd w:val="clear" w:color="auto" w:fill="FFFFFF"/>
        </w:rPr>
      </w:pPr>
    </w:p>
    <w:p w:rsidR="00886D64" w:rsidRDefault="00F16836">
      <w:pPr>
        <w:suppressAutoHyphens/>
        <w:spacing w:after="0" w:line="240" w:lineRule="auto"/>
        <w:ind w:firstLine="709"/>
        <w:jc w:val="both"/>
        <w:rPr>
          <w:rFonts w:ascii="Times New Roman" w:eastAsia="Times New Roman" w:hAnsi="Times New Roman" w:cs="Times New Roman"/>
          <w:b/>
          <w:color w:val="111111"/>
          <w:sz w:val="28"/>
          <w:shd w:val="clear" w:color="auto" w:fill="FFFFFF"/>
        </w:rPr>
      </w:pPr>
      <w:r>
        <w:rPr>
          <w:rFonts w:ascii="Times New Roman" w:eastAsia="Times New Roman" w:hAnsi="Times New Roman" w:cs="Times New Roman"/>
          <w:b/>
          <w:color w:val="111111"/>
          <w:sz w:val="28"/>
          <w:shd w:val="clear" w:color="auto" w:fill="FFFFFF"/>
        </w:rPr>
        <w:t>Бақылау сұрақтар:</w:t>
      </w:r>
    </w:p>
    <w:p w:rsidR="00886D64" w:rsidRDefault="00F16836">
      <w:pPr>
        <w:suppressAutoHyphens/>
        <w:spacing w:after="0" w:line="240" w:lineRule="auto"/>
        <w:ind w:firstLine="709"/>
        <w:jc w:val="both"/>
        <w:rPr>
          <w:rFonts w:ascii="Times New Roman" w:eastAsia="Times New Roman" w:hAnsi="Times New Roman" w:cs="Times New Roman"/>
          <w:color w:val="111111"/>
          <w:sz w:val="28"/>
          <w:shd w:val="clear" w:color="auto" w:fill="FFFFFF"/>
        </w:rPr>
      </w:pPr>
      <w:r>
        <w:rPr>
          <w:rFonts w:ascii="Times New Roman" w:eastAsia="Times New Roman" w:hAnsi="Times New Roman" w:cs="Times New Roman"/>
          <w:color w:val="111111"/>
          <w:sz w:val="28"/>
          <w:shd w:val="clear" w:color="auto" w:fill="FFFFFF"/>
        </w:rPr>
        <w:t>1</w:t>
      </w:r>
      <w:r w:rsidR="004C6BA4">
        <w:rPr>
          <w:rFonts w:ascii="Times New Roman" w:eastAsia="Times New Roman" w:hAnsi="Times New Roman" w:cs="Times New Roman"/>
          <w:color w:val="111111"/>
          <w:sz w:val="28"/>
          <w:shd w:val="clear" w:color="auto" w:fill="FFFFFF"/>
          <w:lang w:val="kk-KZ"/>
        </w:rPr>
        <w:t xml:space="preserve">. </w:t>
      </w:r>
      <w:r>
        <w:rPr>
          <w:rFonts w:ascii="Times New Roman" w:eastAsia="Times New Roman" w:hAnsi="Times New Roman" w:cs="Times New Roman"/>
          <w:color w:val="111111"/>
          <w:sz w:val="28"/>
          <w:shd w:val="clear" w:color="auto" w:fill="FFFFFF"/>
        </w:rPr>
        <w:t>Еттің жылтырауы?</w:t>
      </w:r>
    </w:p>
    <w:p w:rsidR="00886D64" w:rsidRDefault="004C6BA4">
      <w:pPr>
        <w:suppressAutoHyphens/>
        <w:spacing w:after="0" w:line="240" w:lineRule="auto"/>
        <w:ind w:firstLine="709"/>
        <w:jc w:val="both"/>
        <w:rPr>
          <w:rFonts w:ascii="Times New Roman" w:eastAsia="Times New Roman" w:hAnsi="Times New Roman" w:cs="Times New Roman"/>
          <w:color w:val="111111"/>
          <w:sz w:val="28"/>
          <w:shd w:val="clear" w:color="auto" w:fill="FFFFFF"/>
        </w:rPr>
      </w:pPr>
      <w:r>
        <w:rPr>
          <w:rFonts w:ascii="Times New Roman" w:eastAsia="Times New Roman" w:hAnsi="Times New Roman" w:cs="Times New Roman"/>
          <w:color w:val="111111"/>
          <w:sz w:val="28"/>
          <w:shd w:val="clear" w:color="auto" w:fill="FFFFFF"/>
        </w:rPr>
        <w:t>2</w:t>
      </w:r>
      <w:r>
        <w:rPr>
          <w:rFonts w:ascii="Times New Roman" w:eastAsia="Times New Roman" w:hAnsi="Times New Roman" w:cs="Times New Roman"/>
          <w:color w:val="111111"/>
          <w:sz w:val="28"/>
          <w:shd w:val="clear" w:color="auto" w:fill="FFFFFF"/>
          <w:lang w:val="kk-KZ"/>
        </w:rPr>
        <w:t xml:space="preserve">. </w:t>
      </w:r>
      <w:r w:rsidR="00F16836">
        <w:rPr>
          <w:rFonts w:ascii="Times New Roman" w:eastAsia="Times New Roman" w:hAnsi="Times New Roman" w:cs="Times New Roman"/>
          <w:color w:val="111111"/>
          <w:sz w:val="28"/>
          <w:shd w:val="clear" w:color="auto" w:fill="FFFFFF"/>
        </w:rPr>
        <w:t>Қандай микроорганизмге бүлінудің бұл түрін шақыртады?</w:t>
      </w:r>
    </w:p>
    <w:p w:rsidR="00A61A2B" w:rsidRDefault="00F16836" w:rsidP="00CF08FB">
      <w:pPr>
        <w:suppressAutoHyphens/>
        <w:spacing w:after="0" w:line="240" w:lineRule="auto"/>
        <w:ind w:firstLine="709"/>
        <w:jc w:val="both"/>
        <w:rPr>
          <w:rFonts w:ascii="Times New Roman" w:eastAsia="Times New Roman" w:hAnsi="Times New Roman" w:cs="Times New Roman"/>
          <w:color w:val="111111"/>
          <w:sz w:val="28"/>
          <w:shd w:val="clear" w:color="auto" w:fill="FFFFFF"/>
          <w:lang w:val="kk-KZ"/>
        </w:rPr>
      </w:pPr>
      <w:r>
        <w:rPr>
          <w:rFonts w:ascii="Times New Roman" w:eastAsia="Times New Roman" w:hAnsi="Times New Roman" w:cs="Times New Roman"/>
          <w:color w:val="111111"/>
          <w:sz w:val="28"/>
          <w:shd w:val="clear" w:color="auto" w:fill="FFFFFF"/>
        </w:rPr>
        <w:t>3</w:t>
      </w:r>
      <w:r w:rsidR="004C6BA4">
        <w:rPr>
          <w:rFonts w:ascii="Times New Roman" w:eastAsia="Times New Roman" w:hAnsi="Times New Roman" w:cs="Times New Roman"/>
          <w:color w:val="111111"/>
          <w:sz w:val="28"/>
          <w:shd w:val="clear" w:color="auto" w:fill="FFFFFF"/>
          <w:lang w:val="kk-KZ"/>
        </w:rPr>
        <w:t xml:space="preserve">. </w:t>
      </w:r>
      <w:r>
        <w:rPr>
          <w:rFonts w:ascii="Times New Roman" w:eastAsia="Times New Roman" w:hAnsi="Times New Roman" w:cs="Times New Roman"/>
          <w:color w:val="111111"/>
          <w:sz w:val="28"/>
          <w:shd w:val="clear" w:color="auto" w:fill="FFFFFF"/>
        </w:rPr>
        <w:t xml:space="preserve"> Еттің жарқырауы кезінде санитариялық бағасы?</w:t>
      </w:r>
    </w:p>
    <w:p w:rsidR="004C6BA4" w:rsidRDefault="004C6BA4" w:rsidP="00CF08FB">
      <w:pPr>
        <w:suppressAutoHyphens/>
        <w:spacing w:after="0" w:line="240" w:lineRule="auto"/>
        <w:ind w:firstLine="709"/>
        <w:jc w:val="both"/>
        <w:rPr>
          <w:rFonts w:ascii="Times New Roman" w:eastAsia="Times New Roman" w:hAnsi="Times New Roman" w:cs="Times New Roman"/>
          <w:color w:val="111111"/>
          <w:sz w:val="28"/>
          <w:shd w:val="clear" w:color="auto" w:fill="FFFFFF"/>
          <w:lang w:val="kk-KZ"/>
        </w:rPr>
      </w:pPr>
      <w:r>
        <w:rPr>
          <w:rFonts w:ascii="Times New Roman" w:eastAsia="Times New Roman" w:hAnsi="Times New Roman" w:cs="Times New Roman"/>
          <w:color w:val="111111"/>
          <w:sz w:val="28"/>
          <w:shd w:val="clear" w:color="auto" w:fill="FFFFFF"/>
          <w:lang w:val="kk-KZ"/>
        </w:rPr>
        <w:t>4. Фотогенді бактериялық заттар дегеніміз не?</w:t>
      </w:r>
    </w:p>
    <w:p w:rsidR="004C6BA4" w:rsidRDefault="004C6BA4" w:rsidP="00CF08FB">
      <w:pPr>
        <w:suppressAutoHyphens/>
        <w:spacing w:after="0" w:line="240" w:lineRule="auto"/>
        <w:ind w:firstLine="709"/>
        <w:jc w:val="both"/>
        <w:rPr>
          <w:rFonts w:ascii="Times New Roman" w:eastAsia="Times New Roman" w:hAnsi="Times New Roman" w:cs="Times New Roman"/>
          <w:color w:val="111111"/>
          <w:sz w:val="28"/>
          <w:shd w:val="clear" w:color="auto" w:fill="FFFFFF"/>
          <w:lang w:val="kk-KZ"/>
        </w:rPr>
      </w:pPr>
      <w:r>
        <w:rPr>
          <w:rFonts w:ascii="Times New Roman" w:eastAsia="Times New Roman" w:hAnsi="Times New Roman" w:cs="Times New Roman"/>
          <w:color w:val="111111"/>
          <w:sz w:val="28"/>
          <w:shd w:val="clear" w:color="auto" w:fill="FFFFFF"/>
          <w:lang w:val="kk-KZ"/>
        </w:rPr>
        <w:t>5. Жарқырайтын бактериялар қайда кездеседі?</w:t>
      </w:r>
    </w:p>
    <w:p w:rsidR="004C6BA4" w:rsidRPr="004C6BA4" w:rsidRDefault="004C6BA4" w:rsidP="00CF08FB">
      <w:pPr>
        <w:suppressAutoHyphens/>
        <w:spacing w:after="0" w:line="240" w:lineRule="auto"/>
        <w:ind w:firstLine="709"/>
        <w:jc w:val="both"/>
        <w:rPr>
          <w:rFonts w:ascii="Times New Roman" w:eastAsia="Times New Roman" w:hAnsi="Times New Roman" w:cs="Times New Roman"/>
          <w:color w:val="111111"/>
          <w:sz w:val="28"/>
          <w:shd w:val="clear" w:color="auto" w:fill="FFFFFF"/>
          <w:lang w:val="kk-KZ"/>
        </w:rPr>
      </w:pPr>
    </w:p>
    <w:p w:rsidR="00886D64" w:rsidRPr="000D2EBA" w:rsidRDefault="00F16836">
      <w:pPr>
        <w:suppressAutoHyphens/>
        <w:spacing w:after="0" w:line="240" w:lineRule="auto"/>
        <w:ind w:firstLine="709"/>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 xml:space="preserve">7.5 </w:t>
      </w:r>
      <w:r w:rsidR="0003618D" w:rsidRPr="000D2EBA">
        <w:rPr>
          <w:rFonts w:ascii="Times New Roman" w:eastAsia="Times New Roman" w:hAnsi="Times New Roman" w:cs="Times New Roman"/>
          <w:b/>
          <w:sz w:val="28"/>
          <w:lang w:val="kk-KZ"/>
        </w:rPr>
        <w:t xml:space="preserve"> </w:t>
      </w:r>
      <w:r w:rsidR="00A7491C" w:rsidRPr="000D2EBA">
        <w:rPr>
          <w:rFonts w:ascii="Times New Roman" w:eastAsia="Times New Roman" w:hAnsi="Times New Roman" w:cs="Times New Roman"/>
          <w:b/>
          <w:sz w:val="28"/>
          <w:lang w:val="kk-KZ"/>
        </w:rPr>
        <w:t>Күйген ет</w:t>
      </w:r>
    </w:p>
    <w:p w:rsidR="00886D64" w:rsidRPr="000D2EBA" w:rsidRDefault="00F16836">
      <w:pPr>
        <w:suppressAutoHyphens/>
        <w:spacing w:after="0" w:line="240" w:lineRule="auto"/>
        <w:ind w:left="706" w:firstLine="3"/>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 xml:space="preserve">Сабақтың мақсаты: </w:t>
      </w:r>
      <w:r w:rsidRPr="000D2EBA">
        <w:rPr>
          <w:rFonts w:ascii="Times New Roman" w:eastAsia="Times New Roman" w:hAnsi="Times New Roman" w:cs="Times New Roman"/>
          <w:sz w:val="28"/>
          <w:lang w:val="kk-KZ"/>
        </w:rPr>
        <w:t>Жануар етінің күнге тию үрдісін оқу, еттің ветеринарлық-санитарлық сараптамасы</w:t>
      </w:r>
      <w:r w:rsidR="0003618D" w:rsidRPr="000D2EBA">
        <w:rPr>
          <w:rFonts w:ascii="Times New Roman" w:eastAsia="Times New Roman" w:hAnsi="Times New Roman" w:cs="Times New Roman"/>
          <w:sz w:val="28"/>
          <w:lang w:val="kk-KZ"/>
        </w:rPr>
        <w:t>.</w:t>
      </w:r>
    </w:p>
    <w:p w:rsidR="0003618D"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 xml:space="preserve">          Сабақтың мазмұны</w:t>
      </w:r>
      <w:r w:rsidRPr="000D2EBA">
        <w:rPr>
          <w:rFonts w:ascii="Times New Roman" w:eastAsia="Times New Roman" w:hAnsi="Times New Roman" w:cs="Times New Roman"/>
          <w:sz w:val="28"/>
          <w:lang w:val="kk-KZ"/>
        </w:rPr>
        <w:t xml:space="preserve">: </w:t>
      </w:r>
    </w:p>
    <w:p w:rsidR="0003618D" w:rsidRPr="000D2EBA" w:rsidRDefault="00F16836" w:rsidP="0003618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Қарайған (өзін – өзі қорыту) ет – бұл протеолитикалық ферменттердің әсерінен болатын, бактериальді емес, ферментативті процесс. Ол өзіндік тәтті жағымсыз иісі болуымен көрінеді; еттің дәмі тым тәтті  немесе ащы болады, оның реакциясы – күрт қышқыл, аммиякқа сынамасы жиі теріс, бірақ ацетатты қорғасынға – оң. Қарайған етке шіріту бактериялары қоршаған ортадан енеді. Бұған себеп жаралардың ұзақ таралуы, салқындатудың аз болуы және дұрыс емес желдетулер, дұрыс емес және кешігіп сою, күннің ыстығы, жабдықталмаған тасымалдау, әсіресе дауы</w:t>
      </w:r>
      <w:r w:rsidR="0003618D" w:rsidRPr="000D2EBA">
        <w:rPr>
          <w:rFonts w:ascii="Times New Roman" w:eastAsia="Times New Roman" w:hAnsi="Times New Roman" w:cs="Times New Roman"/>
          <w:sz w:val="28"/>
          <w:lang w:val="kk-KZ"/>
        </w:rPr>
        <w:t xml:space="preserve">л алдындағы ауа райы. </w:t>
      </w:r>
      <w:r w:rsidR="0003618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 xml:space="preserve">Сойғаннан кейін бірінші 20-30 мин. 0,9-2° аясында жануарда дене температурасының көтерілуін байқайды, АТФ, креатинфосфор қышқылымен  және басқа да фосфорлық қосылыстармен бай энергиялық байланыспен ажырату. Релиздері энергетикалық жылу ретінде босатылады. </w:t>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t xml:space="preserve">Жануарды сойғаннан кейінгі дене температурасының жоғарылауы қараю болуымен байланысты. Қараю әсіресе салмағы үлкен ұшаларда, сойғаннан кейін температурасы неғұрлым тез және үлкен сомаға көтеріліп кететіндерде, мынадай жағдайларда еттің дұрыс салқындамауы, ауаның бос циркуляциясы болмағанда, мысалы ұшаларда немесе оның бөліктерінде, ыстық – буланып тұрған етті қатырғанда, сонымен қатар жануар терісі бірден алынбаған жағдайларда  байқалады.  Қараю әсіресе жиі ІҚ майлы ұшаларында немесе шошқа етінің жуан қабатталған етінің майлы беткейінде байқалады, себебі май жылуды нашар өткізеді, жылдам салқындатуды басады және ұлпалардың торшаларындағы газдардың сіңуін қиындатады.  </w:t>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t>Қараю кезінде ұшаның кейбір учаскілерінде жағымсыз спецификалық иіс пайда болады және еттің түсі жиі өзгереді. Бәрінен бұрын бұл ет ақауының түрі бұлшық ет тінінің тереңінде, сүйек маңайында көрінеді.</w:t>
      </w:r>
      <w:r w:rsidRPr="000D2EBA">
        <w:rPr>
          <w:rFonts w:ascii="Times New Roman" w:eastAsia="Times New Roman" w:hAnsi="Times New Roman" w:cs="Times New Roman"/>
          <w:sz w:val="28"/>
          <w:lang w:val="kk-KZ"/>
        </w:rPr>
        <w:tab/>
        <w:t>Қараю тек қана жаңа еттерде ғана емес, қақталған және тұздалған еттерде де байқалады.</w:t>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t>Қазіргі уақытта қарайған ет процессі туралы екі түрлі көз қарас бар. Алдымен,  бактериалды бүлінумен еш байланыстырмай,  ауа жетіспеушілігі кезінде және салыстырмалы түрде жоғары оң температурада кезінде пайда болатын қарайған етті ферментативті, автолитикалық процесс деп санайды.</w:t>
      </w:r>
      <w:r w:rsidRPr="000D2EBA">
        <w:rPr>
          <w:rFonts w:ascii="Times New Roman" w:eastAsia="Times New Roman" w:hAnsi="Times New Roman" w:cs="Times New Roman"/>
          <w:sz w:val="28"/>
          <w:lang w:val="kk-KZ"/>
        </w:rPr>
        <w:tab/>
        <w:t xml:space="preserve">Екінші көз қарасқа сәйкес қарайған етті микроорганизмдердің болуына байланысты, анаэробты микроорганизмдердің дамуы үшін ең қолайлы жағдайы бар,бұлшық ет тінінің терең қатпарларында орын алатындықтан оларды бактериалдық процесстің ошағы деп қарайды. Осы түсіндірмелер, көбіне шаршау және мәжбүрлеп сойылған жануарлардан алынған ет екеніне сәйкес келеді. </w:t>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t xml:space="preserve"> </w:t>
      </w:r>
      <w:r w:rsidR="0003618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Құс етті қараюға өте бейім. Ол әдетте, жылылықты сақтап, құс ұшасын тығыз орағанда, және қатты қатырғандапайда болады.  Әсіресе көп май болуы себепті үйрек және қаздардың ұшасында тез пайда болады. Үйрек және қаздардың еті қарайғанда ішкі майы жасыл түс береді. Құс еті қараюы кезінде, ылғалданып, басым бөлігі сұр – жасыл, жұмақ теріні көрсе</w:t>
      </w:r>
      <w:r w:rsidR="004C6BA4" w:rsidRPr="000D2EBA">
        <w:rPr>
          <w:rFonts w:ascii="Times New Roman" w:eastAsia="Times New Roman" w:hAnsi="Times New Roman" w:cs="Times New Roman"/>
          <w:sz w:val="28"/>
          <w:lang w:val="kk-KZ"/>
        </w:rPr>
        <w:t>теді.</w:t>
      </w:r>
      <w:r w:rsidR="004C6BA4" w:rsidRPr="000D2EBA">
        <w:rPr>
          <w:rFonts w:ascii="Times New Roman" w:eastAsia="Times New Roman" w:hAnsi="Times New Roman" w:cs="Times New Roman"/>
          <w:sz w:val="28"/>
          <w:lang w:val="kk-KZ"/>
        </w:rPr>
        <w:tab/>
        <w:t>Қарайған етте автолитика</w:t>
      </w:r>
      <w:r w:rsidRPr="000D2EBA">
        <w:rPr>
          <w:rFonts w:ascii="Times New Roman" w:eastAsia="Times New Roman" w:hAnsi="Times New Roman" w:cs="Times New Roman"/>
          <w:sz w:val="28"/>
          <w:lang w:val="kk-KZ"/>
        </w:rPr>
        <w:t>лық процесс дамиды және күкірті бар, моноглобулиндер мен ақ уыздық қосылыстардың ыдырауы басталады.  Миоглобиндер мен  оксимиоглобиндер сумен жақсы араласатын, тұрақсыз қосылыстар.  Ақ уыздардан күкіртті сутек түзілетін, сұр затты аминқышқылдар (цистин, цистеин, метионин)бөлінеді. Көбінесе қарайған ет суда жүзетін құстардың (уйрек, қаз) еті мен шошқа етінде дамиды. Бұған себеп тері асты майының қатпаршақты болуы  және еттің тез суып кетуі, және де біраз бөлігінде аминқышқылдарының болуы.</w:t>
      </w:r>
      <w:r w:rsidR="0003618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 xml:space="preserve">Анаэробты гликолиза қышқылы өнімдерінің жинақталуы, көмірқышқыл газы және сутек сульфидті, сутек иондарының концентрациясының күрт өсуіне әкеледі. </w:t>
      </w:r>
      <w:r w:rsidRPr="000D2EBA">
        <w:rPr>
          <w:rFonts w:ascii="Times New Roman" w:eastAsia="Times New Roman" w:hAnsi="Times New Roman" w:cs="Times New Roman"/>
          <w:sz w:val="28"/>
          <w:lang w:val="kk-KZ"/>
        </w:rPr>
        <w:tab/>
      </w:r>
    </w:p>
    <w:p w:rsidR="0003618D" w:rsidRPr="000D2EBA" w:rsidRDefault="00F16836" w:rsidP="0003618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Қарайған кезде бұлшық рН 5,2-5,3 ке дейін жеткенде, ет органолептикалық көрсеткіштерін өзгертеді.  Оның түсі сұр – қызыл немесе сұр – қоңыр болады. Құс еті мысты-қола түсті ( мыс самаурын түсті). Еттің қызыл – қоңыр және сары түсті болуы миоглобулинге байласнысты. Әрі қарай жасыл түс пайда болуы, ол одан әрі тереңірек миоглобулинге айналуына байланысты (псевдогемоглобин түзілуі), биливердиннің жасыл пигменті және сульфомиоглобулин одан темір бөлінуіне байланысты туады. Еттің иісі қышқыл – тұншықтырғыш және сутектің айқын білінуімен көрінеді. Бұлшық ет консистенциясы жұмсақ болады. </w:t>
      </w:r>
      <w:r w:rsidRPr="000D2EBA">
        <w:rPr>
          <w:rFonts w:ascii="Times New Roman" w:eastAsia="Times New Roman" w:hAnsi="Times New Roman" w:cs="Times New Roman"/>
          <w:sz w:val="28"/>
          <w:lang w:val="kk-KZ"/>
        </w:rPr>
        <w:tab/>
        <w:t xml:space="preserve">Қарайған ет – қайтымды процесс, егер ол терең афвтолитикалық өзгерістерге ұшырамаса. </w:t>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b/>
          <w:sz w:val="28"/>
          <w:lang w:val="kk-KZ"/>
        </w:rPr>
        <w:t>Ветеринариялық- санитариялық бағалау.</w:t>
      </w:r>
      <w:r w:rsidRPr="000D2EBA">
        <w:rPr>
          <w:rFonts w:ascii="Times New Roman" w:eastAsia="Times New Roman" w:hAnsi="Times New Roman" w:cs="Times New Roman"/>
          <w:sz w:val="28"/>
          <w:lang w:val="kk-KZ"/>
        </w:rPr>
        <w:t xml:space="preserve"> </w:t>
      </w:r>
    </w:p>
    <w:p w:rsidR="00886D64" w:rsidRPr="000D2EBA" w:rsidRDefault="00F16836" w:rsidP="0003618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Етті (ұшаны) бөлшектерге бөліп тастап 48 сағат жақсы желдетілген орында тексереді. Көктенген орындарды тазартады. Егер желдетілуден кейін тұншықтырғыш – қышқыл иіс, жағымсыз түс жоғалса, онда етті өнеркәсіптік өндіруге жібереді. Қарайған еттің қайтымсыз процессі кезінде етті утилизациялайды.</w:t>
      </w:r>
    </w:p>
    <w:p w:rsidR="00886D64" w:rsidRPr="000D2EBA" w:rsidRDefault="00886D64">
      <w:pPr>
        <w:suppressAutoHyphens/>
        <w:spacing w:after="0" w:line="240" w:lineRule="auto"/>
        <w:ind w:firstLine="708"/>
        <w:jc w:val="both"/>
        <w:rPr>
          <w:rFonts w:ascii="Times New Roman" w:eastAsia="Times New Roman" w:hAnsi="Times New Roman" w:cs="Times New Roman"/>
          <w:sz w:val="28"/>
          <w:lang w:val="kk-KZ"/>
        </w:rPr>
      </w:pPr>
    </w:p>
    <w:p w:rsidR="00886D64" w:rsidRPr="000D2EBA" w:rsidRDefault="00F16836">
      <w:pPr>
        <w:suppressAutoHyphens/>
        <w:spacing w:after="0" w:line="240" w:lineRule="auto"/>
        <w:ind w:firstLine="709"/>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Бақылау сұрақтары:</w:t>
      </w:r>
    </w:p>
    <w:p w:rsidR="00886D64" w:rsidRPr="000D2EBA" w:rsidRDefault="00F16836">
      <w:pPr>
        <w:suppressAutoHyphens/>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1.</w:t>
      </w:r>
      <w:r w:rsidR="004C6BA4">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Еттің күнге тиюінің маңыздылығы?</w:t>
      </w:r>
    </w:p>
    <w:p w:rsidR="00886D64" w:rsidRPr="000D2EBA" w:rsidRDefault="00F16836">
      <w:pPr>
        <w:suppressAutoHyphens/>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2.</w:t>
      </w:r>
      <w:r w:rsidR="004C6BA4">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Күнге тиген еттің және ет өнімдерінің өзгерісі?</w:t>
      </w:r>
    </w:p>
    <w:p w:rsidR="00886D64" w:rsidRDefault="00F16836">
      <w:pPr>
        <w:suppressAutoHyphens/>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3.</w:t>
      </w:r>
      <w:r w:rsidR="004C6BA4">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Күнге тию кезіндегі вет.сан шараларды атаңыз?</w:t>
      </w:r>
    </w:p>
    <w:p w:rsidR="004C6BA4" w:rsidRDefault="004C6BA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Қарайған ет – қандай ет?</w:t>
      </w:r>
    </w:p>
    <w:p w:rsidR="004C6BA4" w:rsidRPr="004C6BA4" w:rsidRDefault="004C6BA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Күйген етті ветеринарлық – санитарлық бағалау?</w:t>
      </w:r>
    </w:p>
    <w:p w:rsidR="00886D64" w:rsidRPr="000D2EBA" w:rsidRDefault="00886D64">
      <w:pPr>
        <w:suppressAutoHyphens/>
        <w:spacing w:after="0" w:line="240" w:lineRule="auto"/>
        <w:jc w:val="both"/>
        <w:rPr>
          <w:rFonts w:ascii="Times New Roman" w:eastAsia="Times New Roman" w:hAnsi="Times New Roman" w:cs="Times New Roman"/>
          <w:sz w:val="28"/>
          <w:lang w:val="kk-KZ"/>
        </w:rPr>
      </w:pPr>
    </w:p>
    <w:p w:rsidR="00A7491C" w:rsidRPr="000D2EBA" w:rsidRDefault="00F16836" w:rsidP="0003618D">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 xml:space="preserve">7.6 </w:t>
      </w:r>
      <w:r w:rsidR="00A7491C" w:rsidRPr="000D2EBA">
        <w:rPr>
          <w:rFonts w:ascii="Times New Roman" w:eastAsia="Times New Roman" w:hAnsi="Times New Roman" w:cs="Times New Roman"/>
          <w:b/>
          <w:sz w:val="28"/>
          <w:lang w:val="kk-KZ"/>
        </w:rPr>
        <w:t xml:space="preserve">Еттің түсі өзгеруі </w:t>
      </w:r>
    </w:p>
    <w:p w:rsidR="00886D64" w:rsidRPr="000D2EBA" w:rsidRDefault="00F16836" w:rsidP="0003618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Сабақтың мақсаты:</w:t>
      </w:r>
      <w:r w:rsidRPr="000D2EBA">
        <w:rPr>
          <w:rFonts w:ascii="Times New Roman" w:eastAsia="Times New Roman" w:hAnsi="Times New Roman" w:cs="Times New Roman"/>
          <w:sz w:val="28"/>
          <w:lang w:val="kk-KZ"/>
        </w:rPr>
        <w:t xml:space="preserve"> </w:t>
      </w:r>
      <w:r w:rsidR="0003618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Еттің түс өзгеруінің ақауларын зерттеу</w:t>
      </w:r>
      <w:r w:rsidR="0003618D" w:rsidRPr="000D2EBA">
        <w:rPr>
          <w:rFonts w:ascii="Times New Roman" w:eastAsia="Times New Roman" w:hAnsi="Times New Roman" w:cs="Times New Roman"/>
          <w:sz w:val="28"/>
          <w:lang w:val="kk-KZ"/>
        </w:rPr>
        <w:t>.</w:t>
      </w:r>
    </w:p>
    <w:p w:rsidR="0003618D" w:rsidRPr="000D2EBA" w:rsidRDefault="00F16836" w:rsidP="0003618D">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Сабақтың мазмұны:</w:t>
      </w:r>
      <w:r w:rsidR="0003618D" w:rsidRPr="000D2EBA">
        <w:rPr>
          <w:rFonts w:ascii="Times New Roman" w:eastAsia="Times New Roman" w:hAnsi="Times New Roman" w:cs="Times New Roman"/>
          <w:b/>
          <w:sz w:val="28"/>
          <w:lang w:val="kk-KZ"/>
        </w:rPr>
        <w:t xml:space="preserve"> </w:t>
      </w:r>
    </w:p>
    <w:p w:rsidR="00886D64" w:rsidRPr="000D2EBA" w:rsidRDefault="00F16836" w:rsidP="0003618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Түстің өзгеруі – ол қараюмен, пигменттенумен және күйюмен шақырылады.</w:t>
      </w:r>
    </w:p>
    <w:p w:rsidR="00886D64" w:rsidRPr="000D2EBA" w:rsidRDefault="00F16836" w:rsidP="0003618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Қараю –</w:t>
      </w:r>
      <w:r w:rsidR="0003618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ылғалдылықтың жойылуы нәтижесінде бояйтын заттардың концентрациясы,  суытылған және қатырылған етті ылғалдылығы аз жерде сақтағанда және жоғарғы температура немесе метмиоглобин пайда болу кезінде, көбінесе қан аққан жерде және мойын бөлігінде пайда болады. Қараю – бұл аэробтық бактериялардың колониялармен дамуымен еттің бетінде түрлі түсті дақтардың пайда болуы: ақ түс – ашу</w:t>
      </w:r>
      <w:r w:rsidR="0003618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(брожение), жасыл түс – флюоресценттік таяқша. Егер токсиндер анықталмаса, онда мұндай етті тағамға пайдалануға болады.</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03618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Күйю</w:t>
      </w:r>
      <w:r w:rsidR="0003618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(ожоги) –</w:t>
      </w:r>
      <w:r w:rsidR="0003618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бұл қатырылған еттің бетінде пайда болатын ақ – сұр түсті дақтар, олар етті тез қатыру кезінде ылғалдылықтың жойылуы және ұсақ кристалдардың пайда болуынан, сонымен қатар қатты құрғатудан пайда болады. Кристалдармен шақырылған күйіктер етті жібіту кезінде жойылады.</w:t>
      </w:r>
    </w:p>
    <w:p w:rsidR="00886D64" w:rsidRPr="000D2EBA" w:rsidRDefault="00F16836" w:rsidP="0083406D">
      <w:pPr>
        <w:suppressAutoHyphens/>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Еттің пигментациясы –</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бұл еттің бетінде пигмент құратын бактериялардың дамуы нәтижесінде,</w:t>
      </w:r>
      <w:r w:rsidR="0083406D" w:rsidRPr="000D2EBA">
        <w:rPr>
          <w:rFonts w:ascii="Times New Roman" w:eastAsia="Times New Roman" w:hAnsi="Times New Roman" w:cs="Times New Roman"/>
          <w:sz w:val="28"/>
          <w:lang w:val="kk-KZ"/>
        </w:rPr>
        <w:t xml:space="preserve"> боялған дақтардың пайда болуы.   </w:t>
      </w:r>
      <w:r w:rsidRPr="000D2EBA">
        <w:rPr>
          <w:rFonts w:ascii="Times New Roman" w:eastAsia="Times New Roman" w:hAnsi="Times New Roman" w:cs="Times New Roman"/>
          <w:sz w:val="28"/>
          <w:lang w:val="kk-KZ"/>
        </w:rPr>
        <w:t xml:space="preserve">Осылайша еттің бетінде қызы түс - </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«чудесная палочка» (Serratia</w:t>
      </w:r>
      <w:r w:rsidR="0083406D" w:rsidRPr="000D2EBA">
        <w:rPr>
          <w:rFonts w:ascii="Times New Roman" w:eastAsia="Times New Roman" w:hAnsi="Times New Roman" w:cs="Times New Roman"/>
          <w:sz w:val="28"/>
          <w:lang w:val="kk-KZ"/>
        </w:rPr>
        <w:t xml:space="preserve"> marcescens) немесе дрож</w:t>
      </w:r>
      <w:r w:rsidRPr="000D2EBA">
        <w:rPr>
          <w:rFonts w:ascii="Times New Roman" w:eastAsia="Times New Roman" w:hAnsi="Times New Roman" w:cs="Times New Roman"/>
          <w:sz w:val="28"/>
          <w:lang w:val="kk-KZ"/>
        </w:rPr>
        <w:t xml:space="preserve">ждық тұқым Rhodotorula дамуымен, сары дақ – Sarcinaflava дамуымен,көк дақ </w:t>
      </w:r>
      <w:r w:rsidR="0003618D" w:rsidRPr="000D2EBA">
        <w:rPr>
          <w:rFonts w:ascii="Times New Roman" w:eastAsia="Times New Roman" w:hAnsi="Times New Roman" w:cs="Times New Roman"/>
          <w:sz w:val="28"/>
          <w:lang w:val="kk-KZ"/>
        </w:rPr>
        <w:t>–</w:t>
      </w:r>
      <w:r w:rsidRPr="000D2EBA">
        <w:rPr>
          <w:rFonts w:ascii="Times New Roman" w:eastAsia="Times New Roman" w:hAnsi="Times New Roman" w:cs="Times New Roman"/>
          <w:sz w:val="28"/>
          <w:lang w:val="kk-KZ"/>
        </w:rPr>
        <w:t xml:space="preserve"> Pseudomonas</w:t>
      </w:r>
      <w:r w:rsidR="0003618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 xml:space="preserve">aeruginosa дамуымен, жасыл дақ </w:t>
      </w:r>
      <w:r w:rsidR="0003618D" w:rsidRPr="000D2EBA">
        <w:rPr>
          <w:rFonts w:ascii="Times New Roman" w:eastAsia="Times New Roman" w:hAnsi="Times New Roman" w:cs="Times New Roman"/>
          <w:sz w:val="28"/>
          <w:lang w:val="kk-KZ"/>
        </w:rPr>
        <w:t>–</w:t>
      </w:r>
      <w:r w:rsidRPr="000D2EBA">
        <w:rPr>
          <w:rFonts w:ascii="Times New Roman" w:eastAsia="Times New Roman" w:hAnsi="Times New Roman" w:cs="Times New Roman"/>
          <w:sz w:val="28"/>
          <w:lang w:val="kk-KZ"/>
        </w:rPr>
        <w:t xml:space="preserve"> Pseudomononas</w:t>
      </w:r>
      <w:r w:rsidR="0003618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fluorescens дамуымен пайда болады.</w:t>
      </w:r>
    </w:p>
    <w:p w:rsidR="00886D64" w:rsidRPr="000D2EBA" w:rsidRDefault="00F16836" w:rsidP="0003618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Осы аталған бактериялар етте қатты өзгертуге әкелмейді және токсикалық заттар пайда болмайды. Тексеруден және пигменттік колонияларды алғаннан кейін етті қолдануға болады.</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Табиғи емес дақтардың пайда болуы инфекциондық, жұқпалы емес аурулардың, стресс, кейбір жемдерді көп пайдалану нәтижесінде дамиды.</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Соятын малдарда көбінесе ұлпалардың сарғыштығы байқалады. Оны азықтық және паталогиялық болып бөлінеді.Азықтық сарғыштық азықтық пигменттердің жем арқылы түсуіненен пайда болады. Экзогендік сары дақтар – каротиноидтер ксантофилла</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(лютеин, ксантофилл,</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криптоксантин) тобынан және каротин</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(альфа-, бета-, гамма-каротин) тобы, жануарларда май ұлпада жиналады, сонымен қатар тері мен сероздық қабыққа сары түс береді.</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Азықтық сарғыштық ірі және ұсақ малдарда, жылқы және құстарда кездеседі.</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Ол сояр алдында жасыл шөп, шөпті ұн, зығыр күнжара, қызылша, сәбіз, жүгері дән, зығыр тұқымын және басқа азықты пайдаланғанда пайда болады.</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Каротиноидетрдің көп мөлшерде етте жиналуы жағымды құбылыс, өйткені осы заттар провитамин А, сонымен қатар биологиялық антиоксиданттар мен антитоксиндердің рөлін ойнайды. Қиындықты Азықытық сарғыштықты паталогиялық сарғыштықтан дифференциялау. Майлы ұлпада пигментацияның болуы оның азықтық сарғыштықты паталогиялық сарғыштықтан ажырататын басты белгі.  Өте сарғыш боялу ұшаны бір тәулік бойы ұстағаннан кетеді.</w:t>
      </w:r>
      <w:r w:rsidR="00A61A2B"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Етті пісіру кезінде сорпасы мөлдір, бөтен иіс пен дәмсіз болады.</w:t>
      </w:r>
    </w:p>
    <w:p w:rsidR="00886D64" w:rsidRPr="000D2EBA" w:rsidRDefault="00F16836" w:rsidP="0083406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Паталогиялық сарғыштық кезінде еттің түсінің өзгеруі оның әр түрлі инфекциялық аурулармен</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(лептоспироз,</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жылқылардың энцефаломиелиті, құстардың спирохетезі және т.б), протозойлық</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(пираплазмоз, бабезиоз т.б), құрттар</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(фасцелиоз,</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дикроцелиоз),</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токсикоздармен</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(қорғасынтұздармен,</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күшәл,</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фосфор т.б) және басқа да паталогиялық процесстермен байланысты. Эндогенді сарғыш дақтар</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(билирубин,</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билливердин)</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гемолиздік және эритроциттерді бұзатын азық болғандықтан, қанда және лимфада жақсы ериді.</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Жоғары концентрация кезінде олар сары, қою сары немесе сары-жасыл түсті шырышты және сорроздық қабықтарға, тері асты және дәнекер мен май ұлпаларына, сүйектерге, шеміршекке береді. Сарғыш дақтардан басқа ұлпада сарғыш қышқылдар, холестерин боауы мүмкін, олар еттің тағамдық құндылығын төмендетеді. Паталогиялық сарғыштық етті сақтағанда кетпейді.</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Оны азықтық сарғыштықтан биллирубиновалық сынамамен дефференциялауға болады. </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Горегляд бойынша етте биллирубинді анықтау үшін сүйек кемігінен пигментті хлороформмен жұлып, қоспаны 1-2 сағатқа ашытады. 2-3 мл пробиркадағы экстрактқа 1-2 тамшы полутрорахлористік бездік концентірленген ерітінді және 1-2 тамшы трихлоуксустық қышқылды қосады. Билирубин болған жағдайда 5-25 минуттан кейін экстракт күлгін – жасыл түс пайда болады.</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 xml:space="preserve">Паталогиялық сарғыштық кезінде етте ащы дәм және фекалдық иіс болады. </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Ұлпадағы өте сарғыш бояуды кәрі малдарда кездестіруге болады(көбінесе жылқыларда,ірі қара мал,құста). Бұл бояу липофусцин, липохром, лютеиннің жиналуымен сипатталады, олар майдың  эндогендік пигменттері, олар кәрі және арық малдарда қою сары, өте сары түс береді. Бұл сарғыштық адамға етті жеу кезінде ешқанда теріс әсер етпейді.</w:t>
      </w:r>
    </w:p>
    <w:p w:rsidR="00886D64" w:rsidRPr="000D2EBA" w:rsidRDefault="00F16836" w:rsidP="0083406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Меланоз – бұл түрлі ұлпалардың қара бояуы. Меланин пигментінің ұша ұлпаларында аса көп жиналуымен байланысты. Көбіне ірі қара, жылқы, кейде шошқада байқалады.</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Көбіне меланин бүйректе жиналады, кейде өкпеде, тері асты клетчаткасында, ал процесстің жалпылануында өкпеқапта, құрсақта, шеміршекте, сүйектерде болады.</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Шамалы зақымдануда белгілі жерде қара дақтар пен сызықтар көрінеді, ал жалпыланғанда аталған мүшелер толығымен қара, қоңыр түске өзгереді. Ұлпаларда меланиннің жиналуы етте токсикалық заттардың пайда болуымен сипатталмайды.</w:t>
      </w:r>
    </w:p>
    <w:p w:rsidR="00886D64" w:rsidRPr="000D2EBA" w:rsidRDefault="00F16836" w:rsidP="0083406D">
      <w:pPr>
        <w:suppressAutoHyphens/>
        <w:spacing w:after="0" w:line="240" w:lineRule="auto"/>
        <w:ind w:firstLine="708"/>
        <w:jc w:val="both"/>
        <w:rPr>
          <w:rFonts w:ascii="Times New Roman" w:eastAsia="Times New Roman" w:hAnsi="Times New Roman" w:cs="Times New Roman"/>
          <w:b/>
          <w:i/>
          <w:sz w:val="28"/>
          <w:lang w:val="kk-KZ"/>
        </w:rPr>
      </w:pPr>
      <w:r w:rsidRPr="000D2EBA">
        <w:rPr>
          <w:rFonts w:ascii="Times New Roman" w:eastAsia="Times New Roman" w:hAnsi="Times New Roman" w:cs="Times New Roman"/>
          <w:b/>
          <w:i/>
          <w:sz w:val="28"/>
          <w:lang w:val="kk-KZ"/>
        </w:rPr>
        <w:t>Сою кезіндегі азықтардың санитарлық бағасы.</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Ұша ұлпаларының 2 тәулік бойы сарғыштық кетпесе, пісіру кезінде ащы дәм мен фекалдық иіс болса, ұша мен мүшелерді техникалық утилизацияға жібереді.</w:t>
      </w:r>
    </w:p>
    <w:p w:rsidR="00886D64" w:rsidRPr="000D2EBA" w:rsidRDefault="00F16836" w:rsidP="0083406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Егер ащы дәм мен фекалдық иіс болмаса, етті бактериалогиялық зерттеудің нәтижесінен кейін шығара береді.</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Егер сарғыш бояу тек майлы ұлпада ғана болса, оны шектеусіз шығара береді.</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Бұлшық еттерде және ішкі мүшелерде меланозанықталса, онда ұша мен ішкі мүшелерді утильдейді, ал кейбір органдарда пигментация болса оларды утильдеп, ұшаны шектеусіз шығара береді.</w:t>
      </w:r>
    </w:p>
    <w:p w:rsidR="0083406D" w:rsidRPr="000D2EBA" w:rsidRDefault="0083406D" w:rsidP="0083406D">
      <w:pPr>
        <w:suppressAutoHyphens/>
        <w:spacing w:after="0" w:line="240" w:lineRule="auto"/>
        <w:ind w:firstLine="708"/>
        <w:jc w:val="both"/>
        <w:rPr>
          <w:rFonts w:ascii="Times New Roman" w:eastAsia="Times New Roman" w:hAnsi="Times New Roman" w:cs="Times New Roman"/>
          <w:b/>
          <w:sz w:val="28"/>
          <w:lang w:val="kk-KZ"/>
        </w:rPr>
      </w:pPr>
    </w:p>
    <w:p w:rsidR="00886D64" w:rsidRPr="000D2EBA" w:rsidRDefault="00F16836" w:rsidP="0083406D">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Бақылау сұрақтары:</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1.</w:t>
      </w:r>
      <w:r w:rsidR="004C6BA4">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Еттің түсінің өзгеруінің түрлерін атаңыз?</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2.</w:t>
      </w:r>
      <w:r w:rsidR="004C6BA4">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Табиғи емес еттің түсінің өзгеруінің себебін атаңыз?</w:t>
      </w:r>
    </w:p>
    <w:p w:rsidR="004C6BA4"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3.</w:t>
      </w:r>
      <w:r w:rsidR="004C6BA4">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Қандай жағдайда пигментация кезінде ұша мен ішкі мүшелерді утильдейді?</w:t>
      </w:r>
    </w:p>
    <w:p w:rsidR="004C6BA4" w:rsidRDefault="004C6BA4" w:rsidP="004C6BA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Сою кезіндегі азықтардың санитарлық баға</w:t>
      </w:r>
      <w:r w:rsidR="00AF6925">
        <w:rPr>
          <w:rFonts w:ascii="Times New Roman" w:eastAsia="Times New Roman" w:hAnsi="Times New Roman" w:cs="Times New Roman"/>
          <w:sz w:val="28"/>
          <w:lang w:val="kk-KZ"/>
        </w:rPr>
        <w:t>с</w:t>
      </w:r>
      <w:r>
        <w:rPr>
          <w:rFonts w:ascii="Times New Roman" w:eastAsia="Times New Roman" w:hAnsi="Times New Roman" w:cs="Times New Roman"/>
          <w:sz w:val="28"/>
          <w:lang w:val="kk-KZ"/>
        </w:rPr>
        <w:t>ы?</w:t>
      </w:r>
    </w:p>
    <w:p w:rsidR="004C6BA4" w:rsidRPr="004C6BA4" w:rsidRDefault="004C6BA4" w:rsidP="004C6BA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Меланоз дегеніміз не?</w:t>
      </w:r>
    </w:p>
    <w:p w:rsidR="0083406D" w:rsidRPr="004C6BA4" w:rsidRDefault="00F16836">
      <w:pPr>
        <w:suppressAutoHyphens/>
        <w:spacing w:after="0" w:line="240" w:lineRule="auto"/>
        <w:jc w:val="both"/>
        <w:rPr>
          <w:rFonts w:ascii="Times New Roman" w:eastAsia="Times New Roman" w:hAnsi="Times New Roman" w:cs="Times New Roman"/>
          <w:sz w:val="28"/>
          <w:lang w:val="kk-KZ"/>
        </w:rPr>
      </w:pPr>
      <w:r w:rsidRPr="004C6BA4">
        <w:rPr>
          <w:rFonts w:ascii="Times New Roman" w:eastAsia="Times New Roman" w:hAnsi="Times New Roman" w:cs="Times New Roman"/>
          <w:sz w:val="28"/>
          <w:lang w:val="kk-KZ"/>
        </w:rPr>
        <w:t xml:space="preserve"> </w:t>
      </w:r>
    </w:p>
    <w:p w:rsidR="00886D64" w:rsidRPr="000D2EBA" w:rsidRDefault="00F16836" w:rsidP="0083406D">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 xml:space="preserve">8 </w:t>
      </w:r>
      <w:r w:rsidR="00345F9D" w:rsidRPr="000D2EBA">
        <w:rPr>
          <w:rFonts w:ascii="Times New Roman" w:eastAsia="Times New Roman" w:hAnsi="Times New Roman" w:cs="Times New Roman"/>
          <w:b/>
          <w:sz w:val="28"/>
          <w:lang w:val="kk-KZ"/>
        </w:rPr>
        <w:t>А</w:t>
      </w:r>
      <w:r w:rsidRPr="000D2EBA">
        <w:rPr>
          <w:rFonts w:ascii="Times New Roman" w:eastAsia="Times New Roman" w:hAnsi="Times New Roman" w:cs="Times New Roman"/>
          <w:b/>
          <w:sz w:val="28"/>
          <w:lang w:val="kk-KZ"/>
        </w:rPr>
        <w:t xml:space="preserve">дам мен жануарларға </w:t>
      </w:r>
      <w:r w:rsidR="00345F9D" w:rsidRPr="000D2EBA">
        <w:rPr>
          <w:rFonts w:ascii="Times New Roman" w:eastAsia="Times New Roman" w:hAnsi="Times New Roman" w:cs="Times New Roman"/>
          <w:b/>
          <w:sz w:val="28"/>
          <w:lang w:val="kk-KZ"/>
        </w:rPr>
        <w:t xml:space="preserve">диоксиндердің </w:t>
      </w:r>
      <w:r w:rsidRPr="000D2EBA">
        <w:rPr>
          <w:rFonts w:ascii="Times New Roman" w:eastAsia="Times New Roman" w:hAnsi="Times New Roman" w:cs="Times New Roman"/>
          <w:b/>
          <w:sz w:val="28"/>
          <w:lang w:val="kk-KZ"/>
        </w:rPr>
        <w:t>әсері</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 xml:space="preserve">        </w:t>
      </w:r>
      <w:r w:rsidR="0083406D" w:rsidRPr="000D2EBA">
        <w:rPr>
          <w:rFonts w:ascii="Times New Roman" w:eastAsia="Times New Roman" w:hAnsi="Times New Roman" w:cs="Times New Roman"/>
          <w:b/>
          <w:sz w:val="28"/>
          <w:lang w:val="kk-KZ"/>
        </w:rPr>
        <w:tab/>
      </w:r>
      <w:r w:rsidRPr="000D2EBA">
        <w:rPr>
          <w:rFonts w:ascii="Times New Roman" w:eastAsia="Times New Roman" w:hAnsi="Times New Roman" w:cs="Times New Roman"/>
          <w:b/>
          <w:sz w:val="28"/>
          <w:lang w:val="kk-KZ"/>
        </w:rPr>
        <w:t xml:space="preserve">Сабақтың мақсаты: </w:t>
      </w:r>
      <w:r w:rsidRPr="000D2EBA">
        <w:rPr>
          <w:rFonts w:ascii="Times New Roman" w:eastAsia="Times New Roman" w:hAnsi="Times New Roman" w:cs="Times New Roman"/>
          <w:sz w:val="28"/>
          <w:lang w:val="kk-KZ"/>
        </w:rPr>
        <w:t>Диоксиндердің адам мен жануарларға әсерін қарастыру</w:t>
      </w:r>
      <w:r w:rsidR="0083406D" w:rsidRPr="000D2EBA">
        <w:rPr>
          <w:rFonts w:ascii="Times New Roman" w:eastAsia="Times New Roman" w:hAnsi="Times New Roman" w:cs="Times New Roman"/>
          <w:sz w:val="28"/>
          <w:lang w:val="kk-KZ"/>
        </w:rPr>
        <w:t>.</w:t>
      </w:r>
    </w:p>
    <w:p w:rsidR="0083406D"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 xml:space="preserve">    </w:t>
      </w:r>
      <w:r w:rsidR="0083406D" w:rsidRPr="000D2EBA">
        <w:rPr>
          <w:rFonts w:ascii="Times New Roman" w:eastAsia="Times New Roman" w:hAnsi="Times New Roman" w:cs="Times New Roman"/>
          <w:b/>
          <w:sz w:val="28"/>
          <w:lang w:val="kk-KZ"/>
        </w:rPr>
        <w:tab/>
      </w:r>
      <w:r w:rsidRPr="000D2EBA">
        <w:rPr>
          <w:rFonts w:ascii="Times New Roman" w:eastAsia="Times New Roman" w:hAnsi="Times New Roman" w:cs="Times New Roman"/>
          <w:b/>
          <w:sz w:val="28"/>
          <w:lang w:val="kk-KZ"/>
        </w:rPr>
        <w:t>Сабақтың мазмұны:</w:t>
      </w:r>
      <w:r w:rsidRPr="000D2EBA">
        <w:rPr>
          <w:rFonts w:ascii="Times New Roman" w:eastAsia="Times New Roman" w:hAnsi="Times New Roman" w:cs="Times New Roman"/>
          <w:sz w:val="28"/>
          <w:lang w:val="kk-KZ"/>
        </w:rPr>
        <w:t xml:space="preserve"> </w:t>
      </w:r>
    </w:p>
    <w:p w:rsidR="00886D64" w:rsidRPr="000D2EBA" w:rsidRDefault="00F16836" w:rsidP="0083406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Диоксиндер – бұл химиялық қосылыстардың топтарының жалпы атауы, оларды көбінесе диоксиноподбные суперэкотоксиндер деп атайды. Осы топтың ең токсикалық өкілі</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 xml:space="preserve"> – 2,</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3,</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7,</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 xml:space="preserve">8 – </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 xml:space="preserve">тетрахлордибензопара – </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диоксин</w:t>
      </w:r>
      <w:r w:rsidR="0083406D" w:rsidRPr="000D2EBA">
        <w:rPr>
          <w:rFonts w:ascii="Times New Roman" w:eastAsia="Times New Roman" w:hAnsi="Times New Roman" w:cs="Times New Roman"/>
          <w:sz w:val="28"/>
          <w:lang w:val="kk-KZ"/>
        </w:rPr>
        <w:tab/>
        <w:t xml:space="preserve"> </w:t>
      </w:r>
      <w:r w:rsidRPr="000D2EBA">
        <w:rPr>
          <w:rFonts w:ascii="Times New Roman" w:eastAsia="Times New Roman" w:hAnsi="Times New Roman" w:cs="Times New Roman"/>
          <w:sz w:val="28"/>
          <w:lang w:val="kk-KZ"/>
        </w:rPr>
        <w:t>(ТХДД).</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Қоршаған ортаға диотоксиндердің түсуінің қайнар көзі ағын сулар және кәсіпорындардың өңдеуден кейінгі қалдықтары, хлорооргнаикалық қосылыстар, пластмасс гербицид, алюминний, мыс, кабельдік тауарлар және т.б. өңдіру кезінде түседі. Диоксиндер жоғары температуралық технология, ормандық өрттер, өндірістік және қалалақ қалдықтарды жаққанда бөлінеді. Әлемде 200-ге жақын өндірістік апаттар тіркелген, солардың кесірінен атмосфераға диоксиндер тасталған.</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Адам мен жануарлардың организіміне диоксиндер азық – түлік пен су арқылы түседі, көбінесе – жапырақты жемісті өсімдіктермен, сүтті және майлы тағамдармен түседі.Олар тұрақты болып табылатындықтан ол негізгі қауіп – қатер болып табылады, олар қоршаған ортада жиналуы мүмкін, бірақ бір рет организмге түскен кезде, одан шығарылмайды және токсикалық әсер етеді. Көптеген зерттеулер көрсеткендей ТХДД жартылай шығуы адамдарда 12 жылды құрайды. Эксперементтік жануарларға жасалған зерттеу көрсеткендей диоксиндер, соның ішінде ТХДД организмнің барлық жүйесіне – жүйке, энокриндік, ас қорыту жүйесіне, тері қабатына, зат алмасудың бұзылуына – көміртегі, майлар, витаминдер, гормондарға токсикалық әсер етеді. Буаз малдарға ТХДД еккенде ұрық дамуында бұзылыстар пайда болады, өмір сүруге қабілетсіз, ауру ұрпақ туады.</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Зертханалық жануарларға диоксинді еккенде басты органдар – тимус пен сүйек кемігі зақымдалатыны анықталды.Осы органдарда жас клеткалар қаналады және өлу деңгейі өседі, нәтижесінде организмді толық қорғамайтын клеткалар дамиды.</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Көп уақыт бойы зерттеушілер диоксиндердің әр түрлі токсикалық эффектерінің себебін түсінбеді. Зерттеушілердің пікірі бойынша диоксиндер әр түрлі клеткалардың функцияларын реттеуге қатысатын, универсалды биологиялық процестерге әсер етеді. Қазіргі кезде осы көзқарас дәлелденді.Организмдегі көптеген клеткалар арнайы арилуглеводород  рецептор</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 xml:space="preserve">(Ah-R) деп аталатын белок бар екені болып шықты. Диоксин осыы белокпен байланысып, клетка ядросына еніп, арнайы гендерді активтендіреді. Нәтижесінде клеткаларда басқа белок – биологиялық катализатор, цитохром ферменті Р4501А1/2 үлкен мөлшерде құрамы өседі. Осы белоктың  үлкен мөлшері өмірге маңызды клетка молекуларының тотығуын тездетеді, соның нәтижесінде көптеген биологиялық процесстер бұзылады және организмге түсетін химиялық қосылыстардың өсуіне әсер етеді. </w:t>
      </w:r>
    </w:p>
    <w:p w:rsidR="0083406D" w:rsidRPr="000D2EBA" w:rsidRDefault="00F16836" w:rsidP="0083406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b/>
          <w:i/>
          <w:sz w:val="28"/>
          <w:lang w:val="kk-KZ"/>
        </w:rPr>
        <w:t>Адамға әсер етуі.</w:t>
      </w:r>
      <w:r w:rsidRPr="000D2EBA">
        <w:rPr>
          <w:rFonts w:ascii="Times New Roman" w:eastAsia="Times New Roman" w:hAnsi="Times New Roman" w:cs="Times New Roman"/>
          <w:sz w:val="28"/>
          <w:lang w:val="kk-KZ"/>
        </w:rPr>
        <w:t xml:space="preserve"> </w:t>
      </w:r>
    </w:p>
    <w:p w:rsidR="00886D64" w:rsidRPr="000D2EBA" w:rsidRDefault="00F16836" w:rsidP="0083406D">
      <w:pPr>
        <w:suppressAutoHyphens/>
        <w:spacing w:after="0" w:line="240" w:lineRule="auto"/>
        <w:ind w:firstLine="708"/>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Көптеген диоксиндер мықты канцороген және тератоген болып табылады. Диоксиндер организмге түсіп молекулярлық деңгейде әсер етіп, иммунитетті түсіріп, онкологиялық ауруларлың дамуын қоздыртады. Адамға диоксиндердің негізгі әсері горомональдық жүйенің жұмысына жауапты клетка рецепторына әсері Диоксиндер эндокриндік бездер жұмысына еніп, табиғи гормондар болып жасырынып, дұрыс организм жүйесін  – зат алмасуды қадағалап, репродукция, өсу мен дамуды бұзады.Диоксиндер ауыр дерттер – қатерлі ісік, иммунитеттің төмендеуі, диабет, импотенция, эндометрит, психикалық бұзылу шақыртады.</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Нәтижесінде гормональдық және эндокриндік бұзылыстар пайда болып – жыныс мүшелері, қалқанша және ұйқы безі гормондары өзгереді, ол қант диабетінің дамуын арттырады, жыныстық жетілу мен ұрық дамуы процесстерін бұзады.  Балалардың дамуы бәсендейді, жастарда кәрі адамдарға тән аурулар пайда болады.Диоксиндер жіті және созылмалы тоскикалық әсері болады, олардың жасырын әсер етуі үлкен (10 күннен бірнеше жетіге дейін, кейбір кезде бірнеше жылғы дейін).</w:t>
      </w:r>
    </w:p>
    <w:p w:rsidR="0083406D" w:rsidRPr="000D2EBA" w:rsidRDefault="00F16836">
      <w:pPr>
        <w:suppressAutoHyphens/>
        <w:spacing w:after="0" w:line="240" w:lineRule="auto"/>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 xml:space="preserve">       </w:t>
      </w:r>
    </w:p>
    <w:p w:rsidR="00886D64" w:rsidRPr="000D2EBA" w:rsidRDefault="00F16836" w:rsidP="0083406D">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Бақылау сұрақтары:</w:t>
      </w:r>
    </w:p>
    <w:p w:rsidR="00886D64" w:rsidRPr="000D2EBA" w:rsidRDefault="00F16836">
      <w:pPr>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1. Диоксиндер адам мен жауарлар организіміне қалай түседі?</w:t>
      </w:r>
    </w:p>
    <w:p w:rsidR="00886D64" w:rsidRDefault="00F16836">
      <w:pPr>
        <w:suppressAutoHyphens/>
        <w:spacing w:after="0" w:line="240" w:lineRule="auto"/>
        <w:jc w:val="both"/>
        <w:rPr>
          <w:rFonts w:ascii="Times New Roman" w:eastAsia="Times New Roman" w:hAnsi="Times New Roman" w:cs="Times New Roman"/>
          <w:sz w:val="28"/>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Pr>
          <w:rFonts w:ascii="Times New Roman" w:eastAsia="Times New Roman" w:hAnsi="Times New Roman" w:cs="Times New Roman"/>
          <w:sz w:val="28"/>
        </w:rPr>
        <w:t>2. Диоксиндер организмге қалай әсер етеді?</w:t>
      </w:r>
    </w:p>
    <w:p w:rsidR="00886D64" w:rsidRDefault="00F16836">
      <w:pPr>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rPr>
        <w:t xml:space="preserve">       </w:t>
      </w:r>
      <w:r w:rsidR="0083406D">
        <w:rPr>
          <w:rFonts w:ascii="Times New Roman" w:eastAsia="Times New Roman" w:hAnsi="Times New Roman" w:cs="Times New Roman"/>
          <w:sz w:val="28"/>
        </w:rPr>
        <w:tab/>
      </w:r>
      <w:r>
        <w:rPr>
          <w:rFonts w:ascii="Times New Roman" w:eastAsia="Times New Roman" w:hAnsi="Times New Roman" w:cs="Times New Roman"/>
          <w:sz w:val="28"/>
        </w:rPr>
        <w:t>3.  Қандай аурулар пайда болады?</w:t>
      </w:r>
    </w:p>
    <w:p w:rsidR="00AF6925" w:rsidRDefault="00AF6925" w:rsidP="00AF6925">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 xml:space="preserve">4. </w:t>
      </w:r>
      <w:r>
        <w:rPr>
          <w:rFonts w:ascii="Times New Roman" w:eastAsia="Times New Roman" w:hAnsi="Times New Roman" w:cs="Times New Roman"/>
          <w:sz w:val="28"/>
        </w:rPr>
        <w:t>Диоксиндер</w:t>
      </w:r>
      <w:r>
        <w:rPr>
          <w:rFonts w:ascii="Times New Roman" w:eastAsia="Times New Roman" w:hAnsi="Times New Roman" w:cs="Times New Roman"/>
          <w:sz w:val="28"/>
          <w:lang w:val="kk-KZ"/>
        </w:rPr>
        <w:t>дің адам организміне әсері?</w:t>
      </w:r>
    </w:p>
    <w:p w:rsidR="00AF6925" w:rsidRPr="00AF6925" w:rsidRDefault="00AF6925" w:rsidP="00AF6925">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 xml:space="preserve">5. </w:t>
      </w:r>
      <w:r w:rsidRPr="000D2EBA">
        <w:rPr>
          <w:rFonts w:ascii="Times New Roman" w:eastAsia="Times New Roman" w:hAnsi="Times New Roman" w:cs="Times New Roman"/>
          <w:sz w:val="28"/>
          <w:lang w:val="kk-KZ"/>
        </w:rPr>
        <w:t>Диоксиндер</w:t>
      </w:r>
      <w:r>
        <w:rPr>
          <w:rFonts w:ascii="Times New Roman" w:eastAsia="Times New Roman" w:hAnsi="Times New Roman" w:cs="Times New Roman"/>
          <w:sz w:val="28"/>
          <w:lang w:val="kk-KZ"/>
        </w:rPr>
        <w:t>дің қандай әсері болады?</w:t>
      </w:r>
    </w:p>
    <w:p w:rsidR="0083406D" w:rsidRPr="000D2EBA" w:rsidRDefault="0083406D">
      <w:pPr>
        <w:suppressAutoHyphens/>
        <w:spacing w:after="0" w:line="240" w:lineRule="auto"/>
        <w:jc w:val="both"/>
        <w:rPr>
          <w:rFonts w:ascii="Times New Roman" w:eastAsia="Times New Roman" w:hAnsi="Times New Roman" w:cs="Times New Roman"/>
          <w:sz w:val="28"/>
          <w:lang w:val="kk-KZ"/>
        </w:rPr>
      </w:pPr>
    </w:p>
    <w:p w:rsidR="00886D64" w:rsidRPr="000D2EBA" w:rsidRDefault="00F16836" w:rsidP="0083406D">
      <w:pPr>
        <w:suppressAutoHyphens/>
        <w:spacing w:after="0" w:line="240" w:lineRule="auto"/>
        <w:ind w:firstLine="708"/>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8.1 Жануарлар өнімдерінің диоксиндермен ластану көздері</w:t>
      </w:r>
    </w:p>
    <w:p w:rsidR="00886D64" w:rsidRPr="000D2EBA" w:rsidRDefault="00F16836" w:rsidP="0083406D">
      <w:pPr>
        <w:tabs>
          <w:tab w:val="left" w:pos="709"/>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 xml:space="preserve">       </w:t>
      </w:r>
      <w:r w:rsidR="0083406D" w:rsidRPr="000D2EBA">
        <w:rPr>
          <w:rFonts w:ascii="Times New Roman" w:eastAsia="Times New Roman" w:hAnsi="Times New Roman" w:cs="Times New Roman"/>
          <w:b/>
          <w:sz w:val="28"/>
          <w:lang w:val="kk-KZ"/>
        </w:rPr>
        <w:tab/>
      </w:r>
      <w:r w:rsidRPr="000D2EBA">
        <w:rPr>
          <w:rFonts w:ascii="Times New Roman" w:eastAsia="Times New Roman" w:hAnsi="Times New Roman" w:cs="Times New Roman"/>
          <w:b/>
          <w:sz w:val="28"/>
          <w:lang w:val="kk-KZ"/>
        </w:rPr>
        <w:t>Сабақтың мақсаты:</w:t>
      </w:r>
      <w:r w:rsidR="0083406D" w:rsidRPr="000D2EBA">
        <w:rPr>
          <w:rFonts w:ascii="Times New Roman" w:eastAsia="Times New Roman" w:hAnsi="Times New Roman" w:cs="Times New Roman"/>
          <w:b/>
          <w:sz w:val="28"/>
          <w:lang w:val="kk-KZ"/>
        </w:rPr>
        <w:t xml:space="preserve"> </w:t>
      </w:r>
      <w:r w:rsidRPr="000D2EBA">
        <w:rPr>
          <w:rFonts w:ascii="Times New Roman" w:eastAsia="Times New Roman" w:hAnsi="Times New Roman" w:cs="Times New Roman"/>
          <w:sz w:val="28"/>
          <w:lang w:val="kk-KZ"/>
        </w:rPr>
        <w:t>Жануарлар өнімдерінің диоксиндермен ластану к</w:t>
      </w:r>
      <w:r w:rsidR="0083406D" w:rsidRPr="000D2EBA">
        <w:rPr>
          <w:rFonts w:ascii="Times New Roman" w:eastAsia="Times New Roman" w:hAnsi="Times New Roman" w:cs="Times New Roman"/>
          <w:sz w:val="28"/>
          <w:lang w:val="kk-KZ"/>
        </w:rPr>
        <w:t>өздерін зерттеу.</w:t>
      </w:r>
    </w:p>
    <w:p w:rsidR="0083406D" w:rsidRPr="000D2EBA" w:rsidRDefault="0083406D" w:rsidP="0083406D">
      <w:pPr>
        <w:tabs>
          <w:tab w:val="left" w:pos="709"/>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ab/>
      </w:r>
      <w:r w:rsidR="00F16836" w:rsidRPr="000D2EBA">
        <w:rPr>
          <w:rFonts w:ascii="Times New Roman" w:eastAsia="Times New Roman" w:hAnsi="Times New Roman" w:cs="Times New Roman"/>
          <w:b/>
          <w:sz w:val="28"/>
          <w:lang w:val="kk-KZ"/>
        </w:rPr>
        <w:t>Сабақтың мазмұны:</w:t>
      </w:r>
      <w:r w:rsidR="00F16836" w:rsidRPr="000D2EBA">
        <w:rPr>
          <w:rFonts w:ascii="Times New Roman" w:eastAsia="Times New Roman" w:hAnsi="Times New Roman" w:cs="Times New Roman"/>
          <w:sz w:val="28"/>
          <w:lang w:val="kk-KZ"/>
        </w:rPr>
        <w:t xml:space="preserve"> </w:t>
      </w:r>
    </w:p>
    <w:p w:rsidR="00886D64" w:rsidRPr="000D2EBA" w:rsidRDefault="0083406D" w:rsidP="0083406D">
      <w:pPr>
        <w:tabs>
          <w:tab w:val="left" w:pos="709"/>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ab/>
      </w:r>
      <w:r w:rsidR="00F16836" w:rsidRPr="000D2EBA">
        <w:rPr>
          <w:rFonts w:ascii="Times New Roman" w:eastAsia="Times New Roman" w:hAnsi="Times New Roman" w:cs="Times New Roman"/>
          <w:sz w:val="28"/>
          <w:lang w:val="kk-KZ"/>
        </w:rPr>
        <w:t>Диоксин және диоксинтәрізді қосылыстар жоғары токсикалық әсері бар, сондықтан олар азық өнімдерін – соның ішінде ішетін суды ластаудың негізгі қауіп - қатері. Ластаудың көздері болып металлургиялық, целлюлоза – қағаз және мұнайхимиялық өнеркәсіптер табылады. Ең қауіпті диоксиндермен ластаудың көздері -  хлорлы өнімдер, соның ішінде пестицидтер шығаратын зауыттар.</w:t>
      </w:r>
    </w:p>
    <w:p w:rsidR="00886D64" w:rsidRPr="000D2EBA" w:rsidRDefault="00F16836" w:rsidP="0083406D">
      <w:pPr>
        <w:tabs>
          <w:tab w:val="left" w:pos="709"/>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Қоршаған ортаға түскен диоксиндер топырақта, су қоймаларда, азық түліктерде, соның ішінде майлы тағамдарда жиналады. Адам организіміне диоксиндер тағам арқылы түседі (98-99%-ы   жалпы дозадан). Негізгі тағамдар ішінде осы заттардың қауіпті концентрациясы етте, сүт тағамдары мен балықта кездеседі. Диоксиндердің қабілеті олардың сиыр сүтінде мөлшері 40 -</w:t>
      </w:r>
      <w:r w:rsidR="0083406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200 есе жануар ұлпасына қарағанда жоғары. Диоксиндер көздері болып картоп, сәбіз және басқа да тамырлы жемістер болып табылады, өйткені диоксиндердің негізігі бөлігі тамырында жиналады, тек 10%- ы топырақ асты жүйесінде болады. 70 кг-дық массасы бар адам бір күн бойы тағам арқылы орташа 0,35 нг/кг ТХДД алады.</w:t>
      </w:r>
    </w:p>
    <w:p w:rsidR="0083406D" w:rsidRPr="000D2EBA" w:rsidRDefault="00F16836" w:rsidP="0083406D">
      <w:pPr>
        <w:tabs>
          <w:tab w:val="left" w:pos="709"/>
        </w:tabs>
        <w:suppressAutoHyphens/>
        <w:spacing w:after="0" w:line="240" w:lineRule="auto"/>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 xml:space="preserve">        </w:t>
      </w:r>
      <w:r w:rsidR="0083406D" w:rsidRPr="000D2EBA">
        <w:rPr>
          <w:rFonts w:ascii="Times New Roman" w:eastAsia="Times New Roman" w:hAnsi="Times New Roman" w:cs="Times New Roman"/>
          <w:b/>
          <w:sz w:val="28"/>
          <w:lang w:val="kk-KZ"/>
        </w:rPr>
        <w:tab/>
      </w:r>
    </w:p>
    <w:p w:rsidR="00886D64" w:rsidRPr="000D2EBA" w:rsidRDefault="0083406D" w:rsidP="0083406D">
      <w:pPr>
        <w:tabs>
          <w:tab w:val="left" w:pos="709"/>
        </w:tabs>
        <w:suppressAutoHyphens/>
        <w:spacing w:after="0" w:line="240" w:lineRule="auto"/>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ab/>
      </w:r>
      <w:r w:rsidR="00F16836" w:rsidRPr="000D2EBA">
        <w:rPr>
          <w:rFonts w:ascii="Times New Roman" w:eastAsia="Times New Roman" w:hAnsi="Times New Roman" w:cs="Times New Roman"/>
          <w:b/>
          <w:sz w:val="28"/>
          <w:lang w:val="kk-KZ"/>
        </w:rPr>
        <w:t>Бақылау сұрақтары:</w:t>
      </w:r>
    </w:p>
    <w:p w:rsidR="00886D64" w:rsidRPr="000D2EBA" w:rsidRDefault="00F16836" w:rsidP="0083406D">
      <w:pPr>
        <w:tabs>
          <w:tab w:val="left" w:pos="709"/>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sidRPr="000D2EBA">
        <w:rPr>
          <w:rFonts w:ascii="Times New Roman" w:eastAsia="Times New Roman" w:hAnsi="Times New Roman" w:cs="Times New Roman"/>
          <w:sz w:val="28"/>
          <w:lang w:val="kk-KZ"/>
        </w:rPr>
        <w:t>1. Қандай ластану көздерін білесіздер?</w:t>
      </w:r>
    </w:p>
    <w:p w:rsidR="00886D64" w:rsidRDefault="00F16836" w:rsidP="0083406D">
      <w:pPr>
        <w:suppressAutoHyphens/>
        <w:spacing w:after="0" w:line="240" w:lineRule="auto"/>
        <w:jc w:val="both"/>
        <w:rPr>
          <w:rFonts w:ascii="Times New Roman" w:eastAsia="Times New Roman" w:hAnsi="Times New Roman" w:cs="Times New Roman"/>
          <w:sz w:val="28"/>
        </w:rPr>
      </w:pPr>
      <w:r w:rsidRPr="000D2EBA">
        <w:rPr>
          <w:rFonts w:ascii="Times New Roman" w:eastAsia="Times New Roman" w:hAnsi="Times New Roman" w:cs="Times New Roman"/>
          <w:sz w:val="28"/>
          <w:lang w:val="kk-KZ"/>
        </w:rPr>
        <w:t xml:space="preserve">        </w:t>
      </w:r>
      <w:r w:rsidR="0083406D" w:rsidRPr="000D2EBA">
        <w:rPr>
          <w:rFonts w:ascii="Times New Roman" w:eastAsia="Times New Roman" w:hAnsi="Times New Roman" w:cs="Times New Roman"/>
          <w:sz w:val="28"/>
          <w:lang w:val="kk-KZ"/>
        </w:rPr>
        <w:tab/>
      </w:r>
      <w:r>
        <w:rPr>
          <w:rFonts w:ascii="Times New Roman" w:eastAsia="Times New Roman" w:hAnsi="Times New Roman" w:cs="Times New Roman"/>
          <w:sz w:val="28"/>
        </w:rPr>
        <w:t>2. Диоксиндер көбінесе қай жерде жиналады?</w:t>
      </w:r>
    </w:p>
    <w:p w:rsidR="00AF6925" w:rsidRDefault="00F16836" w:rsidP="0083406D">
      <w:pPr>
        <w:tabs>
          <w:tab w:val="left" w:pos="709"/>
        </w:tabs>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rPr>
        <w:t xml:space="preserve">        </w:t>
      </w:r>
      <w:r w:rsidR="0083406D">
        <w:rPr>
          <w:rFonts w:ascii="Times New Roman" w:eastAsia="Times New Roman" w:hAnsi="Times New Roman" w:cs="Times New Roman"/>
          <w:sz w:val="28"/>
        </w:rPr>
        <w:tab/>
      </w:r>
      <w:r>
        <w:rPr>
          <w:rFonts w:ascii="Times New Roman" w:eastAsia="Times New Roman" w:hAnsi="Times New Roman" w:cs="Times New Roman"/>
          <w:sz w:val="28"/>
        </w:rPr>
        <w:t>3. Адамдар</w:t>
      </w:r>
      <w:r w:rsidR="00AF6925">
        <w:rPr>
          <w:rFonts w:ascii="Times New Roman" w:eastAsia="Times New Roman" w:hAnsi="Times New Roman" w:cs="Times New Roman"/>
          <w:sz w:val="28"/>
        </w:rPr>
        <w:t>да қандай аурулар пайда болады?</w:t>
      </w:r>
    </w:p>
    <w:p w:rsidR="00AF6925" w:rsidRDefault="00AF6925" w:rsidP="00AF6925">
      <w:pPr>
        <w:tabs>
          <w:tab w:val="left" w:pos="709"/>
        </w:tabs>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Диоксиндер көздері болып не табылады?</w:t>
      </w:r>
    </w:p>
    <w:p w:rsidR="00886D64" w:rsidRPr="000D2EBA" w:rsidRDefault="00AF6925" w:rsidP="00AF6925">
      <w:pPr>
        <w:tabs>
          <w:tab w:val="left" w:pos="709"/>
        </w:tabs>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ТХДД дегеніміз не?</w:t>
      </w:r>
      <w:r w:rsidR="00F16836" w:rsidRPr="000D2EBA">
        <w:rPr>
          <w:rFonts w:ascii="Times New Roman" w:eastAsia="Times New Roman" w:hAnsi="Times New Roman" w:cs="Times New Roman"/>
          <w:sz w:val="28"/>
          <w:lang w:val="kk-KZ"/>
        </w:rPr>
        <w:t xml:space="preserve"> </w:t>
      </w:r>
    </w:p>
    <w:p w:rsidR="0083406D" w:rsidRPr="000D2EBA" w:rsidRDefault="0083406D">
      <w:pPr>
        <w:tabs>
          <w:tab w:val="left" w:pos="5442"/>
        </w:tabs>
        <w:suppressAutoHyphens/>
        <w:spacing w:after="0" w:line="240" w:lineRule="auto"/>
        <w:jc w:val="both"/>
        <w:rPr>
          <w:rFonts w:ascii="Times New Roman" w:eastAsia="Times New Roman" w:hAnsi="Times New Roman" w:cs="Times New Roman"/>
          <w:sz w:val="28"/>
          <w:lang w:val="kk-KZ"/>
        </w:rPr>
      </w:pPr>
    </w:p>
    <w:p w:rsidR="00886D64" w:rsidRPr="000D2EBA" w:rsidRDefault="0083406D" w:rsidP="0083406D">
      <w:pPr>
        <w:tabs>
          <w:tab w:val="left" w:pos="0"/>
        </w:tabs>
        <w:suppressAutoHyphens/>
        <w:spacing w:after="0" w:line="240" w:lineRule="auto"/>
        <w:jc w:val="both"/>
        <w:rPr>
          <w:rFonts w:ascii="Times New Roman" w:eastAsia="Times New Roman" w:hAnsi="Times New Roman" w:cs="Times New Roman"/>
          <w:b/>
          <w:sz w:val="28"/>
          <w:lang w:val="kk-KZ"/>
        </w:rPr>
      </w:pPr>
      <w:r w:rsidRPr="000D2EBA">
        <w:rPr>
          <w:rFonts w:ascii="Times New Roman" w:eastAsia="Times New Roman" w:hAnsi="Times New Roman" w:cs="Times New Roman"/>
          <w:sz w:val="28"/>
          <w:lang w:val="kk-KZ"/>
        </w:rPr>
        <w:tab/>
      </w:r>
      <w:r w:rsidR="00F16836" w:rsidRPr="000D2EBA">
        <w:rPr>
          <w:rFonts w:ascii="Times New Roman" w:eastAsia="Times New Roman" w:hAnsi="Times New Roman" w:cs="Times New Roman"/>
          <w:b/>
          <w:sz w:val="28"/>
          <w:lang w:val="kk-KZ"/>
        </w:rPr>
        <w:t>8.2 Диоксиндермен улану кезіндегі сою өнімдерін ВСС</w:t>
      </w:r>
    </w:p>
    <w:p w:rsidR="00886D64" w:rsidRPr="000D2EBA" w:rsidRDefault="00F16836" w:rsidP="0083406D">
      <w:pPr>
        <w:tabs>
          <w:tab w:val="left" w:pos="709"/>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 xml:space="preserve">       </w:t>
      </w:r>
      <w:r w:rsidR="0083406D" w:rsidRPr="000D2EBA">
        <w:rPr>
          <w:rFonts w:ascii="Times New Roman" w:eastAsia="Times New Roman" w:hAnsi="Times New Roman" w:cs="Times New Roman"/>
          <w:b/>
          <w:sz w:val="28"/>
          <w:lang w:val="kk-KZ"/>
        </w:rPr>
        <w:tab/>
      </w:r>
      <w:r w:rsidRPr="000D2EBA">
        <w:rPr>
          <w:rFonts w:ascii="Times New Roman" w:eastAsia="Times New Roman" w:hAnsi="Times New Roman" w:cs="Times New Roman"/>
          <w:b/>
          <w:sz w:val="28"/>
          <w:lang w:val="kk-KZ"/>
        </w:rPr>
        <w:t>Сабақтың мақсаты:</w:t>
      </w:r>
      <w:r w:rsidRPr="000D2EBA">
        <w:rPr>
          <w:rFonts w:ascii="Times New Roman" w:eastAsia="Times New Roman" w:hAnsi="Times New Roman" w:cs="Times New Roman"/>
          <w:sz w:val="28"/>
          <w:lang w:val="kk-KZ"/>
        </w:rPr>
        <w:t xml:space="preserve"> Диоксиндермен улану кезіндегі сою өнімдерін ветеринарлық – санитарлық сараптауын зерттеу</w:t>
      </w:r>
      <w:r w:rsidR="0083406D" w:rsidRPr="000D2EBA">
        <w:rPr>
          <w:rFonts w:ascii="Times New Roman" w:eastAsia="Times New Roman" w:hAnsi="Times New Roman" w:cs="Times New Roman"/>
          <w:sz w:val="28"/>
          <w:lang w:val="kk-KZ"/>
        </w:rPr>
        <w:t>.</w:t>
      </w:r>
    </w:p>
    <w:p w:rsidR="0083406D" w:rsidRPr="000D2EBA" w:rsidRDefault="0083406D" w:rsidP="0083406D">
      <w:pPr>
        <w:tabs>
          <w:tab w:val="left" w:pos="709"/>
        </w:tabs>
        <w:suppressAutoHyphens/>
        <w:spacing w:after="0" w:line="240" w:lineRule="auto"/>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ab/>
      </w:r>
      <w:r w:rsidR="00F16836" w:rsidRPr="000D2EBA">
        <w:rPr>
          <w:rFonts w:ascii="Times New Roman" w:eastAsia="Times New Roman" w:hAnsi="Times New Roman" w:cs="Times New Roman"/>
          <w:b/>
          <w:sz w:val="28"/>
          <w:lang w:val="kk-KZ"/>
        </w:rPr>
        <w:t xml:space="preserve">Сабақтың мазмұны: </w:t>
      </w:r>
    </w:p>
    <w:p w:rsidR="00886D64" w:rsidRPr="000D2EBA" w:rsidRDefault="0083406D" w:rsidP="0083406D">
      <w:pPr>
        <w:tabs>
          <w:tab w:val="left" w:pos="709"/>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ab/>
      </w:r>
      <w:r w:rsidR="00F16836" w:rsidRPr="000D2EBA">
        <w:rPr>
          <w:rFonts w:ascii="Times New Roman" w:eastAsia="Times New Roman" w:hAnsi="Times New Roman" w:cs="Times New Roman"/>
          <w:sz w:val="28"/>
          <w:lang w:val="kk-KZ"/>
        </w:rPr>
        <w:t>Улардың адамға зяиндығын және уланған малдардың етін жеудің зардабы келесі жағдайларда білінеді.Токсикалық заттардың көбі өте қатты әсер ететін уларға жатады.Олар етте минимальды мөлшерде болғанда да, адам организміне соның ішінде – жүйке,тыныс алу және жүрек қан – тамырлар жүйесіне зиянды әсер етеді. Сынапты, хлороорганикалық және карбаматтық қосылыстар эмбротоксикалық, ганадотроптық, тетарогендікер әсер етеді. Токсикалық әсер артады, өйткені уларға соның ішінде сынапты және хлороорганикалық препараттарға кумуляция қасиеті  тән, олар етті көп сақтағанда, жоғары және төмен температурамен (пісіру, қатыру) өңдегенде жойылмайды. Жоғары және төмен температура карбаматтық және басқа да зиянды қосылыстарды жоймайды. Осылайша олар тек етте ғана емес, сонымен қатар ет өнімдерінде де ұзақ сақталады.</w:t>
      </w:r>
    </w:p>
    <w:p w:rsidR="00AF6925" w:rsidRDefault="00F16836">
      <w:pPr>
        <w:tabs>
          <w:tab w:val="left" w:pos="5442"/>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Улы заттармен улану және интоксикация кезінде, жануарлардың иммундық реактивтілігі және резистентілігі төмендейді. Нәтижесінде токсикалық заттар ішектің ретикулоэндотальдық барьерін блоктайды, жаппай кіру жағдайын және ішек микрофлорасын бұзу және секундтық инфекциялардың пайда болуына жол береді. Секундтық инфекциялардың ішінде ерекше эпидемиологиялық маңызы бар сальмонеллездер, коллибактериоздар және басқа ішек микрооргнаизмдер. </w:t>
      </w:r>
    </w:p>
    <w:p w:rsidR="00886D64" w:rsidRPr="000D2EBA" w:rsidRDefault="00AF6925" w:rsidP="00AF6925">
      <w:pPr>
        <w:tabs>
          <w:tab w:val="left" w:pos="709"/>
        </w:tabs>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ab/>
      </w:r>
      <w:r w:rsidR="00F16836" w:rsidRPr="00AF6925">
        <w:rPr>
          <w:rFonts w:ascii="Times New Roman" w:eastAsia="Times New Roman" w:hAnsi="Times New Roman" w:cs="Times New Roman"/>
          <w:sz w:val="28"/>
          <w:lang w:val="kk-KZ"/>
        </w:rPr>
        <w:t xml:space="preserve">Етті тағамдық мақсатта қолдану кезінде Салмонелла, Иерсиний, Кампилобактерий және Эшерихиялар бактериялары адамдарда ауыр тағамдық ауру – токсикоинфекияны шақыртады. </w:t>
      </w:r>
      <w:r w:rsidR="00F16836" w:rsidRPr="000D2EBA">
        <w:rPr>
          <w:rFonts w:ascii="Times New Roman" w:eastAsia="Times New Roman" w:hAnsi="Times New Roman" w:cs="Times New Roman"/>
          <w:sz w:val="28"/>
          <w:lang w:val="kk-KZ"/>
        </w:rPr>
        <w:t>Уланған жануарлардың еттерінде биохимиялық процестер және ұлпалардың филиколлоидтық қасиетінің өзгеруі жүрмейді сондықтан олар еттің дәмдік қасиеттерін және қоректілік құндылығын төмендетеді.</w:t>
      </w:r>
    </w:p>
    <w:p w:rsidR="00886D64" w:rsidRPr="000D2EBA" w:rsidRDefault="00F16836">
      <w:pPr>
        <w:tabs>
          <w:tab w:val="left" w:pos="5442"/>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Сондықтан уланғаннан сойылған жануарлардың өнімнің ветеринарлық – санитарлық бағасын органолептикалық көрсеткішпен қатар, химикотоксикологиялық және бактериологиялық зерттеулермен қояды. Органолептикалық көрсеткіштермен қатар физикалық (рН) және керек болған жағдайда биохимиялық зерттеудің нәтижелерін есептейді.</w:t>
      </w:r>
    </w:p>
    <w:p w:rsidR="00886D64" w:rsidRPr="000D2EBA" w:rsidRDefault="00F16836">
      <w:pPr>
        <w:tabs>
          <w:tab w:val="left" w:pos="5442"/>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Егер зертханалық анализдермен уланудың себебін және улық заттың түрін анықтамаса, онда биологиялық әдісті қолданады, яғни инфузорияға немесе зертханалық жануарларға тәжірібие қояды.</w:t>
      </w:r>
    </w:p>
    <w:p w:rsidR="00886D64" w:rsidRPr="000D2EBA" w:rsidRDefault="00F16836">
      <w:pPr>
        <w:tabs>
          <w:tab w:val="left" w:pos="5442"/>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Ветеринарлық ережелер мен құжаттарға сәйкес, жануарлардың уланған және агония кезінде өлтірілген ет пен субөнімдері барлық жағдайда да тағамдық мақсатта қолдануға жарамсыз болып табылады. Ондай ет пен ішкі мүшелерді утилизацияға немесе улану деңгейіне баланысты жануарлардың азығына, тек бактериологиялық зерттеуден және шағын топтағы жануарларға жегізу арқылы биосынамадан кейін қолданады. Егер етте өзіне тән емес иіс түс болса, ал физико – химиялық көрсеткіштер жануардың қатты патологиялық жағдайда өлтірілгені көрсетілсе, солай жасайды. </w:t>
      </w:r>
    </w:p>
    <w:p w:rsidR="00886D64" w:rsidRPr="000D2EBA" w:rsidRDefault="00F16836">
      <w:pPr>
        <w:tabs>
          <w:tab w:val="left" w:pos="5442"/>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Жақсы немесе қанағаттанарлық органолептикалық көрсеткіштер және бактериологиялық зерттеудің теріс көрсеткіші болса, онда еттің санитарлық бағасы уландыруды шақыртқан токсикалық заттың түрі мен мінезіне байланысты. Ветеринарлық – санитарлық баға кезінде барлық токсикалық заттарды үш топқа бөледі. Әрбір топқа табиғаты және химиялық құрамы әр түрлі заттар кіреді, бірақ олардың барлығы бірдей ветеринарлық – санитарлық бағамен байланысты.</w:t>
      </w:r>
    </w:p>
    <w:p w:rsidR="00AF6925" w:rsidRDefault="0083406D" w:rsidP="0083406D">
      <w:pPr>
        <w:tabs>
          <w:tab w:val="left" w:pos="709"/>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ab/>
      </w:r>
      <w:r w:rsidR="00F16836" w:rsidRPr="000D2EBA">
        <w:rPr>
          <w:rFonts w:ascii="Times New Roman" w:eastAsia="Times New Roman" w:hAnsi="Times New Roman" w:cs="Times New Roman"/>
          <w:b/>
          <w:sz w:val="28"/>
          <w:lang w:val="kk-KZ"/>
        </w:rPr>
        <w:t>Бірінші топқа</w:t>
      </w:r>
      <w:r w:rsidR="00F16836" w:rsidRPr="000D2EBA">
        <w:rPr>
          <w:rFonts w:ascii="Times New Roman" w:eastAsia="Times New Roman" w:hAnsi="Times New Roman" w:cs="Times New Roman"/>
          <w:sz w:val="28"/>
          <w:lang w:val="kk-KZ"/>
        </w:rPr>
        <w:t xml:space="preserve"> жататын токсикалық заттардың ет пен субөнімдерде болуыны рұқсат етілмейді, сондықтан сою өнімдерін азықтық мақсатта қоладнуға тийым салынады. Етте цианид, сары фосфор, пропазин, гептазлор, карбофос, тиодан, дихлоральмочевина, полихлорпинен, полихлоргамфен, алдрин, ТМТД, ДДВФ, цинеб, дикрезил, поликарбацин, байгон, севин, ялан, бентиокарба, динитроортокрезол, нитрофен, метафос, хлорофос, тиафос, карбофос, сыныпты пестецидетер, күшәлә бар препараттар 2,4 –Д топтағы гербецидтер болуына рұқсат етілмейді. </w:t>
      </w:r>
    </w:p>
    <w:p w:rsidR="00886D64" w:rsidRPr="00AF6925" w:rsidRDefault="00AF6925" w:rsidP="0083406D">
      <w:pPr>
        <w:tabs>
          <w:tab w:val="left" w:pos="709"/>
        </w:tabs>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ab/>
      </w:r>
      <w:r w:rsidR="00F16836" w:rsidRPr="00AF6925">
        <w:rPr>
          <w:rFonts w:ascii="Times New Roman" w:eastAsia="Times New Roman" w:hAnsi="Times New Roman" w:cs="Times New Roman"/>
          <w:sz w:val="28"/>
          <w:lang w:val="kk-KZ"/>
        </w:rPr>
        <w:t xml:space="preserve">Сонымен қатар триходесмо седой, ботулинус токсиномен және басқа да клостридиялармен уланған жануарлардың сойған еттерін тағамдық мақсатта қолдануға болмайды. </w:t>
      </w:r>
    </w:p>
    <w:p w:rsidR="00AF6925" w:rsidRDefault="0083406D" w:rsidP="0083406D">
      <w:pPr>
        <w:tabs>
          <w:tab w:val="left" w:pos="709"/>
        </w:tabs>
        <w:suppressAutoHyphens/>
        <w:spacing w:after="0" w:line="240" w:lineRule="auto"/>
        <w:jc w:val="both"/>
        <w:rPr>
          <w:rFonts w:ascii="Times New Roman" w:eastAsia="Times New Roman" w:hAnsi="Times New Roman" w:cs="Times New Roman"/>
          <w:sz w:val="28"/>
          <w:lang w:val="kk-KZ"/>
        </w:rPr>
      </w:pPr>
      <w:r w:rsidRPr="00AF6925">
        <w:rPr>
          <w:rFonts w:ascii="Times New Roman" w:eastAsia="Times New Roman" w:hAnsi="Times New Roman" w:cs="Times New Roman"/>
          <w:b/>
          <w:sz w:val="28"/>
          <w:lang w:val="kk-KZ"/>
        </w:rPr>
        <w:tab/>
      </w:r>
      <w:r w:rsidR="00F16836" w:rsidRPr="000D2EBA">
        <w:rPr>
          <w:rFonts w:ascii="Times New Roman" w:eastAsia="Times New Roman" w:hAnsi="Times New Roman" w:cs="Times New Roman"/>
          <w:b/>
          <w:sz w:val="28"/>
          <w:lang w:val="kk-KZ"/>
        </w:rPr>
        <w:t>Екінші топқа</w:t>
      </w:r>
      <w:r w:rsidR="00F16836" w:rsidRPr="000D2EBA">
        <w:rPr>
          <w:rFonts w:ascii="Times New Roman" w:eastAsia="Times New Roman" w:hAnsi="Times New Roman" w:cs="Times New Roman"/>
          <w:sz w:val="28"/>
          <w:lang w:val="kk-KZ"/>
        </w:rPr>
        <w:t xml:space="preserve"> СанПиН2.3.2-96 бойынша ет пен ет өнімдеріне максималды рұқсат етілетін деңгейлі улыхимикаттар мен заттар жатады. Жануарлардың ұлпалары мен органдарында улыхимикаттар рұқсат етілетін мөлшерде болса, онда етті пісіруден кейін немесе шұжықтық нандар жасауға жіберіледі, ал ішкі мүшелерді, ішек – қарын жолын, желін мен миды утилизацияға жібереді. </w:t>
      </w:r>
    </w:p>
    <w:p w:rsidR="00886D64" w:rsidRPr="00AF6925" w:rsidRDefault="00AF6925" w:rsidP="0083406D">
      <w:pPr>
        <w:tabs>
          <w:tab w:val="left" w:pos="709"/>
        </w:tabs>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ab/>
      </w:r>
      <w:r w:rsidR="00F16836" w:rsidRPr="00AF6925">
        <w:rPr>
          <w:rFonts w:ascii="Times New Roman" w:eastAsia="Times New Roman" w:hAnsi="Times New Roman" w:cs="Times New Roman"/>
          <w:sz w:val="28"/>
          <w:lang w:val="kk-KZ"/>
        </w:rPr>
        <w:t>Мысалы,1 кг салмақты етке максималды рұқсат етілетін деңгей келесі: абатқа (дифос) – 1,0 мг, амидофосқа (руэтен) – 0,3 мг, атразинге (гезаприм) – 0,02 мг, безудинге (неоцидол) – 0,7 мг, байтекске (этацид) – 0,2 мг, валексонға (волотон) – 0,02 мг, гексазлоранға (сумма изомеров ГХЦД) – 0,1 мг,  ГХЦГ гемма – изомер (лидан, гексалин, дымовые шашки Г- 17, ТАП – 85) – 0,1 мг,  ДДТ және оның метаболиттері (фольбекс, термиялық сызықтар) – 0,1 мг, дибром – 0,3 мг, дирсбанға (хлорпирифос) – 0,1 мг,  коралға (кумофосқа) – сиыр және құс етіне – 0,1 мг,  шошқа етіне – 0,2 мг,  кремнофторлық натрий – 0,4 мг,  лонтрелға (хлорпирамид) – 0,3 мг, трихлорометафосқа (фенхлорофос) – 0,3 мг,  циклофосқа – 0,02 мг, циодринға (акродекс) және дерматозолға (циодрин мен неоприннің қоспасы) – 0,05 мг/кг.</w:t>
      </w:r>
    </w:p>
    <w:p w:rsidR="00886D64" w:rsidRPr="000D2EBA" w:rsidRDefault="00F16836">
      <w:pPr>
        <w:tabs>
          <w:tab w:val="left" w:pos="5442"/>
        </w:tabs>
        <w:suppressAutoHyphens/>
        <w:spacing w:after="0" w:line="240" w:lineRule="auto"/>
        <w:jc w:val="both"/>
        <w:rPr>
          <w:rFonts w:ascii="Times New Roman" w:eastAsia="Times New Roman" w:hAnsi="Times New Roman" w:cs="Times New Roman"/>
          <w:sz w:val="28"/>
          <w:lang w:val="kk-KZ"/>
        </w:rPr>
      </w:pPr>
      <w:r w:rsidRPr="00AF6925">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Егер жарамсыз етте токсикалық заттардың 3 – 4 тен аспайтын мөлшерде анықталса, етті жануарларға құрғақ азықтарға  өндіруге жібереді.</w:t>
      </w:r>
    </w:p>
    <w:p w:rsidR="00886D64" w:rsidRPr="00AF6925" w:rsidRDefault="0083406D" w:rsidP="0083406D">
      <w:pPr>
        <w:tabs>
          <w:tab w:val="left" w:pos="709"/>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ab/>
      </w:r>
      <w:r w:rsidR="00F16836" w:rsidRPr="000D2EBA">
        <w:rPr>
          <w:rFonts w:ascii="Times New Roman" w:eastAsia="Times New Roman" w:hAnsi="Times New Roman" w:cs="Times New Roman"/>
          <w:b/>
          <w:sz w:val="28"/>
          <w:lang w:val="kk-KZ"/>
        </w:rPr>
        <w:t>Үшінші топқа</w:t>
      </w:r>
      <w:r w:rsidR="00F16836" w:rsidRPr="000D2EBA">
        <w:rPr>
          <w:rFonts w:ascii="Times New Roman" w:eastAsia="Times New Roman" w:hAnsi="Times New Roman" w:cs="Times New Roman"/>
          <w:sz w:val="28"/>
          <w:lang w:val="kk-KZ"/>
        </w:rPr>
        <w:t xml:space="preserve"> жататын токсикалық заттармен уланған жануарларлың еттерін тағамдық мақсатқа пісіргеннен кейін немесе етті нандар жасауға жіберуге рұқсат етіледі.</w:t>
      </w:r>
      <w:r w:rsidR="00AF6925">
        <w:rPr>
          <w:rFonts w:ascii="Times New Roman" w:eastAsia="Times New Roman" w:hAnsi="Times New Roman" w:cs="Times New Roman"/>
          <w:sz w:val="28"/>
          <w:lang w:val="kk-KZ"/>
        </w:rPr>
        <w:t xml:space="preserve"> </w:t>
      </w:r>
      <w:r w:rsidR="00F16836" w:rsidRPr="00AF6925">
        <w:rPr>
          <w:rFonts w:ascii="Times New Roman" w:eastAsia="Times New Roman" w:hAnsi="Times New Roman" w:cs="Times New Roman"/>
          <w:sz w:val="28"/>
          <w:lang w:val="kk-KZ"/>
        </w:rPr>
        <w:t>Ондай заттарға фтор, цинк тұздары, хлорлы натрий және калий, қышқылдар мен сілтілер, газдық заттар (аммиак, қүкіртқышқылды ангидрид, улы газ, хлор), несепнәр, алколоидтар мен глюкозидтар; сапонин, эфирлық май, смол бар өсімдіктер және фотодинамикалық әсер етеін өсімдіктер; зең және улы саңырауқұлақтар; ішек – қарын жолын зақымдайтын өсімдіктер (куколь, молочай); лютоков тұқымдас, жоңғар акониты өсімдіктері.</w:t>
      </w:r>
    </w:p>
    <w:p w:rsidR="00886D64" w:rsidRPr="000D2EBA" w:rsidRDefault="0083406D" w:rsidP="0083406D">
      <w:pPr>
        <w:tabs>
          <w:tab w:val="left" w:pos="709"/>
        </w:tabs>
        <w:suppressAutoHyphens/>
        <w:spacing w:after="0" w:line="240" w:lineRule="auto"/>
        <w:jc w:val="both"/>
        <w:rPr>
          <w:rFonts w:ascii="Times New Roman" w:eastAsia="Times New Roman" w:hAnsi="Times New Roman" w:cs="Times New Roman"/>
          <w:sz w:val="28"/>
          <w:lang w:val="kk-KZ"/>
        </w:rPr>
      </w:pPr>
      <w:r w:rsidRPr="00AF6925">
        <w:rPr>
          <w:rFonts w:ascii="Times New Roman" w:eastAsia="Times New Roman" w:hAnsi="Times New Roman" w:cs="Times New Roman"/>
          <w:sz w:val="28"/>
          <w:lang w:val="kk-KZ"/>
        </w:rPr>
        <w:t xml:space="preserve">          </w:t>
      </w:r>
      <w:r w:rsidR="00F16836" w:rsidRPr="000D2EBA">
        <w:rPr>
          <w:rFonts w:ascii="Times New Roman" w:eastAsia="Times New Roman" w:hAnsi="Times New Roman" w:cs="Times New Roman"/>
          <w:sz w:val="28"/>
          <w:lang w:val="kk-KZ"/>
        </w:rPr>
        <w:t>Жыландармен, бүйемен және шаяндармен тістелген жануарлар еттерін және субөнімдерін тағамға шектеусіз шығарады, тек у өткен ұлпаларды алып тастайды.</w:t>
      </w:r>
    </w:p>
    <w:p w:rsidR="00886D64" w:rsidRPr="000D2EBA" w:rsidRDefault="0083406D" w:rsidP="0083406D">
      <w:pPr>
        <w:tabs>
          <w:tab w:val="left" w:pos="709"/>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F16836" w:rsidRPr="000D2EBA">
        <w:rPr>
          <w:rFonts w:ascii="Times New Roman" w:eastAsia="Times New Roman" w:hAnsi="Times New Roman" w:cs="Times New Roman"/>
          <w:sz w:val="28"/>
          <w:lang w:val="kk-KZ"/>
        </w:rPr>
        <w:t>Тері мен техникалық шикізатты барлық жағдайда жалпы негіздеуге байланысты шығарады.</w:t>
      </w:r>
    </w:p>
    <w:p w:rsidR="00AF6925" w:rsidRDefault="0083406D" w:rsidP="0083406D">
      <w:pPr>
        <w:tabs>
          <w:tab w:val="left" w:pos="709"/>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F16836" w:rsidRPr="000D2EBA">
        <w:rPr>
          <w:rFonts w:ascii="Times New Roman" w:eastAsia="Times New Roman" w:hAnsi="Times New Roman" w:cs="Times New Roman"/>
          <w:sz w:val="28"/>
          <w:lang w:val="kk-KZ"/>
        </w:rPr>
        <w:t>Егер токсикалық заттар етте табылмаса және ұшаның қанағаттанарлық органолептикалық көрсеткіштері болса, ал бұлшық ет ұлпасында, лимфа жүйесінде немесе паренхиматоздық органдардан адамға патогенді емес немесе шартты патогенді микрооргнизмдер бөлінсе, етті пісіргеннен кейін немесе консервілер және шұжықтық нан дайындауға жібереді. Егер улану тағамға қоладнылатын максималды рұқсат етілетін  пестецидтердің тобына жатқызылмаса,  Госса</w:t>
      </w:r>
      <w:r w:rsidR="00AF6925">
        <w:rPr>
          <w:rFonts w:ascii="Times New Roman" w:eastAsia="Times New Roman" w:hAnsi="Times New Roman" w:cs="Times New Roman"/>
          <w:sz w:val="28"/>
          <w:lang w:val="kk-KZ"/>
        </w:rPr>
        <w:t>н</w:t>
      </w:r>
      <w:r w:rsidR="00F16836" w:rsidRPr="000D2EBA">
        <w:rPr>
          <w:rFonts w:ascii="Times New Roman" w:eastAsia="Times New Roman" w:hAnsi="Times New Roman" w:cs="Times New Roman"/>
          <w:sz w:val="28"/>
          <w:lang w:val="kk-KZ"/>
        </w:rPr>
        <w:t xml:space="preserve">эпидемнадзор органдарының келісуімен ветеринарлық – санитарлық бағалауды химико – токсикологиялық және бактериологиялық зерттеуден соң, керек болған жағдайда зертханалық жануарларға биологиялық сынама қойғаннан кейін жасайды. Өте қауіпті болып бөліп шығарушы органдар: бүйрек, желін, асқазан, ішектер саналады. </w:t>
      </w:r>
    </w:p>
    <w:p w:rsidR="00886D64" w:rsidRPr="000D2EBA" w:rsidRDefault="00AF6925" w:rsidP="0083406D">
      <w:pPr>
        <w:tabs>
          <w:tab w:val="left" w:pos="709"/>
        </w:tabs>
        <w:suppressAutoHyphens/>
        <w:spacing w:after="0" w:line="240" w:lineRule="auto"/>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ab/>
      </w:r>
      <w:r w:rsidR="00F16836" w:rsidRPr="00AF6925">
        <w:rPr>
          <w:rFonts w:ascii="Times New Roman" w:eastAsia="Times New Roman" w:hAnsi="Times New Roman" w:cs="Times New Roman"/>
          <w:sz w:val="28"/>
          <w:lang w:val="kk-KZ"/>
        </w:rPr>
        <w:t xml:space="preserve">Кейбір авторлардың (Шур И.В және т.б) пікірінше өсімдікті және органикалық улармен уланған жануарлар еті қауіпті емес. </w:t>
      </w:r>
      <w:r w:rsidR="00F16836" w:rsidRPr="000D2EBA">
        <w:rPr>
          <w:rFonts w:ascii="Times New Roman" w:eastAsia="Times New Roman" w:hAnsi="Times New Roman" w:cs="Times New Roman"/>
          <w:sz w:val="28"/>
          <w:lang w:val="kk-KZ"/>
        </w:rPr>
        <w:t>Уланғаннан кейін өлтірілген жануарлар еті мен құс еті диеталық және емдік мақсаттағы азықтарға қолдануға болмайды. Уланғаннан кейін өлтірілген жануарлар етін лабораторлық зерттеуден және ветеринарлық мамандардың бағалауынан кейін еттің сақтау мерзімі анықталады.Гигиеналық нормаларға сай емес жануар мен құс еті өндеуден алынып, реализацияға жіберілмейді және оны утилдейі немес жояды. Еттің иесіне утилизацияны немес жоюды госветнадзор органдарының келісуімен жасалынады.</w:t>
      </w:r>
      <w:r>
        <w:rPr>
          <w:rFonts w:ascii="Times New Roman" w:eastAsia="Times New Roman" w:hAnsi="Times New Roman" w:cs="Times New Roman"/>
          <w:sz w:val="28"/>
          <w:lang w:val="kk-KZ"/>
        </w:rPr>
        <w:t xml:space="preserve"> </w:t>
      </w:r>
      <w:r w:rsidR="00F16836" w:rsidRPr="000D2EBA">
        <w:rPr>
          <w:rFonts w:ascii="Times New Roman" w:eastAsia="Times New Roman" w:hAnsi="Times New Roman" w:cs="Times New Roman"/>
          <w:sz w:val="28"/>
          <w:lang w:val="kk-KZ"/>
        </w:rPr>
        <w:t xml:space="preserve">Утилизацияға дейін алып тасталынған өнім бөлек бөлмеде, ерекше есепте сақталынады. Осындай етті сақтауға жауапкершілікті еттің иесі алады. Жоюлуға арналған өнімдерді алдын ала денатурацияға ұшыратады. Гостветнадзор органдары алып тасталынған өнімдерге актілердің жасалуын қадағалайды. </w:t>
      </w:r>
    </w:p>
    <w:p w:rsidR="0083406D" w:rsidRPr="000D2EBA" w:rsidRDefault="00F16836" w:rsidP="0083406D">
      <w:pPr>
        <w:tabs>
          <w:tab w:val="left" w:pos="709"/>
        </w:tabs>
        <w:suppressAutoHyphens/>
        <w:spacing w:after="0" w:line="240" w:lineRule="auto"/>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 xml:space="preserve">           </w:t>
      </w:r>
    </w:p>
    <w:p w:rsidR="00886D64" w:rsidRPr="000D2EBA" w:rsidRDefault="0083406D" w:rsidP="0083406D">
      <w:pPr>
        <w:tabs>
          <w:tab w:val="left" w:pos="709"/>
        </w:tabs>
        <w:suppressAutoHyphens/>
        <w:spacing w:after="0" w:line="240" w:lineRule="auto"/>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ab/>
      </w:r>
      <w:r w:rsidR="00F16836" w:rsidRPr="000D2EBA">
        <w:rPr>
          <w:rFonts w:ascii="Times New Roman" w:eastAsia="Times New Roman" w:hAnsi="Times New Roman" w:cs="Times New Roman"/>
          <w:b/>
          <w:sz w:val="28"/>
          <w:lang w:val="kk-KZ"/>
        </w:rPr>
        <w:t>Бақылау сұрақтары:</w:t>
      </w:r>
    </w:p>
    <w:p w:rsidR="00886D64" w:rsidRPr="00AF6925" w:rsidRDefault="0083406D" w:rsidP="0083406D">
      <w:pPr>
        <w:tabs>
          <w:tab w:val="left" w:pos="709"/>
          <w:tab w:val="left" w:pos="5442"/>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F16836" w:rsidRPr="000D2EBA">
        <w:rPr>
          <w:rFonts w:ascii="Times New Roman" w:eastAsia="Times New Roman" w:hAnsi="Times New Roman" w:cs="Times New Roman"/>
          <w:sz w:val="28"/>
          <w:lang w:val="kk-KZ"/>
        </w:rPr>
        <w:t xml:space="preserve">1. </w:t>
      </w:r>
      <w:r w:rsidR="00AF6925">
        <w:rPr>
          <w:rFonts w:ascii="Times New Roman" w:eastAsia="Times New Roman" w:hAnsi="Times New Roman" w:cs="Times New Roman"/>
          <w:sz w:val="28"/>
          <w:lang w:val="kk-KZ"/>
        </w:rPr>
        <w:t xml:space="preserve"> </w:t>
      </w:r>
      <w:r w:rsidR="00F16836" w:rsidRPr="000D2EBA">
        <w:rPr>
          <w:rFonts w:ascii="Times New Roman" w:eastAsia="Times New Roman" w:hAnsi="Times New Roman" w:cs="Times New Roman"/>
          <w:sz w:val="28"/>
          <w:lang w:val="kk-KZ"/>
        </w:rPr>
        <w:t>Улар мен уланудың классификациясы</w:t>
      </w:r>
      <w:r w:rsidR="00AF6925">
        <w:rPr>
          <w:rFonts w:ascii="Times New Roman" w:eastAsia="Times New Roman" w:hAnsi="Times New Roman" w:cs="Times New Roman"/>
          <w:sz w:val="28"/>
          <w:lang w:val="kk-KZ"/>
        </w:rPr>
        <w:t>.</w:t>
      </w:r>
    </w:p>
    <w:p w:rsidR="00886D64" w:rsidRPr="00AF6925" w:rsidRDefault="0083406D" w:rsidP="0083406D">
      <w:pPr>
        <w:tabs>
          <w:tab w:val="left" w:pos="709"/>
          <w:tab w:val="left" w:pos="5442"/>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F16836" w:rsidRPr="000D2EBA">
        <w:rPr>
          <w:rFonts w:ascii="Times New Roman" w:eastAsia="Times New Roman" w:hAnsi="Times New Roman" w:cs="Times New Roman"/>
          <w:sz w:val="28"/>
          <w:lang w:val="kk-KZ"/>
        </w:rPr>
        <w:t>2.  Улы заттардың әсер етуінің механизмі және детоксикациясы</w:t>
      </w:r>
      <w:r w:rsidR="00AF6925">
        <w:rPr>
          <w:rFonts w:ascii="Times New Roman" w:eastAsia="Times New Roman" w:hAnsi="Times New Roman" w:cs="Times New Roman"/>
          <w:sz w:val="28"/>
          <w:lang w:val="kk-KZ"/>
        </w:rPr>
        <w:t>.</w:t>
      </w:r>
    </w:p>
    <w:p w:rsidR="00886D64" w:rsidRDefault="0083406D" w:rsidP="0083406D">
      <w:pPr>
        <w:tabs>
          <w:tab w:val="left" w:pos="709"/>
          <w:tab w:val="left" w:pos="5442"/>
        </w:tabs>
        <w:suppressAutoHyphens/>
        <w:spacing w:after="0" w:line="240" w:lineRule="auto"/>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 xml:space="preserve">          </w:t>
      </w:r>
      <w:r w:rsidR="00AF6925" w:rsidRPr="000D2EBA">
        <w:rPr>
          <w:rFonts w:ascii="Times New Roman" w:eastAsia="Times New Roman" w:hAnsi="Times New Roman" w:cs="Times New Roman"/>
          <w:sz w:val="28"/>
          <w:lang w:val="kk-KZ"/>
        </w:rPr>
        <w:t>3.  Ди</w:t>
      </w:r>
      <w:r w:rsidR="00F16836" w:rsidRPr="000D2EBA">
        <w:rPr>
          <w:rFonts w:ascii="Times New Roman" w:eastAsia="Times New Roman" w:hAnsi="Times New Roman" w:cs="Times New Roman"/>
          <w:sz w:val="28"/>
          <w:lang w:val="kk-KZ"/>
        </w:rPr>
        <w:t>оксиндер көбінесе қайда жиналады?</w:t>
      </w:r>
    </w:p>
    <w:p w:rsidR="00AF6925" w:rsidRDefault="00AF6925" w:rsidP="00AF6925">
      <w:pPr>
        <w:tabs>
          <w:tab w:val="left" w:pos="709"/>
          <w:tab w:val="left" w:pos="5442"/>
        </w:tabs>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Барлық токсикалық заттар неше топқа бөлінеді?</w:t>
      </w:r>
    </w:p>
    <w:p w:rsidR="00AF6925" w:rsidRPr="00AF6925" w:rsidRDefault="00AF6925" w:rsidP="00AF6925">
      <w:pPr>
        <w:tabs>
          <w:tab w:val="left" w:pos="709"/>
          <w:tab w:val="left" w:pos="5442"/>
        </w:tabs>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Бірінші топқа жататын токсикалық заттар?</w:t>
      </w:r>
    </w:p>
    <w:p w:rsidR="00886D64" w:rsidRPr="00AF6925" w:rsidRDefault="00886D64" w:rsidP="0083406D">
      <w:pPr>
        <w:tabs>
          <w:tab w:val="left" w:pos="709"/>
        </w:tabs>
        <w:suppressAutoHyphens/>
        <w:spacing w:after="0" w:line="240" w:lineRule="auto"/>
        <w:ind w:left="706" w:firstLine="3"/>
        <w:jc w:val="both"/>
        <w:rPr>
          <w:rFonts w:ascii="Times New Roman" w:eastAsia="Times New Roman" w:hAnsi="Times New Roman" w:cs="Times New Roman"/>
          <w:b/>
          <w:sz w:val="28"/>
          <w:lang w:val="kk-KZ"/>
        </w:rPr>
      </w:pPr>
    </w:p>
    <w:p w:rsidR="0083406D" w:rsidRPr="000D2EBA" w:rsidRDefault="0083406D" w:rsidP="0083406D">
      <w:pPr>
        <w:pStyle w:val="a5"/>
        <w:tabs>
          <w:tab w:val="left" w:pos="709"/>
        </w:tabs>
        <w:jc w:val="both"/>
        <w:rPr>
          <w:rFonts w:ascii="Times New Roman" w:eastAsia="Times New Roman" w:hAnsi="Times New Roman" w:cs="Times New Roman"/>
          <w:b/>
          <w:sz w:val="28"/>
          <w:szCs w:val="28"/>
          <w:lang w:val="kk-KZ"/>
        </w:rPr>
      </w:pPr>
      <w:r w:rsidRPr="00AF6925">
        <w:rPr>
          <w:rFonts w:ascii="Times New Roman" w:eastAsia="Times New Roman" w:hAnsi="Times New Roman" w:cs="Times New Roman"/>
          <w:b/>
          <w:sz w:val="28"/>
          <w:szCs w:val="28"/>
          <w:lang w:val="kk-KZ"/>
        </w:rPr>
        <w:tab/>
      </w:r>
      <w:r w:rsidR="00F16836" w:rsidRPr="000D2EBA">
        <w:rPr>
          <w:rFonts w:ascii="Times New Roman" w:eastAsia="Times New Roman" w:hAnsi="Times New Roman" w:cs="Times New Roman"/>
          <w:b/>
          <w:sz w:val="28"/>
          <w:szCs w:val="28"/>
          <w:lang w:val="kk-KZ"/>
        </w:rPr>
        <w:t>9. Тамақ өнімдерін ауыр тұздау м</w:t>
      </w:r>
      <w:r w:rsidRPr="000D2EBA">
        <w:rPr>
          <w:rFonts w:ascii="Times New Roman" w:eastAsia="Times New Roman" w:hAnsi="Times New Roman" w:cs="Times New Roman"/>
          <w:b/>
          <w:sz w:val="28"/>
          <w:szCs w:val="28"/>
          <w:lang w:val="kk-KZ"/>
        </w:rPr>
        <w:t>ақсатында улану</w:t>
      </w:r>
      <w:r w:rsidRPr="000D2EBA">
        <w:rPr>
          <w:rFonts w:ascii="Times New Roman" w:eastAsia="Times New Roman" w:hAnsi="Times New Roman" w:cs="Times New Roman"/>
          <w:b/>
          <w:sz w:val="28"/>
          <w:szCs w:val="28"/>
          <w:lang w:val="kk-KZ"/>
        </w:rPr>
        <w:tab/>
      </w:r>
    </w:p>
    <w:p w:rsidR="00345F9D" w:rsidRPr="000D2EBA" w:rsidRDefault="00CF08FB" w:rsidP="0083406D">
      <w:pPr>
        <w:pStyle w:val="a5"/>
        <w:ind w:firstLine="709"/>
        <w:jc w:val="both"/>
        <w:rPr>
          <w:rFonts w:ascii="Times New Roman" w:eastAsia="Times New Roman" w:hAnsi="Times New Roman" w:cs="Times New Roman"/>
          <w:b/>
          <w:sz w:val="28"/>
          <w:szCs w:val="28"/>
          <w:lang w:val="kk-KZ"/>
        </w:rPr>
      </w:pPr>
      <w:r w:rsidRPr="000D2EBA">
        <w:rPr>
          <w:rFonts w:ascii="Times New Roman" w:eastAsia="Times New Roman" w:hAnsi="Times New Roman" w:cs="Times New Roman"/>
          <w:b/>
          <w:sz w:val="28"/>
          <w:szCs w:val="28"/>
          <w:lang w:val="kk-KZ"/>
        </w:rPr>
        <w:t>9.1</w:t>
      </w:r>
      <w:r w:rsidR="00F16836" w:rsidRPr="000D2EBA">
        <w:rPr>
          <w:rFonts w:ascii="Times New Roman" w:eastAsia="Times New Roman" w:hAnsi="Times New Roman" w:cs="Times New Roman"/>
          <w:b/>
          <w:sz w:val="28"/>
          <w:szCs w:val="28"/>
          <w:lang w:val="kk-KZ"/>
        </w:rPr>
        <w:t xml:space="preserve"> </w:t>
      </w:r>
      <w:r w:rsidR="00345F9D" w:rsidRPr="000D2EBA">
        <w:rPr>
          <w:rFonts w:ascii="Times New Roman" w:eastAsia="Times New Roman" w:hAnsi="Times New Roman" w:cs="Times New Roman"/>
          <w:b/>
          <w:sz w:val="28"/>
          <w:szCs w:val="28"/>
          <w:lang w:val="kk-KZ"/>
        </w:rPr>
        <w:t xml:space="preserve">Ауыр тұздалған тамақ өнімдерін (қорғасын, кадмий) тексерістен кейін толық нәтижелері </w:t>
      </w:r>
    </w:p>
    <w:p w:rsidR="0083406D" w:rsidRPr="000D2EBA" w:rsidRDefault="00F16836" w:rsidP="0083406D">
      <w:pPr>
        <w:pStyle w:val="a5"/>
        <w:ind w:firstLine="709"/>
        <w:jc w:val="both"/>
        <w:rPr>
          <w:rFonts w:ascii="Times New Roman" w:eastAsia="Times New Roman" w:hAnsi="Times New Roman" w:cs="Times New Roman"/>
          <w:b/>
          <w:sz w:val="28"/>
          <w:szCs w:val="28"/>
          <w:lang w:val="kk-KZ"/>
        </w:rPr>
      </w:pPr>
      <w:r w:rsidRPr="000D2EBA">
        <w:rPr>
          <w:rFonts w:ascii="Times New Roman" w:eastAsia="Times New Roman" w:hAnsi="Times New Roman" w:cs="Times New Roman"/>
          <w:b/>
          <w:sz w:val="28"/>
          <w:szCs w:val="28"/>
          <w:lang w:val="kk-KZ"/>
        </w:rPr>
        <w:t>Сабақтың мақсаты:</w:t>
      </w:r>
    </w:p>
    <w:p w:rsidR="00886D64" w:rsidRPr="000D2EBA" w:rsidRDefault="00345F9D" w:rsidP="0083406D">
      <w:pPr>
        <w:pStyle w:val="a5"/>
        <w:ind w:firstLine="709"/>
        <w:jc w:val="both"/>
        <w:rPr>
          <w:rFonts w:ascii="Times New Roman" w:eastAsia="Times New Roman" w:hAnsi="Times New Roman" w:cs="Times New Roman"/>
          <w:sz w:val="28"/>
          <w:szCs w:val="28"/>
          <w:lang w:val="kk-KZ"/>
        </w:rPr>
      </w:pPr>
      <w:r w:rsidRPr="000D2EBA">
        <w:rPr>
          <w:rFonts w:ascii="Times New Roman" w:eastAsia="Times New Roman" w:hAnsi="Times New Roman" w:cs="Times New Roman"/>
          <w:sz w:val="28"/>
          <w:szCs w:val="28"/>
          <w:lang w:val="kk-KZ"/>
        </w:rPr>
        <w:t xml:space="preserve">1. Жануардың дене </w:t>
      </w:r>
      <w:r w:rsidR="00257114" w:rsidRPr="000D2EBA">
        <w:rPr>
          <w:rFonts w:ascii="Times New Roman" w:eastAsia="Times New Roman" w:hAnsi="Times New Roman" w:cs="Times New Roman"/>
          <w:sz w:val="28"/>
          <w:szCs w:val="28"/>
          <w:lang w:val="kk-KZ"/>
        </w:rPr>
        <w:t>мүшесіндегі түктерінің қорғасы</w:t>
      </w:r>
      <w:r w:rsidR="00F16836" w:rsidRPr="000D2EBA">
        <w:rPr>
          <w:rFonts w:ascii="Times New Roman" w:eastAsia="Times New Roman" w:hAnsi="Times New Roman" w:cs="Times New Roman"/>
          <w:sz w:val="28"/>
          <w:szCs w:val="28"/>
          <w:lang w:val="kk-KZ"/>
        </w:rPr>
        <w:t xml:space="preserve"> және кадмийдың байланысын  патологоанатомиялық және морфологиялық өзгерістерін </w:t>
      </w:r>
      <w:r w:rsidR="0083406D" w:rsidRPr="000D2EBA">
        <w:rPr>
          <w:rFonts w:ascii="Times New Roman" w:eastAsia="Times New Roman" w:hAnsi="Times New Roman" w:cs="Times New Roman"/>
          <w:sz w:val="28"/>
          <w:szCs w:val="28"/>
          <w:lang w:val="kk-KZ"/>
        </w:rPr>
        <w:t>тексеру.</w:t>
      </w:r>
    </w:p>
    <w:p w:rsidR="0083406D" w:rsidRPr="000D2EBA" w:rsidRDefault="00257114" w:rsidP="00A61A2B">
      <w:pPr>
        <w:pStyle w:val="a5"/>
        <w:ind w:firstLine="709"/>
        <w:jc w:val="both"/>
        <w:rPr>
          <w:rFonts w:ascii="Times New Roman" w:eastAsia="Times New Roman" w:hAnsi="Times New Roman" w:cs="Times New Roman"/>
          <w:sz w:val="28"/>
          <w:szCs w:val="28"/>
          <w:lang w:val="kk-KZ"/>
        </w:rPr>
      </w:pPr>
      <w:r w:rsidRPr="000D2EBA">
        <w:rPr>
          <w:rFonts w:ascii="Times New Roman" w:eastAsia="Times New Roman" w:hAnsi="Times New Roman" w:cs="Times New Roman"/>
          <w:sz w:val="28"/>
          <w:szCs w:val="28"/>
          <w:lang w:val="kk-KZ"/>
        </w:rPr>
        <w:t>2. Анықтау тә</w:t>
      </w:r>
      <w:r w:rsidR="00F16836" w:rsidRPr="000D2EBA">
        <w:rPr>
          <w:rFonts w:ascii="Times New Roman" w:eastAsia="Times New Roman" w:hAnsi="Times New Roman" w:cs="Times New Roman"/>
          <w:sz w:val="28"/>
          <w:szCs w:val="28"/>
          <w:lang w:val="kk-KZ"/>
        </w:rPr>
        <w:t>сі</w:t>
      </w:r>
      <w:r w:rsidRPr="000D2EBA">
        <w:rPr>
          <w:rFonts w:ascii="Times New Roman" w:eastAsia="Times New Roman" w:hAnsi="Times New Roman" w:cs="Times New Roman"/>
          <w:sz w:val="28"/>
          <w:szCs w:val="28"/>
          <w:lang w:val="kk-KZ"/>
        </w:rPr>
        <w:t>лінде жануарлар түктерімен қорғасы</w:t>
      </w:r>
      <w:r w:rsidR="00F16836" w:rsidRPr="000D2EBA">
        <w:rPr>
          <w:rFonts w:ascii="Times New Roman" w:eastAsia="Times New Roman" w:hAnsi="Times New Roman" w:cs="Times New Roman"/>
          <w:sz w:val="28"/>
          <w:szCs w:val="28"/>
          <w:lang w:val="kk-KZ"/>
        </w:rPr>
        <w:t xml:space="preserve"> және кадмий өнімдерімен танысу.</w:t>
      </w:r>
    </w:p>
    <w:p w:rsidR="0083406D" w:rsidRPr="000D2EBA" w:rsidRDefault="00F16836" w:rsidP="0083406D">
      <w:pPr>
        <w:pStyle w:val="a5"/>
        <w:ind w:firstLine="709"/>
        <w:jc w:val="both"/>
        <w:rPr>
          <w:rFonts w:ascii="Times New Roman" w:eastAsia="Times New Roman" w:hAnsi="Times New Roman" w:cs="Times New Roman"/>
          <w:b/>
          <w:sz w:val="28"/>
          <w:szCs w:val="28"/>
          <w:lang w:val="kk-KZ"/>
        </w:rPr>
      </w:pPr>
      <w:r w:rsidRPr="000D2EBA">
        <w:rPr>
          <w:rFonts w:ascii="Times New Roman" w:eastAsia="Times New Roman" w:hAnsi="Times New Roman" w:cs="Times New Roman"/>
          <w:b/>
          <w:sz w:val="28"/>
          <w:szCs w:val="28"/>
          <w:lang w:val="kk-KZ"/>
        </w:rPr>
        <w:t xml:space="preserve">Сабақтың мазмұны: </w:t>
      </w:r>
    </w:p>
    <w:p w:rsidR="00886D64" w:rsidRPr="000D2EBA" w:rsidRDefault="00257114" w:rsidP="0083406D">
      <w:pPr>
        <w:pStyle w:val="a5"/>
        <w:ind w:firstLine="709"/>
        <w:jc w:val="both"/>
        <w:rPr>
          <w:rFonts w:ascii="Times New Roman" w:eastAsia="Times New Roman" w:hAnsi="Times New Roman" w:cs="Times New Roman"/>
          <w:sz w:val="28"/>
          <w:szCs w:val="28"/>
          <w:lang w:val="kk-KZ"/>
        </w:rPr>
      </w:pPr>
      <w:r w:rsidRPr="000D2EBA">
        <w:rPr>
          <w:rFonts w:ascii="Times New Roman" w:eastAsia="Times New Roman" w:hAnsi="Times New Roman" w:cs="Times New Roman"/>
          <w:i/>
          <w:sz w:val="28"/>
          <w:szCs w:val="28"/>
          <w:lang w:val="kk-KZ"/>
        </w:rPr>
        <w:t>Жануардың дене мүшесіндегі түктерінің қорғасы</w:t>
      </w:r>
      <w:r w:rsidR="00F16836" w:rsidRPr="000D2EBA">
        <w:rPr>
          <w:rFonts w:ascii="Times New Roman" w:eastAsia="Times New Roman" w:hAnsi="Times New Roman" w:cs="Times New Roman"/>
          <w:i/>
          <w:sz w:val="28"/>
          <w:szCs w:val="28"/>
          <w:lang w:val="kk-KZ"/>
        </w:rPr>
        <w:t xml:space="preserve"> және кадмийдың байланысын  патологоанатомиялық және морфологиялық өзгерістерін анықтау</w:t>
      </w:r>
      <w:r w:rsidR="0083406D" w:rsidRPr="000D2EBA">
        <w:rPr>
          <w:rFonts w:ascii="Times New Roman" w:eastAsia="Times New Roman" w:hAnsi="Times New Roman" w:cs="Times New Roman"/>
          <w:i/>
          <w:sz w:val="28"/>
          <w:szCs w:val="28"/>
          <w:lang w:val="kk-KZ"/>
        </w:rPr>
        <w:t>.</w:t>
      </w:r>
    </w:p>
    <w:p w:rsidR="00886D64" w:rsidRPr="000D2EBA" w:rsidRDefault="00F16836" w:rsidP="0083406D">
      <w:pPr>
        <w:pStyle w:val="a5"/>
        <w:jc w:val="both"/>
        <w:rPr>
          <w:rFonts w:ascii="Times New Roman" w:eastAsia="Times New Roman" w:hAnsi="Times New Roman" w:cs="Times New Roman"/>
          <w:sz w:val="28"/>
          <w:szCs w:val="28"/>
          <w:lang w:val="kk-KZ"/>
        </w:rPr>
      </w:pPr>
      <w:r w:rsidRPr="000D2EBA">
        <w:rPr>
          <w:rFonts w:ascii="Times New Roman" w:eastAsia="Times New Roman" w:hAnsi="Times New Roman" w:cs="Times New Roman"/>
          <w:sz w:val="28"/>
          <w:szCs w:val="28"/>
          <w:lang w:val="kk-KZ"/>
        </w:rPr>
        <w:t xml:space="preserve">     </w:t>
      </w:r>
      <w:r w:rsidR="0083406D" w:rsidRPr="000D2EBA">
        <w:rPr>
          <w:rFonts w:ascii="Times New Roman" w:eastAsia="Times New Roman" w:hAnsi="Times New Roman" w:cs="Times New Roman"/>
          <w:sz w:val="28"/>
          <w:szCs w:val="28"/>
          <w:lang w:val="kk-KZ"/>
        </w:rPr>
        <w:tab/>
      </w:r>
      <w:r w:rsidRPr="000D2EBA">
        <w:rPr>
          <w:rFonts w:ascii="Times New Roman" w:eastAsia="Times New Roman" w:hAnsi="Times New Roman" w:cs="Times New Roman"/>
          <w:sz w:val="28"/>
          <w:szCs w:val="28"/>
          <w:lang w:val="kk-KZ"/>
        </w:rPr>
        <w:t>Жануарлардың өткір улану кезінде жүдеу белгілері. Шырыш қабықтары асқазан және жіңішке ішек жолдарының асқынумен қатар гипермированды қан кету жолдарының және шірік белгілерінің пайда болуы. Бауырдың капсула астынан қан кету себебінен сарғыш түске өзгеруі. Көкбжауыр капсула астынан жас тамшыларындай және нүктелі сызықтан қан кету. Жүрек бұлшық еттері борпылдақ, піскен ет  сияқты, ал ми жүйелеріне қан баруы тоқтатылады.</w:t>
      </w:r>
    </w:p>
    <w:p w:rsidR="00886D64" w:rsidRPr="000D2EBA" w:rsidRDefault="00F16836" w:rsidP="0083406D">
      <w:pPr>
        <w:pStyle w:val="a5"/>
        <w:ind w:firstLine="709"/>
        <w:jc w:val="both"/>
        <w:rPr>
          <w:rFonts w:ascii="Times New Roman" w:eastAsia="Times New Roman" w:hAnsi="Times New Roman" w:cs="Times New Roman"/>
          <w:sz w:val="28"/>
          <w:szCs w:val="28"/>
          <w:lang w:val="kk-KZ"/>
        </w:rPr>
      </w:pPr>
      <w:r w:rsidRPr="000D2EBA">
        <w:rPr>
          <w:rFonts w:ascii="Times New Roman" w:eastAsia="Times New Roman" w:hAnsi="Times New Roman" w:cs="Times New Roman"/>
          <w:color w:val="212121"/>
          <w:sz w:val="28"/>
          <w:szCs w:val="28"/>
          <w:shd w:val="clear" w:color="auto" w:fill="FFFFFF"/>
          <w:lang w:val="kk-KZ"/>
        </w:rPr>
        <w:t>Құстар безді асқазан және ішек шырышты қабықшасының қабынуы және некрозы байқалады. Бауыр борпылдап, эпикардық көптеген қан құйылулар жанындағы сарғыш түске боянады.</w:t>
      </w:r>
    </w:p>
    <w:p w:rsidR="00886D64" w:rsidRPr="000D2EBA" w:rsidRDefault="00F16836" w:rsidP="0083406D">
      <w:pPr>
        <w:pStyle w:val="a5"/>
        <w:ind w:firstLine="709"/>
        <w:jc w:val="both"/>
        <w:rPr>
          <w:rFonts w:ascii="Times New Roman" w:eastAsia="Times New Roman" w:hAnsi="Times New Roman" w:cs="Times New Roman"/>
          <w:color w:val="0D0D0D"/>
          <w:sz w:val="28"/>
          <w:szCs w:val="28"/>
          <w:shd w:val="clear" w:color="auto" w:fill="FFFFFF"/>
          <w:lang w:val="kk-KZ"/>
        </w:rPr>
      </w:pPr>
      <w:r w:rsidRPr="000D2EBA">
        <w:rPr>
          <w:rFonts w:ascii="Times New Roman" w:eastAsia="Times New Roman" w:hAnsi="Times New Roman" w:cs="Times New Roman"/>
          <w:color w:val="0D0D0D"/>
          <w:sz w:val="28"/>
          <w:szCs w:val="28"/>
          <w:shd w:val="clear" w:color="auto" w:fill="FFFFFF"/>
          <w:lang w:val="kk-KZ"/>
        </w:rPr>
        <w:t>Өсу жолында және жануарлардың созылмалы улану сұр және қара түске боялған ойық, некроз облыстардың, қатысуымен ас қорыту жолдарының шырышты қабығының әлсізденуі байқаалады. Бауыр қатты айқын сарғаяды, жүрек бұлшықетінің, өкпе жолдарының торылуы, анемия, іш органдарында қан, бүйрек сияқты мүшелерде өзгеріс байқалады.</w:t>
      </w:r>
    </w:p>
    <w:p w:rsidR="00886D64" w:rsidRPr="000D2EBA" w:rsidRDefault="00F16836" w:rsidP="0083406D">
      <w:pPr>
        <w:pStyle w:val="a5"/>
        <w:ind w:firstLine="709"/>
        <w:jc w:val="both"/>
        <w:rPr>
          <w:rFonts w:ascii="Times New Roman" w:eastAsia="Times New Roman" w:hAnsi="Times New Roman" w:cs="Times New Roman"/>
          <w:color w:val="0D0D0D"/>
          <w:sz w:val="28"/>
          <w:szCs w:val="28"/>
          <w:shd w:val="clear" w:color="auto" w:fill="FFFFFF"/>
          <w:lang w:val="kk-KZ"/>
        </w:rPr>
      </w:pPr>
      <w:r w:rsidRPr="000D2EBA">
        <w:rPr>
          <w:rFonts w:ascii="Times New Roman" w:eastAsia="Times New Roman" w:hAnsi="Times New Roman" w:cs="Times New Roman"/>
          <w:color w:val="0D0D0D"/>
          <w:sz w:val="28"/>
          <w:szCs w:val="28"/>
          <w:shd w:val="clear" w:color="auto" w:fill="FFFFFF"/>
          <w:lang w:val="kk-KZ"/>
        </w:rPr>
        <w:t>Әдетте бауыр жеткіліксіздігінің әсерінен уланған жағдайда жануарлардың гепатотоксиндық заттардың тууынан аталған қорғасын және кадмий қосылыстары кейін гепатоциттердің цитоплазмасында май инфильтрация бар бауыр гепотациттік өзгеруі пайда болады. Семіру кезінде және некроз жүйелері  қызмет атқаратындықтан,  морфологиялық субстрат тәжірибесі ретінде май бірінші жеке тамшыларында пайда болып орталықтан жылжытып және үлкен тамшылардың (үлкентамшылармен семіздік) бірімен жалғастырылған  және соңында май бір үлкен тамыршаға қосылады кейін соңғы май тіні жасушаларының жүйесіне  бере отырып, ұялы шетке атрофиясы бар ядроға және цитоплазмаға итермелейді.</w:t>
      </w:r>
    </w:p>
    <w:p w:rsidR="00886D64" w:rsidRPr="000D2EBA" w:rsidRDefault="00F16836" w:rsidP="0083406D">
      <w:pPr>
        <w:pStyle w:val="a5"/>
        <w:ind w:firstLine="709"/>
        <w:jc w:val="both"/>
        <w:rPr>
          <w:rFonts w:ascii="Times New Roman" w:eastAsia="Times New Roman" w:hAnsi="Times New Roman" w:cs="Times New Roman"/>
          <w:color w:val="0D0D0D"/>
          <w:sz w:val="28"/>
          <w:szCs w:val="28"/>
          <w:shd w:val="clear" w:color="auto" w:fill="FFFFFF"/>
          <w:lang w:val="kk-KZ"/>
        </w:rPr>
      </w:pPr>
      <w:r w:rsidRPr="000D2EBA">
        <w:rPr>
          <w:rFonts w:ascii="Times New Roman" w:eastAsia="Times New Roman" w:hAnsi="Times New Roman" w:cs="Times New Roman"/>
          <w:color w:val="0D0D0D"/>
          <w:sz w:val="28"/>
          <w:szCs w:val="28"/>
          <w:shd w:val="clear" w:color="auto" w:fill="FFFFFF"/>
          <w:lang w:val="kk-KZ"/>
        </w:rPr>
        <w:t>Май некроз өзегінен өткен майлар бауырдың аудардарында ыдырауы. Мұндай жағдайларда, зақымданған  фагоцитоз майлары қалыптасады. Жіңішке жүйелі және түйіршікті шарлар процесінде дәнекер тінінің осындай резорбтивті семіздік лейкоциттердің және макрофагтар, айналасында дамиды. Ұяшықтар фагоцитоздық холестерин пластиналық формаға айналады. Майлы артықшылығы бар бауыр айтарлықтай өзгереді. Жедел гипермениялық өзгерістер пайда болады. Мускат түсінде бауыр сары түсті және майлы қабықшаларда мейлінше өзгерістер кіреді.</w:t>
      </w:r>
    </w:p>
    <w:p w:rsidR="00886D64" w:rsidRPr="000D2EBA" w:rsidRDefault="00F16836" w:rsidP="0083406D">
      <w:pPr>
        <w:pStyle w:val="a5"/>
        <w:jc w:val="both"/>
        <w:rPr>
          <w:rFonts w:ascii="Times New Roman" w:eastAsia="Times New Roman" w:hAnsi="Times New Roman" w:cs="Times New Roman"/>
          <w:color w:val="0D0D0D"/>
          <w:sz w:val="28"/>
          <w:szCs w:val="28"/>
          <w:shd w:val="clear" w:color="auto" w:fill="FFFFFF"/>
          <w:lang w:val="kk-KZ"/>
        </w:rPr>
      </w:pPr>
      <w:r w:rsidRPr="000D2EBA">
        <w:rPr>
          <w:rFonts w:ascii="Times New Roman" w:eastAsia="Times New Roman" w:hAnsi="Times New Roman" w:cs="Times New Roman"/>
          <w:color w:val="0D0D0D"/>
          <w:sz w:val="28"/>
          <w:szCs w:val="28"/>
          <w:shd w:val="clear" w:color="auto" w:fill="FFFFFF"/>
          <w:lang w:val="kk-KZ"/>
        </w:rPr>
        <w:t xml:space="preserve">      </w:t>
      </w:r>
      <w:r w:rsidR="0083406D" w:rsidRPr="000D2EBA">
        <w:rPr>
          <w:rFonts w:ascii="Times New Roman" w:eastAsia="Times New Roman" w:hAnsi="Times New Roman" w:cs="Times New Roman"/>
          <w:color w:val="0D0D0D"/>
          <w:sz w:val="28"/>
          <w:szCs w:val="28"/>
          <w:shd w:val="clear" w:color="auto" w:fill="FFFFFF"/>
          <w:lang w:val="kk-KZ"/>
        </w:rPr>
        <w:tab/>
      </w:r>
      <w:r w:rsidRPr="000D2EBA">
        <w:rPr>
          <w:rFonts w:ascii="Times New Roman" w:eastAsia="Times New Roman" w:hAnsi="Times New Roman" w:cs="Times New Roman"/>
          <w:color w:val="0D0D0D"/>
          <w:sz w:val="28"/>
          <w:szCs w:val="28"/>
          <w:shd w:val="clear" w:color="auto" w:fill="FFFFFF"/>
          <w:lang w:val="kk-KZ"/>
        </w:rPr>
        <w:t>Бүйрек қорғасын және кадмий жиынын түйіршіктелген және майлы дегенерация түрінде орын алуы мүмкін дегенеративті өзгерістер байқалады.</w:t>
      </w:r>
    </w:p>
    <w:p w:rsidR="00886D64" w:rsidRPr="000D2EBA" w:rsidRDefault="00F16836" w:rsidP="0083406D">
      <w:pPr>
        <w:pStyle w:val="a5"/>
        <w:jc w:val="both"/>
        <w:rPr>
          <w:rFonts w:ascii="Times New Roman" w:eastAsia="Times New Roman" w:hAnsi="Times New Roman" w:cs="Times New Roman"/>
          <w:color w:val="0D0D0D"/>
          <w:sz w:val="28"/>
          <w:szCs w:val="28"/>
          <w:shd w:val="clear" w:color="auto" w:fill="FFFFFF"/>
          <w:lang w:val="kk-KZ"/>
        </w:rPr>
      </w:pPr>
      <w:r w:rsidRPr="000D2EBA">
        <w:rPr>
          <w:rFonts w:ascii="Times New Roman" w:eastAsia="Times New Roman" w:hAnsi="Times New Roman" w:cs="Times New Roman"/>
          <w:color w:val="0D0D0D"/>
          <w:sz w:val="28"/>
          <w:szCs w:val="28"/>
          <w:shd w:val="clear" w:color="auto" w:fill="FFFFFF"/>
          <w:lang w:val="kk-KZ"/>
        </w:rPr>
        <w:t xml:space="preserve">      </w:t>
      </w:r>
      <w:r w:rsidR="0083406D" w:rsidRPr="000D2EBA">
        <w:rPr>
          <w:rFonts w:ascii="Times New Roman" w:eastAsia="Times New Roman" w:hAnsi="Times New Roman" w:cs="Times New Roman"/>
          <w:color w:val="0D0D0D"/>
          <w:sz w:val="28"/>
          <w:szCs w:val="28"/>
          <w:shd w:val="clear" w:color="auto" w:fill="FFFFFF"/>
          <w:lang w:val="kk-KZ"/>
        </w:rPr>
        <w:tab/>
      </w:r>
      <w:r w:rsidRPr="000D2EBA">
        <w:rPr>
          <w:rFonts w:ascii="Times New Roman" w:eastAsia="Times New Roman" w:hAnsi="Times New Roman" w:cs="Times New Roman"/>
          <w:color w:val="0D0D0D"/>
          <w:sz w:val="28"/>
          <w:szCs w:val="28"/>
          <w:shd w:val="clear" w:color="auto" w:fill="FFFFFF"/>
          <w:lang w:val="kk-KZ"/>
        </w:rPr>
        <w:t>Ақуыз жерсіндірілген кезде некроз процесі Гофрирленген түтікшелерінің және Боумен ның капсула, Хенле және тікелей түтікшелерінің ілмектер эпителиі ең жиі болып табылады.</w:t>
      </w:r>
    </w:p>
    <w:p w:rsidR="00886D64" w:rsidRDefault="00F16836" w:rsidP="0083406D">
      <w:pPr>
        <w:pStyle w:val="a5"/>
        <w:jc w:val="both"/>
        <w:rPr>
          <w:rFonts w:ascii="Times New Roman" w:eastAsia="Times New Roman" w:hAnsi="Times New Roman" w:cs="Times New Roman"/>
          <w:color w:val="0D0D0D"/>
          <w:sz w:val="28"/>
          <w:szCs w:val="28"/>
          <w:shd w:val="clear" w:color="auto" w:fill="FFFFFF"/>
          <w:lang w:val="kk-KZ"/>
        </w:rPr>
      </w:pPr>
      <w:r w:rsidRPr="000D2EBA">
        <w:rPr>
          <w:rFonts w:ascii="Times New Roman" w:eastAsia="Times New Roman" w:hAnsi="Times New Roman" w:cs="Times New Roman"/>
          <w:color w:val="0D0D0D"/>
          <w:sz w:val="28"/>
          <w:szCs w:val="28"/>
          <w:shd w:val="clear" w:color="auto" w:fill="FFFFFF"/>
          <w:lang w:val="kk-KZ"/>
        </w:rPr>
        <w:t xml:space="preserve">   </w:t>
      </w:r>
      <w:r w:rsidR="0083406D" w:rsidRPr="000D2EBA">
        <w:rPr>
          <w:rFonts w:ascii="Times New Roman" w:eastAsia="Times New Roman" w:hAnsi="Times New Roman" w:cs="Times New Roman"/>
          <w:color w:val="0D0D0D"/>
          <w:sz w:val="28"/>
          <w:szCs w:val="28"/>
          <w:shd w:val="clear" w:color="auto" w:fill="FFFFFF"/>
          <w:lang w:val="kk-KZ"/>
        </w:rPr>
        <w:tab/>
      </w:r>
      <w:r w:rsidRPr="000D2EBA">
        <w:rPr>
          <w:rFonts w:ascii="Times New Roman" w:eastAsia="Times New Roman" w:hAnsi="Times New Roman" w:cs="Times New Roman"/>
          <w:color w:val="0D0D0D"/>
          <w:sz w:val="28"/>
          <w:szCs w:val="28"/>
          <w:shd w:val="clear" w:color="auto" w:fill="FFFFFF"/>
          <w:lang w:val="kk-KZ"/>
        </w:rPr>
        <w:t>Түтікшелерінің негізгі өзгерістерінен эпителий түйіршікті және ауыр тамшылайтын дегенерация пайда болады. Сонымен қатар, қыртысты және мидағы қайшы құбырлы эпителий және вакуальдық дистрофияның немесе гидропикалық әрекеттер қызмет етеді</w:t>
      </w:r>
      <w:r w:rsidR="00A61A2B" w:rsidRPr="000D2EBA">
        <w:rPr>
          <w:rFonts w:ascii="Times New Roman" w:eastAsia="Times New Roman" w:hAnsi="Times New Roman" w:cs="Times New Roman"/>
          <w:color w:val="0D0D0D"/>
          <w:sz w:val="28"/>
          <w:szCs w:val="28"/>
          <w:shd w:val="clear" w:color="auto" w:fill="FFFFFF"/>
          <w:lang w:val="kk-KZ"/>
        </w:rPr>
        <w:t xml:space="preserve"> (7</w:t>
      </w:r>
      <w:r w:rsidR="00A61A2B" w:rsidRPr="000D2EBA">
        <w:rPr>
          <w:rFonts w:ascii="Times New Roman" w:eastAsia="Times New Roman" w:hAnsi="Times New Roman" w:cs="Times New Roman"/>
          <w:sz w:val="28"/>
          <w:lang w:val="kk-KZ"/>
        </w:rPr>
        <w:t xml:space="preserve"> </w:t>
      </w:r>
      <w:r w:rsidR="00A61A2B" w:rsidRPr="003933C8">
        <w:rPr>
          <w:rFonts w:ascii="Times New Roman" w:eastAsia="Times New Roman" w:hAnsi="Times New Roman" w:cs="Times New Roman"/>
          <w:sz w:val="28"/>
          <w:lang w:val="kk-KZ"/>
        </w:rPr>
        <w:t>қосымшаны қараңыз</w:t>
      </w:r>
      <w:r w:rsidR="00A61A2B">
        <w:rPr>
          <w:rFonts w:ascii="Times New Roman" w:eastAsia="Times New Roman" w:hAnsi="Times New Roman" w:cs="Times New Roman"/>
          <w:sz w:val="28"/>
          <w:lang w:val="kk-KZ"/>
        </w:rPr>
        <w:t>)</w:t>
      </w:r>
      <w:r w:rsidRPr="000D2EBA">
        <w:rPr>
          <w:rFonts w:ascii="Times New Roman" w:eastAsia="Times New Roman" w:hAnsi="Times New Roman" w:cs="Times New Roman"/>
          <w:color w:val="0D0D0D"/>
          <w:sz w:val="28"/>
          <w:szCs w:val="28"/>
          <w:shd w:val="clear" w:color="auto" w:fill="FFFFFF"/>
          <w:lang w:val="kk-KZ"/>
        </w:rPr>
        <w:t>.</w:t>
      </w:r>
    </w:p>
    <w:p w:rsidR="00E70F01" w:rsidRPr="00471DCB" w:rsidRDefault="00E70F01" w:rsidP="00E70F01">
      <w:pPr>
        <w:pStyle w:val="a5"/>
        <w:ind w:firstLine="709"/>
        <w:jc w:val="both"/>
        <w:rPr>
          <w:rFonts w:ascii="Times New Roman" w:eastAsia="Times New Roman" w:hAnsi="Times New Roman" w:cs="Times New Roman"/>
          <w:color w:val="0D0D0D"/>
          <w:sz w:val="28"/>
          <w:szCs w:val="28"/>
          <w:shd w:val="clear" w:color="auto" w:fill="FFFFFF"/>
          <w:lang w:val="kk-KZ"/>
        </w:rPr>
      </w:pPr>
      <w:r w:rsidRPr="00471DCB">
        <w:rPr>
          <w:rFonts w:ascii="Times New Roman" w:eastAsia="Times New Roman" w:hAnsi="Times New Roman" w:cs="Times New Roman"/>
          <w:color w:val="0D0D0D"/>
          <w:sz w:val="28"/>
          <w:szCs w:val="28"/>
          <w:shd w:val="clear" w:color="auto" w:fill="FFFFFF"/>
          <w:lang w:val="kk-KZ"/>
        </w:rPr>
        <w:t>Анық кеңейтілген бүйрек, капсула, әдетте оңай ақшыл сұр түсті бетінен жойылады, консистенциясын жоғалту  содан кейін ядро ​​және цитоплазмасының атрофиясына әкеліп соғады, бүйрек эпителийінің цитоплазмасында тамшылардың түрінде май тұндыру әрекеті жүреді, қыртысты және мидағы топтарының арасында шекараларындағы жұмсартылған белсенді паренхима жүйесі жүреді.</w:t>
      </w:r>
    </w:p>
    <w:p w:rsidR="00E70F01" w:rsidRPr="00E874E2" w:rsidRDefault="00E70F01" w:rsidP="00E70F01">
      <w:pPr>
        <w:pStyle w:val="a5"/>
        <w:jc w:val="both"/>
        <w:rPr>
          <w:rFonts w:ascii="Times New Roman" w:eastAsia="Times New Roman" w:hAnsi="Times New Roman" w:cs="Times New Roman"/>
          <w:color w:val="0D0D0D"/>
          <w:sz w:val="28"/>
          <w:szCs w:val="28"/>
          <w:shd w:val="clear" w:color="auto" w:fill="FFFFFF"/>
          <w:lang w:val="kk-KZ"/>
        </w:rPr>
      </w:pPr>
      <w:r w:rsidRPr="00471DCB">
        <w:rPr>
          <w:rFonts w:ascii="Times New Roman" w:eastAsia="Times New Roman" w:hAnsi="Times New Roman" w:cs="Times New Roman"/>
          <w:color w:val="0D0D0D"/>
          <w:sz w:val="28"/>
          <w:szCs w:val="28"/>
          <w:shd w:val="clear" w:color="auto" w:fill="FFFFFF"/>
          <w:lang w:val="kk-KZ"/>
        </w:rPr>
        <w:t xml:space="preserve">  </w:t>
      </w:r>
      <w:r>
        <w:rPr>
          <w:rFonts w:ascii="Times New Roman" w:eastAsia="Times New Roman" w:hAnsi="Times New Roman" w:cs="Times New Roman"/>
          <w:color w:val="0D0D0D"/>
          <w:sz w:val="28"/>
          <w:szCs w:val="28"/>
          <w:shd w:val="clear" w:color="auto" w:fill="FFFFFF"/>
          <w:lang w:val="kk-KZ"/>
        </w:rPr>
        <w:tab/>
      </w:r>
      <w:r w:rsidRPr="00E874E2">
        <w:rPr>
          <w:rFonts w:ascii="Times New Roman" w:eastAsia="Times New Roman" w:hAnsi="Times New Roman" w:cs="Times New Roman"/>
          <w:color w:val="0D0D0D"/>
          <w:sz w:val="28"/>
          <w:szCs w:val="28"/>
          <w:shd w:val="clear" w:color="auto" w:fill="FFFFFF"/>
          <w:lang w:val="kk-KZ"/>
        </w:rPr>
        <w:t>Интоксикация липоида жануарлардың, бүйрек мөлшері артуына қалыңдауына әкеледі</w:t>
      </w:r>
      <w:r>
        <w:rPr>
          <w:rFonts w:ascii="Times New Roman" w:eastAsia="Times New Roman" w:hAnsi="Times New Roman" w:cs="Times New Roman"/>
          <w:color w:val="0D0D0D"/>
          <w:sz w:val="28"/>
          <w:szCs w:val="28"/>
          <w:shd w:val="clear" w:color="auto" w:fill="FFFFFF"/>
          <w:lang w:val="kk-KZ"/>
        </w:rPr>
        <w:t>.</w:t>
      </w:r>
    </w:p>
    <w:p w:rsidR="0083406D" w:rsidRPr="00E70F01" w:rsidRDefault="0083406D" w:rsidP="0083406D">
      <w:pPr>
        <w:pStyle w:val="a5"/>
        <w:jc w:val="both"/>
        <w:rPr>
          <w:rFonts w:ascii="Times New Roman" w:hAnsi="Times New Roman" w:cs="Times New Roman"/>
          <w:sz w:val="28"/>
          <w:szCs w:val="28"/>
          <w:lang w:val="kk-KZ"/>
        </w:rPr>
      </w:pPr>
    </w:p>
    <w:p w:rsidR="0066582A" w:rsidRDefault="00A61A2B" w:rsidP="0083406D">
      <w:pPr>
        <w:pStyle w:val="a5"/>
        <w:jc w:val="both"/>
        <w:rPr>
          <w:rFonts w:ascii="Times New Roman" w:hAnsi="Times New Roman" w:cs="Times New Roman"/>
          <w:sz w:val="28"/>
          <w:szCs w:val="28"/>
          <w:lang w:val="kk-KZ"/>
        </w:rPr>
      </w:pPr>
      <w:r w:rsidRPr="00E70F01">
        <w:rPr>
          <w:rFonts w:ascii="Times New Roman" w:hAnsi="Times New Roman" w:cs="Times New Roman"/>
          <w:sz w:val="28"/>
          <w:szCs w:val="28"/>
          <w:lang w:val="kk-KZ"/>
        </w:rPr>
        <w:t xml:space="preserve">Кесте </w:t>
      </w:r>
      <w:r w:rsidR="0066582A" w:rsidRPr="00E70F01">
        <w:rPr>
          <w:rFonts w:ascii="Times New Roman" w:hAnsi="Times New Roman" w:cs="Times New Roman"/>
          <w:sz w:val="28"/>
          <w:szCs w:val="28"/>
          <w:lang w:val="kk-KZ"/>
        </w:rPr>
        <w:t>7</w:t>
      </w:r>
      <w:r>
        <w:rPr>
          <w:rFonts w:ascii="Times New Roman" w:hAnsi="Times New Roman" w:cs="Times New Roman"/>
          <w:sz w:val="28"/>
          <w:szCs w:val="28"/>
          <w:lang w:val="kk-KZ"/>
        </w:rPr>
        <w:t xml:space="preserve"> -</w:t>
      </w:r>
      <w:r w:rsidR="0083406D">
        <w:rPr>
          <w:rFonts w:ascii="Times New Roman" w:hAnsi="Times New Roman" w:cs="Times New Roman"/>
          <w:sz w:val="28"/>
          <w:szCs w:val="28"/>
          <w:lang w:val="kk-KZ"/>
        </w:rPr>
        <w:t xml:space="preserve"> </w:t>
      </w:r>
      <w:r w:rsidR="0066582A" w:rsidRPr="0083406D">
        <w:rPr>
          <w:rFonts w:ascii="Times New Roman" w:hAnsi="Times New Roman" w:cs="Times New Roman"/>
          <w:sz w:val="28"/>
          <w:szCs w:val="28"/>
          <w:lang w:val="kk-KZ"/>
        </w:rPr>
        <w:t>Шамаланған параметрлері концентрациясын ауыр металдардың мал шаруашылығы өнімдерінде</w:t>
      </w:r>
    </w:p>
    <w:p w:rsidR="00A61A2B" w:rsidRPr="0083406D" w:rsidRDefault="00A61A2B" w:rsidP="0083406D">
      <w:pPr>
        <w:pStyle w:val="a5"/>
        <w:jc w:val="both"/>
        <w:rPr>
          <w:rFonts w:ascii="Times New Roman" w:hAnsi="Times New Roman" w:cs="Times New Roman"/>
          <w:sz w:val="28"/>
          <w:szCs w:val="28"/>
          <w:lang w:val="kk-KZ"/>
        </w:rPr>
      </w:pPr>
    </w:p>
    <w:tbl>
      <w:tblPr>
        <w:tblStyle w:val="a3"/>
        <w:tblW w:w="10348" w:type="dxa"/>
        <w:tblInd w:w="108" w:type="dxa"/>
        <w:tblLook w:val="04A0"/>
      </w:tblPr>
      <w:tblGrid>
        <w:gridCol w:w="3261"/>
        <w:gridCol w:w="1133"/>
        <w:gridCol w:w="993"/>
        <w:gridCol w:w="992"/>
        <w:gridCol w:w="992"/>
        <w:gridCol w:w="992"/>
        <w:gridCol w:w="993"/>
        <w:gridCol w:w="992"/>
      </w:tblGrid>
      <w:tr w:rsidR="0066582A" w:rsidRPr="0083406D" w:rsidTr="00A61A2B">
        <w:trPr>
          <w:trHeight w:val="1363"/>
        </w:trPr>
        <w:tc>
          <w:tcPr>
            <w:tcW w:w="3261" w:type="dxa"/>
          </w:tcPr>
          <w:p w:rsidR="0066582A" w:rsidRPr="0083406D" w:rsidRDefault="0066582A" w:rsidP="00A61A2B">
            <w:pPr>
              <w:pStyle w:val="a5"/>
              <w:tabs>
                <w:tab w:val="left" w:pos="2727"/>
              </w:tabs>
              <w:ind w:left="34" w:right="743"/>
              <w:jc w:val="both"/>
              <w:rPr>
                <w:rFonts w:ascii="Times New Roman" w:hAnsi="Times New Roman" w:cs="Times New Roman"/>
                <w:sz w:val="28"/>
                <w:szCs w:val="28"/>
                <w:lang w:val="kk-KZ"/>
              </w:rPr>
            </w:pPr>
            <w:r w:rsidRPr="0083406D">
              <w:rPr>
                <w:rFonts w:ascii="Times New Roman" w:hAnsi="Times New Roman" w:cs="Times New Roman"/>
                <w:sz w:val="28"/>
                <w:szCs w:val="28"/>
                <w:lang w:val="kk-KZ"/>
              </w:rPr>
              <w:t>Атауы органның және  Pb тіндердің өнімдеріндегі мал шаруашылығы</w:t>
            </w:r>
          </w:p>
        </w:tc>
        <w:tc>
          <w:tcPr>
            <w:tcW w:w="113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Cd</w:t>
            </w:r>
          </w:p>
        </w:tc>
        <w:tc>
          <w:tcPr>
            <w:tcW w:w="99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Cr</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Sn</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Ni</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Al</w:t>
            </w:r>
          </w:p>
        </w:tc>
        <w:tc>
          <w:tcPr>
            <w:tcW w:w="99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Ti</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Sr</w:t>
            </w:r>
          </w:p>
        </w:tc>
      </w:tr>
      <w:tr w:rsidR="0066582A" w:rsidRPr="0083406D" w:rsidTr="00A61A2B">
        <w:trPr>
          <w:trHeight w:val="1036"/>
        </w:trPr>
        <w:tc>
          <w:tcPr>
            <w:tcW w:w="3261"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kk-KZ"/>
              </w:rPr>
              <w:t xml:space="preserve">Сиыр еті </w:t>
            </w:r>
            <w:r w:rsidRPr="0083406D">
              <w:rPr>
                <w:rFonts w:ascii="Times New Roman" w:hAnsi="Times New Roman" w:cs="Times New Roman"/>
                <w:sz w:val="28"/>
                <w:szCs w:val="28"/>
                <w:lang w:val="en-US"/>
              </w:rPr>
              <w:t>0,10</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max 0,19</w:t>
            </w:r>
          </w:p>
        </w:tc>
        <w:tc>
          <w:tcPr>
            <w:tcW w:w="113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0,012</w:t>
            </w:r>
          </w:p>
        </w:tc>
        <w:tc>
          <w:tcPr>
            <w:tcW w:w="99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0,05</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0,10</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5,04</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6,60</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0,077</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0,15</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3,33</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8,84</w:t>
            </w:r>
          </w:p>
        </w:tc>
        <w:tc>
          <w:tcPr>
            <w:tcW w:w="99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0,03</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0,46</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0,12</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0,39</w:t>
            </w:r>
          </w:p>
        </w:tc>
      </w:tr>
      <w:tr w:rsidR="0066582A" w:rsidRPr="0083406D" w:rsidTr="00471DCB">
        <w:trPr>
          <w:trHeight w:val="1122"/>
        </w:trPr>
        <w:tc>
          <w:tcPr>
            <w:tcW w:w="3261" w:type="dxa"/>
          </w:tcPr>
          <w:p w:rsidR="00471DCB"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kk-KZ"/>
              </w:rPr>
              <w:t>Қаңқасы</w:t>
            </w:r>
            <w:r w:rsidR="00471DCB">
              <w:rPr>
                <w:rFonts w:ascii="Times New Roman" w:hAnsi="Times New Roman" w:cs="Times New Roman"/>
                <w:sz w:val="28"/>
                <w:szCs w:val="28"/>
                <w:lang w:val="kk-KZ"/>
              </w:rPr>
              <w:t xml:space="preserve"> (қабырға) </w:t>
            </w:r>
          </w:p>
          <w:p w:rsidR="0066582A" w:rsidRPr="0083406D"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en-US"/>
              </w:rPr>
              <w:t>min</w:t>
            </w:r>
            <w:r w:rsidRPr="0083406D">
              <w:rPr>
                <w:rFonts w:ascii="Times New Roman" w:hAnsi="Times New Roman" w:cs="Times New Roman"/>
                <w:sz w:val="28"/>
                <w:szCs w:val="28"/>
                <w:lang w:val="kk-KZ"/>
              </w:rPr>
              <w:t xml:space="preserve"> 0,50</w:t>
            </w:r>
          </w:p>
          <w:p w:rsidR="0066582A" w:rsidRPr="0083406D" w:rsidRDefault="00A61A2B"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en-US"/>
              </w:rPr>
              <w:t>m</w:t>
            </w:r>
            <w:r w:rsidR="0066582A" w:rsidRPr="0083406D">
              <w:rPr>
                <w:rFonts w:ascii="Times New Roman" w:hAnsi="Times New Roman" w:cs="Times New Roman"/>
                <w:sz w:val="28"/>
                <w:szCs w:val="28"/>
                <w:lang w:val="en-US"/>
              </w:rPr>
              <w:t>ax</w:t>
            </w:r>
            <w:r w:rsidR="0066582A" w:rsidRPr="0083406D">
              <w:rPr>
                <w:rFonts w:ascii="Times New Roman" w:hAnsi="Times New Roman" w:cs="Times New Roman"/>
                <w:sz w:val="28"/>
                <w:szCs w:val="28"/>
                <w:lang w:val="kk-KZ"/>
              </w:rPr>
              <w:t xml:space="preserve"> 0,100,15</w:t>
            </w:r>
          </w:p>
        </w:tc>
        <w:tc>
          <w:tcPr>
            <w:tcW w:w="113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0,58</w:t>
            </w:r>
          </w:p>
          <w:p w:rsidR="0066582A" w:rsidRPr="0083406D"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kk-KZ"/>
              </w:rPr>
              <w:t>жоқ</w:t>
            </w:r>
          </w:p>
        </w:tc>
        <w:tc>
          <w:tcPr>
            <w:tcW w:w="99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0,20</w:t>
            </w:r>
          </w:p>
          <w:p w:rsidR="0066582A" w:rsidRPr="0083406D"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kk-KZ"/>
              </w:rPr>
              <w:t>0,0492</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8,21</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2,90</w:t>
            </w:r>
          </w:p>
          <w:p w:rsidR="0066582A" w:rsidRPr="0083406D" w:rsidRDefault="0066582A" w:rsidP="0083406D">
            <w:pPr>
              <w:pStyle w:val="a5"/>
              <w:jc w:val="both"/>
              <w:rPr>
                <w:rFonts w:ascii="Times New Roman" w:hAnsi="Times New Roman" w:cs="Times New Roman"/>
                <w:sz w:val="28"/>
                <w:szCs w:val="28"/>
                <w:lang w:val="en-US"/>
              </w:rPr>
            </w:pPr>
          </w:p>
          <w:p w:rsidR="0066582A" w:rsidRPr="0083406D" w:rsidRDefault="0066582A" w:rsidP="0083406D">
            <w:pPr>
              <w:pStyle w:val="a5"/>
              <w:jc w:val="both"/>
              <w:rPr>
                <w:rFonts w:ascii="Times New Roman" w:hAnsi="Times New Roman" w:cs="Times New Roman"/>
                <w:sz w:val="28"/>
                <w:szCs w:val="28"/>
                <w:lang w:val="en-US"/>
              </w:rPr>
            </w:pPr>
          </w:p>
          <w:p w:rsidR="0066582A" w:rsidRPr="0083406D" w:rsidRDefault="0066582A" w:rsidP="0083406D">
            <w:pPr>
              <w:pStyle w:val="a5"/>
              <w:jc w:val="both"/>
              <w:rPr>
                <w:rFonts w:ascii="Times New Roman" w:hAnsi="Times New Roman" w:cs="Times New Roman"/>
                <w:sz w:val="28"/>
                <w:szCs w:val="28"/>
                <w:lang w:val="en-US"/>
              </w:rPr>
            </w:pP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0,34</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0,15</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14,24</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9,58</w:t>
            </w:r>
          </w:p>
        </w:tc>
        <w:tc>
          <w:tcPr>
            <w:tcW w:w="99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1,81</w:t>
            </w:r>
          </w:p>
          <w:p w:rsidR="0066582A" w:rsidRPr="0083406D"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kk-KZ"/>
              </w:rPr>
              <w:t>жоқ</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1,40</w:t>
            </w:r>
          </w:p>
          <w:p w:rsidR="0066582A" w:rsidRPr="0083406D" w:rsidRDefault="00A61A2B" w:rsidP="0083406D">
            <w:pPr>
              <w:pStyle w:val="a5"/>
              <w:jc w:val="both"/>
              <w:rPr>
                <w:rFonts w:ascii="Times New Roman" w:hAnsi="Times New Roman" w:cs="Times New Roman"/>
                <w:sz w:val="28"/>
                <w:szCs w:val="28"/>
                <w:lang w:val="kk-KZ"/>
              </w:rPr>
            </w:pPr>
            <w:r>
              <w:rPr>
                <w:rFonts w:ascii="Times New Roman" w:hAnsi="Times New Roman" w:cs="Times New Roman"/>
                <w:sz w:val="28"/>
                <w:szCs w:val="28"/>
                <w:lang w:val="kk-KZ"/>
              </w:rPr>
              <w:t>0,</w:t>
            </w:r>
            <w:r w:rsidR="0066582A" w:rsidRPr="0083406D">
              <w:rPr>
                <w:rFonts w:ascii="Times New Roman" w:hAnsi="Times New Roman" w:cs="Times New Roman"/>
                <w:sz w:val="28"/>
                <w:szCs w:val="28"/>
                <w:lang w:val="kk-KZ"/>
              </w:rPr>
              <w:t>92</w:t>
            </w:r>
          </w:p>
        </w:tc>
      </w:tr>
      <w:tr w:rsidR="0066582A" w:rsidRPr="0083406D" w:rsidTr="00A61A2B">
        <w:trPr>
          <w:trHeight w:val="1305"/>
        </w:trPr>
        <w:tc>
          <w:tcPr>
            <w:tcW w:w="3261"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kk-KZ"/>
              </w:rPr>
              <w:t xml:space="preserve">Өкпесі </w:t>
            </w:r>
            <w:r w:rsidRPr="0083406D">
              <w:rPr>
                <w:rFonts w:ascii="Times New Roman" w:hAnsi="Times New Roman" w:cs="Times New Roman"/>
                <w:sz w:val="28"/>
                <w:szCs w:val="28"/>
                <w:lang w:val="en-US"/>
              </w:rPr>
              <w:t>0,30</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min 0,081</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max 0,11</w:t>
            </w:r>
          </w:p>
        </w:tc>
        <w:tc>
          <w:tcPr>
            <w:tcW w:w="113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kk-KZ"/>
              </w:rPr>
              <w:t>0</w:t>
            </w:r>
            <w:r w:rsidRPr="0083406D">
              <w:rPr>
                <w:rFonts w:ascii="Times New Roman" w:hAnsi="Times New Roman" w:cs="Times New Roman"/>
                <w:sz w:val="28"/>
                <w:szCs w:val="28"/>
                <w:lang w:val="en-US"/>
              </w:rPr>
              <w:t>,006</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0,03</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0,12</w:t>
            </w:r>
          </w:p>
        </w:tc>
        <w:tc>
          <w:tcPr>
            <w:tcW w:w="99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0,078</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0,10</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0,037</w:t>
            </w:r>
          </w:p>
          <w:p w:rsidR="0066582A" w:rsidRPr="00A61A2B" w:rsidRDefault="0066582A" w:rsidP="0083406D">
            <w:pPr>
              <w:pStyle w:val="a5"/>
              <w:jc w:val="both"/>
              <w:rPr>
                <w:rFonts w:ascii="Times New Roman" w:hAnsi="Times New Roman" w:cs="Times New Roman"/>
                <w:sz w:val="28"/>
                <w:szCs w:val="28"/>
              </w:rPr>
            </w:pPr>
          </w:p>
          <w:p w:rsidR="0066582A" w:rsidRPr="00A61A2B" w:rsidRDefault="0066582A" w:rsidP="0083406D">
            <w:pPr>
              <w:pStyle w:val="a5"/>
              <w:jc w:val="both"/>
              <w:rPr>
                <w:rFonts w:ascii="Times New Roman" w:hAnsi="Times New Roman" w:cs="Times New Roman"/>
                <w:sz w:val="28"/>
                <w:szCs w:val="28"/>
              </w:rPr>
            </w:pP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10,10</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6,16</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0,99</w:t>
            </w:r>
          </w:p>
          <w:p w:rsidR="0066582A" w:rsidRPr="00A61A2B" w:rsidRDefault="0066582A" w:rsidP="0083406D">
            <w:pPr>
              <w:pStyle w:val="a5"/>
              <w:jc w:val="both"/>
              <w:rPr>
                <w:rFonts w:ascii="Times New Roman" w:hAnsi="Times New Roman" w:cs="Times New Roman"/>
                <w:sz w:val="28"/>
                <w:szCs w:val="28"/>
              </w:rPr>
            </w:pPr>
          </w:p>
          <w:p w:rsidR="0066582A" w:rsidRPr="00A61A2B" w:rsidRDefault="0066582A" w:rsidP="0083406D">
            <w:pPr>
              <w:pStyle w:val="a5"/>
              <w:jc w:val="both"/>
              <w:rPr>
                <w:rFonts w:ascii="Times New Roman" w:hAnsi="Times New Roman" w:cs="Times New Roman"/>
                <w:sz w:val="28"/>
                <w:szCs w:val="28"/>
              </w:rPr>
            </w:pP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0,17</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0,23</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0,045</w:t>
            </w:r>
          </w:p>
          <w:p w:rsidR="0066582A" w:rsidRPr="00A61A2B" w:rsidRDefault="0066582A" w:rsidP="0083406D">
            <w:pPr>
              <w:pStyle w:val="a5"/>
              <w:jc w:val="both"/>
              <w:rPr>
                <w:rFonts w:ascii="Times New Roman" w:hAnsi="Times New Roman" w:cs="Times New Roman"/>
                <w:sz w:val="28"/>
                <w:szCs w:val="28"/>
              </w:rPr>
            </w:pPr>
          </w:p>
          <w:p w:rsidR="0066582A" w:rsidRPr="00A61A2B" w:rsidRDefault="0066582A" w:rsidP="0083406D">
            <w:pPr>
              <w:pStyle w:val="a5"/>
              <w:jc w:val="both"/>
              <w:rPr>
                <w:rFonts w:ascii="Times New Roman" w:hAnsi="Times New Roman" w:cs="Times New Roman"/>
                <w:sz w:val="28"/>
                <w:szCs w:val="28"/>
              </w:rPr>
            </w:pP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15,10</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23,24</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5,39</w:t>
            </w:r>
          </w:p>
          <w:p w:rsidR="0066582A" w:rsidRPr="00A61A2B" w:rsidRDefault="0066582A" w:rsidP="0083406D">
            <w:pPr>
              <w:pStyle w:val="a5"/>
              <w:jc w:val="both"/>
              <w:rPr>
                <w:rFonts w:ascii="Times New Roman" w:hAnsi="Times New Roman" w:cs="Times New Roman"/>
                <w:sz w:val="28"/>
                <w:szCs w:val="28"/>
              </w:rPr>
            </w:pPr>
          </w:p>
          <w:p w:rsidR="0066582A" w:rsidRPr="00A61A2B" w:rsidRDefault="0066582A" w:rsidP="0083406D">
            <w:pPr>
              <w:pStyle w:val="a5"/>
              <w:jc w:val="both"/>
              <w:rPr>
                <w:rFonts w:ascii="Times New Roman" w:hAnsi="Times New Roman" w:cs="Times New Roman"/>
                <w:sz w:val="28"/>
                <w:szCs w:val="28"/>
              </w:rPr>
            </w:pPr>
          </w:p>
        </w:tc>
        <w:tc>
          <w:tcPr>
            <w:tcW w:w="99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0,049</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0,337</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1,16</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109,01</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140,04</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0,15</w:t>
            </w:r>
          </w:p>
          <w:p w:rsidR="0066582A" w:rsidRPr="00A61A2B" w:rsidRDefault="0066582A" w:rsidP="0083406D">
            <w:pPr>
              <w:pStyle w:val="a5"/>
              <w:jc w:val="both"/>
              <w:rPr>
                <w:rFonts w:ascii="Times New Roman" w:hAnsi="Times New Roman" w:cs="Times New Roman"/>
                <w:sz w:val="28"/>
                <w:szCs w:val="28"/>
              </w:rPr>
            </w:pPr>
          </w:p>
          <w:p w:rsidR="0066582A" w:rsidRPr="00A61A2B" w:rsidRDefault="0066582A" w:rsidP="0083406D">
            <w:pPr>
              <w:pStyle w:val="a5"/>
              <w:jc w:val="both"/>
              <w:rPr>
                <w:rFonts w:ascii="Times New Roman" w:hAnsi="Times New Roman" w:cs="Times New Roman"/>
                <w:sz w:val="28"/>
                <w:szCs w:val="28"/>
              </w:rPr>
            </w:pPr>
          </w:p>
        </w:tc>
      </w:tr>
      <w:tr w:rsidR="0066582A" w:rsidRPr="0083406D" w:rsidTr="00A61A2B">
        <w:trPr>
          <w:trHeight w:val="1363"/>
        </w:trPr>
        <w:tc>
          <w:tcPr>
            <w:tcW w:w="3261" w:type="dxa"/>
          </w:tcPr>
          <w:p w:rsidR="0066582A" w:rsidRPr="0083406D"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kk-KZ"/>
              </w:rPr>
              <w:t>Шошқа еті</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Min 0,10</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Max 0,11</w:t>
            </w:r>
          </w:p>
        </w:tc>
        <w:tc>
          <w:tcPr>
            <w:tcW w:w="1133" w:type="dxa"/>
          </w:tcPr>
          <w:p w:rsidR="00471DCB" w:rsidRDefault="00471DCB" w:rsidP="0083406D">
            <w:pPr>
              <w:pStyle w:val="a5"/>
              <w:jc w:val="both"/>
              <w:rPr>
                <w:rFonts w:ascii="Times New Roman" w:hAnsi="Times New Roman" w:cs="Times New Roman"/>
                <w:sz w:val="28"/>
                <w:szCs w:val="28"/>
              </w:rPr>
            </w:pP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0,008</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0,03</w:t>
            </w:r>
          </w:p>
        </w:tc>
        <w:tc>
          <w:tcPr>
            <w:tcW w:w="993" w:type="dxa"/>
          </w:tcPr>
          <w:p w:rsidR="00471DCB" w:rsidRDefault="00471DCB" w:rsidP="0083406D">
            <w:pPr>
              <w:pStyle w:val="a5"/>
              <w:jc w:val="both"/>
              <w:rPr>
                <w:rFonts w:ascii="Times New Roman" w:hAnsi="Times New Roman" w:cs="Times New Roman"/>
                <w:sz w:val="28"/>
                <w:szCs w:val="28"/>
              </w:rPr>
            </w:pP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0,015</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0,017</w:t>
            </w:r>
          </w:p>
        </w:tc>
        <w:tc>
          <w:tcPr>
            <w:tcW w:w="992" w:type="dxa"/>
          </w:tcPr>
          <w:p w:rsidR="00471DCB" w:rsidRDefault="00471DCB" w:rsidP="0083406D">
            <w:pPr>
              <w:pStyle w:val="a5"/>
              <w:jc w:val="both"/>
              <w:rPr>
                <w:rFonts w:ascii="Times New Roman" w:hAnsi="Times New Roman" w:cs="Times New Roman"/>
                <w:sz w:val="28"/>
                <w:szCs w:val="28"/>
              </w:rPr>
            </w:pP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0,25</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0,35</w:t>
            </w:r>
          </w:p>
        </w:tc>
        <w:tc>
          <w:tcPr>
            <w:tcW w:w="992" w:type="dxa"/>
          </w:tcPr>
          <w:p w:rsidR="00471DCB" w:rsidRDefault="00471DCB" w:rsidP="0083406D">
            <w:pPr>
              <w:pStyle w:val="a5"/>
              <w:jc w:val="both"/>
              <w:rPr>
                <w:rFonts w:ascii="Times New Roman" w:hAnsi="Times New Roman" w:cs="Times New Roman"/>
                <w:sz w:val="28"/>
                <w:szCs w:val="28"/>
              </w:rPr>
            </w:pP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0,13</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0,21</w:t>
            </w:r>
          </w:p>
        </w:tc>
        <w:tc>
          <w:tcPr>
            <w:tcW w:w="992" w:type="dxa"/>
          </w:tcPr>
          <w:p w:rsidR="00471DCB" w:rsidRDefault="00471DCB" w:rsidP="0083406D">
            <w:pPr>
              <w:pStyle w:val="a5"/>
              <w:jc w:val="both"/>
              <w:rPr>
                <w:rFonts w:ascii="Times New Roman" w:hAnsi="Times New Roman" w:cs="Times New Roman"/>
                <w:sz w:val="28"/>
                <w:szCs w:val="28"/>
              </w:rPr>
            </w:pP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11,48</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36,84</w:t>
            </w:r>
          </w:p>
        </w:tc>
        <w:tc>
          <w:tcPr>
            <w:tcW w:w="993" w:type="dxa"/>
          </w:tcPr>
          <w:p w:rsidR="00471DCB" w:rsidRDefault="00471DCB" w:rsidP="0083406D">
            <w:pPr>
              <w:pStyle w:val="a5"/>
              <w:jc w:val="both"/>
              <w:rPr>
                <w:rFonts w:ascii="Times New Roman" w:hAnsi="Times New Roman" w:cs="Times New Roman"/>
                <w:sz w:val="28"/>
                <w:szCs w:val="28"/>
                <w:lang w:val="kk-KZ"/>
              </w:rPr>
            </w:pPr>
          </w:p>
          <w:p w:rsidR="0066582A" w:rsidRPr="0083406D"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kk-KZ"/>
              </w:rPr>
              <w:t>Зерт.</w:t>
            </w:r>
          </w:p>
        </w:tc>
        <w:tc>
          <w:tcPr>
            <w:tcW w:w="992" w:type="dxa"/>
          </w:tcPr>
          <w:p w:rsidR="00471DCB" w:rsidRDefault="00471DCB" w:rsidP="0083406D">
            <w:pPr>
              <w:pStyle w:val="a5"/>
              <w:jc w:val="both"/>
              <w:rPr>
                <w:rFonts w:ascii="Times New Roman" w:hAnsi="Times New Roman" w:cs="Times New Roman"/>
                <w:sz w:val="28"/>
                <w:szCs w:val="28"/>
                <w:lang w:val="kk-KZ"/>
              </w:rPr>
            </w:pPr>
          </w:p>
          <w:p w:rsidR="0066582A" w:rsidRPr="0083406D"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kk-KZ"/>
              </w:rPr>
              <w:t>0,11</w:t>
            </w:r>
          </w:p>
          <w:p w:rsidR="0066582A" w:rsidRPr="0083406D"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kk-KZ"/>
              </w:rPr>
              <w:t>0,23</w:t>
            </w:r>
          </w:p>
        </w:tc>
      </w:tr>
      <w:tr w:rsidR="0066582A" w:rsidRPr="0083406D" w:rsidTr="00A61A2B">
        <w:trPr>
          <w:trHeight w:val="1258"/>
        </w:trPr>
        <w:tc>
          <w:tcPr>
            <w:tcW w:w="3261" w:type="dxa"/>
          </w:tcPr>
          <w:p w:rsidR="0066582A" w:rsidRPr="0083406D"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kk-KZ"/>
              </w:rPr>
              <w:t xml:space="preserve">Қаңқасы (қабырға) </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Min 0,17</w:t>
            </w:r>
          </w:p>
          <w:p w:rsidR="0066582A" w:rsidRPr="0083406D"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en-US"/>
              </w:rPr>
              <w:t>Max 0,50</w:t>
            </w:r>
          </w:p>
          <w:p w:rsidR="0066582A" w:rsidRPr="0083406D" w:rsidRDefault="0066582A" w:rsidP="0083406D">
            <w:pPr>
              <w:pStyle w:val="a5"/>
              <w:jc w:val="both"/>
              <w:rPr>
                <w:rFonts w:ascii="Times New Roman" w:hAnsi="Times New Roman" w:cs="Times New Roman"/>
                <w:sz w:val="28"/>
                <w:szCs w:val="28"/>
              </w:rPr>
            </w:pPr>
          </w:p>
        </w:tc>
        <w:tc>
          <w:tcPr>
            <w:tcW w:w="1133" w:type="dxa"/>
          </w:tcPr>
          <w:p w:rsidR="00A61A2B" w:rsidRDefault="00A61A2B" w:rsidP="0083406D">
            <w:pPr>
              <w:pStyle w:val="a5"/>
              <w:jc w:val="both"/>
              <w:rPr>
                <w:rFonts w:ascii="Times New Roman" w:hAnsi="Times New Roman" w:cs="Times New Roman"/>
                <w:sz w:val="28"/>
                <w:szCs w:val="28"/>
              </w:rPr>
            </w:pP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0,121</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kk-KZ"/>
              </w:rPr>
              <w:t>жоқ</w:t>
            </w:r>
          </w:p>
        </w:tc>
        <w:tc>
          <w:tcPr>
            <w:tcW w:w="993" w:type="dxa"/>
          </w:tcPr>
          <w:p w:rsidR="00A61A2B" w:rsidRDefault="00A61A2B" w:rsidP="0083406D">
            <w:pPr>
              <w:pStyle w:val="a5"/>
              <w:jc w:val="both"/>
              <w:rPr>
                <w:rFonts w:ascii="Times New Roman" w:hAnsi="Times New Roman" w:cs="Times New Roman"/>
                <w:sz w:val="28"/>
                <w:szCs w:val="28"/>
              </w:rPr>
            </w:pPr>
          </w:p>
          <w:p w:rsidR="0066582A" w:rsidRPr="00A61A2B" w:rsidRDefault="0066582A" w:rsidP="0083406D">
            <w:pPr>
              <w:pStyle w:val="a5"/>
              <w:jc w:val="both"/>
              <w:rPr>
                <w:rFonts w:ascii="Times New Roman" w:hAnsi="Times New Roman" w:cs="Times New Roman"/>
                <w:sz w:val="28"/>
                <w:szCs w:val="28"/>
              </w:rPr>
            </w:pPr>
            <w:r w:rsidRPr="0083406D">
              <w:rPr>
                <w:rFonts w:ascii="Times New Roman" w:hAnsi="Times New Roman" w:cs="Times New Roman"/>
                <w:sz w:val="28"/>
                <w:szCs w:val="28"/>
                <w:lang w:val="en-US"/>
              </w:rPr>
              <w:t>0,75</w:t>
            </w:r>
          </w:p>
        </w:tc>
        <w:tc>
          <w:tcPr>
            <w:tcW w:w="992" w:type="dxa"/>
          </w:tcPr>
          <w:p w:rsidR="00A61A2B" w:rsidRDefault="00A61A2B" w:rsidP="0083406D">
            <w:pPr>
              <w:pStyle w:val="a5"/>
              <w:jc w:val="both"/>
              <w:rPr>
                <w:rFonts w:ascii="Times New Roman" w:hAnsi="Times New Roman" w:cs="Times New Roman"/>
                <w:sz w:val="28"/>
                <w:szCs w:val="28"/>
              </w:rPr>
            </w:pP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0,60</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4,91</w:t>
            </w:r>
          </w:p>
        </w:tc>
        <w:tc>
          <w:tcPr>
            <w:tcW w:w="992" w:type="dxa"/>
          </w:tcPr>
          <w:p w:rsidR="00A61A2B" w:rsidRDefault="00A61A2B" w:rsidP="0083406D">
            <w:pPr>
              <w:pStyle w:val="a5"/>
              <w:jc w:val="both"/>
              <w:rPr>
                <w:rFonts w:ascii="Times New Roman" w:hAnsi="Times New Roman" w:cs="Times New Roman"/>
                <w:sz w:val="28"/>
                <w:szCs w:val="28"/>
              </w:rPr>
            </w:pP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0,32</w:t>
            </w:r>
          </w:p>
        </w:tc>
        <w:tc>
          <w:tcPr>
            <w:tcW w:w="992" w:type="dxa"/>
          </w:tcPr>
          <w:p w:rsidR="00A61A2B" w:rsidRDefault="00A61A2B" w:rsidP="0083406D">
            <w:pPr>
              <w:pStyle w:val="a5"/>
              <w:jc w:val="both"/>
              <w:rPr>
                <w:rFonts w:ascii="Times New Roman" w:hAnsi="Times New Roman" w:cs="Times New Roman"/>
                <w:sz w:val="28"/>
                <w:szCs w:val="28"/>
              </w:rPr>
            </w:pPr>
          </w:p>
          <w:p w:rsidR="0066582A" w:rsidRPr="0083406D" w:rsidRDefault="00A61A2B" w:rsidP="0083406D">
            <w:pPr>
              <w:pStyle w:val="a5"/>
              <w:jc w:val="both"/>
              <w:rPr>
                <w:rFonts w:ascii="Times New Roman" w:hAnsi="Times New Roman" w:cs="Times New Roman"/>
                <w:sz w:val="28"/>
                <w:szCs w:val="28"/>
                <w:lang w:val="en-US"/>
              </w:rPr>
            </w:pPr>
            <w:r>
              <w:rPr>
                <w:rFonts w:ascii="Times New Roman" w:hAnsi="Times New Roman" w:cs="Times New Roman"/>
                <w:sz w:val="28"/>
                <w:szCs w:val="28"/>
              </w:rPr>
              <w:t>0</w:t>
            </w:r>
            <w:r w:rsidR="0066582A" w:rsidRPr="0083406D">
              <w:rPr>
                <w:rFonts w:ascii="Times New Roman" w:hAnsi="Times New Roman" w:cs="Times New Roman"/>
                <w:sz w:val="28"/>
                <w:szCs w:val="28"/>
                <w:lang w:val="en-US"/>
              </w:rPr>
              <w:t>,41</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w:t>
            </w:r>
          </w:p>
        </w:tc>
        <w:tc>
          <w:tcPr>
            <w:tcW w:w="993" w:type="dxa"/>
          </w:tcPr>
          <w:p w:rsidR="00A61A2B" w:rsidRDefault="00A61A2B" w:rsidP="0083406D">
            <w:pPr>
              <w:pStyle w:val="a5"/>
              <w:jc w:val="both"/>
              <w:rPr>
                <w:rFonts w:ascii="Times New Roman" w:hAnsi="Times New Roman" w:cs="Times New Roman"/>
                <w:sz w:val="28"/>
                <w:szCs w:val="28"/>
                <w:lang w:val="kk-KZ"/>
              </w:rPr>
            </w:pPr>
          </w:p>
          <w:p w:rsidR="0066582A" w:rsidRPr="0083406D" w:rsidRDefault="0066582A" w:rsidP="0083406D">
            <w:pPr>
              <w:pStyle w:val="a5"/>
              <w:jc w:val="both"/>
              <w:rPr>
                <w:rFonts w:ascii="Times New Roman" w:hAnsi="Times New Roman" w:cs="Times New Roman"/>
                <w:sz w:val="28"/>
                <w:szCs w:val="28"/>
              </w:rPr>
            </w:pPr>
            <w:r w:rsidRPr="0083406D">
              <w:rPr>
                <w:rFonts w:ascii="Times New Roman" w:hAnsi="Times New Roman" w:cs="Times New Roman"/>
                <w:sz w:val="28"/>
                <w:szCs w:val="28"/>
                <w:lang w:val="kk-KZ"/>
              </w:rPr>
              <w:t>Зерт.</w:t>
            </w:r>
          </w:p>
        </w:tc>
        <w:tc>
          <w:tcPr>
            <w:tcW w:w="992" w:type="dxa"/>
          </w:tcPr>
          <w:p w:rsidR="00A61A2B" w:rsidRDefault="00A61A2B" w:rsidP="0083406D">
            <w:pPr>
              <w:pStyle w:val="a5"/>
              <w:jc w:val="both"/>
              <w:rPr>
                <w:rFonts w:ascii="Times New Roman" w:hAnsi="Times New Roman" w:cs="Times New Roman"/>
                <w:sz w:val="28"/>
                <w:szCs w:val="28"/>
              </w:rPr>
            </w:pP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0,39</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10,66</w:t>
            </w:r>
          </w:p>
        </w:tc>
      </w:tr>
      <w:tr w:rsidR="0066582A" w:rsidRPr="0083406D" w:rsidTr="00A61A2B">
        <w:trPr>
          <w:trHeight w:val="1363"/>
        </w:trPr>
        <w:tc>
          <w:tcPr>
            <w:tcW w:w="3261" w:type="dxa"/>
          </w:tcPr>
          <w:p w:rsidR="0066582A" w:rsidRPr="0083406D" w:rsidRDefault="0066582A" w:rsidP="0083406D">
            <w:pPr>
              <w:pStyle w:val="a5"/>
              <w:jc w:val="both"/>
              <w:rPr>
                <w:rFonts w:ascii="Times New Roman" w:hAnsi="Times New Roman" w:cs="Times New Roman"/>
                <w:sz w:val="28"/>
                <w:szCs w:val="28"/>
                <w:lang w:val="kk-KZ"/>
              </w:rPr>
            </w:pPr>
            <w:r w:rsidRPr="0083406D">
              <w:rPr>
                <w:rFonts w:ascii="Times New Roman" w:hAnsi="Times New Roman" w:cs="Times New Roman"/>
                <w:sz w:val="28"/>
                <w:szCs w:val="28"/>
                <w:lang w:val="kk-KZ"/>
              </w:rPr>
              <w:t>Өкпесі</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Min opt max 1,28</w:t>
            </w:r>
          </w:p>
        </w:tc>
        <w:tc>
          <w:tcPr>
            <w:tcW w:w="113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0,016</w:t>
            </w:r>
          </w:p>
        </w:tc>
        <w:tc>
          <w:tcPr>
            <w:tcW w:w="99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1,21</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7,14</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0,17</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13,28</w:t>
            </w:r>
          </w:p>
        </w:tc>
        <w:tc>
          <w:tcPr>
            <w:tcW w:w="993" w:type="dxa"/>
          </w:tcPr>
          <w:p w:rsidR="0066582A" w:rsidRPr="0083406D" w:rsidRDefault="0066582A" w:rsidP="0083406D">
            <w:pPr>
              <w:pStyle w:val="a5"/>
              <w:jc w:val="both"/>
              <w:rPr>
                <w:rFonts w:ascii="Times New Roman" w:hAnsi="Times New Roman" w:cs="Times New Roman"/>
                <w:sz w:val="28"/>
                <w:szCs w:val="28"/>
              </w:rPr>
            </w:pP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50,61</w:t>
            </w:r>
          </w:p>
        </w:tc>
      </w:tr>
      <w:tr w:rsidR="0066582A" w:rsidRPr="0083406D" w:rsidTr="00A61A2B">
        <w:trPr>
          <w:trHeight w:val="954"/>
        </w:trPr>
        <w:tc>
          <w:tcPr>
            <w:tcW w:w="3261" w:type="dxa"/>
          </w:tcPr>
          <w:p w:rsidR="0066582A" w:rsidRPr="0083406D" w:rsidRDefault="0066582A" w:rsidP="0083406D">
            <w:pPr>
              <w:pStyle w:val="a5"/>
              <w:jc w:val="both"/>
              <w:rPr>
                <w:rFonts w:ascii="Times New Roman" w:hAnsi="Times New Roman" w:cs="Times New Roman"/>
                <w:sz w:val="28"/>
                <w:szCs w:val="28"/>
              </w:rPr>
            </w:pPr>
            <w:r w:rsidRPr="0083406D">
              <w:rPr>
                <w:rFonts w:ascii="Times New Roman" w:hAnsi="Times New Roman" w:cs="Times New Roman"/>
                <w:sz w:val="28"/>
                <w:szCs w:val="28"/>
              </w:rPr>
              <w:t>Бүйрегі</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Min 2,04</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Max 0,10</w:t>
            </w:r>
          </w:p>
        </w:tc>
        <w:tc>
          <w:tcPr>
            <w:tcW w:w="113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0,14</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0,039</w:t>
            </w:r>
          </w:p>
        </w:tc>
        <w:tc>
          <w:tcPr>
            <w:tcW w:w="993"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2,05</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4,04</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9,94</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0,11</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0,64</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0,07</w:t>
            </w: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39,50</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14,42</w:t>
            </w:r>
          </w:p>
        </w:tc>
        <w:tc>
          <w:tcPr>
            <w:tcW w:w="993" w:type="dxa"/>
          </w:tcPr>
          <w:p w:rsidR="0066582A" w:rsidRPr="0083406D" w:rsidRDefault="0066582A" w:rsidP="0083406D">
            <w:pPr>
              <w:pStyle w:val="a5"/>
              <w:jc w:val="both"/>
              <w:rPr>
                <w:rFonts w:ascii="Times New Roman" w:hAnsi="Times New Roman" w:cs="Times New Roman"/>
                <w:sz w:val="28"/>
                <w:szCs w:val="28"/>
              </w:rPr>
            </w:pPr>
          </w:p>
        </w:tc>
        <w:tc>
          <w:tcPr>
            <w:tcW w:w="992" w:type="dxa"/>
          </w:tcPr>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94,47</w:t>
            </w:r>
          </w:p>
          <w:p w:rsidR="0066582A" w:rsidRPr="0083406D" w:rsidRDefault="0066582A" w:rsidP="0083406D">
            <w:pPr>
              <w:pStyle w:val="a5"/>
              <w:jc w:val="both"/>
              <w:rPr>
                <w:rFonts w:ascii="Times New Roman" w:hAnsi="Times New Roman" w:cs="Times New Roman"/>
                <w:sz w:val="28"/>
                <w:szCs w:val="28"/>
                <w:lang w:val="en-US"/>
              </w:rPr>
            </w:pPr>
            <w:r w:rsidRPr="0083406D">
              <w:rPr>
                <w:rFonts w:ascii="Times New Roman" w:hAnsi="Times New Roman" w:cs="Times New Roman"/>
                <w:sz w:val="28"/>
                <w:szCs w:val="28"/>
                <w:lang w:val="en-US"/>
              </w:rPr>
              <w:t>0,15</w:t>
            </w:r>
          </w:p>
        </w:tc>
      </w:tr>
    </w:tbl>
    <w:p w:rsidR="00CF08FB" w:rsidRDefault="00CF08FB" w:rsidP="00471DCB">
      <w:pPr>
        <w:pStyle w:val="a5"/>
        <w:ind w:firstLine="709"/>
        <w:jc w:val="both"/>
        <w:rPr>
          <w:rFonts w:ascii="Times New Roman" w:eastAsia="Times New Roman" w:hAnsi="Times New Roman" w:cs="Times New Roman"/>
          <w:color w:val="0D0D0D"/>
          <w:sz w:val="28"/>
          <w:szCs w:val="28"/>
          <w:shd w:val="clear" w:color="auto" w:fill="FFFFFF"/>
          <w:lang w:val="kk-KZ"/>
        </w:rPr>
      </w:pPr>
    </w:p>
    <w:p w:rsidR="00886D64" w:rsidRPr="00E874E2" w:rsidRDefault="00F16836" w:rsidP="00471DCB">
      <w:pPr>
        <w:pStyle w:val="a5"/>
        <w:ind w:firstLine="709"/>
        <w:jc w:val="both"/>
        <w:rPr>
          <w:rFonts w:ascii="Times New Roman" w:eastAsia="Times New Roman" w:hAnsi="Times New Roman" w:cs="Times New Roman"/>
          <w:i/>
          <w:color w:val="0D0D0D"/>
          <w:sz w:val="28"/>
          <w:szCs w:val="28"/>
          <w:shd w:val="clear" w:color="auto" w:fill="FFFFFF"/>
          <w:lang w:val="kk-KZ"/>
        </w:rPr>
      </w:pPr>
      <w:r w:rsidRPr="00E874E2">
        <w:rPr>
          <w:rFonts w:ascii="Times New Roman" w:eastAsia="Times New Roman" w:hAnsi="Times New Roman" w:cs="Times New Roman"/>
          <w:i/>
          <w:color w:val="0D0D0D"/>
          <w:sz w:val="28"/>
          <w:szCs w:val="28"/>
          <w:shd w:val="clear" w:color="auto" w:fill="FFFFFF"/>
          <w:lang w:val="kk-KZ"/>
        </w:rPr>
        <w:t>Гистологиялық зерттеу әдістері</w:t>
      </w:r>
    </w:p>
    <w:p w:rsidR="00886D64" w:rsidRPr="00E70F01" w:rsidRDefault="00F16836" w:rsidP="00E70F01">
      <w:pPr>
        <w:pStyle w:val="a5"/>
        <w:ind w:firstLine="709"/>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Ағза тілімдерінің 0,5 х 0,5 см мөлшері,  бөлменің температурасында 48 сағат 10% бейтараптанып формалин ерітіндісінде әрекет етеді. Макротомдық бөлімдерінің  қалыңдығы 5-7мкм бойынша дайындалды. Кесектерін түсті гематоксилин Эрлиха жүреді кейін,  майда эозинмен және судан III 1% ерітіндісімен боялады. Витраждар бөлімдеріне полистирол енгізілген болады. Зерттеу 400 рет көлемінде жарық ми</w:t>
      </w:r>
      <w:r w:rsidR="00E70F01">
        <w:rPr>
          <w:rFonts w:ascii="Times New Roman" w:eastAsia="Times New Roman" w:hAnsi="Times New Roman" w:cs="Times New Roman"/>
          <w:color w:val="0D0D0D"/>
          <w:sz w:val="28"/>
          <w:szCs w:val="28"/>
          <w:shd w:val="clear" w:color="auto" w:fill="FFFFFF"/>
          <w:lang w:val="kk-KZ"/>
        </w:rPr>
        <w:t>кроскоп астында жүргізілді.</w:t>
      </w:r>
    </w:p>
    <w:p w:rsidR="00886D64" w:rsidRPr="00E874E2" w:rsidRDefault="00F16836"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sidRPr="00E874E2">
        <w:rPr>
          <w:rFonts w:ascii="Times New Roman" w:eastAsia="Times New Roman" w:hAnsi="Times New Roman" w:cs="Times New Roman"/>
          <w:b/>
          <w:color w:val="0D0D0D"/>
          <w:sz w:val="28"/>
          <w:szCs w:val="28"/>
          <w:shd w:val="clear" w:color="auto" w:fill="FFFFFF"/>
          <w:lang w:val="kk-KZ"/>
        </w:rPr>
        <w:t>Бақылау сұрақтары:</w:t>
      </w:r>
    </w:p>
    <w:p w:rsidR="00886D64" w:rsidRPr="00E874E2"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1.</w:t>
      </w:r>
      <w:r w:rsidR="00AF6925">
        <w:rPr>
          <w:rFonts w:ascii="Times New Roman" w:eastAsia="Times New Roman" w:hAnsi="Times New Roman" w:cs="Times New Roman"/>
          <w:color w:val="0D0D0D"/>
          <w:sz w:val="28"/>
          <w:szCs w:val="28"/>
          <w:shd w:val="clear" w:color="auto" w:fill="FFFFFF"/>
          <w:lang w:val="kk-KZ"/>
        </w:rPr>
        <w:t xml:space="preserve"> </w:t>
      </w:r>
      <w:r w:rsidRPr="00E874E2">
        <w:rPr>
          <w:rFonts w:ascii="Times New Roman" w:eastAsia="Times New Roman" w:hAnsi="Times New Roman" w:cs="Times New Roman"/>
          <w:color w:val="0D0D0D"/>
          <w:sz w:val="28"/>
          <w:szCs w:val="28"/>
          <w:shd w:val="clear" w:color="auto" w:fill="FFFFFF"/>
          <w:lang w:val="kk-KZ"/>
        </w:rPr>
        <w:t>Қорғасын және кадмий улану қосылыстар ағзалар мен жануарла</w:t>
      </w:r>
      <w:r w:rsidR="00AF6925">
        <w:rPr>
          <w:rFonts w:ascii="Times New Roman" w:eastAsia="Times New Roman" w:hAnsi="Times New Roman" w:cs="Times New Roman"/>
          <w:color w:val="0D0D0D"/>
          <w:sz w:val="28"/>
          <w:szCs w:val="28"/>
          <w:shd w:val="clear" w:color="auto" w:fill="FFFFFF"/>
          <w:lang w:val="kk-KZ"/>
        </w:rPr>
        <w:t xml:space="preserve">рдың тіндерін патологиялық </w:t>
      </w:r>
      <w:r w:rsidR="00AF6925" w:rsidRPr="00E874E2">
        <w:rPr>
          <w:rFonts w:ascii="Times New Roman" w:eastAsia="Times New Roman" w:hAnsi="Times New Roman" w:cs="Times New Roman"/>
          <w:color w:val="0D0D0D"/>
          <w:sz w:val="28"/>
          <w:szCs w:val="28"/>
          <w:shd w:val="clear" w:color="auto" w:fill="FFFFFF"/>
          <w:lang w:val="kk-KZ"/>
        </w:rPr>
        <w:t>өзгерістер</w:t>
      </w:r>
      <w:r w:rsidR="00AF6925">
        <w:rPr>
          <w:rFonts w:ascii="Times New Roman" w:eastAsia="Times New Roman" w:hAnsi="Times New Roman" w:cs="Times New Roman"/>
          <w:color w:val="0D0D0D"/>
          <w:sz w:val="28"/>
          <w:szCs w:val="28"/>
          <w:shd w:val="clear" w:color="auto" w:fill="FFFFFF"/>
          <w:lang w:val="kk-KZ"/>
        </w:rPr>
        <w:t>?</w:t>
      </w:r>
    </w:p>
    <w:p w:rsidR="00886D64" w:rsidRPr="00E874E2"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2. Қорғасын және кадмийді қандай гистологиялық әдіспен қарастырылады?</w:t>
      </w:r>
    </w:p>
    <w:p w:rsidR="00886D64"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 xml:space="preserve">3. </w:t>
      </w:r>
      <w:r w:rsidR="00AF6925">
        <w:rPr>
          <w:rFonts w:ascii="Times New Roman" w:eastAsia="Times New Roman" w:hAnsi="Times New Roman" w:cs="Times New Roman"/>
          <w:color w:val="0D0D0D"/>
          <w:sz w:val="28"/>
          <w:szCs w:val="28"/>
          <w:shd w:val="clear" w:color="auto" w:fill="FFFFFF"/>
          <w:lang w:val="kk-KZ"/>
        </w:rPr>
        <w:t xml:space="preserve"> </w:t>
      </w:r>
      <w:r w:rsidRPr="00E874E2">
        <w:rPr>
          <w:rFonts w:ascii="Times New Roman" w:eastAsia="Times New Roman" w:hAnsi="Times New Roman" w:cs="Times New Roman"/>
          <w:color w:val="0D0D0D"/>
          <w:sz w:val="28"/>
          <w:szCs w:val="28"/>
          <w:shd w:val="clear" w:color="auto" w:fill="FFFFFF"/>
          <w:lang w:val="kk-KZ"/>
        </w:rPr>
        <w:t>Жануарлардың қорғасыннан улану симптомдарын сипаттаңыз?</w:t>
      </w:r>
    </w:p>
    <w:p w:rsidR="00AF6925" w:rsidRDefault="00AF6925" w:rsidP="00471DCB">
      <w:pPr>
        <w:pStyle w:val="a5"/>
        <w:ind w:firstLine="709"/>
        <w:jc w:val="both"/>
        <w:rPr>
          <w:rFonts w:ascii="Times New Roman" w:eastAsia="Times New Roman" w:hAnsi="Times New Roman" w:cs="Times New Roman"/>
          <w:color w:val="0D0D0D"/>
          <w:sz w:val="28"/>
          <w:szCs w:val="28"/>
          <w:shd w:val="clear" w:color="auto" w:fill="FFFFFF"/>
          <w:lang w:val="kk-KZ"/>
        </w:rPr>
      </w:pPr>
      <w:r>
        <w:rPr>
          <w:rFonts w:ascii="Times New Roman" w:eastAsia="Times New Roman" w:hAnsi="Times New Roman" w:cs="Times New Roman"/>
          <w:color w:val="0D0D0D"/>
          <w:sz w:val="28"/>
          <w:szCs w:val="28"/>
          <w:shd w:val="clear" w:color="auto" w:fill="FFFFFF"/>
          <w:lang w:val="kk-KZ"/>
        </w:rPr>
        <w:t>4. Гистологиялық зерттеу әдістері?</w:t>
      </w:r>
    </w:p>
    <w:p w:rsidR="00AF6925" w:rsidRPr="00E874E2" w:rsidRDefault="00AF6925" w:rsidP="00471DCB">
      <w:pPr>
        <w:pStyle w:val="a5"/>
        <w:ind w:firstLine="709"/>
        <w:jc w:val="both"/>
        <w:rPr>
          <w:rFonts w:ascii="Times New Roman" w:eastAsia="Times New Roman" w:hAnsi="Times New Roman" w:cs="Times New Roman"/>
          <w:color w:val="0D0D0D"/>
          <w:sz w:val="28"/>
          <w:szCs w:val="28"/>
          <w:shd w:val="clear" w:color="auto" w:fill="FFFFFF"/>
          <w:lang w:val="kk-KZ"/>
        </w:rPr>
      </w:pPr>
      <w:r>
        <w:rPr>
          <w:rFonts w:ascii="Times New Roman" w:eastAsia="Times New Roman" w:hAnsi="Times New Roman" w:cs="Times New Roman"/>
          <w:color w:val="0D0D0D"/>
          <w:sz w:val="28"/>
          <w:szCs w:val="28"/>
          <w:shd w:val="clear" w:color="auto" w:fill="FFFFFF"/>
          <w:lang w:val="kk-KZ"/>
        </w:rPr>
        <w:t>5. М</w:t>
      </w:r>
      <w:r w:rsidRPr="00E874E2">
        <w:rPr>
          <w:rFonts w:ascii="Times New Roman" w:eastAsia="Times New Roman" w:hAnsi="Times New Roman" w:cs="Times New Roman"/>
          <w:color w:val="0D0D0D"/>
          <w:sz w:val="28"/>
          <w:szCs w:val="28"/>
          <w:shd w:val="clear" w:color="auto" w:fill="FFFFFF"/>
          <w:lang w:val="kk-KZ"/>
        </w:rPr>
        <w:t>орфологиялық</w:t>
      </w:r>
      <w:r>
        <w:rPr>
          <w:rFonts w:ascii="Times New Roman" w:eastAsia="Times New Roman" w:hAnsi="Times New Roman" w:cs="Times New Roman"/>
          <w:color w:val="0D0D0D"/>
          <w:sz w:val="28"/>
          <w:szCs w:val="28"/>
          <w:shd w:val="clear" w:color="auto" w:fill="FFFFFF"/>
          <w:lang w:val="kk-KZ"/>
        </w:rPr>
        <w:t xml:space="preserve"> өзгерістер</w:t>
      </w:r>
      <w:r w:rsidRPr="00E874E2">
        <w:rPr>
          <w:rFonts w:ascii="Times New Roman" w:eastAsia="Times New Roman" w:hAnsi="Times New Roman" w:cs="Times New Roman"/>
          <w:color w:val="0D0D0D"/>
          <w:sz w:val="28"/>
          <w:szCs w:val="28"/>
          <w:shd w:val="clear" w:color="auto" w:fill="FFFFFF"/>
          <w:lang w:val="kk-KZ"/>
        </w:rPr>
        <w:t xml:space="preserve"> анықтайтын әдіс?</w:t>
      </w:r>
    </w:p>
    <w:p w:rsidR="00886D64" w:rsidRPr="00E874E2" w:rsidRDefault="00886D64" w:rsidP="0083406D">
      <w:pPr>
        <w:pStyle w:val="a5"/>
        <w:jc w:val="both"/>
        <w:rPr>
          <w:rFonts w:ascii="Times New Roman" w:eastAsia="Times New Roman" w:hAnsi="Times New Roman" w:cs="Times New Roman"/>
          <w:color w:val="0D0D0D"/>
          <w:sz w:val="28"/>
          <w:szCs w:val="28"/>
          <w:shd w:val="clear" w:color="auto" w:fill="FFFFFF"/>
          <w:lang w:val="kk-KZ"/>
        </w:rPr>
      </w:pPr>
    </w:p>
    <w:p w:rsidR="00886D64" w:rsidRPr="00E874E2" w:rsidRDefault="00257114"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Pr>
          <w:rFonts w:ascii="Times New Roman" w:eastAsia="Times New Roman" w:hAnsi="Times New Roman" w:cs="Times New Roman"/>
          <w:b/>
          <w:color w:val="0D0D0D"/>
          <w:sz w:val="28"/>
          <w:szCs w:val="28"/>
          <w:shd w:val="clear" w:color="auto" w:fill="FFFFFF"/>
          <w:lang w:val="kk-KZ"/>
        </w:rPr>
        <w:t xml:space="preserve">9.2 </w:t>
      </w:r>
      <w:r w:rsidR="00F16836" w:rsidRPr="00E874E2">
        <w:rPr>
          <w:rFonts w:ascii="Times New Roman" w:eastAsia="Times New Roman" w:hAnsi="Times New Roman" w:cs="Times New Roman"/>
          <w:b/>
          <w:color w:val="0D0D0D"/>
          <w:sz w:val="28"/>
          <w:szCs w:val="28"/>
          <w:shd w:val="clear" w:color="auto" w:fill="FFFFFF"/>
          <w:lang w:val="kk-KZ"/>
        </w:rPr>
        <w:t>Ауыр металдар тұздарының улану жағдайында сойылған өнімдерді санитарлық түрде бағалау</w:t>
      </w:r>
    </w:p>
    <w:p w:rsidR="00886D64" w:rsidRPr="00E874E2" w:rsidRDefault="00F16836"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sidRPr="00E874E2">
        <w:rPr>
          <w:rFonts w:ascii="Times New Roman" w:eastAsia="Times New Roman" w:hAnsi="Times New Roman" w:cs="Times New Roman"/>
          <w:b/>
          <w:color w:val="0D0D0D"/>
          <w:sz w:val="28"/>
          <w:szCs w:val="28"/>
          <w:shd w:val="clear" w:color="auto" w:fill="FFFFFF"/>
          <w:lang w:val="kk-KZ"/>
        </w:rPr>
        <w:t>Сабақтың мақсаты:</w:t>
      </w:r>
    </w:p>
    <w:p w:rsidR="00886D64" w:rsidRPr="00E874E2"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1. Ауыр метал</w:t>
      </w:r>
      <w:r w:rsidR="00471DCB" w:rsidRPr="00E874E2">
        <w:rPr>
          <w:rFonts w:ascii="Times New Roman" w:eastAsia="Times New Roman" w:hAnsi="Times New Roman" w:cs="Times New Roman"/>
          <w:color w:val="0D0D0D"/>
          <w:sz w:val="28"/>
          <w:szCs w:val="28"/>
          <w:shd w:val="clear" w:color="auto" w:fill="FFFFFF"/>
          <w:lang w:val="kk-KZ"/>
        </w:rPr>
        <w:t>дар тұздарының көлемімен танысу.</w:t>
      </w:r>
    </w:p>
    <w:p w:rsidR="00886D64" w:rsidRPr="00E874E2"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 xml:space="preserve">2. Ауыр металдар тұздарының улану жағдайында қалыптасқан өнімдерді </w:t>
      </w:r>
      <w:r w:rsidR="00471DCB" w:rsidRPr="00E874E2">
        <w:rPr>
          <w:rFonts w:ascii="Times New Roman" w:eastAsia="Times New Roman" w:hAnsi="Times New Roman" w:cs="Times New Roman"/>
          <w:color w:val="0D0D0D"/>
          <w:sz w:val="28"/>
          <w:szCs w:val="28"/>
          <w:shd w:val="clear" w:color="auto" w:fill="FFFFFF"/>
          <w:lang w:val="kk-KZ"/>
        </w:rPr>
        <w:t xml:space="preserve"> әдістемесін санитарлық бағалау.</w:t>
      </w:r>
    </w:p>
    <w:p w:rsidR="00471DCB" w:rsidRPr="00E874E2" w:rsidRDefault="00F16836"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sidRPr="00E874E2">
        <w:rPr>
          <w:rFonts w:ascii="Times New Roman" w:eastAsia="Times New Roman" w:hAnsi="Times New Roman" w:cs="Times New Roman"/>
          <w:b/>
          <w:color w:val="0D0D0D"/>
          <w:sz w:val="28"/>
          <w:szCs w:val="28"/>
          <w:shd w:val="clear" w:color="auto" w:fill="FFFFFF"/>
          <w:lang w:val="kk-KZ"/>
        </w:rPr>
        <w:t xml:space="preserve">Сабақтың  мазмұны: </w:t>
      </w:r>
    </w:p>
    <w:p w:rsidR="00886D64" w:rsidRPr="00E874E2" w:rsidRDefault="00F16836"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sidRPr="00E874E2">
        <w:rPr>
          <w:rFonts w:ascii="Times New Roman" w:eastAsia="Times New Roman" w:hAnsi="Times New Roman" w:cs="Times New Roman"/>
          <w:b/>
          <w:color w:val="0D0D0D"/>
          <w:sz w:val="28"/>
          <w:szCs w:val="28"/>
          <w:shd w:val="clear" w:color="auto" w:fill="FFFFFF"/>
          <w:lang w:val="kk-KZ"/>
        </w:rPr>
        <w:t>Сынап қызметінің байланысы.</w:t>
      </w:r>
    </w:p>
    <w:p w:rsidR="00886D64" w:rsidRPr="00E874E2" w:rsidRDefault="00F16836" w:rsidP="006D1BAB">
      <w:pPr>
        <w:pStyle w:val="a5"/>
        <w:ind w:firstLine="709"/>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Жануарлар мен адамдардың ең улы заттар - қосылыстар және элементтердің бірі (металл сынап) сынап. Сынап және оның байланысы ультромикроэлементтердің бірі ол үнемі өсімдік және жануар текті жем және азық-түлікпен ауада бар, топырақта және суда, әсіресе балық және балық өнімдерінде, жануарлар мен адамдардың денесін кездеседі.</w:t>
      </w:r>
      <w:r w:rsidR="006D1BAB">
        <w:rPr>
          <w:rFonts w:ascii="Times New Roman" w:eastAsia="Times New Roman" w:hAnsi="Times New Roman" w:cs="Times New Roman"/>
          <w:color w:val="0D0D0D"/>
          <w:sz w:val="28"/>
          <w:szCs w:val="28"/>
          <w:shd w:val="clear" w:color="auto" w:fill="FFFFFF"/>
          <w:lang w:val="kk-KZ"/>
        </w:rPr>
        <w:t xml:space="preserve"> </w:t>
      </w:r>
      <w:r w:rsidRPr="00E874E2">
        <w:rPr>
          <w:rFonts w:ascii="Times New Roman" w:eastAsia="Times New Roman" w:hAnsi="Times New Roman" w:cs="Times New Roman"/>
          <w:color w:val="0D0D0D"/>
          <w:sz w:val="28"/>
          <w:szCs w:val="28"/>
          <w:shd w:val="clear" w:color="auto" w:fill="FFFFFF"/>
          <w:lang w:val="kk-KZ"/>
        </w:rPr>
        <w:t>Сынап оның құрамында сынап қоспасы бар заттар және т.б. қазба отын мен қалдықтарды жағу және оның қосындыларын өнеркәсіптік өндіріс, жылы, ортада сынап табиғи көздерден келеді. Жасуша мембранасының және ОЖЖ әртүрлі бөлімдеріне (қан ми қоса алғанда) ағза түрлі кедергілерді арқылы заттардың салыстырмалы жылдам енуін қамтамасыз етеді. Көмірсутекті радикалға қатысуымен бері, токсикологиялық органикалық сынап қосылыстардың тұрғысынан ең қауіпті.</w:t>
      </w:r>
      <w:r w:rsidR="006D1BAB">
        <w:rPr>
          <w:rFonts w:ascii="Times New Roman" w:eastAsia="Times New Roman" w:hAnsi="Times New Roman" w:cs="Times New Roman"/>
          <w:color w:val="0D0D0D"/>
          <w:sz w:val="28"/>
          <w:szCs w:val="28"/>
          <w:shd w:val="clear" w:color="auto" w:fill="FFFFFF"/>
          <w:lang w:val="kk-KZ"/>
        </w:rPr>
        <w:t xml:space="preserve"> </w:t>
      </w:r>
      <w:r w:rsidRPr="00E874E2">
        <w:rPr>
          <w:rFonts w:ascii="Times New Roman" w:eastAsia="Times New Roman" w:hAnsi="Times New Roman" w:cs="Times New Roman"/>
          <w:color w:val="0D0D0D"/>
          <w:sz w:val="28"/>
          <w:szCs w:val="28"/>
          <w:shd w:val="clear" w:color="auto" w:fill="FFFFFF"/>
          <w:lang w:val="kk-KZ"/>
        </w:rPr>
        <w:t xml:space="preserve">Органикалық қосылыстар сынап, осы уақытқа дейін, астық қорғағыштары ретінде ауыл шаруашылығында пайдаланылатын (меркуран, граназон т.б.). Қазіргі уақытта, ауыл шаруашылығында пайдалануға тыйым салынғандықтан органикалық пестицидтерді қолданады. Нақты жүйеде осы препараттарды  пайдалану туралы сөз қозғалған, алайда қазіргі уақытта қолда бар ақпарат осы. </w:t>
      </w:r>
    </w:p>
    <w:p w:rsidR="00886D64" w:rsidRPr="00E874E2" w:rsidRDefault="00F16836" w:rsidP="00471DCB">
      <w:pPr>
        <w:pStyle w:val="a5"/>
        <w:ind w:firstLine="709"/>
        <w:jc w:val="both"/>
        <w:rPr>
          <w:rFonts w:ascii="Times New Roman" w:eastAsia="Times New Roman" w:hAnsi="Times New Roman" w:cs="Times New Roman"/>
          <w:i/>
          <w:color w:val="0D0D0D"/>
          <w:sz w:val="28"/>
          <w:szCs w:val="28"/>
          <w:shd w:val="clear" w:color="auto" w:fill="FFFFFF"/>
          <w:lang w:val="kk-KZ"/>
        </w:rPr>
      </w:pPr>
      <w:r w:rsidRPr="00E874E2">
        <w:rPr>
          <w:rFonts w:ascii="Times New Roman" w:eastAsia="Times New Roman" w:hAnsi="Times New Roman" w:cs="Times New Roman"/>
          <w:i/>
          <w:color w:val="0D0D0D"/>
          <w:sz w:val="28"/>
          <w:szCs w:val="28"/>
          <w:shd w:val="clear" w:color="auto" w:fill="FFFFFF"/>
          <w:lang w:val="kk-KZ"/>
        </w:rPr>
        <w:t>Ветеринариялық-санитариялық сараптама</w:t>
      </w:r>
    </w:p>
    <w:p w:rsidR="00886D64" w:rsidRPr="00E874E2" w:rsidRDefault="00F16836" w:rsidP="006D1BAB">
      <w:pPr>
        <w:pStyle w:val="a5"/>
        <w:ind w:firstLine="709"/>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Сынап пен оның қосындылары улану етке немесе малды союға тыйым салынады.</w:t>
      </w:r>
      <w:r w:rsidR="006D1BAB">
        <w:rPr>
          <w:rFonts w:ascii="Times New Roman" w:eastAsia="Times New Roman" w:hAnsi="Times New Roman" w:cs="Times New Roman"/>
          <w:color w:val="0D0D0D"/>
          <w:sz w:val="28"/>
          <w:szCs w:val="28"/>
          <w:shd w:val="clear" w:color="auto" w:fill="FFFFFF"/>
          <w:lang w:val="kk-KZ"/>
        </w:rPr>
        <w:t xml:space="preserve"> </w:t>
      </w:r>
      <w:r w:rsidRPr="00E874E2">
        <w:rPr>
          <w:rFonts w:ascii="Times New Roman" w:eastAsia="Times New Roman" w:hAnsi="Times New Roman" w:cs="Times New Roman"/>
          <w:color w:val="0D0D0D"/>
          <w:sz w:val="28"/>
          <w:szCs w:val="28"/>
          <w:shd w:val="clear" w:color="auto" w:fill="FFFFFF"/>
          <w:lang w:val="kk-KZ"/>
        </w:rPr>
        <w:t>Сынап қосылыстары өздігінен басым бүйрек арқылы өте баяу (6-дан 10 ай) бөлініп шығарылады тіпті өлімге алып келуі мүмкін. Жануарлардың ағзасы тұрғысынан емдеу улы элемент шығару бірнеше есеге азаяды. Сондықтан, жаппай улау ол селективті сою болуы және сынап қалдық сомалары болуына сою өнімдерін зерттеуге сенімді болуы тиіс. Көп 0,03 астам ет сынап қатысуымен, сондай-ақ ішек қарын - 0,1 мг / кг, сойым өнімдерін берілген техникалық кәдеге жаратылуы жатады. Ол пісіру, темекі шегу, түрлі шұжық және консервіленген өнімдер жасау, мұздату-кептіру ет және өңдеу басқа да түрлері осы қауіпті элемент, оның мазмұнын азайту емес екеніне табылды.</w:t>
      </w:r>
      <w:r w:rsidR="006D1BAB">
        <w:rPr>
          <w:rFonts w:ascii="Times New Roman" w:eastAsia="Times New Roman" w:hAnsi="Times New Roman" w:cs="Times New Roman"/>
          <w:color w:val="0D0D0D"/>
          <w:sz w:val="28"/>
          <w:szCs w:val="28"/>
          <w:shd w:val="clear" w:color="auto" w:fill="FFFFFF"/>
          <w:lang w:val="kk-KZ"/>
        </w:rPr>
        <w:t xml:space="preserve"> </w:t>
      </w:r>
      <w:r w:rsidRPr="00E874E2">
        <w:rPr>
          <w:rFonts w:ascii="Times New Roman" w:eastAsia="Times New Roman" w:hAnsi="Times New Roman" w:cs="Times New Roman"/>
          <w:color w:val="0D0D0D"/>
          <w:sz w:val="28"/>
          <w:szCs w:val="28"/>
          <w:shd w:val="clear" w:color="auto" w:fill="FFFFFF"/>
          <w:lang w:val="kk-KZ"/>
        </w:rPr>
        <w:t>Сою өнімдерінде сынап қызметі зертханалық зерттеулердің нәтижелері  жоғарыда айтылғандай ет және ет өнімдері жеңіл өндіріледі.</w:t>
      </w:r>
    </w:p>
    <w:p w:rsidR="00886D64" w:rsidRPr="00E874E2" w:rsidRDefault="00F16836"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sidRPr="00E874E2">
        <w:rPr>
          <w:rFonts w:ascii="Times New Roman" w:eastAsia="Times New Roman" w:hAnsi="Times New Roman" w:cs="Times New Roman"/>
          <w:b/>
          <w:color w:val="0D0D0D"/>
          <w:sz w:val="28"/>
          <w:szCs w:val="28"/>
          <w:shd w:val="clear" w:color="auto" w:fill="FFFFFF"/>
          <w:lang w:val="kk-KZ"/>
        </w:rPr>
        <w:t>Қорғасын қосылыстары</w:t>
      </w:r>
      <w:r w:rsidR="006D1BAB">
        <w:rPr>
          <w:rFonts w:ascii="Times New Roman" w:eastAsia="Times New Roman" w:hAnsi="Times New Roman" w:cs="Times New Roman"/>
          <w:b/>
          <w:color w:val="0D0D0D"/>
          <w:sz w:val="28"/>
          <w:szCs w:val="28"/>
          <w:shd w:val="clear" w:color="auto" w:fill="FFFFFF"/>
          <w:lang w:val="kk-KZ"/>
        </w:rPr>
        <w:t>.</w:t>
      </w:r>
    </w:p>
    <w:p w:rsidR="00886D64" w:rsidRPr="00E874E2" w:rsidRDefault="00F16836" w:rsidP="006D1BAB">
      <w:pPr>
        <w:pStyle w:val="a5"/>
        <w:ind w:firstLine="709"/>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 xml:space="preserve">Қорғасын қосылыстары бар жоғары уытты заттар қызмет етеді. Қоршаған ортаны ластауға  және азық-түлік (автомобиль бензин үшін антидетонациялық станция ретінде тетраэтил пайдалану өндірісі т.б.,) байланысты өнеркәсіп және тұрмыстық қорғасын бар қосылыстар кеңінен пайдалану орын алады. Жануарлар улану жағдайлары және т.б. ішкі қабырғалар  қорғасын мал ғимараттар зерттелген кезде ескі батареяларда, өріс шығарындыларды қорғасын пластиналар шөптерде табылуы мүмкін. </w:t>
      </w:r>
    </w:p>
    <w:p w:rsidR="00886D64" w:rsidRPr="00E874E2" w:rsidRDefault="00F16836" w:rsidP="00471DCB">
      <w:pPr>
        <w:pStyle w:val="a5"/>
        <w:ind w:firstLine="709"/>
        <w:jc w:val="both"/>
        <w:rPr>
          <w:rFonts w:ascii="Times New Roman" w:eastAsia="Times New Roman" w:hAnsi="Times New Roman" w:cs="Times New Roman"/>
          <w:i/>
          <w:color w:val="0D0D0D"/>
          <w:sz w:val="28"/>
          <w:szCs w:val="28"/>
          <w:shd w:val="clear" w:color="auto" w:fill="FFFFFF"/>
          <w:lang w:val="kk-KZ"/>
        </w:rPr>
      </w:pPr>
      <w:r w:rsidRPr="00E874E2">
        <w:rPr>
          <w:rFonts w:ascii="Times New Roman" w:eastAsia="Times New Roman" w:hAnsi="Times New Roman" w:cs="Times New Roman"/>
          <w:i/>
          <w:color w:val="0D0D0D"/>
          <w:sz w:val="28"/>
          <w:szCs w:val="28"/>
          <w:shd w:val="clear" w:color="auto" w:fill="FFFFFF"/>
          <w:lang w:val="kk-KZ"/>
        </w:rPr>
        <w:t xml:space="preserve">Ветеринарлық-санитарлық сараптама </w:t>
      </w:r>
    </w:p>
    <w:p w:rsidR="00886D64" w:rsidRPr="00E874E2" w:rsidRDefault="00471DCB" w:rsidP="006D1BAB">
      <w:pPr>
        <w:pStyle w:val="a5"/>
        <w:ind w:firstLine="709"/>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 xml:space="preserve">0,6 </w:t>
      </w:r>
      <w:r w:rsidR="00F16836" w:rsidRPr="00E874E2">
        <w:rPr>
          <w:rFonts w:ascii="Times New Roman" w:eastAsia="Times New Roman" w:hAnsi="Times New Roman" w:cs="Times New Roman"/>
          <w:color w:val="0D0D0D"/>
          <w:sz w:val="28"/>
          <w:szCs w:val="28"/>
          <w:shd w:val="clear" w:color="auto" w:fill="FFFFFF"/>
          <w:lang w:val="kk-KZ"/>
        </w:rPr>
        <w:t>және бүйрек үшін -  (жабайы балық қоса алғанда) жануарлардың барлық түрлері үшін (жас, тоңазытылған және мұздатылған) ет және жартылай ет мал фабрик</w:t>
      </w:r>
      <w:r w:rsidRPr="00E874E2">
        <w:rPr>
          <w:rFonts w:ascii="Times New Roman" w:eastAsia="Times New Roman" w:hAnsi="Times New Roman" w:cs="Times New Roman"/>
          <w:color w:val="0D0D0D"/>
          <w:sz w:val="28"/>
          <w:szCs w:val="28"/>
          <w:shd w:val="clear" w:color="auto" w:fill="FFFFFF"/>
          <w:lang w:val="kk-KZ"/>
        </w:rPr>
        <w:t>аттарды қорғасын үшін  0,5 мг/кг – 1,0 мг/</w:t>
      </w:r>
      <w:r w:rsidR="00F16836" w:rsidRPr="00E874E2">
        <w:rPr>
          <w:rFonts w:ascii="Times New Roman" w:eastAsia="Times New Roman" w:hAnsi="Times New Roman" w:cs="Times New Roman"/>
          <w:color w:val="0D0D0D"/>
          <w:sz w:val="28"/>
          <w:szCs w:val="28"/>
          <w:shd w:val="clear" w:color="auto" w:fill="FFFFFF"/>
          <w:lang w:val="kk-KZ"/>
        </w:rPr>
        <w:t>кг.</w:t>
      </w:r>
      <w:r w:rsidR="006D1BAB">
        <w:rPr>
          <w:rFonts w:ascii="Times New Roman" w:eastAsia="Times New Roman" w:hAnsi="Times New Roman" w:cs="Times New Roman"/>
          <w:color w:val="0D0D0D"/>
          <w:sz w:val="28"/>
          <w:szCs w:val="28"/>
          <w:shd w:val="clear" w:color="auto" w:fill="FFFFFF"/>
          <w:lang w:val="kk-KZ"/>
        </w:rPr>
        <w:t xml:space="preserve"> </w:t>
      </w:r>
      <w:r w:rsidR="00F16836" w:rsidRPr="00E874E2">
        <w:rPr>
          <w:rFonts w:ascii="Times New Roman" w:eastAsia="Times New Roman" w:hAnsi="Times New Roman" w:cs="Times New Roman"/>
          <w:color w:val="0D0D0D"/>
          <w:sz w:val="28"/>
          <w:szCs w:val="28"/>
          <w:shd w:val="clear" w:color="auto" w:fill="FFFFFF"/>
          <w:lang w:val="kk-KZ"/>
        </w:rPr>
        <w:t>Зертханалық қорғасын мазмұны туралы сойылған жануарлардың  өнімдерді сынақтан, техникалық кәдеге жарату үшін жіберілген ішкі органдарды, сондай-ақ пісірілген шұжық немесе консервіленген етті кейіннен өңдеу  жануарлардан өнім үшін пайдаланылатын тұтас зерттеу жүргізу мүмкін болмаған жағдайларда ғана қолданылады.</w:t>
      </w:r>
    </w:p>
    <w:p w:rsidR="00886D64" w:rsidRPr="00E874E2" w:rsidRDefault="00F16836"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sidRPr="00E874E2">
        <w:rPr>
          <w:rFonts w:ascii="Times New Roman" w:eastAsia="Times New Roman" w:hAnsi="Times New Roman" w:cs="Times New Roman"/>
          <w:b/>
          <w:color w:val="0D0D0D"/>
          <w:sz w:val="28"/>
          <w:szCs w:val="28"/>
          <w:shd w:val="clear" w:color="auto" w:fill="FFFFFF"/>
          <w:lang w:val="kk-KZ"/>
        </w:rPr>
        <w:t>Кадмий қосылыстары</w:t>
      </w:r>
      <w:r w:rsidR="006D1BAB">
        <w:rPr>
          <w:rFonts w:ascii="Times New Roman" w:eastAsia="Times New Roman" w:hAnsi="Times New Roman" w:cs="Times New Roman"/>
          <w:b/>
          <w:color w:val="0D0D0D"/>
          <w:sz w:val="28"/>
          <w:szCs w:val="28"/>
          <w:shd w:val="clear" w:color="auto" w:fill="FFFFFF"/>
          <w:lang w:val="kk-KZ"/>
        </w:rPr>
        <w:t>.</w:t>
      </w:r>
    </w:p>
    <w:p w:rsidR="00886D64" w:rsidRPr="00E874E2" w:rsidRDefault="00F16836" w:rsidP="006D1BAB">
      <w:pPr>
        <w:pStyle w:val="a5"/>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 xml:space="preserve">   </w:t>
      </w:r>
      <w:r w:rsidR="00471DCB" w:rsidRPr="00E874E2">
        <w:rPr>
          <w:rFonts w:ascii="Times New Roman" w:eastAsia="Times New Roman" w:hAnsi="Times New Roman" w:cs="Times New Roman"/>
          <w:color w:val="0D0D0D"/>
          <w:sz w:val="28"/>
          <w:szCs w:val="28"/>
          <w:shd w:val="clear" w:color="auto" w:fill="FFFFFF"/>
          <w:lang w:val="kk-KZ"/>
        </w:rPr>
        <w:tab/>
      </w:r>
      <w:r w:rsidRPr="00E874E2">
        <w:rPr>
          <w:rFonts w:ascii="Times New Roman" w:eastAsia="Times New Roman" w:hAnsi="Times New Roman" w:cs="Times New Roman"/>
          <w:color w:val="0D0D0D"/>
          <w:sz w:val="28"/>
          <w:szCs w:val="28"/>
          <w:shd w:val="clear" w:color="auto" w:fill="FFFFFF"/>
          <w:lang w:val="kk-KZ"/>
        </w:rPr>
        <w:t>Кадмий бар заттар - қоршаған айналаға ең улы ауыр металдардың бірі кейбір азық және азық-түліктерде кездеседі.</w:t>
      </w:r>
      <w:r w:rsidR="006D1BAB">
        <w:rPr>
          <w:rFonts w:ascii="Times New Roman" w:eastAsia="Times New Roman" w:hAnsi="Times New Roman" w:cs="Times New Roman"/>
          <w:color w:val="0D0D0D"/>
          <w:sz w:val="28"/>
          <w:szCs w:val="28"/>
          <w:shd w:val="clear" w:color="auto" w:fill="FFFFFF"/>
          <w:lang w:val="kk-KZ"/>
        </w:rPr>
        <w:t xml:space="preserve"> </w:t>
      </w:r>
      <w:r w:rsidRPr="00E874E2">
        <w:rPr>
          <w:rFonts w:ascii="Times New Roman" w:eastAsia="Times New Roman" w:hAnsi="Times New Roman" w:cs="Times New Roman"/>
          <w:color w:val="0D0D0D"/>
          <w:sz w:val="28"/>
          <w:szCs w:val="28"/>
          <w:shd w:val="clear" w:color="auto" w:fill="FFFFFF"/>
          <w:lang w:val="kk-KZ"/>
        </w:rPr>
        <w:t xml:space="preserve">Кадмий қосылыстардың ортасында, өндіру сәулеленулердің коррозияға төзімді жабындарды өндіру, жасанды былғары, пластмасса, полимерлер мырыш және кадмий балқыту кезінде шыны және фарфор, сілтілі батареяларды, люминофорлар, рентген экрандары, МДУ және басқалар бояулар алынады. </w:t>
      </w:r>
    </w:p>
    <w:p w:rsidR="00886D64" w:rsidRPr="00E874E2" w:rsidRDefault="00F16836"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sidRPr="00E874E2">
        <w:rPr>
          <w:rFonts w:ascii="Times New Roman" w:eastAsia="Times New Roman" w:hAnsi="Times New Roman" w:cs="Times New Roman"/>
          <w:b/>
          <w:color w:val="0D0D0D"/>
          <w:sz w:val="28"/>
          <w:szCs w:val="28"/>
          <w:shd w:val="clear" w:color="auto" w:fill="FFFFFF"/>
          <w:lang w:val="kk-KZ"/>
        </w:rPr>
        <w:t>Ветеринариялық-санитариялық сараптама.</w:t>
      </w:r>
    </w:p>
    <w:p w:rsidR="00886D64" w:rsidRPr="00E874E2" w:rsidRDefault="00F16836" w:rsidP="0083406D">
      <w:pPr>
        <w:pStyle w:val="a5"/>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 xml:space="preserve">   </w:t>
      </w:r>
      <w:r w:rsidR="00471DCB" w:rsidRPr="00E874E2">
        <w:rPr>
          <w:rFonts w:ascii="Times New Roman" w:eastAsia="Times New Roman" w:hAnsi="Times New Roman" w:cs="Times New Roman"/>
          <w:color w:val="0D0D0D"/>
          <w:sz w:val="28"/>
          <w:szCs w:val="28"/>
          <w:shd w:val="clear" w:color="auto" w:fill="FFFFFF"/>
          <w:lang w:val="kk-KZ"/>
        </w:rPr>
        <w:tab/>
      </w:r>
      <w:r w:rsidRPr="00E874E2">
        <w:rPr>
          <w:rFonts w:ascii="Times New Roman" w:eastAsia="Times New Roman" w:hAnsi="Times New Roman" w:cs="Times New Roman"/>
          <w:color w:val="0D0D0D"/>
          <w:sz w:val="28"/>
          <w:szCs w:val="28"/>
          <w:shd w:val="clear" w:color="auto" w:fill="FFFFFF"/>
          <w:lang w:val="kk-KZ"/>
        </w:rPr>
        <w:t>Кадмий қосылыстар улануы күдікті малды сою мәжбүр болған жағдайда, бауыр, бүйрек және бұлшық ет мүшелері Бұл элементті қарастыру ү</w:t>
      </w:r>
      <w:r w:rsidR="00471DCB" w:rsidRPr="00E874E2">
        <w:rPr>
          <w:rFonts w:ascii="Times New Roman" w:eastAsia="Times New Roman" w:hAnsi="Times New Roman" w:cs="Times New Roman"/>
          <w:color w:val="0D0D0D"/>
          <w:sz w:val="28"/>
          <w:szCs w:val="28"/>
          <w:shd w:val="clear" w:color="auto" w:fill="FFFFFF"/>
          <w:lang w:val="kk-KZ"/>
        </w:rPr>
        <w:t>шін зертханаға жіберіледі. 0,05</w:t>
      </w:r>
      <w:r w:rsidRPr="00E874E2">
        <w:rPr>
          <w:rFonts w:ascii="Times New Roman" w:eastAsia="Times New Roman" w:hAnsi="Times New Roman" w:cs="Times New Roman"/>
          <w:color w:val="0D0D0D"/>
          <w:sz w:val="28"/>
          <w:szCs w:val="28"/>
          <w:shd w:val="clear" w:color="auto" w:fill="FFFFFF"/>
          <w:lang w:val="kk-KZ"/>
        </w:rPr>
        <w:t xml:space="preserve"> және ішек қарын</w:t>
      </w:r>
      <w:r w:rsidR="00471DCB" w:rsidRPr="00E874E2">
        <w:rPr>
          <w:rFonts w:ascii="Times New Roman" w:eastAsia="Times New Roman" w:hAnsi="Times New Roman" w:cs="Times New Roman"/>
          <w:color w:val="0D0D0D"/>
          <w:sz w:val="28"/>
          <w:szCs w:val="28"/>
          <w:shd w:val="clear" w:color="auto" w:fill="FFFFFF"/>
          <w:lang w:val="kk-KZ"/>
        </w:rPr>
        <w:t xml:space="preserve"> -  ет 0,3 және бүйрек - 1,0 мг</w:t>
      </w:r>
      <w:r w:rsidRPr="00E874E2">
        <w:rPr>
          <w:rFonts w:ascii="Times New Roman" w:eastAsia="Times New Roman" w:hAnsi="Times New Roman" w:cs="Times New Roman"/>
          <w:color w:val="0D0D0D"/>
          <w:sz w:val="28"/>
          <w:szCs w:val="28"/>
          <w:shd w:val="clear" w:color="auto" w:fill="FFFFFF"/>
          <w:lang w:val="kk-KZ"/>
        </w:rPr>
        <w:t>/кг. осы мөлшерде ғана кадмий  рұқсат етіледі. Шектеу жоқ пайдаланылатын тамақ қолайлы деңгейдегі және ет қарын ішінде кадмий мал сою өнімдерін анықталады. Осы элемент сою өнімдерін жоғары деңгейі құрғақ мал жем техникалық пайдалану және кейіннен өңдеу үшін жіберіледі немесе жойылады.</w:t>
      </w:r>
      <w:r w:rsidR="00471DCB" w:rsidRPr="00E874E2">
        <w:rPr>
          <w:rFonts w:ascii="Times New Roman" w:eastAsia="Times New Roman" w:hAnsi="Times New Roman" w:cs="Times New Roman"/>
          <w:color w:val="0D0D0D"/>
          <w:sz w:val="28"/>
          <w:szCs w:val="28"/>
          <w:shd w:val="clear" w:color="auto" w:fill="FFFFFF"/>
          <w:lang w:val="kk-KZ"/>
        </w:rPr>
        <w:t xml:space="preserve"> </w:t>
      </w:r>
      <w:r w:rsidRPr="00E874E2">
        <w:rPr>
          <w:rFonts w:ascii="Times New Roman" w:eastAsia="Times New Roman" w:hAnsi="Times New Roman" w:cs="Times New Roman"/>
          <w:color w:val="0D0D0D"/>
          <w:sz w:val="28"/>
          <w:szCs w:val="28"/>
          <w:shd w:val="clear" w:color="auto" w:fill="FFFFFF"/>
          <w:lang w:val="kk-KZ"/>
        </w:rPr>
        <w:t>2 есе - ет қалыпты пісіру жағдайы 1.5 кад</w:t>
      </w:r>
      <w:r w:rsidR="00471DCB" w:rsidRPr="00E874E2">
        <w:rPr>
          <w:rFonts w:ascii="Times New Roman" w:eastAsia="Times New Roman" w:hAnsi="Times New Roman" w:cs="Times New Roman"/>
          <w:color w:val="0D0D0D"/>
          <w:sz w:val="28"/>
          <w:szCs w:val="28"/>
          <w:shd w:val="clear" w:color="auto" w:fill="FFFFFF"/>
          <w:lang w:val="kk-KZ"/>
        </w:rPr>
        <w:t>мий мазмұнын азайтады. шұжықтар</w:t>
      </w:r>
      <w:r w:rsidRPr="00E874E2">
        <w:rPr>
          <w:rFonts w:ascii="Times New Roman" w:eastAsia="Times New Roman" w:hAnsi="Times New Roman" w:cs="Times New Roman"/>
          <w:color w:val="0D0D0D"/>
          <w:sz w:val="28"/>
          <w:szCs w:val="28"/>
          <w:shd w:val="clear" w:color="auto" w:fill="FFFFFF"/>
          <w:lang w:val="kk-KZ"/>
        </w:rPr>
        <w:t>, шұжық өндірісінде, қасапхана кадмий деңгейде ет,нан 2-8 рет төмендейді.</w:t>
      </w:r>
      <w:r w:rsidR="00471DCB" w:rsidRPr="00E874E2">
        <w:rPr>
          <w:rFonts w:ascii="Times New Roman" w:eastAsia="Times New Roman" w:hAnsi="Times New Roman" w:cs="Times New Roman"/>
          <w:color w:val="0D0D0D"/>
          <w:sz w:val="28"/>
          <w:szCs w:val="28"/>
          <w:shd w:val="clear" w:color="auto" w:fill="FFFFFF"/>
          <w:lang w:val="kk-KZ"/>
        </w:rPr>
        <w:t xml:space="preserve"> </w:t>
      </w:r>
      <w:r w:rsidRPr="00E874E2">
        <w:rPr>
          <w:rFonts w:ascii="Times New Roman" w:eastAsia="Times New Roman" w:hAnsi="Times New Roman" w:cs="Times New Roman"/>
          <w:color w:val="0D0D0D"/>
          <w:sz w:val="28"/>
          <w:szCs w:val="28"/>
          <w:shd w:val="clear" w:color="auto" w:fill="FFFFFF"/>
          <w:lang w:val="kk-KZ"/>
        </w:rPr>
        <w:t>Шұжық өндірісінде шұжық өндірісі үшін дәмдеуіштер, қант, тұз,  нәруыз, құрғақ сүт және басқа да қосымша ингредиенттер жиі кадмий үшін маңызды.</w:t>
      </w:r>
    </w:p>
    <w:p w:rsidR="00886D64" w:rsidRPr="00E874E2" w:rsidRDefault="00F16836"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sidRPr="00E874E2">
        <w:rPr>
          <w:rFonts w:ascii="Times New Roman" w:eastAsia="Times New Roman" w:hAnsi="Times New Roman" w:cs="Times New Roman"/>
          <w:b/>
          <w:color w:val="0D0D0D"/>
          <w:sz w:val="28"/>
          <w:szCs w:val="28"/>
          <w:shd w:val="clear" w:color="auto" w:fill="FFFFFF"/>
          <w:lang w:val="kk-KZ"/>
        </w:rPr>
        <w:t>Мыстардың қосылысы</w:t>
      </w:r>
      <w:r w:rsidR="00471DCB" w:rsidRPr="00E874E2">
        <w:rPr>
          <w:rFonts w:ascii="Times New Roman" w:eastAsia="Times New Roman" w:hAnsi="Times New Roman" w:cs="Times New Roman"/>
          <w:b/>
          <w:color w:val="0D0D0D"/>
          <w:sz w:val="28"/>
          <w:szCs w:val="28"/>
          <w:shd w:val="clear" w:color="auto" w:fill="FFFFFF"/>
          <w:lang w:val="kk-KZ"/>
        </w:rPr>
        <w:t>.</w:t>
      </w:r>
    </w:p>
    <w:p w:rsidR="006D1BAB" w:rsidRDefault="00F16836" w:rsidP="006D1BAB">
      <w:pPr>
        <w:pStyle w:val="a5"/>
        <w:ind w:firstLine="709"/>
        <w:jc w:val="both"/>
        <w:rPr>
          <w:rFonts w:ascii="Times New Roman" w:eastAsia="Times New Roman" w:hAnsi="Times New Roman" w:cs="Times New Roman"/>
          <w:color w:val="0D0D0D"/>
          <w:sz w:val="28"/>
          <w:szCs w:val="28"/>
          <w:shd w:val="clear" w:color="auto" w:fill="FFFFFF"/>
          <w:lang w:val="kk-KZ"/>
        </w:rPr>
      </w:pPr>
      <w:r w:rsidRPr="00E874E2">
        <w:rPr>
          <w:rFonts w:ascii="Times New Roman" w:eastAsia="Times New Roman" w:hAnsi="Times New Roman" w:cs="Times New Roman"/>
          <w:color w:val="0D0D0D"/>
          <w:sz w:val="28"/>
          <w:szCs w:val="28"/>
          <w:shd w:val="clear" w:color="auto" w:fill="FFFFFF"/>
          <w:lang w:val="kk-KZ"/>
        </w:rPr>
        <w:t xml:space="preserve">Осы бөлімнен пестицидтер ең жиі жеміс ағаштар мен бұталарды, көкөніс және бақша дақылдары, және төменгі саңырауқұлақтар туындаған аурулардан басқа дақылдарын қорғау үшін пайдаланылады. </w:t>
      </w:r>
      <w:r w:rsidRPr="0083406D">
        <w:rPr>
          <w:rFonts w:ascii="Times New Roman" w:eastAsia="Times New Roman" w:hAnsi="Times New Roman" w:cs="Times New Roman"/>
          <w:color w:val="0D0D0D"/>
          <w:sz w:val="28"/>
          <w:szCs w:val="28"/>
          <w:shd w:val="clear" w:color="auto" w:fill="FFFFFF"/>
        </w:rPr>
        <w:t>Олар кез келген жеке немесе басқа да органикалық және бейорганикалық заттармен қоспасында пайдаланылады. Бұл топта фунгицидтер кезекті, кейде бақылаусыз пайдалану өсімдіктер мен жануарлардың улануына әкеп соғуы мүмкін ауыз су мыс қосылыстар (кейде 10 еседен астам), жиналуына ықпал етеді.</w:t>
      </w:r>
      <w:r w:rsidR="006D1BAB">
        <w:rPr>
          <w:rFonts w:ascii="Times New Roman" w:eastAsia="Times New Roman" w:hAnsi="Times New Roman" w:cs="Times New Roman"/>
          <w:color w:val="0D0D0D"/>
          <w:sz w:val="28"/>
          <w:szCs w:val="28"/>
          <w:shd w:val="clear" w:color="auto" w:fill="FFFFFF"/>
          <w:lang w:val="kk-KZ"/>
        </w:rPr>
        <w:t xml:space="preserve"> </w:t>
      </w:r>
    </w:p>
    <w:p w:rsidR="00886D64" w:rsidRPr="006D1BAB" w:rsidRDefault="00F16836" w:rsidP="006D1BAB">
      <w:pPr>
        <w:pStyle w:val="a5"/>
        <w:ind w:firstLine="709"/>
        <w:jc w:val="both"/>
        <w:rPr>
          <w:rFonts w:ascii="Times New Roman" w:eastAsia="Times New Roman" w:hAnsi="Times New Roman" w:cs="Times New Roman"/>
          <w:color w:val="0D0D0D"/>
          <w:sz w:val="28"/>
          <w:szCs w:val="28"/>
          <w:shd w:val="clear" w:color="auto" w:fill="FFFFFF"/>
          <w:lang w:val="kk-KZ"/>
        </w:rPr>
      </w:pPr>
      <w:r w:rsidRPr="006D1BAB">
        <w:rPr>
          <w:rFonts w:ascii="Times New Roman" w:eastAsia="Times New Roman" w:hAnsi="Times New Roman" w:cs="Times New Roman"/>
          <w:color w:val="0D0D0D"/>
          <w:sz w:val="28"/>
          <w:szCs w:val="28"/>
          <w:shd w:val="clear" w:color="auto" w:fill="FFFFFF"/>
          <w:lang w:val="kk-KZ"/>
        </w:rPr>
        <w:t>Соңғы уақыттары негізгі  бейорганикалық қосылыстар мыс қолданылатын мыс бар фунгицидтер ретінде пайдаланылып жүр:</w:t>
      </w:r>
    </w:p>
    <w:p w:rsidR="00886D64" w:rsidRPr="003F20DB" w:rsidRDefault="00471DCB"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 Мыс сульфаты</w:t>
      </w:r>
      <w:r w:rsidR="00F16836" w:rsidRPr="003F20DB">
        <w:rPr>
          <w:rFonts w:ascii="Times New Roman" w:eastAsia="Times New Roman" w:hAnsi="Times New Roman" w:cs="Times New Roman"/>
          <w:color w:val="0D0D0D"/>
          <w:sz w:val="28"/>
          <w:szCs w:val="28"/>
          <w:shd w:val="clear" w:color="auto" w:fill="FFFFFF"/>
          <w:lang w:val="kk-KZ"/>
        </w:rPr>
        <w:t xml:space="preserve"> (мыс сульфаты) әр түрлі саңырауқұлақ ауруларына қарсы жеміс-жидек екпелер, көкөніс және бақша дақылдары вегетация кезеңінде тозаңдату үшін пайдаланылады. Мыс сульфаты, сондай-ақ деуорминг ішек қой мен ешкі және жануарлардың тозаңдануына пайдаланылады.</w:t>
      </w:r>
      <w:r w:rsidRPr="003F20DB">
        <w:rPr>
          <w:rFonts w:ascii="Times New Roman" w:eastAsia="Times New Roman" w:hAnsi="Times New Roman" w:cs="Times New Roman"/>
          <w:color w:val="0D0D0D"/>
          <w:sz w:val="28"/>
          <w:szCs w:val="28"/>
          <w:shd w:val="clear" w:color="auto" w:fill="FFFFFF"/>
          <w:lang w:val="kk-KZ"/>
        </w:rPr>
        <w:t xml:space="preserve"> </w:t>
      </w:r>
      <w:r w:rsidR="00F16836" w:rsidRPr="003F20DB">
        <w:rPr>
          <w:rFonts w:ascii="Times New Roman" w:eastAsia="Times New Roman" w:hAnsi="Times New Roman" w:cs="Times New Roman"/>
          <w:color w:val="0D0D0D"/>
          <w:sz w:val="28"/>
          <w:szCs w:val="28"/>
          <w:shd w:val="clear" w:color="auto" w:fill="FFFFFF"/>
          <w:lang w:val="kk-KZ"/>
        </w:rPr>
        <w:t>Мыс сульфаты қоңыржай қауiптi пестицидтер құрайды: ақ тышқандар үшін LD</w:t>
      </w:r>
      <w:r w:rsidRPr="003F20DB">
        <w:rPr>
          <w:rFonts w:ascii="Times New Roman" w:eastAsia="Times New Roman" w:hAnsi="Times New Roman" w:cs="Times New Roman"/>
          <w:color w:val="0D0D0D"/>
          <w:sz w:val="28"/>
          <w:szCs w:val="28"/>
          <w:shd w:val="clear" w:color="auto" w:fill="FFFFFF"/>
          <w:lang w:val="kk-KZ"/>
        </w:rPr>
        <w:t>50 -43 мг/кг, егеу құйрықтарды – 52 мг/</w:t>
      </w:r>
      <w:r w:rsidR="00F16836" w:rsidRPr="003F20DB">
        <w:rPr>
          <w:rFonts w:ascii="Times New Roman" w:eastAsia="Times New Roman" w:hAnsi="Times New Roman" w:cs="Times New Roman"/>
          <w:color w:val="0D0D0D"/>
          <w:sz w:val="28"/>
          <w:szCs w:val="28"/>
          <w:shd w:val="clear" w:color="auto" w:fill="FFFFFF"/>
          <w:lang w:val="kk-KZ"/>
        </w:rPr>
        <w:t xml:space="preserve">кг. Концентратты шешімдер күрт конъюнктивы күшіне енбей қойды. Мыс сульфаты негізінде кальций гидроксиді, мыс сульфатын қосуды қамтиды </w:t>
      </w:r>
      <w:r w:rsidR="00F16836" w:rsidRPr="003F20DB">
        <w:rPr>
          <w:rFonts w:ascii="Times New Roman" w:eastAsia="Times New Roman" w:hAnsi="Times New Roman" w:cs="Times New Roman"/>
          <w:b/>
          <w:color w:val="0D0D0D"/>
          <w:sz w:val="28"/>
          <w:szCs w:val="28"/>
          <w:shd w:val="clear" w:color="auto" w:fill="FFFFFF"/>
          <w:lang w:val="kk-KZ"/>
        </w:rPr>
        <w:t>«Бордо қоспасы»</w:t>
      </w:r>
      <w:r w:rsidRPr="003F20DB">
        <w:rPr>
          <w:rFonts w:ascii="Times New Roman" w:eastAsia="Times New Roman" w:hAnsi="Times New Roman" w:cs="Times New Roman"/>
          <w:color w:val="0D0D0D"/>
          <w:sz w:val="28"/>
          <w:szCs w:val="28"/>
          <w:shd w:val="clear" w:color="auto" w:fill="FFFFFF"/>
          <w:lang w:val="kk-KZ"/>
        </w:rPr>
        <w:t xml:space="preserve"> атты пестицидтерді, өндірілген;</w:t>
      </w:r>
    </w:p>
    <w:p w:rsidR="00886D64" w:rsidRPr="003F20DB"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 Мыс оксихлорид (мыс оксихлорид) саңырауқұлақ ауруларына қарсы қорғау үшін сол өсімдіктердің вегетациялық, осы басқа мыс бар пестицидтерді кезінде байланыс іс</w:t>
      </w:r>
      <w:r w:rsidR="00471DCB" w:rsidRPr="003F20DB">
        <w:rPr>
          <w:rFonts w:ascii="Times New Roman" w:eastAsia="Times New Roman" w:hAnsi="Times New Roman" w:cs="Times New Roman"/>
          <w:color w:val="0D0D0D"/>
          <w:sz w:val="28"/>
          <w:szCs w:val="28"/>
          <w:shd w:val="clear" w:color="auto" w:fill="FFFFFF"/>
          <w:lang w:val="kk-KZ"/>
        </w:rPr>
        <w:t xml:space="preserve"> </w:t>
      </w:r>
      <w:r w:rsidRPr="003F20DB">
        <w:rPr>
          <w:rFonts w:ascii="Times New Roman" w:eastAsia="Times New Roman" w:hAnsi="Times New Roman" w:cs="Times New Roman"/>
          <w:color w:val="0D0D0D"/>
          <w:sz w:val="28"/>
          <w:szCs w:val="28"/>
          <w:shd w:val="clear" w:color="auto" w:fill="FFFFFF"/>
          <w:lang w:val="kk-KZ"/>
        </w:rPr>
        <w:t>-</w:t>
      </w:r>
      <w:r w:rsidR="00471DCB" w:rsidRPr="003F20DB">
        <w:rPr>
          <w:rFonts w:ascii="Times New Roman" w:eastAsia="Times New Roman" w:hAnsi="Times New Roman" w:cs="Times New Roman"/>
          <w:color w:val="0D0D0D"/>
          <w:sz w:val="28"/>
          <w:szCs w:val="28"/>
          <w:shd w:val="clear" w:color="auto" w:fill="FFFFFF"/>
          <w:lang w:val="kk-KZ"/>
        </w:rPr>
        <w:t xml:space="preserve"> </w:t>
      </w:r>
      <w:r w:rsidRPr="003F20DB">
        <w:rPr>
          <w:rFonts w:ascii="Times New Roman" w:eastAsia="Times New Roman" w:hAnsi="Times New Roman" w:cs="Times New Roman"/>
          <w:color w:val="0D0D0D"/>
          <w:sz w:val="28"/>
          <w:szCs w:val="28"/>
          <w:shd w:val="clear" w:color="auto" w:fill="FFFFFF"/>
          <w:lang w:val="kk-KZ"/>
        </w:rPr>
        <w:t>қимыл фунгицидтер ретінде пайдаланылады. Ол, орташа қауіпті (зиян заттар арасында) пестицидтерді класына жатады. Конъюнктиваны тітіркендіріп жиынтық қасиеттері нашар білдірді.</w:t>
      </w:r>
    </w:p>
    <w:p w:rsidR="00886D64" w:rsidRPr="003F20DB" w:rsidRDefault="00F16836" w:rsidP="00471DCB">
      <w:pPr>
        <w:pStyle w:val="a5"/>
        <w:ind w:firstLine="709"/>
        <w:jc w:val="both"/>
        <w:rPr>
          <w:rFonts w:ascii="Times New Roman" w:eastAsia="Times New Roman" w:hAnsi="Times New Roman" w:cs="Times New Roman"/>
          <w:i/>
          <w:color w:val="0D0D0D"/>
          <w:sz w:val="28"/>
          <w:szCs w:val="28"/>
          <w:shd w:val="clear" w:color="auto" w:fill="FFFFFF"/>
          <w:lang w:val="kk-KZ"/>
        </w:rPr>
      </w:pPr>
      <w:r w:rsidRPr="003F20DB">
        <w:rPr>
          <w:rFonts w:ascii="Times New Roman" w:eastAsia="Times New Roman" w:hAnsi="Times New Roman" w:cs="Times New Roman"/>
          <w:i/>
          <w:color w:val="0D0D0D"/>
          <w:sz w:val="28"/>
          <w:szCs w:val="28"/>
          <w:shd w:val="clear" w:color="auto" w:fill="FFFFFF"/>
          <w:lang w:val="kk-KZ"/>
        </w:rPr>
        <w:t>Ветеринариялық-санитариялық сараптама.</w:t>
      </w:r>
    </w:p>
    <w:p w:rsidR="00886D64" w:rsidRPr="003F20DB"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Ет және ет өнімдеріндегі МДУ мыс 5 мг / кг құрайды. 56 және бұлшық ет тінінің  - 25 мг / кг мыс бар пес</w:t>
      </w:r>
      <w:r w:rsidR="00471DCB" w:rsidRPr="003F20DB">
        <w:rPr>
          <w:rFonts w:ascii="Times New Roman" w:eastAsia="Times New Roman" w:hAnsi="Times New Roman" w:cs="Times New Roman"/>
          <w:color w:val="0D0D0D"/>
          <w:sz w:val="28"/>
          <w:szCs w:val="28"/>
          <w:shd w:val="clear" w:color="auto" w:fill="FFFFFF"/>
          <w:lang w:val="kk-KZ"/>
        </w:rPr>
        <w:t>тицидтерді бүйрек жылуы (490 мг/</w:t>
      </w:r>
      <w:r w:rsidRPr="003F20DB">
        <w:rPr>
          <w:rFonts w:ascii="Times New Roman" w:eastAsia="Times New Roman" w:hAnsi="Times New Roman" w:cs="Times New Roman"/>
          <w:color w:val="0D0D0D"/>
          <w:sz w:val="28"/>
          <w:szCs w:val="28"/>
          <w:shd w:val="clear" w:color="auto" w:fill="FFFFFF"/>
          <w:lang w:val="kk-KZ"/>
        </w:rPr>
        <w:t xml:space="preserve">кг-ға дейін), бауыр жинақталғаннан кейін ең көп улану мүмкін жағдайларда ет немесе шектеулері  өткiзбейтін мыстарды  зертханалық анықтау мақсатында пісірілген және пісіріліп-ысталған шұжық өндірісі үшін сау жануарлардан алынған тартылған ет, оны кейін мыс бар қосылыстар улану жағдайында сою пайдалануға болады. </w:t>
      </w:r>
    </w:p>
    <w:p w:rsidR="006D1BAB" w:rsidRDefault="00F16836" w:rsidP="006D1BAB">
      <w:pPr>
        <w:pStyle w:val="a5"/>
        <w:ind w:firstLine="709"/>
        <w:jc w:val="both"/>
        <w:rPr>
          <w:rFonts w:ascii="Times New Roman" w:eastAsia="Times New Roman" w:hAnsi="Times New Roman" w:cs="Times New Roman"/>
          <w:b/>
          <w:color w:val="0D0D0D"/>
          <w:sz w:val="28"/>
          <w:szCs w:val="28"/>
          <w:shd w:val="clear" w:color="auto" w:fill="FFFFFF"/>
          <w:lang w:val="kk-KZ"/>
        </w:rPr>
      </w:pPr>
      <w:r w:rsidRPr="003F20DB">
        <w:rPr>
          <w:rFonts w:ascii="Times New Roman" w:eastAsia="Times New Roman" w:hAnsi="Times New Roman" w:cs="Times New Roman"/>
          <w:b/>
          <w:color w:val="0D0D0D"/>
          <w:sz w:val="28"/>
          <w:szCs w:val="28"/>
          <w:shd w:val="clear" w:color="auto" w:fill="FFFFFF"/>
          <w:lang w:val="kk-KZ"/>
        </w:rPr>
        <w:t>Мышьяк қосылыстары</w:t>
      </w:r>
      <w:r w:rsidR="00471DCB" w:rsidRPr="003F20DB">
        <w:rPr>
          <w:rFonts w:ascii="Times New Roman" w:eastAsia="Times New Roman" w:hAnsi="Times New Roman" w:cs="Times New Roman"/>
          <w:b/>
          <w:color w:val="0D0D0D"/>
          <w:sz w:val="28"/>
          <w:szCs w:val="28"/>
          <w:shd w:val="clear" w:color="auto" w:fill="FFFFFF"/>
          <w:lang w:val="kk-KZ"/>
        </w:rPr>
        <w:t>.</w:t>
      </w:r>
    </w:p>
    <w:p w:rsidR="00886D64" w:rsidRPr="006D1BAB" w:rsidRDefault="00F16836" w:rsidP="006D1BAB">
      <w:pPr>
        <w:pStyle w:val="a5"/>
        <w:ind w:firstLine="709"/>
        <w:jc w:val="both"/>
        <w:rPr>
          <w:rFonts w:ascii="Times New Roman" w:eastAsia="Times New Roman" w:hAnsi="Times New Roman" w:cs="Times New Roman"/>
          <w:b/>
          <w:color w:val="0D0D0D"/>
          <w:sz w:val="28"/>
          <w:szCs w:val="28"/>
          <w:shd w:val="clear" w:color="auto" w:fill="FFFFFF"/>
          <w:lang w:val="kk-KZ"/>
        </w:rPr>
      </w:pPr>
      <w:r w:rsidRPr="006D1BAB">
        <w:rPr>
          <w:rFonts w:ascii="Times New Roman" w:eastAsia="Times New Roman" w:hAnsi="Times New Roman" w:cs="Times New Roman"/>
          <w:color w:val="0D0D0D"/>
          <w:sz w:val="28"/>
          <w:szCs w:val="28"/>
          <w:shd w:val="clear" w:color="auto" w:fill="FFFFFF"/>
          <w:lang w:val="kk-KZ"/>
        </w:rPr>
        <w:t xml:space="preserve">Соңғы уақыттары, мышьяк бар пестицидтер, кеңінен </w:t>
      </w:r>
      <w:r w:rsidR="00471DCB" w:rsidRPr="006D1BAB">
        <w:rPr>
          <w:rFonts w:ascii="Times New Roman" w:eastAsia="Times New Roman" w:hAnsi="Times New Roman" w:cs="Times New Roman"/>
          <w:color w:val="0D0D0D"/>
          <w:sz w:val="28"/>
          <w:szCs w:val="28"/>
          <w:shd w:val="clear" w:color="auto" w:fill="FFFFFF"/>
          <w:lang w:val="kk-KZ"/>
        </w:rPr>
        <w:t>инсектицитені, фунгицидтер (</w:t>
      </w:r>
      <w:r w:rsidRPr="006D1BAB">
        <w:rPr>
          <w:rFonts w:ascii="Times New Roman" w:eastAsia="Times New Roman" w:hAnsi="Times New Roman" w:cs="Times New Roman"/>
          <w:color w:val="0D0D0D"/>
          <w:sz w:val="28"/>
          <w:szCs w:val="28"/>
          <w:shd w:val="clear" w:color="auto" w:fill="FFFFFF"/>
          <w:lang w:val="kk-KZ"/>
        </w:rPr>
        <w:t>мышьяк ангидриді, натрий , кальций және париждік жасыл өнімдерінде</w:t>
      </w:r>
      <w:r w:rsidR="00471DCB" w:rsidRPr="006D1BAB">
        <w:rPr>
          <w:rFonts w:ascii="Times New Roman" w:eastAsia="Times New Roman" w:hAnsi="Times New Roman" w:cs="Times New Roman"/>
          <w:color w:val="0D0D0D"/>
          <w:sz w:val="28"/>
          <w:szCs w:val="28"/>
          <w:shd w:val="clear" w:color="auto" w:fill="FFFFFF"/>
          <w:lang w:val="kk-KZ"/>
        </w:rPr>
        <w:t xml:space="preserve"> т.б.), </w:t>
      </w:r>
      <w:r w:rsidRPr="006D1BAB">
        <w:rPr>
          <w:rFonts w:ascii="Times New Roman" w:eastAsia="Times New Roman" w:hAnsi="Times New Roman" w:cs="Times New Roman"/>
          <w:color w:val="0D0D0D"/>
          <w:sz w:val="28"/>
          <w:szCs w:val="28"/>
          <w:shd w:val="clear" w:color="auto" w:fill="FFFFFF"/>
          <w:lang w:val="kk-KZ"/>
        </w:rPr>
        <w:t>өсімдік ретінде және мал шаруашылығында пайдаланылатын.</w:t>
      </w:r>
    </w:p>
    <w:p w:rsidR="00886D64" w:rsidRPr="003F20DB" w:rsidRDefault="00F16836" w:rsidP="0083406D">
      <w:pPr>
        <w:pStyle w:val="a5"/>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 xml:space="preserve">Жас және ересек жануарлардың тыныс алу және асқазан-ішек ауруларының үшін ұсынылатын 18 27% -ға дейін мышьяк мазмұнына мышьяк ветеринарлық медицина препараттар (новарсенол, миарсенол, осарсол т.б.) тәжірибесінде қолданылады. </w:t>
      </w:r>
    </w:p>
    <w:p w:rsidR="00886D64" w:rsidRPr="003F20DB"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Қазіргі уақытта, мышьяк бар пестицидтер мен фармацевтика көпшілігі, пайдалануға тыйым салынған.</w:t>
      </w:r>
    </w:p>
    <w:p w:rsidR="00886D64" w:rsidRPr="003F20DB"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 xml:space="preserve">Мышьяк қосылыстарының уыттылығы әр түрлі түрі бар. Қанның жылынуына жануарлардың, ең улы мышьякты ангидрид табылады: ЛД50 </w:t>
      </w:r>
      <w:r w:rsidR="00471DCB" w:rsidRPr="003F20DB">
        <w:rPr>
          <w:rFonts w:ascii="Times New Roman" w:eastAsia="Times New Roman" w:hAnsi="Times New Roman" w:cs="Times New Roman"/>
          <w:color w:val="0D0D0D"/>
          <w:sz w:val="28"/>
          <w:szCs w:val="28"/>
          <w:shd w:val="clear" w:color="auto" w:fill="FFFFFF"/>
          <w:lang w:val="kk-KZ"/>
        </w:rPr>
        <w:t xml:space="preserve">– </w:t>
      </w:r>
      <w:r w:rsidRPr="003F20DB">
        <w:rPr>
          <w:rFonts w:ascii="Times New Roman" w:eastAsia="Times New Roman" w:hAnsi="Times New Roman" w:cs="Times New Roman"/>
          <w:color w:val="0D0D0D"/>
          <w:sz w:val="28"/>
          <w:szCs w:val="28"/>
          <w:shd w:val="clear" w:color="auto" w:fill="FFFFFF"/>
          <w:lang w:val="kk-KZ"/>
        </w:rPr>
        <w:t>40</w:t>
      </w:r>
      <w:r w:rsidR="00471DCB" w:rsidRPr="003F20DB">
        <w:rPr>
          <w:rFonts w:ascii="Times New Roman" w:eastAsia="Times New Roman" w:hAnsi="Times New Roman" w:cs="Times New Roman"/>
          <w:color w:val="0D0D0D"/>
          <w:sz w:val="28"/>
          <w:szCs w:val="28"/>
          <w:shd w:val="clear" w:color="auto" w:fill="FFFFFF"/>
          <w:lang w:val="kk-KZ"/>
        </w:rPr>
        <w:t xml:space="preserve"> - 50 мг/</w:t>
      </w:r>
      <w:r w:rsidRPr="003F20DB">
        <w:rPr>
          <w:rFonts w:ascii="Times New Roman" w:eastAsia="Times New Roman" w:hAnsi="Times New Roman" w:cs="Times New Roman"/>
          <w:color w:val="0D0D0D"/>
          <w:sz w:val="28"/>
          <w:szCs w:val="28"/>
          <w:shd w:val="clear" w:color="auto" w:fill="FFFFFF"/>
          <w:lang w:val="kk-KZ"/>
        </w:rPr>
        <w:t>кг-ға дейін болады.</w:t>
      </w:r>
    </w:p>
    <w:p w:rsidR="00886D64" w:rsidRPr="003F20DB" w:rsidRDefault="00F16836" w:rsidP="00471DCB">
      <w:pPr>
        <w:pStyle w:val="a5"/>
        <w:ind w:firstLine="709"/>
        <w:jc w:val="both"/>
        <w:rPr>
          <w:rFonts w:ascii="Times New Roman" w:eastAsia="Times New Roman" w:hAnsi="Times New Roman" w:cs="Times New Roman"/>
          <w:i/>
          <w:color w:val="0D0D0D"/>
          <w:sz w:val="28"/>
          <w:szCs w:val="28"/>
          <w:shd w:val="clear" w:color="auto" w:fill="FFFFFF"/>
          <w:lang w:val="kk-KZ"/>
        </w:rPr>
      </w:pPr>
      <w:r w:rsidRPr="003F20DB">
        <w:rPr>
          <w:rFonts w:ascii="Times New Roman" w:eastAsia="Times New Roman" w:hAnsi="Times New Roman" w:cs="Times New Roman"/>
          <w:i/>
          <w:color w:val="0D0D0D"/>
          <w:sz w:val="28"/>
          <w:szCs w:val="28"/>
          <w:shd w:val="clear" w:color="auto" w:fill="FFFFFF"/>
          <w:lang w:val="kk-KZ"/>
        </w:rPr>
        <w:t>Ветеринариялық-санитариялық сараптама.</w:t>
      </w:r>
    </w:p>
    <w:p w:rsidR="00886D64" w:rsidRPr="003F20DB"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 xml:space="preserve">Мышьяк МДУ </w:t>
      </w:r>
      <w:r w:rsidR="00471DCB" w:rsidRPr="003F20DB">
        <w:rPr>
          <w:rFonts w:ascii="Times New Roman" w:eastAsia="Times New Roman" w:hAnsi="Times New Roman" w:cs="Times New Roman"/>
          <w:color w:val="0D0D0D"/>
          <w:sz w:val="28"/>
          <w:szCs w:val="28"/>
          <w:shd w:val="clear" w:color="auto" w:fill="FFFFFF"/>
          <w:lang w:val="kk-KZ"/>
        </w:rPr>
        <w:t xml:space="preserve">(мг / кг ылғалды өнім) көлемі: </w:t>
      </w:r>
      <w:r w:rsidRPr="003F20DB">
        <w:rPr>
          <w:rFonts w:ascii="Times New Roman" w:eastAsia="Times New Roman" w:hAnsi="Times New Roman" w:cs="Times New Roman"/>
          <w:color w:val="0D0D0D"/>
          <w:sz w:val="28"/>
          <w:szCs w:val="28"/>
          <w:shd w:val="clear" w:color="auto" w:fill="FFFFFF"/>
          <w:lang w:val="kk-KZ"/>
        </w:rPr>
        <w:t>ауыл шаруашылығы және жабайы жануарл</w:t>
      </w:r>
      <w:r w:rsidR="00471DCB" w:rsidRPr="003F20DB">
        <w:rPr>
          <w:rFonts w:ascii="Times New Roman" w:eastAsia="Times New Roman" w:hAnsi="Times New Roman" w:cs="Times New Roman"/>
          <w:color w:val="0D0D0D"/>
          <w:sz w:val="28"/>
          <w:szCs w:val="28"/>
          <w:shd w:val="clear" w:color="auto" w:fill="FFFFFF"/>
          <w:lang w:val="kk-KZ"/>
        </w:rPr>
        <w:t>ардың ойын барлық түрлері үшін</w:t>
      </w:r>
      <w:r w:rsidRPr="003F20DB">
        <w:rPr>
          <w:rFonts w:ascii="Times New Roman" w:eastAsia="Times New Roman" w:hAnsi="Times New Roman" w:cs="Times New Roman"/>
          <w:color w:val="0D0D0D"/>
          <w:sz w:val="28"/>
          <w:szCs w:val="28"/>
          <w:shd w:val="clear" w:color="auto" w:fill="FFFFFF"/>
          <w:lang w:val="kk-KZ"/>
        </w:rPr>
        <w:t xml:space="preserve"> жас, тоңазытылған, мұздатылған жартыл</w:t>
      </w:r>
      <w:r w:rsidR="00471DCB" w:rsidRPr="003F20DB">
        <w:rPr>
          <w:rFonts w:ascii="Times New Roman" w:eastAsia="Times New Roman" w:hAnsi="Times New Roman" w:cs="Times New Roman"/>
          <w:color w:val="0D0D0D"/>
          <w:sz w:val="28"/>
          <w:szCs w:val="28"/>
          <w:shd w:val="clear" w:color="auto" w:fill="FFFFFF"/>
          <w:lang w:val="kk-KZ"/>
        </w:rPr>
        <w:t>ай фабрикаттар, соның ішінде ет</w:t>
      </w:r>
      <w:r w:rsidRPr="003F20DB">
        <w:rPr>
          <w:rFonts w:ascii="Times New Roman" w:eastAsia="Times New Roman" w:hAnsi="Times New Roman" w:cs="Times New Roman"/>
          <w:color w:val="0D0D0D"/>
          <w:sz w:val="28"/>
          <w:szCs w:val="28"/>
          <w:shd w:val="clear" w:color="auto" w:fill="FFFFFF"/>
          <w:lang w:val="kk-KZ"/>
        </w:rPr>
        <w:t xml:space="preserve"> - 0,1; асқазан (бауыр, бүйрек, тіл, миы, жүрек, қан, азық-түлік және т.б.) және ет өнімдері, оның ішінде - 1,0; </w:t>
      </w:r>
      <w:r w:rsidR="00471DCB" w:rsidRPr="003F20DB">
        <w:rPr>
          <w:rFonts w:ascii="Times New Roman" w:eastAsia="Times New Roman" w:hAnsi="Times New Roman" w:cs="Times New Roman"/>
          <w:color w:val="0D0D0D"/>
          <w:sz w:val="28"/>
          <w:szCs w:val="28"/>
          <w:shd w:val="clear" w:color="auto" w:fill="FFFFFF"/>
          <w:lang w:val="kk-KZ"/>
        </w:rPr>
        <w:t xml:space="preserve"> </w:t>
      </w:r>
      <w:r w:rsidRPr="003F20DB">
        <w:rPr>
          <w:rFonts w:ascii="Times New Roman" w:eastAsia="Times New Roman" w:hAnsi="Times New Roman" w:cs="Times New Roman"/>
          <w:color w:val="0D0D0D"/>
          <w:sz w:val="28"/>
          <w:szCs w:val="28"/>
          <w:shd w:val="clear" w:color="auto" w:fill="FFFFFF"/>
          <w:lang w:val="kk-KZ"/>
        </w:rPr>
        <w:t>0,1 - шұжық өнімдерінде, ет өнімдерін аспаздық ысталған ет және ет өнімдерін аспаздық өңдеу (пісіру, қуыру) дайын өнімге мышьяк қосылыстарының мазмұны 30% -дан астам емес, азаяды.. Ол пісірілген шұжық өндіру мышьяк қосылыстары жасанды айырмашылығы табиғи шұжық арқы</w:t>
      </w:r>
      <w:r w:rsidR="00471DCB" w:rsidRPr="003F20DB">
        <w:rPr>
          <w:rFonts w:ascii="Times New Roman" w:eastAsia="Times New Roman" w:hAnsi="Times New Roman" w:cs="Times New Roman"/>
          <w:color w:val="0D0D0D"/>
          <w:sz w:val="28"/>
          <w:szCs w:val="28"/>
          <w:shd w:val="clear" w:color="auto" w:fill="FFFFFF"/>
          <w:lang w:val="kk-KZ"/>
        </w:rPr>
        <w:t>лы тез және толық жойылады.</w:t>
      </w:r>
    </w:p>
    <w:p w:rsidR="008A04A9" w:rsidRPr="003F20DB" w:rsidRDefault="008A04A9" w:rsidP="0083406D">
      <w:pPr>
        <w:pStyle w:val="a5"/>
        <w:jc w:val="both"/>
        <w:rPr>
          <w:rFonts w:ascii="Times New Roman" w:eastAsia="Times New Roman" w:hAnsi="Times New Roman" w:cs="Times New Roman"/>
          <w:color w:val="0D0D0D"/>
          <w:sz w:val="28"/>
          <w:szCs w:val="28"/>
          <w:shd w:val="clear" w:color="auto" w:fill="FFFFFF"/>
          <w:lang w:val="kk-KZ"/>
        </w:rPr>
      </w:pPr>
    </w:p>
    <w:p w:rsidR="00886D64" w:rsidRPr="003F20DB" w:rsidRDefault="00F16836"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sidRPr="003F20DB">
        <w:rPr>
          <w:rFonts w:ascii="Times New Roman" w:eastAsia="Times New Roman" w:hAnsi="Times New Roman" w:cs="Times New Roman"/>
          <w:b/>
          <w:color w:val="0D0D0D"/>
          <w:sz w:val="28"/>
          <w:szCs w:val="28"/>
          <w:shd w:val="clear" w:color="auto" w:fill="FFFFFF"/>
          <w:lang w:val="kk-KZ"/>
        </w:rPr>
        <w:t>Бақылау сұрақтары:</w:t>
      </w:r>
    </w:p>
    <w:p w:rsidR="00886D64" w:rsidRPr="003F20DB"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1. Қорғасын қосылыстары сою өніміне жата ма?</w:t>
      </w:r>
    </w:p>
    <w:p w:rsidR="00886D64" w:rsidRPr="003F20DB"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2. Сою өнімдерінде сынап қоспасы болса қолданылама?</w:t>
      </w:r>
    </w:p>
    <w:p w:rsidR="00886D64"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3. Кадмий улану өнімдерін сою өнімдеріне жатқызуға бола ма?</w:t>
      </w:r>
    </w:p>
    <w:p w:rsidR="00E70F01" w:rsidRDefault="00E70F01" w:rsidP="00471DCB">
      <w:pPr>
        <w:pStyle w:val="a5"/>
        <w:ind w:firstLine="709"/>
        <w:jc w:val="both"/>
        <w:rPr>
          <w:rFonts w:ascii="Times New Roman" w:eastAsia="Times New Roman" w:hAnsi="Times New Roman" w:cs="Times New Roman"/>
          <w:color w:val="0D0D0D"/>
          <w:sz w:val="28"/>
          <w:szCs w:val="28"/>
          <w:shd w:val="clear" w:color="auto" w:fill="FFFFFF"/>
          <w:lang w:val="kk-KZ"/>
        </w:rPr>
      </w:pPr>
      <w:r>
        <w:rPr>
          <w:rFonts w:ascii="Times New Roman" w:eastAsia="Times New Roman" w:hAnsi="Times New Roman" w:cs="Times New Roman"/>
          <w:color w:val="0D0D0D"/>
          <w:sz w:val="28"/>
          <w:szCs w:val="28"/>
          <w:shd w:val="clear" w:color="auto" w:fill="FFFFFF"/>
          <w:lang w:val="kk-KZ"/>
        </w:rPr>
        <w:t>4. Қорғасын қосылыстары кезінде ветеринарлық – санитарлық сараптама?</w:t>
      </w:r>
    </w:p>
    <w:p w:rsidR="00E70F01" w:rsidRDefault="00E70F01" w:rsidP="00E70F01">
      <w:pPr>
        <w:pStyle w:val="a5"/>
        <w:ind w:firstLine="709"/>
        <w:jc w:val="both"/>
        <w:rPr>
          <w:rFonts w:ascii="Times New Roman" w:eastAsia="Times New Roman" w:hAnsi="Times New Roman" w:cs="Times New Roman"/>
          <w:color w:val="0D0D0D"/>
          <w:sz w:val="28"/>
          <w:szCs w:val="28"/>
          <w:shd w:val="clear" w:color="auto" w:fill="FFFFFF"/>
          <w:lang w:val="kk-KZ"/>
        </w:rPr>
      </w:pPr>
      <w:r>
        <w:rPr>
          <w:rFonts w:ascii="Times New Roman" w:eastAsia="Times New Roman" w:hAnsi="Times New Roman" w:cs="Times New Roman"/>
          <w:color w:val="0D0D0D"/>
          <w:sz w:val="28"/>
          <w:szCs w:val="28"/>
          <w:shd w:val="clear" w:color="auto" w:fill="FFFFFF"/>
          <w:lang w:val="kk-KZ"/>
        </w:rPr>
        <w:t>5. Кадмий қосылыстары кезінде ветеринарлық – санитарлық сараптама?</w:t>
      </w:r>
    </w:p>
    <w:p w:rsidR="00886D64" w:rsidRPr="003F20DB" w:rsidRDefault="00886D64" w:rsidP="0083406D">
      <w:pPr>
        <w:pStyle w:val="a5"/>
        <w:jc w:val="both"/>
        <w:rPr>
          <w:rFonts w:ascii="Times New Roman" w:eastAsia="Times New Roman" w:hAnsi="Times New Roman" w:cs="Times New Roman"/>
          <w:b/>
          <w:color w:val="0D0D0D"/>
          <w:sz w:val="28"/>
          <w:szCs w:val="28"/>
          <w:shd w:val="clear" w:color="auto" w:fill="FFFFFF"/>
          <w:lang w:val="kk-KZ"/>
        </w:rPr>
      </w:pPr>
    </w:p>
    <w:p w:rsidR="00886D64" w:rsidRPr="00257114" w:rsidRDefault="00F16836"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sidRPr="00257114">
        <w:rPr>
          <w:rFonts w:ascii="Times New Roman" w:eastAsia="Times New Roman" w:hAnsi="Times New Roman" w:cs="Times New Roman"/>
          <w:b/>
          <w:color w:val="0D0D0D"/>
          <w:sz w:val="28"/>
          <w:szCs w:val="28"/>
          <w:shd w:val="clear" w:color="auto" w:fill="FFFFFF"/>
          <w:lang w:val="kk-KZ"/>
        </w:rPr>
        <w:t xml:space="preserve">10. </w:t>
      </w:r>
      <w:r w:rsidR="00257114" w:rsidRPr="00257114">
        <w:rPr>
          <w:rFonts w:ascii="Times New Roman" w:eastAsia="Times New Roman" w:hAnsi="Times New Roman" w:cs="Times New Roman"/>
          <w:b/>
          <w:color w:val="0D0D0D"/>
          <w:sz w:val="28"/>
          <w:szCs w:val="28"/>
          <w:shd w:val="clear" w:color="auto" w:fill="FFFFFF"/>
          <w:lang w:val="kk-KZ"/>
        </w:rPr>
        <w:t>Инфекциялық және инвазиялық ауруларды етт</w:t>
      </w:r>
      <w:r w:rsidR="00257114" w:rsidRPr="00257114">
        <w:rPr>
          <w:rFonts w:ascii="Times New Roman" w:eastAsia="Times New Roman" w:hAnsi="Times New Roman" w:cs="Times New Roman"/>
          <w:b/>
          <w:sz w:val="28"/>
          <w:lang w:val="kk-KZ"/>
        </w:rPr>
        <w:t>ің</w:t>
      </w:r>
      <w:r w:rsidR="00257114" w:rsidRPr="00257114">
        <w:rPr>
          <w:rFonts w:ascii="Times New Roman" w:eastAsia="Times New Roman" w:hAnsi="Times New Roman" w:cs="Times New Roman"/>
          <w:b/>
          <w:color w:val="0D0D0D"/>
          <w:sz w:val="28"/>
          <w:szCs w:val="28"/>
          <w:shd w:val="clear" w:color="auto" w:fill="FFFFFF"/>
          <w:lang w:val="kk-KZ"/>
        </w:rPr>
        <w:t xml:space="preserve"> сапасын бағалау</w:t>
      </w:r>
      <w:r w:rsidRPr="00257114">
        <w:rPr>
          <w:rFonts w:ascii="Times New Roman" w:eastAsia="Times New Roman" w:hAnsi="Times New Roman" w:cs="Times New Roman"/>
          <w:b/>
          <w:color w:val="0D0D0D"/>
          <w:sz w:val="28"/>
          <w:szCs w:val="28"/>
          <w:shd w:val="clear" w:color="auto" w:fill="FFFFFF"/>
          <w:lang w:val="kk-KZ"/>
        </w:rPr>
        <w:t xml:space="preserve"> </w:t>
      </w:r>
    </w:p>
    <w:p w:rsidR="00886D64" w:rsidRPr="00473D02" w:rsidRDefault="00F16836" w:rsidP="00471DCB">
      <w:pPr>
        <w:pStyle w:val="a5"/>
        <w:ind w:firstLine="709"/>
        <w:jc w:val="both"/>
        <w:rPr>
          <w:rFonts w:ascii="Times New Roman" w:eastAsia="Times New Roman" w:hAnsi="Times New Roman" w:cs="Times New Roman"/>
          <w:b/>
          <w:color w:val="0D0D0D"/>
          <w:sz w:val="28"/>
          <w:szCs w:val="28"/>
          <w:shd w:val="clear" w:color="auto" w:fill="FFFFFF"/>
          <w:lang w:val="kk-KZ"/>
        </w:rPr>
      </w:pPr>
      <w:r w:rsidRPr="00473D02">
        <w:rPr>
          <w:rFonts w:ascii="Times New Roman" w:eastAsia="Times New Roman" w:hAnsi="Times New Roman" w:cs="Times New Roman"/>
          <w:b/>
          <w:color w:val="0D0D0D"/>
          <w:sz w:val="28"/>
          <w:szCs w:val="28"/>
          <w:shd w:val="clear" w:color="auto" w:fill="FFFFFF"/>
          <w:lang w:val="kk-KZ"/>
        </w:rPr>
        <w:t>10.1 Сальмонеллалар алдын алу және қаңқасын бойынша микробтық ластануын азайту</w:t>
      </w:r>
    </w:p>
    <w:p w:rsidR="00886D64" w:rsidRPr="00473D02" w:rsidRDefault="00F16836" w:rsidP="00471DCB">
      <w:pPr>
        <w:pStyle w:val="a5"/>
        <w:ind w:firstLine="709"/>
        <w:jc w:val="both"/>
        <w:rPr>
          <w:rFonts w:ascii="Times New Roman" w:eastAsia="Times New Roman" w:hAnsi="Times New Roman" w:cs="Times New Roman"/>
          <w:color w:val="0D0D0D"/>
          <w:sz w:val="28"/>
          <w:szCs w:val="28"/>
          <w:shd w:val="clear" w:color="auto" w:fill="FFFFFF"/>
          <w:lang w:val="kk-KZ"/>
        </w:rPr>
      </w:pPr>
      <w:r w:rsidRPr="00473D02">
        <w:rPr>
          <w:rFonts w:ascii="Times New Roman" w:eastAsia="Times New Roman" w:hAnsi="Times New Roman" w:cs="Times New Roman"/>
          <w:b/>
          <w:color w:val="0D0D0D"/>
          <w:sz w:val="28"/>
          <w:szCs w:val="28"/>
          <w:shd w:val="clear" w:color="auto" w:fill="FFFFFF"/>
          <w:lang w:val="kk-KZ"/>
        </w:rPr>
        <w:t>Сабақтың  мақсаты:</w:t>
      </w:r>
      <w:r w:rsidRPr="00473D02">
        <w:rPr>
          <w:rFonts w:ascii="Times New Roman" w:eastAsia="Times New Roman" w:hAnsi="Times New Roman" w:cs="Times New Roman"/>
          <w:color w:val="0D0D0D"/>
          <w:sz w:val="28"/>
          <w:szCs w:val="28"/>
          <w:shd w:val="clear" w:color="auto" w:fill="FFFFFF"/>
          <w:lang w:val="kk-KZ"/>
        </w:rPr>
        <w:t xml:space="preserve"> Қаңқа бойынша микробтық ласта</w:t>
      </w:r>
      <w:r w:rsidR="00C330E4" w:rsidRPr="00473D02">
        <w:rPr>
          <w:rFonts w:ascii="Times New Roman" w:eastAsia="Times New Roman" w:hAnsi="Times New Roman" w:cs="Times New Roman"/>
          <w:color w:val="0D0D0D"/>
          <w:sz w:val="28"/>
          <w:szCs w:val="28"/>
          <w:shd w:val="clear" w:color="auto" w:fill="FFFFFF"/>
          <w:lang w:val="kk-KZ"/>
        </w:rPr>
        <w:t xml:space="preserve">нуын азайту үшін оларды </w:t>
      </w:r>
      <w:r w:rsidRPr="00473D02">
        <w:rPr>
          <w:rFonts w:ascii="Times New Roman" w:eastAsia="Times New Roman" w:hAnsi="Times New Roman" w:cs="Times New Roman"/>
          <w:color w:val="0D0D0D"/>
          <w:sz w:val="28"/>
          <w:szCs w:val="28"/>
          <w:shd w:val="clear" w:color="auto" w:fill="FFFFFF"/>
          <w:lang w:val="kk-KZ"/>
        </w:rPr>
        <w:t>зерттеу</w:t>
      </w:r>
      <w:r w:rsidR="00C330E4" w:rsidRPr="00473D02">
        <w:rPr>
          <w:rFonts w:ascii="Times New Roman" w:eastAsia="Times New Roman" w:hAnsi="Times New Roman" w:cs="Times New Roman"/>
          <w:color w:val="0D0D0D"/>
          <w:sz w:val="28"/>
          <w:szCs w:val="28"/>
          <w:shd w:val="clear" w:color="auto" w:fill="FFFFFF"/>
          <w:lang w:val="kk-KZ"/>
        </w:rPr>
        <w:t xml:space="preserve"> әдістемелері</w:t>
      </w:r>
      <w:r w:rsidRPr="00473D02">
        <w:rPr>
          <w:rFonts w:ascii="Times New Roman" w:eastAsia="Times New Roman" w:hAnsi="Times New Roman" w:cs="Times New Roman"/>
          <w:color w:val="0D0D0D"/>
          <w:sz w:val="28"/>
          <w:szCs w:val="28"/>
          <w:shd w:val="clear" w:color="auto" w:fill="FFFFFF"/>
          <w:lang w:val="kk-KZ"/>
        </w:rPr>
        <w:t>.</w:t>
      </w:r>
    </w:p>
    <w:p w:rsidR="00471DCB" w:rsidRDefault="00F16836" w:rsidP="00471DCB">
      <w:pPr>
        <w:pStyle w:val="a5"/>
        <w:ind w:firstLine="709"/>
        <w:jc w:val="both"/>
        <w:rPr>
          <w:rFonts w:ascii="Times New Roman" w:eastAsia="Times New Roman" w:hAnsi="Times New Roman" w:cs="Times New Roman"/>
          <w:color w:val="0D0D0D"/>
          <w:sz w:val="28"/>
          <w:szCs w:val="28"/>
          <w:shd w:val="clear" w:color="auto" w:fill="FFFFFF"/>
        </w:rPr>
      </w:pPr>
      <w:r w:rsidRPr="0083406D">
        <w:rPr>
          <w:rFonts w:ascii="Times New Roman" w:eastAsia="Times New Roman" w:hAnsi="Times New Roman" w:cs="Times New Roman"/>
          <w:b/>
          <w:color w:val="0D0D0D"/>
          <w:sz w:val="28"/>
          <w:szCs w:val="28"/>
          <w:shd w:val="clear" w:color="auto" w:fill="FFFFFF"/>
        </w:rPr>
        <w:t>Сабақтың мазмұны:</w:t>
      </w:r>
      <w:r w:rsidRPr="0083406D">
        <w:rPr>
          <w:rFonts w:ascii="Times New Roman" w:eastAsia="Times New Roman" w:hAnsi="Times New Roman" w:cs="Times New Roman"/>
          <w:color w:val="0D0D0D"/>
          <w:sz w:val="28"/>
          <w:szCs w:val="28"/>
          <w:shd w:val="clear" w:color="auto" w:fill="FFFFFF"/>
        </w:rPr>
        <w:t xml:space="preserve"> </w:t>
      </w:r>
    </w:p>
    <w:p w:rsidR="00886D64" w:rsidRPr="003F20DB" w:rsidRDefault="00257114" w:rsidP="006D1BAB">
      <w:pPr>
        <w:pStyle w:val="a5"/>
        <w:ind w:firstLine="709"/>
        <w:jc w:val="both"/>
        <w:rPr>
          <w:rFonts w:ascii="Times New Roman" w:eastAsia="Times New Roman" w:hAnsi="Times New Roman" w:cs="Times New Roman"/>
          <w:color w:val="0D0D0D"/>
          <w:sz w:val="28"/>
          <w:szCs w:val="28"/>
          <w:shd w:val="clear" w:color="auto" w:fill="FFFFFF"/>
          <w:lang w:val="kk-KZ"/>
        </w:rPr>
      </w:pPr>
      <w:r>
        <w:rPr>
          <w:rFonts w:ascii="Times New Roman" w:eastAsia="Times New Roman" w:hAnsi="Times New Roman" w:cs="Times New Roman"/>
          <w:color w:val="0D0D0D"/>
          <w:sz w:val="28"/>
          <w:szCs w:val="28"/>
          <w:shd w:val="clear" w:color="auto" w:fill="FFFFFF"/>
        </w:rPr>
        <w:t>Сальмонелла</w:t>
      </w:r>
      <w:r w:rsidR="00F16836" w:rsidRPr="0083406D">
        <w:rPr>
          <w:rFonts w:ascii="Times New Roman" w:eastAsia="Times New Roman" w:hAnsi="Times New Roman" w:cs="Times New Roman"/>
          <w:color w:val="0D0D0D"/>
          <w:sz w:val="28"/>
          <w:szCs w:val="28"/>
          <w:shd w:val="clear" w:color="auto" w:fill="FFFFFF"/>
        </w:rPr>
        <w:t xml:space="preserve">лар </w:t>
      </w:r>
      <w:r>
        <w:rPr>
          <w:rFonts w:ascii="Times New Roman" w:eastAsia="Times New Roman" w:hAnsi="Times New Roman" w:cs="Times New Roman"/>
          <w:color w:val="0D0D0D"/>
          <w:sz w:val="28"/>
          <w:szCs w:val="28"/>
          <w:shd w:val="clear" w:color="auto" w:fill="FFFFFF"/>
        </w:rPr>
        <w:t>туындағанда улану сальмонеллез</w:t>
      </w:r>
      <w:r w:rsidR="00F16836" w:rsidRPr="0083406D">
        <w:rPr>
          <w:rFonts w:ascii="Times New Roman" w:eastAsia="Times New Roman" w:hAnsi="Times New Roman" w:cs="Times New Roman"/>
          <w:color w:val="0D0D0D"/>
          <w:sz w:val="28"/>
          <w:szCs w:val="28"/>
          <w:shd w:val="clear" w:color="auto" w:fill="FFFFFF"/>
        </w:rPr>
        <w:t xml:space="preserve"> деп аталады. Сальмонеллалар пайда боларда, әдетте ет өнімдерін тұтынуға байланысты болғандықтан, оларды  сальмонеллез деп аталады </w:t>
      </w:r>
      <w:r w:rsidR="00F16836" w:rsidRPr="0083406D">
        <w:rPr>
          <w:rFonts w:ascii="Times New Roman" w:eastAsia="Times New Roman" w:hAnsi="Times New Roman" w:cs="Times New Roman"/>
          <w:b/>
          <w:color w:val="0D0D0D"/>
          <w:sz w:val="28"/>
          <w:szCs w:val="28"/>
          <w:shd w:val="clear" w:color="auto" w:fill="FFFFFF"/>
        </w:rPr>
        <w:t>«ет улану»</w:t>
      </w:r>
      <w:r w:rsidR="00F16836" w:rsidRPr="0083406D">
        <w:rPr>
          <w:rFonts w:ascii="Times New Roman" w:eastAsia="Times New Roman" w:hAnsi="Times New Roman" w:cs="Times New Roman"/>
          <w:color w:val="0D0D0D"/>
          <w:sz w:val="28"/>
          <w:szCs w:val="28"/>
          <w:shd w:val="clear" w:color="auto" w:fill="FFFFFF"/>
        </w:rPr>
        <w:t xml:space="preserve"> улан</w:t>
      </w:r>
      <w:r w:rsidR="00C330E4">
        <w:rPr>
          <w:rFonts w:ascii="Times New Roman" w:eastAsia="Times New Roman" w:hAnsi="Times New Roman" w:cs="Times New Roman"/>
          <w:color w:val="0D0D0D"/>
          <w:sz w:val="28"/>
          <w:szCs w:val="28"/>
          <w:shd w:val="clear" w:color="auto" w:fill="FFFFFF"/>
        </w:rPr>
        <w:t>у себебі, сондай-ақ сүт өнімдерде</w:t>
      </w:r>
      <w:r w:rsidR="00F16836" w:rsidRPr="0083406D">
        <w:rPr>
          <w:rFonts w:ascii="Times New Roman" w:eastAsia="Times New Roman" w:hAnsi="Times New Roman" w:cs="Times New Roman"/>
          <w:color w:val="0D0D0D"/>
          <w:sz w:val="28"/>
          <w:szCs w:val="28"/>
          <w:shd w:val="clear" w:color="auto" w:fill="FFFFFF"/>
        </w:rPr>
        <w:t>, балық</w:t>
      </w:r>
      <w:r w:rsidR="00C330E4">
        <w:rPr>
          <w:rFonts w:ascii="Times New Roman" w:eastAsia="Times New Roman" w:hAnsi="Times New Roman" w:cs="Times New Roman"/>
          <w:color w:val="0D0D0D"/>
          <w:sz w:val="28"/>
          <w:szCs w:val="28"/>
          <w:shd w:val="clear" w:color="auto" w:fill="FFFFFF"/>
        </w:rPr>
        <w:t>та</w:t>
      </w:r>
      <w:r w:rsidR="00F16836" w:rsidRPr="0083406D">
        <w:rPr>
          <w:rFonts w:ascii="Times New Roman" w:eastAsia="Times New Roman" w:hAnsi="Times New Roman" w:cs="Times New Roman"/>
          <w:color w:val="0D0D0D"/>
          <w:sz w:val="28"/>
          <w:szCs w:val="28"/>
          <w:shd w:val="clear" w:color="auto" w:fill="FFFFFF"/>
        </w:rPr>
        <w:t>, жұмыртқа</w:t>
      </w:r>
      <w:r w:rsidR="00C330E4">
        <w:rPr>
          <w:rFonts w:ascii="Times New Roman" w:eastAsia="Times New Roman" w:hAnsi="Times New Roman" w:cs="Times New Roman"/>
          <w:color w:val="0D0D0D"/>
          <w:sz w:val="28"/>
          <w:szCs w:val="28"/>
          <w:shd w:val="clear" w:color="auto" w:fill="FFFFFF"/>
        </w:rPr>
        <w:t>да</w:t>
      </w:r>
      <w:r w:rsidR="00F16836" w:rsidRPr="0083406D">
        <w:rPr>
          <w:rFonts w:ascii="Times New Roman" w:eastAsia="Times New Roman" w:hAnsi="Times New Roman" w:cs="Times New Roman"/>
          <w:color w:val="0D0D0D"/>
          <w:sz w:val="28"/>
          <w:szCs w:val="28"/>
          <w:shd w:val="clear" w:color="auto" w:fill="FFFFFF"/>
        </w:rPr>
        <w:t xml:space="preserve"> болуы мүмкін. Ғалымдар сальмонеллардың</w:t>
      </w:r>
      <w:r w:rsidR="00C330E4">
        <w:rPr>
          <w:rFonts w:ascii="Times New Roman" w:eastAsia="Times New Roman" w:hAnsi="Times New Roman" w:cs="Times New Roman"/>
          <w:color w:val="0D0D0D"/>
          <w:sz w:val="28"/>
          <w:szCs w:val="28"/>
          <w:shd w:val="clear" w:color="auto" w:fill="FFFFFF"/>
        </w:rPr>
        <w:t xml:space="preserve"> бірнеше түрлерін біріктіреді. </w:t>
      </w:r>
      <w:r w:rsidR="00F16836" w:rsidRPr="0083406D">
        <w:rPr>
          <w:rFonts w:ascii="Times New Roman" w:eastAsia="Times New Roman" w:hAnsi="Times New Roman" w:cs="Times New Roman"/>
          <w:color w:val="0D0D0D"/>
          <w:sz w:val="28"/>
          <w:szCs w:val="28"/>
          <w:shd w:val="clear" w:color="auto" w:fill="FFFFFF"/>
        </w:rPr>
        <w:t>Жартылайгендік - адамдардың сальмонеллез этиологиясы маңызды рөл атқарғандықтан Гертнер, Бресло таяқшасы  шошқ</w:t>
      </w:r>
      <w:r w:rsidR="006D1BAB">
        <w:rPr>
          <w:rFonts w:ascii="Times New Roman" w:eastAsia="Times New Roman" w:hAnsi="Times New Roman" w:cs="Times New Roman"/>
          <w:color w:val="0D0D0D"/>
          <w:sz w:val="28"/>
          <w:szCs w:val="28"/>
          <w:shd w:val="clear" w:color="auto" w:fill="FFFFFF"/>
        </w:rPr>
        <w:t>а тырысқақпен, т.б түрлері бар.</w:t>
      </w:r>
      <w:r w:rsidR="006D1BAB">
        <w:rPr>
          <w:rFonts w:ascii="Times New Roman" w:eastAsia="Times New Roman" w:hAnsi="Times New Roman" w:cs="Times New Roman"/>
          <w:color w:val="0D0D0D"/>
          <w:sz w:val="28"/>
          <w:szCs w:val="28"/>
          <w:shd w:val="clear" w:color="auto" w:fill="FFFFFF"/>
          <w:lang w:val="kk-KZ"/>
        </w:rPr>
        <w:t xml:space="preserve"> </w:t>
      </w:r>
      <w:r w:rsidR="00F16836" w:rsidRPr="006D1BAB">
        <w:rPr>
          <w:rFonts w:ascii="Times New Roman" w:eastAsia="Times New Roman" w:hAnsi="Times New Roman" w:cs="Times New Roman"/>
          <w:color w:val="0D0D0D"/>
          <w:sz w:val="28"/>
          <w:szCs w:val="28"/>
          <w:shd w:val="clear" w:color="auto" w:fill="FFFFFF"/>
          <w:lang w:val="kk-KZ"/>
        </w:rPr>
        <w:t>Сальмонелла қысқа болады, споралары және капсула</w:t>
      </w:r>
      <w:r w:rsidR="00C330E4">
        <w:rPr>
          <w:rFonts w:ascii="Times New Roman" w:eastAsia="Times New Roman" w:hAnsi="Times New Roman" w:cs="Times New Roman"/>
          <w:color w:val="0D0D0D"/>
          <w:sz w:val="28"/>
          <w:szCs w:val="28"/>
          <w:shd w:val="clear" w:color="auto" w:fill="FFFFFF"/>
          <w:lang w:val="kk-KZ"/>
        </w:rPr>
        <w:t>лар және аралық анаэробтар бола</w:t>
      </w:r>
      <w:r w:rsidR="00F16836" w:rsidRPr="006D1BAB">
        <w:rPr>
          <w:rFonts w:ascii="Times New Roman" w:eastAsia="Times New Roman" w:hAnsi="Times New Roman" w:cs="Times New Roman"/>
          <w:color w:val="0D0D0D"/>
          <w:sz w:val="28"/>
          <w:szCs w:val="28"/>
          <w:shd w:val="clear" w:color="auto" w:fill="FFFFFF"/>
          <w:lang w:val="kk-KZ"/>
        </w:rPr>
        <w:t xml:space="preserve">ды. </w:t>
      </w:r>
      <w:r w:rsidR="00F16836" w:rsidRPr="003F20DB">
        <w:rPr>
          <w:rFonts w:ascii="Times New Roman" w:eastAsia="Times New Roman" w:hAnsi="Times New Roman" w:cs="Times New Roman"/>
          <w:color w:val="0D0D0D"/>
          <w:sz w:val="28"/>
          <w:szCs w:val="28"/>
          <w:shd w:val="clear" w:color="auto" w:fill="FFFFFF"/>
          <w:lang w:val="kk-KZ"/>
        </w:rPr>
        <w:t>Олар қарапайым қоректі ортада жақсы өседі. (Тегіс, жылтыр) және R- нысаны отарлары (дөрекі, түтіккен) - МПА нысаны С туралы. оңтайлы температура ола</w:t>
      </w:r>
      <w:r w:rsidR="00E90DE4" w:rsidRPr="003F20DB">
        <w:rPr>
          <w:rFonts w:ascii="Times New Roman" w:eastAsia="Times New Roman" w:hAnsi="Times New Roman" w:cs="Times New Roman"/>
          <w:color w:val="0D0D0D"/>
          <w:sz w:val="28"/>
          <w:szCs w:val="28"/>
          <w:shd w:val="clear" w:color="auto" w:fill="FFFFFF"/>
          <w:lang w:val="kk-KZ"/>
        </w:rPr>
        <w:t>рдың өсуін 37</w:t>
      </w:r>
      <w:r w:rsidR="00E90DE4" w:rsidRPr="003F20DB">
        <w:rPr>
          <w:rFonts w:ascii="Times New Roman" w:eastAsia="Times New Roman" w:hAnsi="Times New Roman" w:cs="Times New Roman"/>
          <w:color w:val="0D0D0D"/>
          <w:sz w:val="28"/>
          <w:szCs w:val="28"/>
          <w:shd w:val="clear" w:color="auto" w:fill="FFFFFF"/>
          <w:vertAlign w:val="superscript"/>
          <w:lang w:val="kk-KZ"/>
        </w:rPr>
        <w:t>0</w:t>
      </w:r>
      <w:r w:rsidR="00F16836" w:rsidRPr="003F20DB">
        <w:rPr>
          <w:rFonts w:ascii="Times New Roman" w:eastAsia="Times New Roman" w:hAnsi="Times New Roman" w:cs="Times New Roman"/>
          <w:color w:val="0D0D0D"/>
          <w:sz w:val="28"/>
          <w:szCs w:val="28"/>
          <w:shd w:val="clear" w:color="auto" w:fill="FFFFFF"/>
          <w:lang w:val="kk-KZ"/>
        </w:rPr>
        <w:t>С нашар сілтілік қажетті 7,2- рН 7,5 бар сальмонеззаның өсуі орта үшін, олар 6-дан 45</w:t>
      </w:r>
      <w:r w:rsidR="00E90DE4" w:rsidRPr="003F20DB">
        <w:rPr>
          <w:rFonts w:ascii="Times New Roman" w:eastAsia="Times New Roman" w:hAnsi="Times New Roman" w:cs="Times New Roman"/>
          <w:color w:val="0D0D0D"/>
          <w:sz w:val="28"/>
          <w:szCs w:val="28"/>
          <w:shd w:val="clear" w:color="auto" w:fill="FFFFFF"/>
          <w:vertAlign w:val="superscript"/>
          <w:lang w:val="kk-KZ"/>
        </w:rPr>
        <w:t>0</w:t>
      </w:r>
      <w:r w:rsidR="00F16836" w:rsidRPr="003F20DB">
        <w:rPr>
          <w:rFonts w:ascii="Times New Roman" w:eastAsia="Times New Roman" w:hAnsi="Times New Roman" w:cs="Times New Roman"/>
          <w:color w:val="0D0D0D"/>
          <w:sz w:val="28"/>
          <w:szCs w:val="28"/>
          <w:shd w:val="clear" w:color="auto" w:fill="FFFFFF"/>
          <w:lang w:val="kk-KZ"/>
        </w:rPr>
        <w:t>С дейін температурада дамуы мүмкін.</w:t>
      </w:r>
    </w:p>
    <w:p w:rsidR="00886D64" w:rsidRPr="003F20DB" w:rsidRDefault="00F16836" w:rsidP="006D1BAB">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Сальмонеллез арнайы ферменттік қасиеттері сипатталды: олар сахароза немесе лактоза, желатин сұйытылған индола қалыптастырады бірақ күкіртті сутегі шығармайды. Сальмонеллез фермент мальтоза, маннитол, аммоний және нитраттар игеруде қышқылды  газды өндіруші глюкоза. Ортада қызыл колонияларды қалыптастыруда ішек таяқшасы айырмашылығы түссіз немесе бозғылт-қызғылт колонияларды қалыптастырады.</w:t>
      </w:r>
      <w:r w:rsidR="006D1BAB">
        <w:rPr>
          <w:rFonts w:ascii="Times New Roman" w:eastAsia="Times New Roman" w:hAnsi="Times New Roman" w:cs="Times New Roman"/>
          <w:color w:val="0D0D0D"/>
          <w:sz w:val="28"/>
          <w:szCs w:val="28"/>
          <w:shd w:val="clear" w:color="auto" w:fill="FFFFFF"/>
          <w:lang w:val="kk-KZ"/>
        </w:rPr>
        <w:t xml:space="preserve"> </w:t>
      </w:r>
      <w:r w:rsidRPr="006D1BAB">
        <w:rPr>
          <w:rFonts w:ascii="Times New Roman" w:eastAsia="Times New Roman" w:hAnsi="Times New Roman" w:cs="Times New Roman"/>
          <w:color w:val="0D0D0D"/>
          <w:sz w:val="28"/>
          <w:szCs w:val="28"/>
          <w:shd w:val="clear" w:color="auto" w:fill="FFFFFF"/>
          <w:lang w:val="kk-KZ"/>
        </w:rPr>
        <w:t xml:space="preserve">Төмен температурада, құрғақ және ысталған жерде сальмонеллез төзімді болып тез дамиды. </w:t>
      </w:r>
      <w:r w:rsidRPr="003F20DB">
        <w:rPr>
          <w:rFonts w:ascii="Times New Roman" w:eastAsia="Times New Roman" w:hAnsi="Times New Roman" w:cs="Times New Roman"/>
          <w:color w:val="0D0D0D"/>
          <w:sz w:val="28"/>
          <w:szCs w:val="28"/>
          <w:shd w:val="clear" w:color="auto" w:fill="FFFFFF"/>
          <w:lang w:val="kk-KZ"/>
        </w:rPr>
        <w:t>8,6% концентрациясы тұз дамуын тежейді және 10-12% концентрациясы басылады. Азық-түлік өнімдерін, әсіресе етте сальмонеллезді өңдеу өте төзімді. 0,5 кг салмағы бейтараптандырылды пісіру кезінде ет , 3 сағат бойы 6 см - ден жұқтыру көздері жануарлар өнімдері (ірі қара мал, шошқа), құстар, әсіресе суда жүзетін және адамдар. науқастарға, сондай-ақ, адамның денесіндегі организмдердің, ішекте табылған сальмонеллездің таяқшасы тасымалдаушысы болады.</w:t>
      </w:r>
    </w:p>
    <w:p w:rsidR="00886D64" w:rsidRPr="006D1BAB" w:rsidRDefault="00F16836" w:rsidP="00E90DE4">
      <w:pPr>
        <w:pStyle w:val="a5"/>
        <w:ind w:firstLine="709"/>
        <w:jc w:val="both"/>
        <w:rPr>
          <w:rFonts w:ascii="Times New Roman" w:eastAsia="Times New Roman" w:hAnsi="Times New Roman" w:cs="Times New Roman"/>
          <w:b/>
          <w:color w:val="0D0D0D"/>
          <w:sz w:val="28"/>
          <w:szCs w:val="28"/>
          <w:shd w:val="clear" w:color="auto" w:fill="FFFFFF"/>
          <w:lang w:val="kk-KZ"/>
        </w:rPr>
      </w:pPr>
      <w:r w:rsidRPr="003F20DB">
        <w:rPr>
          <w:rFonts w:ascii="Times New Roman" w:eastAsia="Times New Roman" w:hAnsi="Times New Roman" w:cs="Times New Roman"/>
          <w:b/>
          <w:color w:val="0D0D0D"/>
          <w:sz w:val="28"/>
          <w:szCs w:val="28"/>
          <w:shd w:val="clear" w:color="auto" w:fill="FFFFFF"/>
          <w:lang w:val="kk-KZ"/>
        </w:rPr>
        <w:t>Сальмонелездің алдын алу</w:t>
      </w:r>
      <w:r w:rsidR="006D1BAB">
        <w:rPr>
          <w:rFonts w:ascii="Times New Roman" w:eastAsia="Times New Roman" w:hAnsi="Times New Roman" w:cs="Times New Roman"/>
          <w:b/>
          <w:color w:val="0D0D0D"/>
          <w:sz w:val="28"/>
          <w:szCs w:val="28"/>
          <w:shd w:val="clear" w:color="auto" w:fill="FFFFFF"/>
          <w:lang w:val="kk-KZ"/>
        </w:rPr>
        <w:t>.</w:t>
      </w:r>
    </w:p>
    <w:p w:rsidR="00886D64" w:rsidRPr="003F20DB" w:rsidRDefault="00F16836" w:rsidP="00E90DE4">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Сальмонеллез және олардың алдын алу қарсы күресудегі  олардың іс-қимылдарын үйлестіру негізінде медициналық мамандар, ветеринариялық, мал-денсаулық және басқа да департаменттер жүзеге асыруға жасалған істердің және жасалған факторларды бәсеңдету бағытын жан-жақты шараларын күшейту қажеттілігіне байланысты болады. Алдын алу ветеринарлық қызметінің арқасында мынадай негізгі іс-шаралар өткізу қол жеткізуге болады. Мал шаруашылықтары және мамандандырылған шаруашылығы кешендері санитарлық ережелер мен нормаларын сақтауға және жануарларды азықтандыру мақсатында, бастауыш және орта сальмонеллез алдын алу және бақылау, оның ішінде сауықтыру іс-шараларын жүзеге асыруға, азық-түлік бактериялық ластану дәрежесін зерттеуге, мал мен құс және үй жағ</w:t>
      </w:r>
      <w:r w:rsidR="00E90DE4" w:rsidRPr="003F20DB">
        <w:rPr>
          <w:rFonts w:ascii="Times New Roman" w:eastAsia="Times New Roman" w:hAnsi="Times New Roman" w:cs="Times New Roman"/>
          <w:color w:val="0D0D0D"/>
          <w:sz w:val="28"/>
          <w:szCs w:val="28"/>
          <w:shd w:val="clear" w:color="auto" w:fill="FFFFFF"/>
          <w:lang w:val="kk-KZ"/>
        </w:rPr>
        <w:t>дайында болдырмау үшін қажет (</w:t>
      </w:r>
      <w:r w:rsidRPr="003F20DB">
        <w:rPr>
          <w:rFonts w:ascii="Times New Roman" w:eastAsia="Times New Roman" w:hAnsi="Times New Roman" w:cs="Times New Roman"/>
          <w:color w:val="0D0D0D"/>
          <w:sz w:val="28"/>
          <w:szCs w:val="28"/>
          <w:shd w:val="clear" w:color="auto" w:fill="FFFFFF"/>
          <w:lang w:val="kk-KZ"/>
        </w:rPr>
        <w:t>ет және сүйек, балық ұнын және т.б.) жануарлардан алынатын, т.б., сауу режимін және сүт бастапқы өңдеуді бақылау.</w:t>
      </w:r>
    </w:p>
    <w:p w:rsidR="00886D64" w:rsidRPr="003F20DB" w:rsidRDefault="00F16836" w:rsidP="00E90DE4">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Ет өңдеу өсімдіктер мен мал сою алаңы ауру немесе шаршау жануарларды союға рұқсат етілмейді. Оның дұрыстылығы мал мен құстың антепатологоанатомиялық тексеру ұйымдастырылады және санитариялық сою мәйіттердің және органдардың, ғылыми-зерттеу және зертханалық өнімдерін аутопсии сараптама жасалып еттің ауру болуы жануарларды өл</w:t>
      </w:r>
      <w:r w:rsidR="00E90DE4" w:rsidRPr="003F20DB">
        <w:rPr>
          <w:rFonts w:ascii="Times New Roman" w:eastAsia="Times New Roman" w:hAnsi="Times New Roman" w:cs="Times New Roman"/>
          <w:color w:val="0D0D0D"/>
          <w:sz w:val="28"/>
          <w:szCs w:val="28"/>
          <w:shd w:val="clear" w:color="auto" w:fill="FFFFFF"/>
          <w:lang w:val="kk-KZ"/>
        </w:rPr>
        <w:t>тіруі мүмкін. 40</w:t>
      </w:r>
      <w:r w:rsidR="00E90DE4" w:rsidRPr="003F20DB">
        <w:rPr>
          <w:rFonts w:ascii="Times New Roman" w:eastAsia="Times New Roman" w:hAnsi="Times New Roman" w:cs="Times New Roman"/>
          <w:color w:val="0D0D0D"/>
          <w:sz w:val="28"/>
          <w:szCs w:val="28"/>
          <w:shd w:val="clear" w:color="auto" w:fill="FFFFFF"/>
          <w:vertAlign w:val="superscript"/>
          <w:lang w:val="kk-KZ"/>
        </w:rPr>
        <w:t>0</w:t>
      </w:r>
      <w:r w:rsidRPr="003F20DB">
        <w:rPr>
          <w:rFonts w:ascii="Times New Roman" w:eastAsia="Times New Roman" w:hAnsi="Times New Roman" w:cs="Times New Roman"/>
          <w:color w:val="0D0D0D"/>
          <w:sz w:val="28"/>
          <w:szCs w:val="28"/>
          <w:shd w:val="clear" w:color="auto" w:fill="FFFFFF"/>
          <w:lang w:val="kk-KZ"/>
        </w:rPr>
        <w:t>C сальмонеллез жоғарғы температура дамуы мүмкін себебі маңызды шарты сою үшін мал мен құс технологиялық процестер үшін санитарлық талаптарға сай және органдарының қайта өңдеу, ет және басқа да азық-түлік, сондай-ақ олардың тасымалдау және сақтау кезінде температураны сақтауға, ор</w:t>
      </w:r>
      <w:r w:rsidR="00E90DE4" w:rsidRPr="003F20DB">
        <w:rPr>
          <w:rFonts w:ascii="Times New Roman" w:eastAsia="Times New Roman" w:hAnsi="Times New Roman" w:cs="Times New Roman"/>
          <w:color w:val="0D0D0D"/>
          <w:sz w:val="28"/>
          <w:szCs w:val="28"/>
          <w:shd w:val="clear" w:color="auto" w:fill="FFFFFF"/>
          <w:lang w:val="kk-KZ"/>
        </w:rPr>
        <w:t xml:space="preserve">ындау болуы қатаң қадағаланады. </w:t>
      </w:r>
      <w:r w:rsidRPr="003F20DB">
        <w:rPr>
          <w:rFonts w:ascii="Times New Roman" w:eastAsia="Times New Roman" w:hAnsi="Times New Roman" w:cs="Times New Roman"/>
          <w:color w:val="0D0D0D"/>
          <w:sz w:val="28"/>
          <w:szCs w:val="28"/>
          <w:shd w:val="clear" w:color="auto" w:fill="FFFFFF"/>
          <w:lang w:val="kk-KZ"/>
        </w:rPr>
        <w:t>Бактериялар протеритарлық және сахаритарлық емес, өйткені, сальмонеллез үшін етте органолептикалық бар ешқандай ластануы ерекшеліктері екенін білу маңызды болып табылады. Адамдардың тамақ ауруларында , шамасы әбден жаңа піскен ет пайдаланудан да туындауы мүмкін.</w:t>
      </w:r>
    </w:p>
    <w:p w:rsidR="00886D64" w:rsidRPr="003F20DB" w:rsidRDefault="00F16836" w:rsidP="0083406D">
      <w:pPr>
        <w:pStyle w:val="a5"/>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 xml:space="preserve">    </w:t>
      </w:r>
      <w:r w:rsidR="00E90DE4" w:rsidRPr="003F20DB">
        <w:rPr>
          <w:rFonts w:ascii="Times New Roman" w:eastAsia="Times New Roman" w:hAnsi="Times New Roman" w:cs="Times New Roman"/>
          <w:color w:val="0D0D0D"/>
          <w:sz w:val="28"/>
          <w:szCs w:val="28"/>
          <w:shd w:val="clear" w:color="auto" w:fill="FFFFFF"/>
          <w:lang w:val="kk-KZ"/>
        </w:rPr>
        <w:tab/>
      </w:r>
      <w:r w:rsidRPr="003F20DB">
        <w:rPr>
          <w:rFonts w:ascii="Times New Roman" w:eastAsia="Times New Roman" w:hAnsi="Times New Roman" w:cs="Times New Roman"/>
          <w:color w:val="0D0D0D"/>
          <w:sz w:val="28"/>
          <w:szCs w:val="28"/>
          <w:shd w:val="clear" w:color="auto" w:fill="FFFFFF"/>
          <w:lang w:val="kk-KZ"/>
        </w:rPr>
        <w:t>Тұтас еттердің немесе органдардың мұқият ветеринарлық-санитарлық сараптамасы, барлық жануарлар мен өсімдік тектес ветеринариялық-санитариялық тексеруді жүзеге асыруға, сондай-ақ нарықта сауда бақылау үшін қажетті ветеринарлық-санитарлық сараптама мемлекеттік зертханалық, тамақ өнімдерін бактериологиялық сараптамаға жіберілді сақтауға арналған тоңазытқыштары бар. Ерекше назарда пайдалы шартты ет және оны жүзеге асыру жолдары кәдеге жарату жолдары мен режимдері назарға алуы тиіс.</w:t>
      </w:r>
    </w:p>
    <w:p w:rsidR="00886D64" w:rsidRPr="003F20DB" w:rsidRDefault="00F16836" w:rsidP="00E90DE4">
      <w:pPr>
        <w:pStyle w:val="a5"/>
        <w:ind w:firstLine="709"/>
        <w:jc w:val="both"/>
        <w:rPr>
          <w:rFonts w:ascii="Times New Roman" w:eastAsia="Times New Roman" w:hAnsi="Times New Roman" w:cs="Times New Roman"/>
          <w:b/>
          <w:color w:val="0D0D0D"/>
          <w:sz w:val="28"/>
          <w:szCs w:val="28"/>
          <w:shd w:val="clear" w:color="auto" w:fill="FFFFFF"/>
          <w:lang w:val="kk-KZ"/>
        </w:rPr>
      </w:pPr>
      <w:r w:rsidRPr="003F20DB">
        <w:rPr>
          <w:rFonts w:ascii="Times New Roman" w:eastAsia="Times New Roman" w:hAnsi="Times New Roman" w:cs="Times New Roman"/>
          <w:b/>
          <w:color w:val="0D0D0D"/>
          <w:sz w:val="28"/>
          <w:szCs w:val="28"/>
          <w:shd w:val="clear" w:color="auto" w:fill="FFFFFF"/>
          <w:lang w:val="kk-KZ"/>
        </w:rPr>
        <w:t>Ветеринарлық және санитарлық бағалау</w:t>
      </w:r>
      <w:r w:rsidR="00E90DE4" w:rsidRPr="003F20DB">
        <w:rPr>
          <w:rFonts w:ascii="Times New Roman" w:eastAsia="Times New Roman" w:hAnsi="Times New Roman" w:cs="Times New Roman"/>
          <w:b/>
          <w:color w:val="0D0D0D"/>
          <w:sz w:val="28"/>
          <w:szCs w:val="28"/>
          <w:shd w:val="clear" w:color="auto" w:fill="FFFFFF"/>
          <w:lang w:val="kk-KZ"/>
        </w:rPr>
        <w:t>.</w:t>
      </w:r>
    </w:p>
    <w:p w:rsidR="00886D64" w:rsidRPr="003F20DB" w:rsidRDefault="00F16836" w:rsidP="00E90DE4">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Егер сіз ет және консервіленген жүгері өңдеуге жіберілсе және сойылған жануарлардың, лимфа түйіндерінің немесе ішкі ағзалардың қаңқасын, өңдеуге жіберілген ішкі органдардың, сондай-ақ бұл  бейтараптандыру немесе бастапқы сальмонеллез, ішек жолдарында дамиды.  Мұндай ветеринариялық-санитариялық бағалау қарамастан сальмонеллез түріне жүзеге асырылады. Дайын тамақтар сальмонеллезге бейтарап</w:t>
      </w:r>
      <w:r w:rsidR="00E90DE4" w:rsidRPr="003F20DB">
        <w:rPr>
          <w:rFonts w:ascii="Times New Roman" w:eastAsia="Times New Roman" w:hAnsi="Times New Roman" w:cs="Times New Roman"/>
          <w:color w:val="0D0D0D"/>
          <w:sz w:val="28"/>
          <w:szCs w:val="28"/>
          <w:shd w:val="clear" w:color="auto" w:fill="FFFFFF"/>
          <w:lang w:val="kk-KZ"/>
        </w:rPr>
        <w:t xml:space="preserve"> </w:t>
      </w:r>
      <w:r w:rsidRPr="003F20DB">
        <w:rPr>
          <w:rFonts w:ascii="Times New Roman" w:eastAsia="Times New Roman" w:hAnsi="Times New Roman" w:cs="Times New Roman"/>
          <w:color w:val="0D0D0D"/>
          <w:sz w:val="28"/>
          <w:szCs w:val="28"/>
          <w:shd w:val="clear" w:color="auto" w:fill="FFFFFF"/>
          <w:lang w:val="kk-KZ"/>
        </w:rPr>
        <w:t>тануға немесе дамуына (шұжық, ж</w:t>
      </w:r>
      <w:r w:rsidR="00E90DE4" w:rsidRPr="003F20DB">
        <w:rPr>
          <w:rFonts w:ascii="Times New Roman" w:eastAsia="Times New Roman" w:hAnsi="Times New Roman" w:cs="Times New Roman"/>
          <w:color w:val="0D0D0D"/>
          <w:sz w:val="28"/>
          <w:szCs w:val="28"/>
          <w:shd w:val="clear" w:color="auto" w:fill="FFFFFF"/>
          <w:lang w:val="kk-KZ"/>
        </w:rPr>
        <w:t>еле, зельц, ветчина  және т.б.</w:t>
      </w:r>
      <w:r w:rsidRPr="003F20DB">
        <w:rPr>
          <w:rFonts w:ascii="Times New Roman" w:eastAsia="Times New Roman" w:hAnsi="Times New Roman" w:cs="Times New Roman"/>
          <w:color w:val="0D0D0D"/>
          <w:sz w:val="28"/>
          <w:szCs w:val="28"/>
          <w:shd w:val="clear" w:color="auto" w:fill="FFFFFF"/>
          <w:lang w:val="kk-KZ"/>
        </w:rPr>
        <w:t>) тамақ өнімдері сальмонеллездің дамуына көмектеседі.</w:t>
      </w:r>
    </w:p>
    <w:p w:rsidR="00E70F01" w:rsidRDefault="00F16836" w:rsidP="0083406D">
      <w:pPr>
        <w:pStyle w:val="a5"/>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 xml:space="preserve">    </w:t>
      </w:r>
      <w:r w:rsidR="00E90DE4" w:rsidRPr="003F20DB">
        <w:rPr>
          <w:rFonts w:ascii="Times New Roman" w:eastAsia="Times New Roman" w:hAnsi="Times New Roman" w:cs="Times New Roman"/>
          <w:color w:val="0D0D0D"/>
          <w:sz w:val="28"/>
          <w:szCs w:val="28"/>
          <w:shd w:val="clear" w:color="auto" w:fill="FFFFFF"/>
          <w:lang w:val="kk-KZ"/>
        </w:rPr>
        <w:tab/>
      </w:r>
      <w:r w:rsidRPr="003F20DB">
        <w:rPr>
          <w:rFonts w:ascii="Times New Roman" w:eastAsia="Times New Roman" w:hAnsi="Times New Roman" w:cs="Times New Roman"/>
          <w:color w:val="0D0D0D"/>
          <w:sz w:val="28"/>
          <w:szCs w:val="28"/>
          <w:shd w:val="clear" w:color="auto" w:fill="FFFFFF"/>
          <w:lang w:val="kk-KZ"/>
        </w:rPr>
        <w:t>Сальмонеллез  ластанған етте басқадай жануарлар өмірін орын алуы және союдан болуы мүмкін. Жануарлар ауруларының, шаршау, жарақат, дененің табиғи қарсылық әлсіреуіне ықпал ететін және т.б. себептері байланысты ағзалар мен тіндердің бактериялардың енуіне әсер етеді. Әсіресе, қауіпті бактериялар мәжбүрлі союға жануарлар еті болып табылады. Ет сальмонеллезді көбейту үшін өте қолайлы жағдай тудырады.</w:t>
      </w:r>
      <w:r w:rsidR="006D1BAB">
        <w:rPr>
          <w:rFonts w:ascii="Times New Roman" w:eastAsia="Times New Roman" w:hAnsi="Times New Roman" w:cs="Times New Roman"/>
          <w:color w:val="0D0D0D"/>
          <w:sz w:val="28"/>
          <w:szCs w:val="28"/>
          <w:shd w:val="clear" w:color="auto" w:fill="FFFFFF"/>
          <w:lang w:val="kk-KZ"/>
        </w:rPr>
        <w:t xml:space="preserve"> </w:t>
      </w:r>
      <w:r w:rsidRPr="003F20DB">
        <w:rPr>
          <w:rFonts w:ascii="Times New Roman" w:eastAsia="Times New Roman" w:hAnsi="Times New Roman" w:cs="Times New Roman"/>
          <w:color w:val="0D0D0D"/>
          <w:sz w:val="28"/>
          <w:szCs w:val="28"/>
          <w:shd w:val="clear" w:color="auto" w:fill="FFFFFF"/>
          <w:lang w:val="kk-KZ"/>
        </w:rPr>
        <w:t>Жиі сальмонеллезды жұқтыратындықтан, оларға құс еті, қаз және үйрек жұмыртқа құстар жиі тасымалдаушыны бацилла бола алады. Су құстарының жұмыртқа жоғары температура емдеу жататын өнімдерді өндіруге арналған пісіру және кондитерлік кәсіпорындар пайдалануға рұқсат етіледі. Ол молайту сальмонеллездің органолептикалық қасиеттері өзгеруімен жүргендіктен оларды атап айтқан жөн болады.</w:t>
      </w:r>
      <w:r w:rsidR="006D1BAB">
        <w:rPr>
          <w:rFonts w:ascii="Times New Roman" w:eastAsia="Times New Roman" w:hAnsi="Times New Roman" w:cs="Times New Roman"/>
          <w:color w:val="0D0D0D"/>
          <w:sz w:val="28"/>
          <w:szCs w:val="28"/>
          <w:shd w:val="clear" w:color="auto" w:fill="FFFFFF"/>
          <w:lang w:val="kk-KZ"/>
        </w:rPr>
        <w:t xml:space="preserve"> </w:t>
      </w:r>
    </w:p>
    <w:p w:rsidR="00886D64" w:rsidRPr="006D1BAB" w:rsidRDefault="00F16836" w:rsidP="00E70F01">
      <w:pPr>
        <w:pStyle w:val="a5"/>
        <w:ind w:firstLine="709"/>
        <w:jc w:val="both"/>
        <w:rPr>
          <w:rFonts w:ascii="Times New Roman" w:eastAsia="Times New Roman" w:hAnsi="Times New Roman" w:cs="Times New Roman"/>
          <w:color w:val="0D0D0D"/>
          <w:sz w:val="28"/>
          <w:szCs w:val="28"/>
          <w:shd w:val="clear" w:color="auto" w:fill="FFFFFF"/>
          <w:lang w:val="kk-KZ"/>
        </w:rPr>
      </w:pPr>
      <w:r w:rsidRPr="006D1BAB">
        <w:rPr>
          <w:rFonts w:ascii="Times New Roman" w:eastAsia="Times New Roman" w:hAnsi="Times New Roman" w:cs="Times New Roman"/>
          <w:color w:val="0D0D0D"/>
          <w:sz w:val="28"/>
          <w:szCs w:val="28"/>
          <w:shd w:val="clear" w:color="auto" w:fill="FFFFFF"/>
          <w:lang w:val="kk-KZ"/>
        </w:rPr>
        <w:t>Сальмонеллез және (абсолютті) 0,1% сірке қышқылы 0,05 бар залалсыздандыруға керек сальмонеллез салқындату ванналар, шешімдерді бактериялық ластануын азайту үшін  бастапқы ерітінді рН 4,2</w:t>
      </w:r>
      <w:r w:rsidR="00E90DE4" w:rsidRPr="006D1BAB">
        <w:rPr>
          <w:rFonts w:ascii="Times New Roman" w:eastAsia="Times New Roman" w:hAnsi="Times New Roman" w:cs="Times New Roman"/>
          <w:color w:val="0D0D0D"/>
          <w:sz w:val="28"/>
          <w:szCs w:val="28"/>
          <w:shd w:val="clear" w:color="auto" w:fill="FFFFFF"/>
          <w:lang w:val="kk-KZ"/>
        </w:rPr>
        <w:t xml:space="preserve"> </w:t>
      </w:r>
      <w:r w:rsidRPr="006D1BAB">
        <w:rPr>
          <w:rFonts w:ascii="Times New Roman" w:eastAsia="Times New Roman" w:hAnsi="Times New Roman" w:cs="Times New Roman"/>
          <w:color w:val="0D0D0D"/>
          <w:sz w:val="28"/>
          <w:szCs w:val="28"/>
          <w:shd w:val="clear" w:color="auto" w:fill="FFFFFF"/>
          <w:lang w:val="kk-KZ"/>
        </w:rPr>
        <w:t>-</w:t>
      </w:r>
      <w:r w:rsidR="00E90DE4" w:rsidRPr="006D1BAB">
        <w:rPr>
          <w:rFonts w:ascii="Times New Roman" w:eastAsia="Times New Roman" w:hAnsi="Times New Roman" w:cs="Times New Roman"/>
          <w:color w:val="0D0D0D"/>
          <w:sz w:val="28"/>
          <w:szCs w:val="28"/>
          <w:shd w:val="clear" w:color="auto" w:fill="FFFFFF"/>
          <w:lang w:val="kk-KZ"/>
        </w:rPr>
        <w:t xml:space="preserve"> </w:t>
      </w:r>
      <w:r w:rsidRPr="006D1BAB">
        <w:rPr>
          <w:rFonts w:ascii="Times New Roman" w:eastAsia="Times New Roman" w:hAnsi="Times New Roman" w:cs="Times New Roman"/>
          <w:color w:val="0D0D0D"/>
          <w:sz w:val="28"/>
          <w:szCs w:val="28"/>
          <w:shd w:val="clear" w:color="auto" w:fill="FFFFFF"/>
          <w:lang w:val="kk-KZ"/>
        </w:rPr>
        <w:t>4 болуы тиіс. Жұмыс ерітінді концентрациясын түзету үшін салқындатуына  ваннаның рН бақылап екі рет жұмыс жылжуын жүзеге асырылуына - жұмыс алдында және түскі үзіліс кейін - көрсеткіштер (лакмус), рН метр немесе өткізгіштігі потенциометрлер қызмет атқарады.</w:t>
      </w:r>
      <w:r w:rsidR="006D1BAB">
        <w:rPr>
          <w:rFonts w:ascii="Times New Roman" w:eastAsia="Times New Roman" w:hAnsi="Times New Roman" w:cs="Times New Roman"/>
          <w:color w:val="0D0D0D"/>
          <w:sz w:val="28"/>
          <w:szCs w:val="28"/>
          <w:shd w:val="clear" w:color="auto" w:fill="FFFFFF"/>
          <w:lang w:val="kk-KZ"/>
        </w:rPr>
        <w:t xml:space="preserve"> </w:t>
      </w:r>
      <w:r w:rsidRPr="006D1BAB">
        <w:rPr>
          <w:rFonts w:ascii="Times New Roman" w:eastAsia="Times New Roman" w:hAnsi="Times New Roman" w:cs="Times New Roman"/>
          <w:color w:val="0D0D0D"/>
          <w:sz w:val="28"/>
          <w:szCs w:val="28"/>
          <w:shd w:val="clear" w:color="auto" w:fill="FFFFFF"/>
          <w:lang w:val="kk-KZ"/>
        </w:rPr>
        <w:t xml:space="preserve">Салқындататын мұз сірке қышқылы </w:t>
      </w:r>
      <w:r w:rsidR="00E90DE4" w:rsidRPr="006D1BAB">
        <w:rPr>
          <w:rFonts w:ascii="Times New Roman" w:eastAsia="Times New Roman" w:hAnsi="Times New Roman" w:cs="Times New Roman"/>
          <w:color w:val="0D0D0D"/>
          <w:sz w:val="28"/>
          <w:szCs w:val="28"/>
          <w:shd w:val="clear" w:color="auto" w:fill="FFFFFF"/>
          <w:lang w:val="kk-KZ"/>
        </w:rPr>
        <w:t>ерітіндісінде 25 мин немесе 0-2</w:t>
      </w:r>
      <w:r w:rsidR="00E90DE4" w:rsidRPr="006D1BAB">
        <w:rPr>
          <w:rFonts w:ascii="Times New Roman" w:eastAsia="Times New Roman" w:hAnsi="Times New Roman" w:cs="Times New Roman"/>
          <w:color w:val="0D0D0D"/>
          <w:sz w:val="28"/>
          <w:szCs w:val="28"/>
          <w:shd w:val="clear" w:color="auto" w:fill="FFFFFF"/>
          <w:vertAlign w:val="superscript"/>
          <w:lang w:val="kk-KZ"/>
        </w:rPr>
        <w:t>0</w:t>
      </w:r>
      <w:r w:rsidRPr="006D1BAB">
        <w:rPr>
          <w:rFonts w:ascii="Times New Roman" w:eastAsia="Times New Roman" w:hAnsi="Times New Roman" w:cs="Times New Roman"/>
          <w:color w:val="0D0D0D"/>
          <w:sz w:val="28"/>
          <w:szCs w:val="28"/>
          <w:shd w:val="clear" w:color="auto" w:fill="FFFFFF"/>
          <w:lang w:val="kk-KZ"/>
        </w:rPr>
        <w:t>С температурада ет дамыту үшін қолданыстағы технологиялық нұсқаулықтарға сәйкес жүзеге асырылады унесла. салқындату кейін, жуу керек жоқ тұтас еті қаптамада салмағы, таңбалау, сұрыптау үшін жібереді.</w:t>
      </w:r>
    </w:p>
    <w:p w:rsidR="00886D64" w:rsidRPr="003F20DB" w:rsidRDefault="00F16836" w:rsidP="0083406D">
      <w:pPr>
        <w:pStyle w:val="a5"/>
        <w:jc w:val="both"/>
        <w:rPr>
          <w:rFonts w:ascii="Times New Roman" w:eastAsia="Times New Roman" w:hAnsi="Times New Roman" w:cs="Times New Roman"/>
          <w:color w:val="0D0D0D"/>
          <w:sz w:val="28"/>
          <w:szCs w:val="28"/>
          <w:shd w:val="clear" w:color="auto" w:fill="FFFFFF"/>
          <w:lang w:val="kk-KZ"/>
        </w:rPr>
      </w:pPr>
      <w:r w:rsidRPr="006D1BAB">
        <w:rPr>
          <w:rFonts w:ascii="Times New Roman" w:eastAsia="Times New Roman" w:hAnsi="Times New Roman" w:cs="Times New Roman"/>
          <w:color w:val="0D0D0D"/>
          <w:sz w:val="28"/>
          <w:szCs w:val="28"/>
          <w:shd w:val="clear" w:color="auto" w:fill="FFFFFF"/>
          <w:lang w:val="kk-KZ"/>
        </w:rPr>
        <w:t xml:space="preserve">    </w:t>
      </w:r>
      <w:r w:rsidR="00E90DE4" w:rsidRPr="006D1BAB">
        <w:rPr>
          <w:rFonts w:ascii="Times New Roman" w:eastAsia="Times New Roman" w:hAnsi="Times New Roman" w:cs="Times New Roman"/>
          <w:color w:val="0D0D0D"/>
          <w:sz w:val="28"/>
          <w:szCs w:val="28"/>
          <w:shd w:val="clear" w:color="auto" w:fill="FFFFFF"/>
          <w:lang w:val="kk-KZ"/>
        </w:rPr>
        <w:tab/>
      </w:r>
      <w:r w:rsidRPr="003F20DB">
        <w:rPr>
          <w:rFonts w:ascii="Times New Roman" w:eastAsia="Times New Roman" w:hAnsi="Times New Roman" w:cs="Times New Roman"/>
          <w:color w:val="0D0D0D"/>
          <w:sz w:val="28"/>
          <w:szCs w:val="28"/>
          <w:shd w:val="clear" w:color="auto" w:fill="FFFFFF"/>
          <w:lang w:val="kk-KZ"/>
        </w:rPr>
        <w:t>Ветеринарлық</w:t>
      </w:r>
      <w:r w:rsidR="00E90DE4" w:rsidRPr="003F20DB">
        <w:rPr>
          <w:rFonts w:ascii="Times New Roman" w:eastAsia="Times New Roman" w:hAnsi="Times New Roman" w:cs="Times New Roman"/>
          <w:color w:val="0D0D0D"/>
          <w:sz w:val="28"/>
          <w:szCs w:val="28"/>
          <w:shd w:val="clear" w:color="auto" w:fill="FFFFFF"/>
          <w:lang w:val="kk-KZ"/>
        </w:rPr>
        <w:t xml:space="preserve"> </w:t>
      </w:r>
      <w:r w:rsidRPr="003F20DB">
        <w:rPr>
          <w:rFonts w:ascii="Times New Roman" w:eastAsia="Times New Roman" w:hAnsi="Times New Roman" w:cs="Times New Roman"/>
          <w:color w:val="0D0D0D"/>
          <w:sz w:val="28"/>
          <w:szCs w:val="28"/>
          <w:shd w:val="clear" w:color="auto" w:fill="FFFFFF"/>
          <w:lang w:val="kk-KZ"/>
        </w:rPr>
        <w:t>-</w:t>
      </w:r>
      <w:r w:rsidR="00E90DE4" w:rsidRPr="003F20DB">
        <w:rPr>
          <w:rFonts w:ascii="Times New Roman" w:eastAsia="Times New Roman" w:hAnsi="Times New Roman" w:cs="Times New Roman"/>
          <w:color w:val="0D0D0D"/>
          <w:sz w:val="28"/>
          <w:szCs w:val="28"/>
          <w:shd w:val="clear" w:color="auto" w:fill="FFFFFF"/>
          <w:lang w:val="kk-KZ"/>
        </w:rPr>
        <w:t xml:space="preserve"> </w:t>
      </w:r>
      <w:r w:rsidRPr="003F20DB">
        <w:rPr>
          <w:rFonts w:ascii="Times New Roman" w:eastAsia="Times New Roman" w:hAnsi="Times New Roman" w:cs="Times New Roman"/>
          <w:color w:val="0D0D0D"/>
          <w:sz w:val="28"/>
          <w:szCs w:val="28"/>
          <w:shd w:val="clear" w:color="auto" w:fill="FFFFFF"/>
          <w:lang w:val="kk-KZ"/>
        </w:rPr>
        <w:t>санитарлық бағалау сірке қышқылы ерітіндіде салқындатылған жануарлардың ветеринариялық тексеру және ет және ет өнімдерінің ветеринариялық</w:t>
      </w:r>
      <w:r w:rsidR="00E90DE4" w:rsidRPr="003F20DB">
        <w:rPr>
          <w:rFonts w:ascii="Times New Roman" w:eastAsia="Times New Roman" w:hAnsi="Times New Roman" w:cs="Times New Roman"/>
          <w:color w:val="0D0D0D"/>
          <w:sz w:val="28"/>
          <w:szCs w:val="28"/>
          <w:shd w:val="clear" w:color="auto" w:fill="FFFFFF"/>
          <w:lang w:val="kk-KZ"/>
        </w:rPr>
        <w:t xml:space="preserve"> </w:t>
      </w:r>
      <w:r w:rsidRPr="003F20DB">
        <w:rPr>
          <w:rFonts w:ascii="Times New Roman" w:eastAsia="Times New Roman" w:hAnsi="Times New Roman" w:cs="Times New Roman"/>
          <w:color w:val="0D0D0D"/>
          <w:sz w:val="28"/>
          <w:szCs w:val="28"/>
          <w:shd w:val="clear" w:color="auto" w:fill="FFFFFF"/>
          <w:lang w:val="kk-KZ"/>
        </w:rPr>
        <w:t>-</w:t>
      </w:r>
      <w:r w:rsidR="00E90DE4" w:rsidRPr="003F20DB">
        <w:rPr>
          <w:rFonts w:ascii="Times New Roman" w:eastAsia="Times New Roman" w:hAnsi="Times New Roman" w:cs="Times New Roman"/>
          <w:color w:val="0D0D0D"/>
          <w:sz w:val="28"/>
          <w:szCs w:val="28"/>
          <w:shd w:val="clear" w:color="auto" w:fill="FFFFFF"/>
          <w:lang w:val="kk-KZ"/>
        </w:rPr>
        <w:t xml:space="preserve"> </w:t>
      </w:r>
      <w:r w:rsidRPr="003F20DB">
        <w:rPr>
          <w:rFonts w:ascii="Times New Roman" w:eastAsia="Times New Roman" w:hAnsi="Times New Roman" w:cs="Times New Roman"/>
          <w:color w:val="0D0D0D"/>
          <w:sz w:val="28"/>
          <w:szCs w:val="28"/>
          <w:shd w:val="clear" w:color="auto" w:fill="FFFFFF"/>
          <w:lang w:val="kk-KZ"/>
        </w:rPr>
        <w:t>санитариялық сараптамасы, сондай-ақ құс нормативтік-техникалық құжаттаманы ережесіне сәйкес жүзеге асырылады.</w:t>
      </w:r>
      <w:r w:rsidR="00E70F01">
        <w:rPr>
          <w:rFonts w:ascii="Times New Roman" w:eastAsia="Times New Roman" w:hAnsi="Times New Roman" w:cs="Times New Roman"/>
          <w:color w:val="0D0D0D"/>
          <w:sz w:val="28"/>
          <w:szCs w:val="28"/>
          <w:shd w:val="clear" w:color="auto" w:fill="FFFFFF"/>
          <w:lang w:val="kk-KZ"/>
        </w:rPr>
        <w:t xml:space="preserve"> </w:t>
      </w:r>
      <w:r w:rsidRPr="003F20DB">
        <w:rPr>
          <w:rFonts w:ascii="Times New Roman" w:eastAsia="Times New Roman" w:hAnsi="Times New Roman" w:cs="Times New Roman"/>
          <w:color w:val="0D0D0D"/>
          <w:sz w:val="28"/>
          <w:szCs w:val="28"/>
          <w:shd w:val="clear" w:color="auto" w:fill="FFFFFF"/>
          <w:lang w:val="kk-KZ"/>
        </w:rPr>
        <w:t>Салқындату процесін аяқтағаннан кейін 4 сағаттан кейін (ЖК 1:1) 1 текше  см жуу қалдық сірке қышқылы болуына рұқсат етілмейді. Сірке қышқылы қалдықтарды қатысуымен бақылау салқындату ваннаға сондай-ақ суға жүздіруге қолданылады. Сальмонеллез залалсыздандыру процесін тиімділігін микробиологиялық мониторинг айын</w:t>
      </w:r>
      <w:r w:rsidR="00E90DE4" w:rsidRPr="003F20DB">
        <w:rPr>
          <w:rFonts w:ascii="Times New Roman" w:eastAsia="Times New Roman" w:hAnsi="Times New Roman" w:cs="Times New Roman"/>
          <w:color w:val="0D0D0D"/>
          <w:sz w:val="28"/>
          <w:szCs w:val="28"/>
          <w:shd w:val="clear" w:color="auto" w:fill="FFFFFF"/>
          <w:lang w:val="kk-KZ"/>
        </w:rPr>
        <w:t>а бір рет жүзеге асырылады.</w:t>
      </w:r>
    </w:p>
    <w:p w:rsidR="00E90DE4" w:rsidRPr="003F20DB" w:rsidRDefault="00E90DE4" w:rsidP="0083406D">
      <w:pPr>
        <w:pStyle w:val="a5"/>
        <w:jc w:val="both"/>
        <w:rPr>
          <w:rFonts w:ascii="Times New Roman" w:eastAsia="Times New Roman" w:hAnsi="Times New Roman" w:cs="Times New Roman"/>
          <w:b/>
          <w:color w:val="0D0D0D"/>
          <w:sz w:val="28"/>
          <w:szCs w:val="28"/>
          <w:shd w:val="clear" w:color="auto" w:fill="FFFFFF"/>
          <w:lang w:val="kk-KZ"/>
        </w:rPr>
      </w:pPr>
    </w:p>
    <w:p w:rsidR="00886D64" w:rsidRPr="003F20DB" w:rsidRDefault="00F16836" w:rsidP="00E90DE4">
      <w:pPr>
        <w:pStyle w:val="a5"/>
        <w:ind w:firstLine="709"/>
        <w:jc w:val="both"/>
        <w:rPr>
          <w:rFonts w:ascii="Times New Roman" w:eastAsia="Times New Roman" w:hAnsi="Times New Roman" w:cs="Times New Roman"/>
          <w:b/>
          <w:color w:val="0D0D0D"/>
          <w:sz w:val="28"/>
          <w:szCs w:val="28"/>
          <w:shd w:val="clear" w:color="auto" w:fill="FFFFFF"/>
          <w:lang w:val="kk-KZ"/>
        </w:rPr>
      </w:pPr>
      <w:r w:rsidRPr="003F20DB">
        <w:rPr>
          <w:rFonts w:ascii="Times New Roman" w:eastAsia="Times New Roman" w:hAnsi="Times New Roman" w:cs="Times New Roman"/>
          <w:b/>
          <w:color w:val="0D0D0D"/>
          <w:sz w:val="28"/>
          <w:szCs w:val="28"/>
          <w:shd w:val="clear" w:color="auto" w:fill="FFFFFF"/>
          <w:lang w:val="kk-KZ"/>
        </w:rPr>
        <w:t>Бақылау сұрақтары:</w:t>
      </w:r>
    </w:p>
    <w:p w:rsidR="00886D64" w:rsidRPr="003F20DB" w:rsidRDefault="00F16836" w:rsidP="00E90DE4">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1. Сальмонеллезден улану.</w:t>
      </w:r>
    </w:p>
    <w:p w:rsidR="00886D64" w:rsidRPr="003F20DB" w:rsidRDefault="00F16836" w:rsidP="00E90DE4">
      <w:pPr>
        <w:pStyle w:val="a5"/>
        <w:ind w:firstLine="709"/>
        <w:jc w:val="both"/>
        <w:rPr>
          <w:rFonts w:ascii="Times New Roman" w:eastAsia="Times New Roman" w:hAnsi="Times New Roman" w:cs="Times New Roman"/>
          <w:color w:val="0D0D0D"/>
          <w:sz w:val="28"/>
          <w:szCs w:val="28"/>
          <w:shd w:val="clear" w:color="auto" w:fill="FFFFFF"/>
          <w:lang w:val="kk-KZ"/>
        </w:rPr>
      </w:pPr>
      <w:r w:rsidRPr="003F20DB">
        <w:rPr>
          <w:rFonts w:ascii="Times New Roman" w:eastAsia="Times New Roman" w:hAnsi="Times New Roman" w:cs="Times New Roman"/>
          <w:color w:val="0D0D0D"/>
          <w:sz w:val="28"/>
          <w:szCs w:val="28"/>
          <w:shd w:val="clear" w:color="auto" w:fill="FFFFFF"/>
          <w:lang w:val="kk-KZ"/>
        </w:rPr>
        <w:t>2. Қандай шаралар сальмонеллездің алдын алу үшін қолданылады?</w:t>
      </w:r>
    </w:p>
    <w:p w:rsidR="00886D64" w:rsidRDefault="00F16836" w:rsidP="00E90DE4">
      <w:pPr>
        <w:pStyle w:val="a5"/>
        <w:ind w:firstLine="709"/>
        <w:jc w:val="both"/>
        <w:rPr>
          <w:rFonts w:ascii="Times New Roman" w:eastAsia="Times New Roman" w:hAnsi="Times New Roman" w:cs="Times New Roman"/>
          <w:color w:val="0D0D0D"/>
          <w:sz w:val="28"/>
          <w:szCs w:val="28"/>
          <w:shd w:val="clear" w:color="auto" w:fill="FFFFFF"/>
          <w:lang w:val="kk-KZ"/>
        </w:rPr>
      </w:pPr>
      <w:r w:rsidRPr="0083406D">
        <w:rPr>
          <w:rFonts w:ascii="Times New Roman" w:eastAsia="Times New Roman" w:hAnsi="Times New Roman" w:cs="Times New Roman"/>
          <w:color w:val="0D0D0D"/>
          <w:sz w:val="28"/>
          <w:szCs w:val="28"/>
          <w:shd w:val="clear" w:color="auto" w:fill="FFFFFF"/>
        </w:rPr>
        <w:t>3. Ветеринарлық және санитарлық істерде саль</w:t>
      </w:r>
      <w:r w:rsidR="00E70F01">
        <w:rPr>
          <w:rFonts w:ascii="Times New Roman" w:eastAsia="Times New Roman" w:hAnsi="Times New Roman" w:cs="Times New Roman"/>
          <w:color w:val="0D0D0D"/>
          <w:sz w:val="28"/>
          <w:szCs w:val="28"/>
          <w:shd w:val="clear" w:color="auto" w:fill="FFFFFF"/>
        </w:rPr>
        <w:t>монеллездің дамуының алдын алу?</w:t>
      </w:r>
    </w:p>
    <w:p w:rsidR="00E70F01" w:rsidRDefault="00E70F01" w:rsidP="00E90DE4">
      <w:pPr>
        <w:pStyle w:val="a5"/>
        <w:ind w:firstLine="709"/>
        <w:jc w:val="both"/>
        <w:rPr>
          <w:rFonts w:ascii="Times New Roman" w:eastAsia="Times New Roman" w:hAnsi="Times New Roman" w:cs="Times New Roman"/>
          <w:color w:val="0D0D0D"/>
          <w:sz w:val="28"/>
          <w:szCs w:val="28"/>
          <w:shd w:val="clear" w:color="auto" w:fill="FFFFFF"/>
          <w:lang w:val="kk-KZ"/>
        </w:rPr>
      </w:pPr>
      <w:r>
        <w:rPr>
          <w:rFonts w:ascii="Times New Roman" w:eastAsia="Times New Roman" w:hAnsi="Times New Roman" w:cs="Times New Roman"/>
          <w:color w:val="0D0D0D"/>
          <w:sz w:val="28"/>
          <w:szCs w:val="28"/>
          <w:shd w:val="clear" w:color="auto" w:fill="FFFFFF"/>
          <w:lang w:val="kk-KZ"/>
        </w:rPr>
        <w:t>4. Сальмонеллездің алдың алу?</w:t>
      </w:r>
    </w:p>
    <w:p w:rsidR="00E70F01" w:rsidRPr="00E70F01" w:rsidRDefault="00E70F01" w:rsidP="00E90DE4">
      <w:pPr>
        <w:pStyle w:val="a5"/>
        <w:ind w:firstLine="709"/>
        <w:jc w:val="both"/>
        <w:rPr>
          <w:rFonts w:ascii="Times New Roman" w:eastAsia="Times New Roman" w:hAnsi="Times New Roman" w:cs="Times New Roman"/>
          <w:color w:val="0D0D0D"/>
          <w:sz w:val="28"/>
          <w:szCs w:val="28"/>
          <w:shd w:val="clear" w:color="auto" w:fill="FFFFFF"/>
          <w:lang w:val="kk-KZ"/>
        </w:rPr>
      </w:pPr>
      <w:r>
        <w:rPr>
          <w:rFonts w:ascii="Times New Roman" w:eastAsia="Times New Roman" w:hAnsi="Times New Roman" w:cs="Times New Roman"/>
          <w:color w:val="0D0D0D"/>
          <w:sz w:val="28"/>
          <w:szCs w:val="28"/>
          <w:shd w:val="clear" w:color="auto" w:fill="FFFFFF"/>
          <w:lang w:val="kk-KZ"/>
        </w:rPr>
        <w:t>5. Сальмонеллез кезінде микробтық ластану?</w:t>
      </w:r>
    </w:p>
    <w:p w:rsidR="00886D64" w:rsidRPr="000D2EBA" w:rsidRDefault="00886D64">
      <w:pPr>
        <w:suppressAutoHyphens/>
        <w:spacing w:after="0" w:line="240" w:lineRule="auto"/>
        <w:jc w:val="both"/>
        <w:rPr>
          <w:rFonts w:ascii="Times New Roman" w:eastAsia="Times New Roman" w:hAnsi="Times New Roman" w:cs="Times New Roman"/>
          <w:b/>
          <w:sz w:val="28"/>
          <w:lang w:val="kk-KZ"/>
        </w:rPr>
      </w:pPr>
    </w:p>
    <w:p w:rsidR="00886D64" w:rsidRPr="000D2EBA"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10.2 Эхинококкоз кезіндегі еттің сапасы</w:t>
      </w:r>
    </w:p>
    <w:p w:rsidR="00886D64" w:rsidRPr="000D2EBA"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Сабақтың мақсаты:</w:t>
      </w:r>
      <w:r w:rsidR="00E90DE4" w:rsidRPr="000D2EBA">
        <w:rPr>
          <w:rFonts w:ascii="Times New Roman" w:eastAsia="Times New Roman" w:hAnsi="Times New Roman" w:cs="Times New Roman"/>
          <w:b/>
          <w:sz w:val="28"/>
          <w:lang w:val="kk-KZ"/>
        </w:rPr>
        <w:t xml:space="preserve"> </w:t>
      </w:r>
      <w:r w:rsidRPr="000D2EBA">
        <w:rPr>
          <w:rFonts w:ascii="Times New Roman" w:eastAsia="Times New Roman" w:hAnsi="Times New Roman" w:cs="Times New Roman"/>
          <w:sz w:val="28"/>
          <w:lang w:val="kk-KZ"/>
        </w:rPr>
        <w:t>Эхинококкоз кезіндегі ет сапасының негізгі белгілерін анықтау.</w:t>
      </w:r>
    </w:p>
    <w:p w:rsidR="00E90DE4" w:rsidRPr="000D2EBA"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Сабақтың мазмұны:</w:t>
      </w:r>
    </w:p>
    <w:p w:rsidR="00886D64" w:rsidRPr="006D1BAB"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Эхинококкоз-барлық ауылшаруашылық және жабайы жануарлардың созылмалы ауру түрлері,сондай-ақ жеке цестодтар сатысын шақыратын Echinococcus</w:t>
      </w:r>
      <w:r w:rsidR="00E90DE4"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granulosus.</w:t>
      </w:r>
      <w:r w:rsidR="006D1BAB">
        <w:rPr>
          <w:rFonts w:ascii="Times New Roman" w:eastAsia="Times New Roman" w:hAnsi="Times New Roman" w:cs="Times New Roman"/>
          <w:sz w:val="28"/>
          <w:lang w:val="kk-KZ"/>
        </w:rPr>
        <w:t xml:space="preserve"> </w:t>
      </w:r>
      <w:r w:rsidRPr="006D1BAB">
        <w:rPr>
          <w:rFonts w:ascii="Times New Roman" w:eastAsia="Times New Roman" w:hAnsi="Times New Roman" w:cs="Times New Roman"/>
          <w:sz w:val="28"/>
          <w:lang w:val="kk-KZ"/>
        </w:rPr>
        <w:t>Зақымданған ірі-қара мал органдарында эхинококкоз әсерінен терең патологиялық процесстер ет және тағам құндылығының төмендеуіне әкеледі.Көбінесе жануарларда эхинококкозбен өкпе мен бауыр және өте сирек жүрек пен көкбауыр зақымданады.</w:t>
      </w:r>
      <w:r w:rsidR="006D1BAB">
        <w:rPr>
          <w:rFonts w:ascii="Times New Roman" w:eastAsia="Times New Roman" w:hAnsi="Times New Roman" w:cs="Times New Roman"/>
          <w:sz w:val="28"/>
          <w:lang w:val="kk-KZ"/>
        </w:rPr>
        <w:t xml:space="preserve"> </w:t>
      </w:r>
      <w:r w:rsidRPr="006D1BAB">
        <w:rPr>
          <w:rFonts w:ascii="Times New Roman" w:eastAsia="Times New Roman" w:hAnsi="Times New Roman" w:cs="Times New Roman"/>
          <w:sz w:val="28"/>
          <w:lang w:val="kk-KZ"/>
        </w:rPr>
        <w:t xml:space="preserve">Ірі қара малда эхинококкоз көбінесе бауыр мен өкпені зақымдайды,бұл кезде айтарлықтай мөлшерде артуы мүмкін. </w:t>
      </w:r>
      <w:r w:rsidRPr="003F20DB">
        <w:rPr>
          <w:rFonts w:ascii="Times New Roman" w:eastAsia="Times New Roman" w:hAnsi="Times New Roman" w:cs="Times New Roman"/>
          <w:sz w:val="28"/>
          <w:lang w:val="kk-KZ"/>
        </w:rPr>
        <w:t>Эхинококкозбен залалданған ірі қара мал бауырының салмағы 40-65 және  70 кг құрайды , ал 95%  паразиттік цисталардың салмағын құрайды.</w:t>
      </w:r>
    </w:p>
    <w:p w:rsidR="00886D64" w:rsidRPr="003F20DB"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Бұл эхинококкоз физика-химиялық көрсеткіштердің және ауру мал өнімінің сапасына елеулі әсер етеді.Қазақстанда эхинококкозбен алынған сиыр еті,қой еті және шошқа етінде ұшпа май қышқылдарының артуы байқалады,рН және басқа да сапалақ көрсеткіштер ,етте бөгде заттардың бар екенін көрстетеді және биологиялық құндылықтардың нашарлағанын көрсетеді.</w:t>
      </w:r>
    </w:p>
    <w:p w:rsidR="00886D64" w:rsidRPr="006D1BAB"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Тіршілік процесінде Echinococcus</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granulosus токсиндер бөледі,уытты құруға ықпал белоктар интоксикацияны туғызады,сондай- ақ зақымдаған аллергиялық реакцияларымен органның және үй иесінің де организмін толықтай бқзады.Эхинококкозбен залалданған ірі қара малдың  химиялық ет құрамы және ет өнімдерінде осы инвазия протеин мен май азаяды, ал ылғал - артады.эхинококкоз кезінде бауыр және басқа да органдар өзінің биологиялық құндылығын сау малдар</w:t>
      </w:r>
      <w:r w:rsidR="006D1BAB" w:rsidRPr="003F20DB">
        <w:rPr>
          <w:rFonts w:ascii="Times New Roman" w:eastAsia="Times New Roman" w:hAnsi="Times New Roman" w:cs="Times New Roman"/>
          <w:sz w:val="28"/>
          <w:lang w:val="kk-KZ"/>
        </w:rPr>
        <w:t>ға береді.</w:t>
      </w:r>
      <w:r w:rsidR="006D1BAB">
        <w:rPr>
          <w:rFonts w:ascii="Times New Roman" w:eastAsia="Times New Roman" w:hAnsi="Times New Roman" w:cs="Times New Roman"/>
          <w:sz w:val="28"/>
          <w:lang w:val="kk-KZ"/>
        </w:rPr>
        <w:t xml:space="preserve"> </w:t>
      </w:r>
      <w:r w:rsidRPr="006D1BAB">
        <w:rPr>
          <w:rFonts w:ascii="Times New Roman" w:eastAsia="Times New Roman" w:hAnsi="Times New Roman" w:cs="Times New Roman"/>
          <w:sz w:val="28"/>
          <w:lang w:val="kk-KZ"/>
        </w:rPr>
        <w:t>Эхинококкоз ірі қара мал мен қойдың ет құрамының витаминдік сандық көрсеткіштеріне әсер етеді.Барлық зерттелген су және майда еритін витаминдер жұқтырылған малдарда дені сау малдарға қарағанда төмен.</w:t>
      </w:r>
      <w:r w:rsidR="006D1BAB">
        <w:rPr>
          <w:rFonts w:ascii="Times New Roman" w:eastAsia="Times New Roman" w:hAnsi="Times New Roman" w:cs="Times New Roman"/>
          <w:sz w:val="28"/>
          <w:lang w:val="kk-KZ"/>
        </w:rPr>
        <w:t xml:space="preserve"> </w:t>
      </w:r>
      <w:r w:rsidRPr="006D1BAB">
        <w:rPr>
          <w:rFonts w:ascii="Times New Roman" w:eastAsia="Times New Roman" w:hAnsi="Times New Roman" w:cs="Times New Roman"/>
          <w:sz w:val="28"/>
          <w:lang w:val="kk-KZ"/>
        </w:rPr>
        <w:t>Эхинококктармен жұқтырылған ірі қара малдың және қойлардың бұлшық еттерінде сандық және сапалық , амин қышқылдар арасында өзгерістер жүреді.</w:t>
      </w:r>
      <w:r w:rsidR="006D1BAB">
        <w:rPr>
          <w:rFonts w:ascii="Times New Roman" w:eastAsia="Times New Roman" w:hAnsi="Times New Roman" w:cs="Times New Roman"/>
          <w:sz w:val="28"/>
          <w:lang w:val="kk-KZ"/>
        </w:rPr>
        <w:t xml:space="preserve"> </w:t>
      </w:r>
      <w:r w:rsidRPr="006D1BAB">
        <w:rPr>
          <w:rFonts w:ascii="Times New Roman" w:eastAsia="Times New Roman" w:hAnsi="Times New Roman" w:cs="Times New Roman"/>
          <w:sz w:val="28"/>
          <w:lang w:val="kk-KZ"/>
        </w:rPr>
        <w:t>Инвазия кезінде ірі қара малда  бұлшықет амин қышқылдары1,4 есе артық төмендеп ал қойларда 3 есе амин қышқылдармен салыстырғанда төмендейді.Еттің биологиялық құндылығын алмастырылмайтын аминқышқылдар анықтайды,ветеринариялық-санитарлық бағалау кезінде эхинококкозбен жұқтырылған ет өнімін есепке алу қажет.</w:t>
      </w:r>
    </w:p>
    <w:p w:rsidR="00886D64" w:rsidRPr="003F20DB"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3F20DB">
        <w:rPr>
          <w:rFonts w:ascii="Times New Roman" w:eastAsia="Times New Roman" w:hAnsi="Times New Roman" w:cs="Times New Roman"/>
          <w:b/>
          <w:sz w:val="28"/>
          <w:lang w:val="kk-KZ"/>
        </w:rPr>
        <w:t>Ветеринариялық-санитариялық бағалау</w:t>
      </w:r>
      <w:r w:rsidR="00E90DE4" w:rsidRPr="003F20DB">
        <w:rPr>
          <w:rFonts w:ascii="Times New Roman" w:eastAsia="Times New Roman" w:hAnsi="Times New Roman" w:cs="Times New Roman"/>
          <w:b/>
          <w:sz w:val="28"/>
          <w:lang w:val="kk-KZ"/>
        </w:rPr>
        <w:t>.</w:t>
      </w:r>
    </w:p>
    <w:p w:rsidR="00886D64" w:rsidRPr="003F20DB"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Эхинококкозбен көп зақымданған қаңқалық бұлшық ет, ішкі органдар,сондай-ақ ұша зақымданса бұ мүшелерді кәдеге жаратады.Ұша мен ішкі мүшелерді зақымданған жағдайда тазалағаннан кейін шығарады.</w:t>
      </w:r>
    </w:p>
    <w:p w:rsidR="00886D64" w:rsidRPr="003F20DB"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3F20DB">
        <w:rPr>
          <w:rFonts w:ascii="Times New Roman" w:eastAsia="Times New Roman" w:hAnsi="Times New Roman" w:cs="Times New Roman"/>
          <w:b/>
          <w:sz w:val="28"/>
          <w:lang w:val="kk-KZ"/>
        </w:rPr>
        <w:t>Сойылғаннан кейінгі диагностика.</w:t>
      </w:r>
    </w:p>
    <w:p w:rsidR="00886D64" w:rsidRPr="003F20DB"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Эхинококктармен зақымдалған бауыр,өкпе,бүйрек,көпіршіктерге қарамастан олардың беті тегіс ал үстіңгі жағы ақшыл-сұр түсті болады.Жекеленген жағдайларда орган әртүрлі көпіршіктермен  болуы мүмкін. Мұндай орган, әдетте, деформацияланған ұлғайды, серпімді және тіпті қатты.Бұл ретте паринхимотоз жасушалары атрофируются , фиброздық тканьдері өз күшін физиологиялық функцияларда жояды.Бұл жағдайларда ұша сары түсті болуы мүмкін.</w:t>
      </w:r>
    </w:p>
    <w:p w:rsidR="00E90DE4" w:rsidRPr="003F20DB" w:rsidRDefault="00E90DE4" w:rsidP="00E90DE4">
      <w:pPr>
        <w:suppressAutoHyphens/>
        <w:spacing w:after="0" w:line="240" w:lineRule="auto"/>
        <w:ind w:firstLine="709"/>
        <w:jc w:val="both"/>
        <w:rPr>
          <w:rFonts w:ascii="Times New Roman" w:eastAsia="Times New Roman" w:hAnsi="Times New Roman" w:cs="Times New Roman"/>
          <w:b/>
          <w:sz w:val="28"/>
          <w:lang w:val="kk-KZ"/>
        </w:rPr>
      </w:pPr>
    </w:p>
    <w:p w:rsidR="00886D64" w:rsidRPr="003F20DB"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3F20DB">
        <w:rPr>
          <w:rFonts w:ascii="Times New Roman" w:eastAsia="Times New Roman" w:hAnsi="Times New Roman" w:cs="Times New Roman"/>
          <w:b/>
          <w:sz w:val="28"/>
          <w:lang w:val="kk-KZ"/>
        </w:rPr>
        <w:t>Бақылау сұрақтары:</w:t>
      </w:r>
    </w:p>
    <w:p w:rsidR="00886D64" w:rsidRPr="003F20DB"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1.Эхинококкоз кезінде ,жануарларда қандай өзгерістер болады?</w:t>
      </w:r>
    </w:p>
    <w:p w:rsidR="00886D64" w:rsidRPr="003F20DB"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2.Эхинококкоз қандай ет құрамының көрсеткіштеріне әсер етеді?</w:t>
      </w:r>
    </w:p>
    <w:p w:rsidR="00886D64"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3.Аталған ауру кезінде санитарлық бағалау қалай беріледі?</w:t>
      </w:r>
    </w:p>
    <w:p w:rsidR="00E70F01" w:rsidRDefault="00E70F01" w:rsidP="00E90DE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Сойылғаннан кейінгі диагностикасы?</w:t>
      </w:r>
    </w:p>
    <w:p w:rsidR="00E70F01" w:rsidRPr="003F20DB" w:rsidRDefault="00E70F01" w:rsidP="00E90DE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Эхинококкоз кезінде ветеринарлық- санитарлық бағалау?</w:t>
      </w:r>
    </w:p>
    <w:p w:rsidR="00886D64" w:rsidRPr="003F20DB" w:rsidRDefault="00886D64">
      <w:pPr>
        <w:suppressAutoHyphens/>
        <w:spacing w:after="0" w:line="240" w:lineRule="auto"/>
        <w:jc w:val="both"/>
        <w:rPr>
          <w:rFonts w:ascii="Times New Roman" w:eastAsia="Times New Roman" w:hAnsi="Times New Roman" w:cs="Times New Roman"/>
          <w:sz w:val="28"/>
          <w:lang w:val="kk-KZ"/>
        </w:rPr>
      </w:pPr>
    </w:p>
    <w:p w:rsidR="00886D64" w:rsidRPr="003F20DB"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3F20DB">
        <w:rPr>
          <w:rFonts w:ascii="Times New Roman" w:eastAsia="Times New Roman" w:hAnsi="Times New Roman" w:cs="Times New Roman"/>
          <w:b/>
          <w:sz w:val="28"/>
          <w:lang w:val="kk-KZ"/>
        </w:rPr>
        <w:t>10.3</w:t>
      </w:r>
      <w:r w:rsidR="00C330E4">
        <w:rPr>
          <w:rFonts w:ascii="Times New Roman" w:eastAsia="Times New Roman" w:hAnsi="Times New Roman" w:cs="Times New Roman"/>
          <w:b/>
          <w:sz w:val="28"/>
          <w:lang w:val="kk-KZ"/>
        </w:rPr>
        <w:t xml:space="preserve"> </w:t>
      </w:r>
      <w:r w:rsidRPr="003F20DB">
        <w:rPr>
          <w:rFonts w:ascii="Times New Roman" w:eastAsia="Times New Roman" w:hAnsi="Times New Roman" w:cs="Times New Roman"/>
          <w:b/>
          <w:sz w:val="28"/>
          <w:lang w:val="kk-KZ"/>
        </w:rPr>
        <w:t>Цистицеркоз кезіндегі еттің сапасы</w:t>
      </w:r>
    </w:p>
    <w:p w:rsidR="00886D64" w:rsidRPr="003F20DB"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b/>
          <w:sz w:val="28"/>
          <w:lang w:val="kk-KZ"/>
        </w:rPr>
        <w:t>Сабақтың мақсаты</w:t>
      </w:r>
      <w:r w:rsidRPr="003F20DB">
        <w:rPr>
          <w:rFonts w:ascii="Times New Roman" w:eastAsia="Times New Roman" w:hAnsi="Times New Roman" w:cs="Times New Roman"/>
          <w:sz w:val="28"/>
          <w:lang w:val="kk-KZ"/>
        </w:rPr>
        <w:t>:</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Цистицеркозбен жұқтырылған етт</w:t>
      </w:r>
      <w:r w:rsidR="006D1BAB" w:rsidRPr="003F20DB">
        <w:rPr>
          <w:rFonts w:ascii="Times New Roman" w:eastAsia="Times New Roman" w:hAnsi="Times New Roman" w:cs="Times New Roman"/>
          <w:sz w:val="28"/>
          <w:lang w:val="kk-KZ"/>
        </w:rPr>
        <w:t>ің негізгі белгілерін қарастыру</w:t>
      </w:r>
      <w:r w:rsidRPr="003F20DB">
        <w:rPr>
          <w:rFonts w:ascii="Times New Roman" w:eastAsia="Times New Roman" w:hAnsi="Times New Roman" w:cs="Times New Roman"/>
          <w:sz w:val="28"/>
          <w:lang w:val="kk-KZ"/>
        </w:rPr>
        <w:t>, сондай-ақ ет сапасына цистицеркоздың әсерін анықтау.</w:t>
      </w:r>
    </w:p>
    <w:p w:rsidR="00E90DE4" w:rsidRPr="003F20DB"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3F20DB">
        <w:rPr>
          <w:rFonts w:ascii="Times New Roman" w:eastAsia="Times New Roman" w:hAnsi="Times New Roman" w:cs="Times New Roman"/>
          <w:b/>
          <w:sz w:val="28"/>
          <w:lang w:val="kk-KZ"/>
        </w:rPr>
        <w:t xml:space="preserve">Сабақтың мазмұны: </w:t>
      </w:r>
    </w:p>
    <w:p w:rsidR="006D1BAB"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Цистицеркоз (финноз) — инвазиялық аурулар кезінде жануарлардың ішкі органдарында немесе бұлшықет гельминттерінде қоныстануы.</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Құрттар цистирков атауын алды, ал ауру атауы</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цистиркоз.</w:t>
      </w:r>
      <w:r w:rsidR="006D1BA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Ірі қарада цистиркозды көбінесе жүрек бұлшықет</w:t>
      </w:r>
      <w:r w:rsidR="00E90DE4" w:rsidRPr="003F20DB">
        <w:rPr>
          <w:rFonts w:ascii="Times New Roman" w:eastAsia="Times New Roman" w:hAnsi="Times New Roman" w:cs="Times New Roman"/>
          <w:sz w:val="28"/>
          <w:lang w:val="kk-KZ"/>
        </w:rPr>
        <w:t>інде,кейде тілдің бұлшық етінде</w:t>
      </w:r>
      <w:r w:rsidRPr="003F20DB">
        <w:rPr>
          <w:rFonts w:ascii="Times New Roman" w:eastAsia="Times New Roman" w:hAnsi="Times New Roman" w:cs="Times New Roman"/>
          <w:sz w:val="28"/>
          <w:lang w:val="kk-KZ"/>
        </w:rPr>
        <w:t>, белдеме,</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шынтақ және мойында жиі табады.</w:t>
      </w:r>
      <w:r w:rsidR="00E90DE4" w:rsidRPr="003F20DB">
        <w:rPr>
          <w:rFonts w:ascii="Times New Roman" w:eastAsia="Times New Roman" w:hAnsi="Times New Roman" w:cs="Times New Roman"/>
          <w:sz w:val="28"/>
          <w:lang w:val="kk-KZ"/>
        </w:rPr>
        <w:t xml:space="preserve"> </w:t>
      </w:r>
    </w:p>
    <w:p w:rsidR="00886D64" w:rsidRPr="003F20DB"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6D1BAB">
        <w:rPr>
          <w:rFonts w:ascii="Times New Roman" w:eastAsia="Times New Roman" w:hAnsi="Times New Roman" w:cs="Times New Roman"/>
          <w:sz w:val="28"/>
          <w:lang w:val="kk-KZ"/>
        </w:rPr>
        <w:t>Цистиркозды өңеш және диафрагмада анықтауға болады.</w:t>
      </w:r>
      <w:r w:rsidR="00E90DE4" w:rsidRPr="006D1BA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Қаңқалық және жүрек бұлшық еттерінен басқа құрттар мида,</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кейде өкпеде және сирек бауыр мен көкбауырда болуы мүмкін.</w:t>
      </w:r>
      <w:r w:rsidR="00E90DE4" w:rsidRPr="003F20DB">
        <w:rPr>
          <w:rFonts w:ascii="Times New Roman" w:eastAsia="Times New Roman" w:hAnsi="Times New Roman" w:cs="Times New Roman"/>
          <w:sz w:val="28"/>
          <w:lang w:val="kk-KZ"/>
        </w:rPr>
        <w:t xml:space="preserve"> Шошқаларда көбінесе бұлшықет, тіл</w:t>
      </w:r>
      <w:r w:rsidRPr="003F20DB">
        <w:rPr>
          <w:rFonts w:ascii="Times New Roman" w:eastAsia="Times New Roman" w:hAnsi="Times New Roman" w:cs="Times New Roman"/>
          <w:sz w:val="28"/>
          <w:lang w:val="kk-KZ"/>
        </w:rPr>
        <w:t>, жүрек және мойын қатты зақымданады.</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Көбінесе ұшаның алдыңғы жағы зақымданады.</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Шошқаның бас миында цистиракозды жиі табады.</w:t>
      </w:r>
    </w:p>
    <w:p w:rsidR="00E90DE4" w:rsidRPr="003F20DB"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3F20DB">
        <w:rPr>
          <w:rFonts w:ascii="Times New Roman" w:eastAsia="Times New Roman" w:hAnsi="Times New Roman" w:cs="Times New Roman"/>
          <w:b/>
          <w:sz w:val="28"/>
          <w:lang w:val="kk-KZ"/>
        </w:rPr>
        <w:t>Цистирокоз кезіндегі етті санитариялық бағалау әдісі.</w:t>
      </w:r>
    </w:p>
    <w:p w:rsidR="0067231C"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Бас және жүрек бұлшықетінде финн анықталған кезде қосымша екі параллель тілік бұлшықет облысында,</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жауырын</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шынтақ,</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белдеме,</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жамбас және диафрагмада жүргізеді.</w:t>
      </w:r>
      <w:r w:rsidR="00E90DE4" w:rsidRPr="003F20DB">
        <w:rPr>
          <w:rFonts w:ascii="Times New Roman" w:eastAsia="Times New Roman" w:hAnsi="Times New Roman" w:cs="Times New Roman"/>
          <w:sz w:val="28"/>
          <w:lang w:val="kk-KZ"/>
        </w:rPr>
        <w:t xml:space="preserve"> </w:t>
      </w:r>
    </w:p>
    <w:p w:rsidR="0067231C"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Санитарлық бағалауды ұшалар мен органдардың зақымдану дәрежесіне байланысты жүргізеді.Үш тірі немесе қайтыс болған жануарлардың бас бұлшық етінде, жүрегінде немесе ішкі органдарында 40см</w:t>
      </w:r>
      <w:r w:rsidRPr="003F20DB">
        <w:rPr>
          <w:rFonts w:ascii="Times New Roman" w:eastAsia="Times New Roman" w:hAnsi="Times New Roman" w:cs="Times New Roman"/>
          <w:sz w:val="28"/>
          <w:vertAlign w:val="superscript"/>
          <w:lang w:val="kk-KZ"/>
        </w:rPr>
        <w:t>2</w:t>
      </w:r>
      <w:r w:rsidRPr="003F20DB">
        <w:rPr>
          <w:rFonts w:ascii="Times New Roman" w:eastAsia="Times New Roman" w:hAnsi="Times New Roman" w:cs="Times New Roman"/>
          <w:sz w:val="28"/>
          <w:lang w:val="kk-KZ"/>
        </w:rPr>
        <w:t xml:space="preserve"> кесіндіні анықтаған жағдайда оларды жоюға жібереді.</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Ішкі және сыртқы майды алып тағамдық мақсаттар үшін жібереді. Шпик рұқсат етіледі обеззараживать тәсілмен мұздату немесе тұздау үшін. Үш тірі немесе қайтыс болған жануарлардың бас бұлшық етінде, жүрегінде немесе ішкі органдарында 40см</w:t>
      </w:r>
      <w:r w:rsidRPr="003F20DB">
        <w:rPr>
          <w:rFonts w:ascii="Times New Roman" w:eastAsia="Times New Roman" w:hAnsi="Times New Roman" w:cs="Times New Roman"/>
          <w:sz w:val="28"/>
          <w:vertAlign w:val="superscript"/>
          <w:lang w:val="kk-KZ"/>
        </w:rPr>
        <w:t>2</w:t>
      </w:r>
      <w:r w:rsidRPr="003F20DB">
        <w:rPr>
          <w:rFonts w:ascii="Times New Roman" w:eastAsia="Times New Roman" w:hAnsi="Times New Roman" w:cs="Times New Roman"/>
          <w:sz w:val="28"/>
          <w:lang w:val="kk-KZ"/>
        </w:rPr>
        <w:t xml:space="preserve"> кесіндіні анықтаған жағдайда аталған органдарды жояды, ішек органдарын кәдеге жаратып, ұшаны залалсыздандырады.</w:t>
      </w:r>
      <w:r w:rsidR="00E90DE4" w:rsidRPr="003F20DB">
        <w:rPr>
          <w:rFonts w:ascii="Times New Roman" w:eastAsia="Times New Roman" w:hAnsi="Times New Roman" w:cs="Times New Roman"/>
          <w:sz w:val="28"/>
          <w:lang w:val="kk-KZ"/>
        </w:rPr>
        <w:t xml:space="preserve"> </w:t>
      </w:r>
    </w:p>
    <w:p w:rsidR="00886D64" w:rsidRPr="000D2EBA"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Цистиркозбен зақымданған теріні дәрежесіне қарамастан кәдімгі өңдеуден шектеусіз шығарады.</w:t>
      </w:r>
      <w:r w:rsidR="006D1BA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Суықпен және цистиркозбен зақымданған етті зарарсыздандыру мынадай режимдерде жүргізеді.</w:t>
      </w:r>
      <w:r w:rsidR="00E90DE4" w:rsidRPr="003F20DB">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Шошқа етін минус 10</w:t>
      </w:r>
      <w:r w:rsidR="00E90DE4" w:rsidRPr="000D2EBA">
        <w:rPr>
          <w:rFonts w:ascii="Times New Roman" w:eastAsia="Times New Roman" w:hAnsi="Times New Roman" w:cs="Times New Roman"/>
          <w:sz w:val="28"/>
          <w:vertAlign w:val="superscript"/>
          <w:lang w:val="kk-KZ"/>
        </w:rPr>
        <w:t>0</w:t>
      </w:r>
      <w:r w:rsidRPr="000D2EBA">
        <w:rPr>
          <w:rFonts w:ascii="Times New Roman" w:eastAsia="Times New Roman" w:hAnsi="Times New Roman" w:cs="Times New Roman"/>
          <w:sz w:val="28"/>
          <w:lang w:val="kk-KZ"/>
        </w:rPr>
        <w:t>С температурада 12</w:t>
      </w:r>
      <w:r w:rsidR="00E90DE4" w:rsidRPr="000D2EBA">
        <w:rPr>
          <w:rFonts w:ascii="Times New Roman" w:eastAsia="Times New Roman" w:hAnsi="Times New Roman" w:cs="Times New Roman"/>
          <w:sz w:val="28"/>
          <w:vertAlign w:val="superscript"/>
          <w:lang w:val="kk-KZ"/>
        </w:rPr>
        <w:t>0</w:t>
      </w:r>
      <w:r w:rsidRPr="000D2EBA">
        <w:rPr>
          <w:rFonts w:ascii="Times New Roman" w:eastAsia="Times New Roman" w:hAnsi="Times New Roman" w:cs="Times New Roman"/>
          <w:sz w:val="28"/>
          <w:lang w:val="kk-KZ"/>
        </w:rPr>
        <w:t>С темп-да  камерада 10 тәулік тоңазытады немесе 4 тәулік ішінде 12</w:t>
      </w:r>
      <w:r w:rsidR="00E90DE4" w:rsidRPr="000D2EBA">
        <w:rPr>
          <w:rFonts w:ascii="Times New Roman" w:eastAsia="Times New Roman" w:hAnsi="Times New Roman" w:cs="Times New Roman"/>
          <w:sz w:val="28"/>
          <w:vertAlign w:val="superscript"/>
          <w:lang w:val="kk-KZ"/>
        </w:rPr>
        <w:t>0</w:t>
      </w:r>
      <w:r w:rsidRPr="000D2EBA">
        <w:rPr>
          <w:rFonts w:ascii="Times New Roman" w:eastAsia="Times New Roman" w:hAnsi="Times New Roman" w:cs="Times New Roman"/>
          <w:sz w:val="28"/>
          <w:lang w:val="kk-KZ"/>
        </w:rPr>
        <w:t>С темп-</w:t>
      </w:r>
      <w:r w:rsidR="00E90DE4" w:rsidRPr="000D2EBA">
        <w:rPr>
          <w:rFonts w:ascii="Times New Roman" w:eastAsia="Times New Roman" w:hAnsi="Times New Roman" w:cs="Times New Roman"/>
          <w:sz w:val="28"/>
          <w:lang w:val="kk-KZ"/>
        </w:rPr>
        <w:t>ра кезінде</w:t>
      </w:r>
      <w:r w:rsidRPr="000D2EBA">
        <w:rPr>
          <w:rFonts w:ascii="Times New Roman" w:eastAsia="Times New Roman" w:hAnsi="Times New Roman" w:cs="Times New Roman"/>
          <w:sz w:val="28"/>
          <w:lang w:val="kk-KZ"/>
        </w:rPr>
        <w:t>. Жақ жамбас бұлшық еттерінің 7-10 см тереңдікте қабатында температурасын өлшейді.</w:t>
      </w:r>
      <w:r w:rsidR="00E90DE4"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Іра қара малдың етін минус 12</w:t>
      </w:r>
      <w:r w:rsidRPr="000D2EBA">
        <w:rPr>
          <w:rFonts w:ascii="Times New Roman" w:eastAsia="Times New Roman" w:hAnsi="Times New Roman" w:cs="Times New Roman"/>
          <w:sz w:val="28"/>
          <w:vertAlign w:val="superscript"/>
          <w:lang w:val="kk-KZ"/>
        </w:rPr>
        <w:t>0</w:t>
      </w:r>
      <w:r w:rsidRPr="000D2EBA">
        <w:rPr>
          <w:rFonts w:ascii="Times New Roman" w:eastAsia="Times New Roman" w:hAnsi="Times New Roman" w:cs="Times New Roman"/>
          <w:sz w:val="28"/>
          <w:lang w:val="kk-KZ"/>
        </w:rPr>
        <w:t>С та минус 6</w:t>
      </w:r>
      <w:r w:rsidR="00E90DE4" w:rsidRPr="000D2EBA">
        <w:rPr>
          <w:rFonts w:ascii="Times New Roman" w:eastAsia="Times New Roman" w:hAnsi="Times New Roman" w:cs="Times New Roman"/>
          <w:sz w:val="28"/>
          <w:vertAlign w:val="superscript"/>
          <w:lang w:val="kk-KZ"/>
        </w:rPr>
        <w:t>0</w:t>
      </w:r>
      <w:r w:rsidRPr="000D2EBA">
        <w:rPr>
          <w:rFonts w:ascii="Times New Roman" w:eastAsia="Times New Roman" w:hAnsi="Times New Roman" w:cs="Times New Roman"/>
          <w:sz w:val="28"/>
          <w:lang w:val="kk-KZ"/>
        </w:rPr>
        <w:t>С темп-да 24</w:t>
      </w:r>
      <w:r w:rsidR="00E90DE4"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сағ</w:t>
      </w:r>
      <w:r w:rsidR="00E90DE4" w:rsidRPr="000D2EBA">
        <w:rPr>
          <w:rFonts w:ascii="Times New Roman" w:eastAsia="Times New Roman" w:hAnsi="Times New Roman" w:cs="Times New Roman"/>
          <w:sz w:val="28"/>
          <w:lang w:val="kk-KZ"/>
        </w:rPr>
        <w:t>.</w:t>
      </w:r>
      <w:r w:rsidRPr="000D2EBA">
        <w:rPr>
          <w:rFonts w:ascii="Times New Roman" w:eastAsia="Times New Roman" w:hAnsi="Times New Roman" w:cs="Times New Roman"/>
          <w:sz w:val="28"/>
          <w:lang w:val="kk-KZ"/>
        </w:rPr>
        <w:t xml:space="preserve"> тоңазытады.</w:t>
      </w:r>
    </w:p>
    <w:p w:rsidR="00E22C5F"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Елшімен зарарсыздандыру.</w:t>
      </w:r>
      <w:r w:rsidR="00E90DE4"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Қатты етті 2,5кг-дан аспайтындай етіп  ұсақтап шабады одан кейін ас тұзын сеуіп 24%дық ерітіндіні құйып 20 күн сақтайды.</w:t>
      </w:r>
    </w:p>
    <w:p w:rsidR="00886D64" w:rsidRPr="00E22C5F"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E22C5F">
        <w:rPr>
          <w:rFonts w:ascii="Times New Roman" w:eastAsia="Times New Roman" w:hAnsi="Times New Roman" w:cs="Times New Roman"/>
          <w:sz w:val="28"/>
          <w:lang w:val="kk-KZ"/>
        </w:rPr>
        <w:t>Зарарсыздандырылған шошқа және сиыр еті шикі</w:t>
      </w:r>
      <w:r w:rsidR="00E90DE4" w:rsidRPr="00E22C5F">
        <w:rPr>
          <w:rFonts w:ascii="Times New Roman" w:eastAsia="Times New Roman" w:hAnsi="Times New Roman" w:cs="Times New Roman"/>
          <w:sz w:val="28"/>
          <w:lang w:val="kk-KZ"/>
        </w:rPr>
        <w:t>зат ретінде консервілерде шұжық, фарш</w:t>
      </w:r>
      <w:r w:rsidRPr="00E22C5F">
        <w:rPr>
          <w:rFonts w:ascii="Times New Roman" w:eastAsia="Times New Roman" w:hAnsi="Times New Roman" w:cs="Times New Roman"/>
          <w:sz w:val="28"/>
          <w:lang w:val="kk-KZ"/>
        </w:rPr>
        <w:t>, лабороториялық зертеулерден кейін ғана пайдалануға беріледі.</w:t>
      </w:r>
    </w:p>
    <w:p w:rsidR="00E90DE4" w:rsidRPr="00E22C5F" w:rsidRDefault="00E90DE4">
      <w:pPr>
        <w:suppressAutoHyphens/>
        <w:spacing w:after="0" w:line="240" w:lineRule="auto"/>
        <w:jc w:val="both"/>
        <w:rPr>
          <w:rFonts w:ascii="Times New Roman" w:eastAsia="Times New Roman" w:hAnsi="Times New Roman" w:cs="Times New Roman"/>
          <w:b/>
          <w:sz w:val="28"/>
          <w:lang w:val="kk-KZ"/>
        </w:rPr>
      </w:pPr>
    </w:p>
    <w:p w:rsidR="00886D64" w:rsidRPr="000D2EBA"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Бақылау сұрақтары:</w:t>
      </w:r>
    </w:p>
    <w:p w:rsidR="00886D64" w:rsidRPr="000D2EBA"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1. Цистирокозға қандай ауру түрлері жатады?</w:t>
      </w:r>
    </w:p>
    <w:p w:rsidR="00886D64" w:rsidRDefault="00F16836" w:rsidP="00E90DE4">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2. Онда негізінен қандай локализуются цистицерки ІҚМ?</w:t>
      </w:r>
    </w:p>
    <w:p w:rsidR="00886D64" w:rsidRDefault="00E70F01" w:rsidP="00E90DE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3. Шошқа цисти</w:t>
      </w:r>
      <w:r>
        <w:rPr>
          <w:rFonts w:ascii="Times New Roman" w:eastAsia="Times New Roman" w:hAnsi="Times New Roman" w:cs="Times New Roman"/>
          <w:sz w:val="28"/>
          <w:lang w:val="kk-KZ"/>
        </w:rPr>
        <w:t>цер</w:t>
      </w:r>
      <w:r w:rsidR="00F16836">
        <w:rPr>
          <w:rFonts w:ascii="Times New Roman" w:eastAsia="Times New Roman" w:hAnsi="Times New Roman" w:cs="Times New Roman"/>
          <w:sz w:val="28"/>
        </w:rPr>
        <w:t>козбен қалай зақымданады?</w:t>
      </w:r>
    </w:p>
    <w:p w:rsidR="00E70F01" w:rsidRDefault="00E70F01" w:rsidP="00E90DE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Цистицеркоз кезінде ветеринарлық – санитарлық бағалау?</w:t>
      </w:r>
    </w:p>
    <w:p w:rsidR="00E70F01" w:rsidRPr="00E70F01" w:rsidRDefault="00E70F01" w:rsidP="00E90DE4">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Цистицеркоз ауруына сипаттама берініз?</w:t>
      </w:r>
    </w:p>
    <w:p w:rsidR="00E90DE4" w:rsidRPr="000D2EBA" w:rsidRDefault="00E90DE4">
      <w:pPr>
        <w:suppressAutoHyphens/>
        <w:spacing w:after="0" w:line="240" w:lineRule="auto"/>
        <w:jc w:val="both"/>
        <w:rPr>
          <w:rFonts w:ascii="Times New Roman" w:eastAsia="Times New Roman" w:hAnsi="Times New Roman" w:cs="Times New Roman"/>
          <w:sz w:val="28"/>
          <w:lang w:val="kk-KZ"/>
        </w:rPr>
      </w:pPr>
    </w:p>
    <w:p w:rsidR="00886D64" w:rsidRPr="000D2EBA"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11 Ет сапасын  баға</w:t>
      </w:r>
      <w:r w:rsidR="00CF08FB" w:rsidRPr="000D2EBA">
        <w:rPr>
          <w:rFonts w:ascii="Times New Roman" w:eastAsia="Times New Roman" w:hAnsi="Times New Roman" w:cs="Times New Roman"/>
          <w:b/>
          <w:sz w:val="28"/>
          <w:lang w:val="kk-KZ"/>
        </w:rPr>
        <w:t>лау кезіндегі ауытқулар нормалары</w:t>
      </w:r>
    </w:p>
    <w:p w:rsidR="00886D64" w:rsidRPr="000D2EBA"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11.1 Ветеринариялық-санитариялық сараптама кезінде</w:t>
      </w:r>
      <w:r w:rsidR="00CF08FB" w:rsidRPr="000D2EBA">
        <w:rPr>
          <w:rFonts w:ascii="Times New Roman" w:eastAsia="Times New Roman" w:hAnsi="Times New Roman" w:cs="Times New Roman"/>
          <w:b/>
          <w:sz w:val="28"/>
          <w:lang w:val="kk-KZ"/>
        </w:rPr>
        <w:t>гі құс етінің ауытқулар нормалары</w:t>
      </w:r>
    </w:p>
    <w:p w:rsidR="00886D64" w:rsidRPr="000D2EBA"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Сабақтың мақсаты:</w:t>
      </w:r>
      <w:r w:rsidR="00E90DE4" w:rsidRPr="000D2EBA">
        <w:rPr>
          <w:rFonts w:ascii="Times New Roman" w:eastAsia="Times New Roman" w:hAnsi="Times New Roman" w:cs="Times New Roman"/>
          <w:b/>
          <w:sz w:val="28"/>
          <w:lang w:val="kk-KZ"/>
        </w:rPr>
        <w:t xml:space="preserve"> </w:t>
      </w:r>
      <w:r w:rsidRPr="000D2EBA">
        <w:rPr>
          <w:rFonts w:ascii="Times New Roman" w:eastAsia="Times New Roman" w:hAnsi="Times New Roman" w:cs="Times New Roman"/>
          <w:sz w:val="28"/>
          <w:lang w:val="kk-KZ"/>
        </w:rPr>
        <w:t>Құс етінің нормаларының ауытқуы кезіндегі ветеринариялық-санитариялық сараптаманы өткізуді үйрену.</w:t>
      </w:r>
    </w:p>
    <w:p w:rsidR="00E90DE4" w:rsidRPr="000D2EBA" w:rsidRDefault="00F16836" w:rsidP="00E90DE4">
      <w:pPr>
        <w:suppressAutoHyphens/>
        <w:spacing w:after="0" w:line="240" w:lineRule="auto"/>
        <w:ind w:firstLine="709"/>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Сабақтың мазмұны:</w:t>
      </w:r>
    </w:p>
    <w:p w:rsidR="00E70F01" w:rsidRDefault="00F16836" w:rsidP="00E70F01">
      <w:pPr>
        <w:suppressAutoHyphens/>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Құс еті.</w:t>
      </w:r>
      <w:r w:rsidR="00E90DE4"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Еттің жетілуі бұл</w:t>
      </w:r>
      <w:r w:rsidR="00E90DE4"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 табиғи биохимиялық процесс, жануарлар бұлшық етінде меншікті ферменттер жүреді.</w:t>
      </w:r>
      <w:r w:rsidR="006D1BA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Есею ет – өнім ретінде маңызды фактор болып келеді.</w:t>
      </w:r>
      <w:r w:rsidR="00E90DE4" w:rsidRPr="003F20DB">
        <w:rPr>
          <w:rFonts w:ascii="Times New Roman" w:eastAsia="Times New Roman" w:hAnsi="Times New Roman" w:cs="Times New Roman"/>
          <w:sz w:val="28"/>
          <w:lang w:val="kk-KZ"/>
        </w:rPr>
        <w:t xml:space="preserve"> </w:t>
      </w:r>
    </w:p>
    <w:p w:rsidR="00E70F01"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Жануардың жасы оның ет сапасына әсер етеді.</w:t>
      </w:r>
      <w:r w:rsidR="00E90DE4" w:rsidRPr="003F20DB">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Екі апталық жас жануарлардың еті незрелый болып саналады және адамдарға тамақ ретінде пайдалануға жарамайды.</w:t>
      </w:r>
      <w:r w:rsidR="00E90DE4" w:rsidRPr="003F20DB">
        <w:rPr>
          <w:rFonts w:ascii="Times New Roman" w:eastAsia="Times New Roman" w:hAnsi="Times New Roman" w:cs="Times New Roman"/>
          <w:sz w:val="28"/>
          <w:lang w:val="kk-KZ"/>
        </w:rPr>
        <w:t xml:space="preserve"> </w:t>
      </w:r>
    </w:p>
    <w:p w:rsidR="00B13A93"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Бұл жастағы ет аз коллориялы сонымен қатар бұлшық етінде жоғары магнезиалды тұз бар.</w:t>
      </w:r>
      <w:r w:rsidR="00E90DE4" w:rsidRPr="003F20DB">
        <w:rPr>
          <w:rFonts w:ascii="Times New Roman" w:eastAsia="Times New Roman" w:hAnsi="Times New Roman" w:cs="Times New Roman"/>
          <w:sz w:val="28"/>
          <w:lang w:val="kk-KZ"/>
        </w:rPr>
        <w:t xml:space="preserve"> </w:t>
      </w:r>
    </w:p>
    <w:p w:rsidR="00E70F01"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 xml:space="preserve">14 күндік жас малдан алынған етті тамаққа қолданған жағдайда ол асқазан-ішек жолдарының бұзылуына алып келеді. </w:t>
      </w:r>
    </w:p>
    <w:p w:rsidR="006D1BAB"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Сойылғаннан кейінгі диагностика</w:t>
      </w:r>
      <w:r w:rsidR="00E70F01">
        <w:rPr>
          <w:rFonts w:ascii="Times New Roman" w:eastAsia="Times New Roman" w:hAnsi="Times New Roman" w:cs="Times New Roman"/>
          <w:sz w:val="28"/>
          <w:lang w:val="kk-KZ"/>
        </w:rPr>
        <w:t>сы</w:t>
      </w:r>
      <w:r w:rsidRPr="003F20DB">
        <w:rPr>
          <w:rFonts w:ascii="Times New Roman" w:eastAsia="Times New Roman" w:hAnsi="Times New Roman" w:cs="Times New Roman"/>
          <w:sz w:val="28"/>
          <w:lang w:val="kk-KZ"/>
        </w:rPr>
        <w:t xml:space="preserve">. </w:t>
      </w:r>
    </w:p>
    <w:p w:rsidR="00E70F01"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6D1BAB">
        <w:rPr>
          <w:rFonts w:ascii="Times New Roman" w:eastAsia="Times New Roman" w:hAnsi="Times New Roman" w:cs="Times New Roman"/>
          <w:sz w:val="28"/>
          <w:lang w:val="kk-KZ"/>
        </w:rPr>
        <w:t xml:space="preserve">Бұлшық сұр-қызыл түсті, босаған, сулы жидек, жеткіліксіз дамыған, әсіресе, жарма және жамбас, бүйрек жеткіліксіз дамыған, кесіндісінде қарқынды күлгін түсті. </w:t>
      </w:r>
    </w:p>
    <w:p w:rsidR="00886D64" w:rsidRPr="003F20DB"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Майлы және дәнекер тінінің шамамен бүйрек студенистые, сұр-қызыл түсті болуы, кіндік немесе оның струпа, ол болмай қалған кейін екінші аптаның соңына қарай туған, сүйек кемігі студенистый, қара-қызыл түсті.</w:t>
      </w:r>
    </w:p>
    <w:p w:rsidR="00886D64" w:rsidRPr="003F20DB" w:rsidRDefault="00F16836" w:rsidP="00E90DE4">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Санитариялық бағалау. Ет сойылған жануарлардың жас төлден алынған кәдеге жаратылады.</w:t>
      </w:r>
    </w:p>
    <w:p w:rsidR="00E70F01" w:rsidRDefault="00F16836" w:rsidP="006D1BAB">
      <w:pPr>
        <w:suppressAutoHyphens/>
        <w:spacing w:after="0" w:line="240" w:lineRule="auto"/>
        <w:ind w:firstLine="709"/>
        <w:jc w:val="both"/>
        <w:rPr>
          <w:rFonts w:ascii="Times New Roman" w:eastAsia="Times New Roman" w:hAnsi="Times New Roman" w:cs="Times New Roman"/>
          <w:b/>
          <w:sz w:val="28"/>
          <w:lang w:val="kk-KZ"/>
        </w:rPr>
      </w:pPr>
      <w:r w:rsidRPr="003F20DB">
        <w:rPr>
          <w:rFonts w:ascii="Times New Roman" w:eastAsia="Times New Roman" w:hAnsi="Times New Roman" w:cs="Times New Roman"/>
          <w:b/>
          <w:sz w:val="28"/>
          <w:lang w:val="kk-KZ"/>
        </w:rPr>
        <w:t>Жүдеген құс еті.</w:t>
      </w:r>
      <w:r w:rsidR="00E90DE4" w:rsidRPr="003F20DB">
        <w:rPr>
          <w:rFonts w:ascii="Times New Roman" w:eastAsia="Times New Roman" w:hAnsi="Times New Roman" w:cs="Times New Roman"/>
          <w:b/>
          <w:sz w:val="28"/>
          <w:lang w:val="kk-KZ"/>
        </w:rPr>
        <w:t xml:space="preserve"> </w:t>
      </w:r>
    </w:p>
    <w:p w:rsidR="00E70F01"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Семіздігіне қарай тірі құсты екі санатқа бөледі:бірінші және екінші.</w:t>
      </w:r>
      <w:r w:rsidR="00DE165F" w:rsidRPr="003F20DB">
        <w:rPr>
          <w:rFonts w:ascii="Times New Roman" w:eastAsia="Times New Roman" w:hAnsi="Times New Roman" w:cs="Times New Roman"/>
          <w:sz w:val="28"/>
          <w:lang w:val="kk-KZ"/>
        </w:rPr>
        <w:t xml:space="preserve"> </w:t>
      </w:r>
    </w:p>
    <w:p w:rsidR="00E70F01" w:rsidRPr="0067231C" w:rsidRDefault="00F16836" w:rsidP="0067231C">
      <w:pPr>
        <w:suppressAutoHyphens/>
        <w:spacing w:after="0" w:line="240" w:lineRule="auto"/>
        <w:ind w:firstLine="709"/>
        <w:jc w:val="both"/>
        <w:rPr>
          <w:rFonts w:ascii="Times New Roman" w:eastAsia="Times New Roman" w:hAnsi="Times New Roman" w:cs="Times New Roman"/>
          <w:sz w:val="28"/>
          <w:lang w:val="kk-KZ"/>
        </w:rPr>
      </w:pPr>
      <w:r w:rsidRPr="003F20DB">
        <w:rPr>
          <w:rFonts w:ascii="Times New Roman" w:eastAsia="Times New Roman" w:hAnsi="Times New Roman" w:cs="Times New Roman"/>
          <w:sz w:val="28"/>
          <w:lang w:val="kk-KZ"/>
        </w:rPr>
        <w:t>Құсты тиісті семіздігіне сәйкес 1</w:t>
      </w:r>
      <w:r w:rsidR="00DE165F" w:rsidRPr="003F20DB">
        <w:rPr>
          <w:rFonts w:ascii="Times New Roman" w:eastAsia="Times New Roman" w:hAnsi="Times New Roman" w:cs="Times New Roman"/>
          <w:sz w:val="28"/>
          <w:lang w:val="kk-KZ"/>
        </w:rPr>
        <w:t>-</w:t>
      </w:r>
      <w:r w:rsidRPr="003F20DB">
        <w:rPr>
          <w:rFonts w:ascii="Times New Roman" w:eastAsia="Times New Roman" w:hAnsi="Times New Roman" w:cs="Times New Roman"/>
          <w:sz w:val="28"/>
          <w:lang w:val="kk-KZ"/>
        </w:rPr>
        <w:t>ші санатты ,ал күйіне байланысты 2</w:t>
      </w:r>
      <w:r w:rsidR="00DE165F" w:rsidRPr="003F20DB">
        <w:rPr>
          <w:rFonts w:ascii="Times New Roman" w:eastAsia="Times New Roman" w:hAnsi="Times New Roman" w:cs="Times New Roman"/>
          <w:sz w:val="28"/>
          <w:lang w:val="kk-KZ"/>
        </w:rPr>
        <w:t>-</w:t>
      </w:r>
      <w:r w:rsidRPr="003F20DB">
        <w:rPr>
          <w:rFonts w:ascii="Times New Roman" w:eastAsia="Times New Roman" w:hAnsi="Times New Roman" w:cs="Times New Roman"/>
          <w:sz w:val="28"/>
          <w:lang w:val="kk-KZ"/>
        </w:rPr>
        <w:t>ші санатқа жатқызады.</w:t>
      </w:r>
      <w:r w:rsidR="00E22C5F">
        <w:rPr>
          <w:rFonts w:ascii="Times New Roman" w:eastAsia="Times New Roman" w:hAnsi="Times New Roman" w:cs="Times New Roman"/>
          <w:sz w:val="28"/>
          <w:lang w:val="kk-KZ"/>
        </w:rPr>
        <w:t xml:space="preserve"> </w:t>
      </w:r>
      <w:r w:rsidRPr="003F20DB">
        <w:rPr>
          <w:rFonts w:ascii="Times New Roman" w:eastAsia="Times New Roman" w:hAnsi="Times New Roman" w:cs="Times New Roman"/>
          <w:sz w:val="28"/>
          <w:lang w:val="kk-KZ"/>
        </w:rPr>
        <w:t>Егер құс семіздігіне қарай 2</w:t>
      </w:r>
      <w:r w:rsidR="00DE165F" w:rsidRPr="003F20DB">
        <w:rPr>
          <w:rFonts w:ascii="Times New Roman" w:eastAsia="Times New Roman" w:hAnsi="Times New Roman" w:cs="Times New Roman"/>
          <w:sz w:val="28"/>
          <w:lang w:val="kk-KZ"/>
        </w:rPr>
        <w:t>-</w:t>
      </w:r>
      <w:r w:rsidRPr="003F20DB">
        <w:rPr>
          <w:rFonts w:ascii="Times New Roman" w:eastAsia="Times New Roman" w:hAnsi="Times New Roman" w:cs="Times New Roman"/>
          <w:sz w:val="28"/>
          <w:lang w:val="kk-KZ"/>
        </w:rPr>
        <w:t>ші санатқа қанағаттандырылмаса оны арық деп санайды</w:t>
      </w:r>
      <w:r w:rsidR="00DE165F" w:rsidRPr="003F20DB">
        <w:rPr>
          <w:rFonts w:ascii="Times New Roman" w:eastAsia="Times New Roman" w:hAnsi="Times New Roman" w:cs="Times New Roman"/>
          <w:sz w:val="28"/>
          <w:lang w:val="kk-KZ"/>
        </w:rPr>
        <w:t xml:space="preserve"> </w:t>
      </w:r>
      <w:r w:rsidR="00DE165F" w:rsidRPr="003F20DB">
        <w:rPr>
          <w:rFonts w:ascii="Times New Roman" w:eastAsia="Times New Roman" w:hAnsi="Times New Roman" w:cs="Times New Roman"/>
          <w:color w:val="0D0D0D"/>
          <w:sz w:val="28"/>
          <w:szCs w:val="28"/>
          <w:shd w:val="clear" w:color="auto" w:fill="FFFFFF"/>
          <w:lang w:val="kk-KZ"/>
        </w:rPr>
        <w:t>(</w:t>
      </w:r>
      <w:r w:rsidR="006D1BAB">
        <w:rPr>
          <w:rFonts w:ascii="Times New Roman" w:eastAsia="Times New Roman" w:hAnsi="Times New Roman" w:cs="Times New Roman"/>
          <w:color w:val="0D0D0D"/>
          <w:sz w:val="28"/>
          <w:szCs w:val="28"/>
          <w:shd w:val="clear" w:color="auto" w:fill="FFFFFF"/>
          <w:lang w:val="kk-KZ"/>
        </w:rPr>
        <w:t>8</w:t>
      </w:r>
      <w:r w:rsidR="00DE165F" w:rsidRPr="003F20DB">
        <w:rPr>
          <w:rFonts w:ascii="Times New Roman" w:eastAsia="Times New Roman" w:hAnsi="Times New Roman" w:cs="Times New Roman"/>
          <w:sz w:val="28"/>
          <w:lang w:val="kk-KZ"/>
        </w:rPr>
        <w:t xml:space="preserve"> </w:t>
      </w:r>
      <w:r w:rsidR="00DE165F" w:rsidRPr="003933C8">
        <w:rPr>
          <w:rFonts w:ascii="Times New Roman" w:eastAsia="Times New Roman" w:hAnsi="Times New Roman" w:cs="Times New Roman"/>
          <w:sz w:val="28"/>
          <w:lang w:val="kk-KZ"/>
        </w:rPr>
        <w:t>қосымшаны қараңыз</w:t>
      </w:r>
      <w:r w:rsidR="00DE165F">
        <w:rPr>
          <w:rFonts w:ascii="Times New Roman" w:eastAsia="Times New Roman" w:hAnsi="Times New Roman" w:cs="Times New Roman"/>
          <w:sz w:val="28"/>
          <w:lang w:val="kk-KZ"/>
        </w:rPr>
        <w:t>)</w:t>
      </w:r>
      <w:r w:rsidRPr="003F20DB">
        <w:rPr>
          <w:rFonts w:ascii="Times New Roman" w:eastAsia="Times New Roman" w:hAnsi="Times New Roman" w:cs="Times New Roman"/>
          <w:sz w:val="28"/>
          <w:lang w:val="kk-KZ"/>
        </w:rPr>
        <w:t>.</w:t>
      </w:r>
    </w:p>
    <w:p w:rsidR="006E7C35" w:rsidRPr="006E7C35" w:rsidRDefault="006D1BAB" w:rsidP="00DE165F">
      <w:pPr>
        <w:shd w:val="clear" w:color="auto" w:fill="FFFFFF"/>
        <w:rPr>
          <w:rFonts w:ascii="Times New Roman" w:hAnsi="Times New Roman" w:cs="Times New Roman"/>
          <w:spacing w:val="-5"/>
          <w:sz w:val="28"/>
          <w:szCs w:val="28"/>
          <w:lang w:val="kk-KZ"/>
        </w:rPr>
      </w:pPr>
      <w:r>
        <w:rPr>
          <w:rFonts w:ascii="Times New Roman" w:hAnsi="Times New Roman" w:cs="Times New Roman"/>
          <w:sz w:val="28"/>
          <w:szCs w:val="28"/>
          <w:lang w:val="kk-KZ"/>
        </w:rPr>
        <w:t>Кесте 8</w:t>
      </w:r>
      <w:r w:rsidR="00E90DE4">
        <w:rPr>
          <w:rFonts w:ascii="Times New Roman" w:hAnsi="Times New Roman" w:cs="Times New Roman"/>
          <w:sz w:val="28"/>
          <w:szCs w:val="28"/>
          <w:lang w:val="kk-KZ"/>
        </w:rPr>
        <w:t xml:space="preserve"> </w:t>
      </w:r>
      <w:r w:rsidR="006E7C35" w:rsidRPr="006E7C35">
        <w:rPr>
          <w:rFonts w:ascii="Times New Roman" w:hAnsi="Times New Roman" w:cs="Times New Roman"/>
          <w:sz w:val="28"/>
          <w:szCs w:val="28"/>
          <w:lang w:val="kk-KZ"/>
        </w:rPr>
        <w:t>-</w:t>
      </w:r>
      <w:r w:rsidR="00E90DE4">
        <w:rPr>
          <w:rFonts w:ascii="Times New Roman" w:hAnsi="Times New Roman" w:cs="Times New Roman"/>
          <w:sz w:val="28"/>
          <w:szCs w:val="28"/>
          <w:lang w:val="kk-KZ"/>
        </w:rPr>
        <w:t xml:space="preserve"> </w:t>
      </w:r>
      <w:r w:rsidR="006E7C35" w:rsidRPr="006E7C35">
        <w:rPr>
          <w:rFonts w:ascii="Times New Roman" w:hAnsi="Times New Roman" w:cs="Times New Roman"/>
          <w:spacing w:val="-5"/>
          <w:sz w:val="28"/>
          <w:szCs w:val="28"/>
          <w:lang w:val="kk-KZ"/>
        </w:rPr>
        <w:t xml:space="preserve">Құстың қоңдылығын анықтау </w:t>
      </w:r>
    </w:p>
    <w:tbl>
      <w:tblPr>
        <w:tblW w:w="10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88"/>
        <w:gridCol w:w="3951"/>
        <w:gridCol w:w="4408"/>
      </w:tblGrid>
      <w:tr w:rsidR="006E7C35" w:rsidRPr="006E7C35" w:rsidTr="008975F8">
        <w:trPr>
          <w:trHeight w:val="294"/>
        </w:trPr>
        <w:tc>
          <w:tcPr>
            <w:tcW w:w="1788" w:type="dxa"/>
            <w:vMerge w:val="restart"/>
          </w:tcPr>
          <w:p w:rsidR="006E7C35" w:rsidRPr="006E7C35" w:rsidRDefault="006E7C35" w:rsidP="008975F8">
            <w:pPr>
              <w:autoSpaceDE w:val="0"/>
              <w:adjustRightInd w:val="0"/>
              <w:jc w:val="both"/>
              <w:rPr>
                <w:rFonts w:ascii="Times New Roman" w:eastAsia="Times New Roman" w:hAnsi="Times New Roman" w:cs="Times New Roman"/>
                <w:spacing w:val="-5"/>
                <w:sz w:val="28"/>
                <w:szCs w:val="28"/>
              </w:rPr>
            </w:pPr>
            <w:r w:rsidRPr="006E7C35">
              <w:rPr>
                <w:rFonts w:ascii="Times New Roman" w:eastAsia="Times New Roman" w:hAnsi="Times New Roman" w:cs="Times New Roman"/>
                <w:spacing w:val="-5"/>
                <w:sz w:val="28"/>
                <w:szCs w:val="28"/>
                <w:lang w:val="kk-KZ"/>
              </w:rPr>
              <w:t xml:space="preserve">Құстың дене бөлімдері </w:t>
            </w:r>
          </w:p>
        </w:tc>
        <w:tc>
          <w:tcPr>
            <w:tcW w:w="8359" w:type="dxa"/>
            <w:gridSpan w:val="2"/>
          </w:tcPr>
          <w:p w:rsidR="006E7C35" w:rsidRPr="006E7C35" w:rsidRDefault="006E7C35" w:rsidP="008975F8">
            <w:pPr>
              <w:autoSpaceDE w:val="0"/>
              <w:adjustRightInd w:val="0"/>
              <w:ind w:firstLine="709"/>
              <w:jc w:val="both"/>
              <w:rPr>
                <w:rFonts w:ascii="Times New Roman" w:eastAsia="Times New Roman" w:hAnsi="Times New Roman" w:cs="Times New Roman"/>
                <w:spacing w:val="-5"/>
                <w:sz w:val="28"/>
                <w:szCs w:val="28"/>
              </w:rPr>
            </w:pPr>
            <w:r w:rsidRPr="006E7C35">
              <w:rPr>
                <w:rFonts w:ascii="Times New Roman" w:hAnsi="Times New Roman" w:cs="Times New Roman"/>
                <w:spacing w:val="-5"/>
                <w:sz w:val="28"/>
                <w:szCs w:val="28"/>
                <w:lang w:val="kk-KZ"/>
              </w:rPr>
              <w:t xml:space="preserve">Құстың қоңдылық категориясы бойынша сипаттамасы </w:t>
            </w:r>
          </w:p>
        </w:tc>
      </w:tr>
      <w:tr w:rsidR="006E7C35" w:rsidRPr="006E7C35" w:rsidTr="008975F8">
        <w:trPr>
          <w:trHeight w:val="319"/>
        </w:trPr>
        <w:tc>
          <w:tcPr>
            <w:tcW w:w="1788" w:type="dxa"/>
            <w:vMerge/>
          </w:tcPr>
          <w:p w:rsidR="006E7C35" w:rsidRPr="006E7C35" w:rsidRDefault="006E7C35" w:rsidP="008975F8">
            <w:pPr>
              <w:autoSpaceDE w:val="0"/>
              <w:adjustRightInd w:val="0"/>
              <w:ind w:firstLine="709"/>
              <w:jc w:val="both"/>
              <w:rPr>
                <w:rFonts w:ascii="Times New Roman" w:eastAsia="Times New Roman" w:hAnsi="Times New Roman" w:cs="Times New Roman"/>
                <w:spacing w:val="-5"/>
                <w:sz w:val="28"/>
                <w:szCs w:val="28"/>
              </w:rPr>
            </w:pPr>
          </w:p>
        </w:tc>
        <w:tc>
          <w:tcPr>
            <w:tcW w:w="3951" w:type="dxa"/>
          </w:tcPr>
          <w:p w:rsidR="006E7C35" w:rsidRPr="006E7C35" w:rsidRDefault="006E7C35" w:rsidP="008975F8">
            <w:pPr>
              <w:autoSpaceDE w:val="0"/>
              <w:adjustRightInd w:val="0"/>
              <w:ind w:firstLine="709"/>
              <w:jc w:val="both"/>
              <w:rPr>
                <w:rFonts w:ascii="Times New Roman" w:eastAsia="Times New Roman" w:hAnsi="Times New Roman" w:cs="Times New Roman"/>
                <w:spacing w:val="-5"/>
                <w:sz w:val="28"/>
                <w:szCs w:val="28"/>
              </w:rPr>
            </w:pPr>
            <w:r w:rsidRPr="006E7C35">
              <w:rPr>
                <w:rFonts w:ascii="Times New Roman" w:eastAsia="Times New Roman" w:hAnsi="Times New Roman" w:cs="Times New Roman"/>
                <w:spacing w:val="-5"/>
                <w:sz w:val="28"/>
                <w:szCs w:val="28"/>
              </w:rPr>
              <w:t>1 категория</w:t>
            </w:r>
          </w:p>
        </w:tc>
        <w:tc>
          <w:tcPr>
            <w:tcW w:w="4407" w:type="dxa"/>
          </w:tcPr>
          <w:p w:rsidR="006E7C35" w:rsidRPr="006E7C35" w:rsidRDefault="006E7C35" w:rsidP="008975F8">
            <w:pPr>
              <w:autoSpaceDE w:val="0"/>
              <w:adjustRightInd w:val="0"/>
              <w:ind w:firstLine="709"/>
              <w:jc w:val="both"/>
              <w:rPr>
                <w:rFonts w:ascii="Times New Roman" w:eastAsia="Times New Roman" w:hAnsi="Times New Roman" w:cs="Times New Roman"/>
                <w:spacing w:val="-5"/>
                <w:sz w:val="28"/>
                <w:szCs w:val="28"/>
              </w:rPr>
            </w:pPr>
            <w:r w:rsidRPr="006E7C35">
              <w:rPr>
                <w:rFonts w:ascii="Times New Roman" w:eastAsia="Times New Roman" w:hAnsi="Times New Roman" w:cs="Times New Roman"/>
                <w:spacing w:val="-5"/>
                <w:sz w:val="28"/>
                <w:szCs w:val="28"/>
              </w:rPr>
              <w:t>2 категория</w:t>
            </w:r>
          </w:p>
        </w:tc>
      </w:tr>
      <w:tr w:rsidR="006E7C35" w:rsidRPr="006E7C35" w:rsidTr="008975F8">
        <w:trPr>
          <w:trHeight w:val="294"/>
        </w:trPr>
        <w:tc>
          <w:tcPr>
            <w:tcW w:w="10147" w:type="dxa"/>
            <w:gridSpan w:val="3"/>
          </w:tcPr>
          <w:p w:rsidR="006E7C35" w:rsidRPr="006E7C35" w:rsidRDefault="006E7C35" w:rsidP="008975F8">
            <w:pPr>
              <w:autoSpaceDE w:val="0"/>
              <w:adjustRightInd w:val="0"/>
              <w:ind w:firstLine="709"/>
              <w:jc w:val="center"/>
              <w:rPr>
                <w:rFonts w:ascii="Times New Roman" w:eastAsia="Times New Roman" w:hAnsi="Times New Roman" w:cs="Times New Roman"/>
                <w:i/>
                <w:spacing w:val="-5"/>
                <w:sz w:val="28"/>
                <w:szCs w:val="28"/>
                <w:lang w:val="kk-KZ"/>
              </w:rPr>
            </w:pPr>
            <w:r w:rsidRPr="006E7C35">
              <w:rPr>
                <w:rFonts w:ascii="Times New Roman" w:eastAsia="Times New Roman" w:hAnsi="Times New Roman" w:cs="Times New Roman"/>
                <w:i/>
                <w:spacing w:val="-5"/>
                <w:sz w:val="28"/>
                <w:szCs w:val="28"/>
                <w:lang w:val="kk-KZ"/>
              </w:rPr>
              <w:t>Тауықтар</w:t>
            </w:r>
            <w:r w:rsidRPr="006E7C35">
              <w:rPr>
                <w:rFonts w:ascii="Times New Roman" w:eastAsia="Times New Roman" w:hAnsi="Times New Roman" w:cs="Times New Roman"/>
                <w:i/>
                <w:spacing w:val="-5"/>
                <w:sz w:val="28"/>
                <w:szCs w:val="28"/>
              </w:rPr>
              <w:t xml:space="preserve">, </w:t>
            </w:r>
            <w:r w:rsidRPr="006E7C35">
              <w:rPr>
                <w:rFonts w:ascii="Times New Roman" w:eastAsia="Times New Roman" w:hAnsi="Times New Roman" w:cs="Times New Roman"/>
                <w:i/>
                <w:spacing w:val="-5"/>
                <w:sz w:val="28"/>
                <w:szCs w:val="28"/>
                <w:lang w:val="kk-KZ"/>
              </w:rPr>
              <w:t>балапандар</w:t>
            </w:r>
            <w:r w:rsidRPr="006E7C35">
              <w:rPr>
                <w:rFonts w:ascii="Times New Roman" w:eastAsia="Times New Roman" w:hAnsi="Times New Roman" w:cs="Times New Roman"/>
                <w:i/>
                <w:spacing w:val="-5"/>
                <w:sz w:val="28"/>
                <w:szCs w:val="28"/>
              </w:rPr>
              <w:t xml:space="preserve">, </w:t>
            </w:r>
            <w:r w:rsidRPr="006E7C35">
              <w:rPr>
                <w:rFonts w:ascii="Times New Roman" w:eastAsia="Times New Roman" w:hAnsi="Times New Roman" w:cs="Times New Roman"/>
                <w:i/>
                <w:spacing w:val="-5"/>
                <w:sz w:val="28"/>
                <w:szCs w:val="28"/>
                <w:lang w:val="kk-KZ"/>
              </w:rPr>
              <w:t>күркетауықтар</w:t>
            </w:r>
          </w:p>
        </w:tc>
      </w:tr>
      <w:tr w:rsidR="006E7C35" w:rsidRPr="00BE5A5C" w:rsidTr="008975F8">
        <w:trPr>
          <w:trHeight w:val="1227"/>
        </w:trPr>
        <w:tc>
          <w:tcPr>
            <w:tcW w:w="1788"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Кеуде</w:t>
            </w:r>
          </w:p>
        </w:tc>
        <w:tc>
          <w:tcPr>
            <w:tcW w:w="3951"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 xml:space="preserve">Бұлшық еті жақсы дамыған. Кеуде сүйектерінде айтарлықтай бұлшық ет ұлпасы сезіледі </w:t>
            </w:r>
          </w:p>
        </w:tc>
        <w:tc>
          <w:tcPr>
            <w:tcW w:w="4407"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 xml:space="preserve">Бұлшық еттері қанағаттандырарлықтай дамыған. Кеуде сүйегінде бұлшық ет ұлпасы айқын сезіледі </w:t>
            </w:r>
          </w:p>
        </w:tc>
      </w:tr>
      <w:tr w:rsidR="006E7C35" w:rsidRPr="00BE5A5C" w:rsidTr="008975F8">
        <w:trPr>
          <w:trHeight w:val="1227"/>
        </w:trPr>
        <w:tc>
          <w:tcPr>
            <w:tcW w:w="1788"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Сан</w:t>
            </w:r>
          </w:p>
        </w:tc>
        <w:tc>
          <w:tcPr>
            <w:tcW w:w="3951"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 xml:space="preserve">Үлкен құста санында теріасты майының жолақшасы бар; балапандар мен күркетауықтарда ол әлсіз білінеді </w:t>
            </w:r>
          </w:p>
        </w:tc>
        <w:tc>
          <w:tcPr>
            <w:tcW w:w="4407"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 xml:space="preserve">Теріасты майының жолақшасы үлкен құстарда әлсіз білінеді, ал балапандар мен күркетауықтарда мүлде болмауы мүмкін </w:t>
            </w:r>
          </w:p>
        </w:tc>
      </w:tr>
      <w:tr w:rsidR="006E7C35" w:rsidRPr="00BE5A5C" w:rsidTr="008975F8">
        <w:trPr>
          <w:trHeight w:val="1547"/>
        </w:trPr>
        <w:tc>
          <w:tcPr>
            <w:tcW w:w="1788"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rPr>
            </w:pPr>
            <w:r w:rsidRPr="006E7C35">
              <w:rPr>
                <w:rFonts w:ascii="Times New Roman" w:eastAsia="Times New Roman" w:hAnsi="Times New Roman" w:cs="Times New Roman"/>
                <w:spacing w:val="-5"/>
                <w:sz w:val="28"/>
                <w:szCs w:val="28"/>
                <w:lang w:val="kk-KZ"/>
              </w:rPr>
              <w:t xml:space="preserve">Шат сүйек және құрсақ </w:t>
            </w:r>
          </w:p>
        </w:tc>
        <w:tc>
          <w:tcPr>
            <w:tcW w:w="3951"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 xml:space="preserve">Сүйектерінің ұштарында теріасты майының қабатымен жабылған. Үлкен құста құрсақтың төмен жағында теріасты майының қабаты сезіледі </w:t>
            </w:r>
          </w:p>
        </w:tc>
        <w:tc>
          <w:tcPr>
            <w:tcW w:w="4407"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 xml:space="preserve">Сүйектерінің ұштары оңай сезіледі, теріасты майы болмауы мүмкін </w:t>
            </w:r>
          </w:p>
        </w:tc>
      </w:tr>
      <w:tr w:rsidR="006E7C35" w:rsidRPr="00BE5A5C" w:rsidTr="008975F8">
        <w:trPr>
          <w:trHeight w:val="613"/>
        </w:trPr>
        <w:tc>
          <w:tcPr>
            <w:tcW w:w="1788"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 xml:space="preserve">Құрсақ, арқа және кеуде </w:t>
            </w:r>
          </w:p>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p>
        </w:tc>
        <w:tc>
          <w:tcPr>
            <w:tcW w:w="3951"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 xml:space="preserve">Терінің түсі ақ немесе сары </w:t>
            </w:r>
          </w:p>
        </w:tc>
        <w:tc>
          <w:tcPr>
            <w:tcW w:w="4407"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 xml:space="preserve">Терінің түсі ақ немесе сары, қызғылттау түске жол беріледі </w:t>
            </w:r>
          </w:p>
        </w:tc>
      </w:tr>
      <w:tr w:rsidR="006E7C35" w:rsidRPr="006E7C35" w:rsidTr="008975F8">
        <w:trPr>
          <w:trHeight w:val="294"/>
        </w:trPr>
        <w:tc>
          <w:tcPr>
            <w:tcW w:w="10147" w:type="dxa"/>
            <w:gridSpan w:val="3"/>
          </w:tcPr>
          <w:p w:rsidR="006E7C35" w:rsidRPr="006E7C35" w:rsidRDefault="006E7C35" w:rsidP="008975F8">
            <w:pPr>
              <w:autoSpaceDE w:val="0"/>
              <w:adjustRightInd w:val="0"/>
              <w:ind w:firstLine="709"/>
              <w:jc w:val="center"/>
              <w:rPr>
                <w:rFonts w:ascii="Times New Roman" w:eastAsia="Times New Roman" w:hAnsi="Times New Roman" w:cs="Times New Roman"/>
                <w:i/>
                <w:spacing w:val="-5"/>
                <w:sz w:val="28"/>
                <w:szCs w:val="28"/>
                <w:lang w:val="kk-KZ"/>
              </w:rPr>
            </w:pPr>
            <w:r w:rsidRPr="006E7C35">
              <w:rPr>
                <w:rFonts w:ascii="Times New Roman" w:eastAsia="Times New Roman" w:hAnsi="Times New Roman" w:cs="Times New Roman"/>
                <w:i/>
                <w:spacing w:val="-5"/>
                <w:sz w:val="28"/>
                <w:szCs w:val="28"/>
                <w:lang w:val="kk-KZ"/>
              </w:rPr>
              <w:t>Қаздар</w:t>
            </w:r>
            <w:r w:rsidRPr="006E7C35">
              <w:rPr>
                <w:rFonts w:ascii="Times New Roman" w:eastAsia="Times New Roman" w:hAnsi="Times New Roman" w:cs="Times New Roman"/>
                <w:i/>
                <w:spacing w:val="-5"/>
                <w:sz w:val="28"/>
                <w:szCs w:val="28"/>
              </w:rPr>
              <w:t xml:space="preserve">, </w:t>
            </w:r>
            <w:r w:rsidRPr="006E7C35">
              <w:rPr>
                <w:rFonts w:ascii="Times New Roman" w:eastAsia="Times New Roman" w:hAnsi="Times New Roman" w:cs="Times New Roman"/>
                <w:i/>
                <w:spacing w:val="-5"/>
                <w:sz w:val="28"/>
                <w:szCs w:val="28"/>
                <w:lang w:val="kk-KZ"/>
              </w:rPr>
              <w:t>үйректер, үйрек балапаны</w:t>
            </w:r>
          </w:p>
        </w:tc>
      </w:tr>
      <w:tr w:rsidR="006E7C35" w:rsidRPr="00BE5A5C" w:rsidTr="008975F8">
        <w:trPr>
          <w:trHeight w:val="1523"/>
        </w:trPr>
        <w:tc>
          <w:tcPr>
            <w:tcW w:w="1788"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Кеуде</w:t>
            </w:r>
          </w:p>
        </w:tc>
        <w:tc>
          <w:tcPr>
            <w:tcW w:w="3951"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Бұлшық еті жақсы дамыған; дөңгелек формалы. Кеуде сүйектерінде айтарлықтай бұлшық ет ұлпасы сезіледі</w:t>
            </w:r>
          </w:p>
        </w:tc>
        <w:tc>
          <w:tcPr>
            <w:tcW w:w="4407"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 xml:space="preserve">Бұлшық еттері қанағаттандырарлықтай дамыған; дөңгелек формалы. Кеуде сүйегінде бұлшық ет ұлпасы айқын сезіледі </w:t>
            </w:r>
          </w:p>
        </w:tc>
      </w:tr>
      <w:tr w:rsidR="006E7C35" w:rsidRPr="00BE5A5C" w:rsidTr="008975F8">
        <w:trPr>
          <w:trHeight w:val="1572"/>
        </w:trPr>
        <w:tc>
          <w:tcPr>
            <w:tcW w:w="1788"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Қанат асты</w:t>
            </w:r>
          </w:p>
        </w:tc>
        <w:tc>
          <w:tcPr>
            <w:tcW w:w="3951"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 xml:space="preserve">Үлкен құста дөңгелек формалы май қыртыстары байқалады; Үйрек балапандарында май қыртыстары шамалы сезіледі </w:t>
            </w:r>
          </w:p>
        </w:tc>
        <w:tc>
          <w:tcPr>
            <w:tcW w:w="4407" w:type="dxa"/>
          </w:tcPr>
          <w:p w:rsidR="006E7C35" w:rsidRPr="006E7C35" w:rsidRDefault="006E7C35" w:rsidP="008975F8">
            <w:pPr>
              <w:autoSpaceDE w:val="0"/>
              <w:adjustRightInd w:val="0"/>
              <w:jc w:val="both"/>
              <w:rPr>
                <w:rFonts w:ascii="Times New Roman" w:eastAsia="Times New Roman" w:hAnsi="Times New Roman" w:cs="Times New Roman"/>
                <w:spacing w:val="-5"/>
                <w:sz w:val="28"/>
                <w:szCs w:val="28"/>
                <w:lang w:val="kk-KZ"/>
              </w:rPr>
            </w:pPr>
            <w:r w:rsidRPr="006E7C35">
              <w:rPr>
                <w:rFonts w:ascii="Times New Roman" w:eastAsia="Times New Roman" w:hAnsi="Times New Roman" w:cs="Times New Roman"/>
                <w:spacing w:val="-5"/>
                <w:sz w:val="28"/>
                <w:szCs w:val="28"/>
                <w:lang w:val="kk-KZ"/>
              </w:rPr>
              <w:t>Қаздарда май қыртыстары дөңгелек формаға ие, шамалы байқалады. Үйрек пен оның балапандарында май қыртыстары байқалмауы мүмкін</w:t>
            </w:r>
          </w:p>
        </w:tc>
      </w:tr>
    </w:tbl>
    <w:p w:rsidR="00886D64" w:rsidRPr="008A04A9" w:rsidRDefault="00F16836" w:rsidP="006D1BAB">
      <w:pPr>
        <w:suppressAutoHyphens/>
        <w:spacing w:after="0" w:line="240" w:lineRule="auto"/>
        <w:ind w:firstLine="709"/>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Семіздік, жүдеудің бирден төмендеуі әртүрлі ауруларға алып келеді.Көп жағдайда майлылығы төмен немесе мал азығы немесе қандай да бір компоненттердің</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(су,</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белокта</w:t>
      </w:r>
      <w:r w:rsidR="00DE165F">
        <w:rPr>
          <w:rFonts w:ascii="Times New Roman" w:eastAsia="Times New Roman" w:hAnsi="Times New Roman" w:cs="Times New Roman"/>
          <w:sz w:val="28"/>
          <w:lang w:val="kk-KZ"/>
        </w:rPr>
        <w:t xml:space="preserve">р, майлар, көмірсулар, витаминдер) </w:t>
      </w:r>
      <w:r w:rsidRPr="008A04A9">
        <w:rPr>
          <w:rFonts w:ascii="Times New Roman" w:eastAsia="Times New Roman" w:hAnsi="Times New Roman" w:cs="Times New Roman"/>
          <w:sz w:val="28"/>
          <w:lang w:val="kk-KZ"/>
        </w:rPr>
        <w:t>жетіспеушілігінен арықтап кеткен жануарлармен айналысады. Ақуызбен, майлылығы төмен, витамин  немесе басқа да түрлері аштық кезінде елеулі бұзушылықтарға алмасу процестерінің әкелетін нәтижесінде семіздігінің төмендеуі, арықтау, ісік, дистрофикалық және атрофикалық процестер болады.</w:t>
      </w:r>
      <w:r w:rsidR="0067231C">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 xml:space="preserve">Етте айырбастау процессі кезінде метоболизмнің уытты токсикалық өнімнің жинақталуы мүмкін. </w:t>
      </w:r>
    </w:p>
    <w:p w:rsidR="00886D64" w:rsidRPr="008A04A9"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Практикалық жұмыста ветеринарлық-санитарл</w:t>
      </w:r>
      <w:r w:rsidR="00DE165F">
        <w:rPr>
          <w:rFonts w:ascii="Times New Roman" w:eastAsia="Times New Roman" w:hAnsi="Times New Roman" w:cs="Times New Roman"/>
          <w:sz w:val="28"/>
          <w:lang w:val="kk-KZ"/>
        </w:rPr>
        <w:t xml:space="preserve">ық сарапшыларда принциптері бар: </w:t>
      </w:r>
      <w:r w:rsidRPr="008A04A9">
        <w:rPr>
          <w:rFonts w:ascii="Times New Roman" w:eastAsia="Times New Roman" w:hAnsi="Times New Roman" w:cs="Times New Roman"/>
          <w:sz w:val="28"/>
          <w:lang w:val="kk-KZ"/>
        </w:rPr>
        <w:t>жануарлардың ма</w:t>
      </w:r>
      <w:r w:rsidR="00DE165F">
        <w:rPr>
          <w:rFonts w:ascii="Times New Roman" w:eastAsia="Times New Roman" w:hAnsi="Times New Roman" w:cs="Times New Roman"/>
          <w:sz w:val="28"/>
          <w:lang w:val="kk-KZ"/>
        </w:rPr>
        <w:t>йлылығының төмен арықтап жүдеуі</w:t>
      </w:r>
      <w:r w:rsidRPr="008A04A9">
        <w:rPr>
          <w:rFonts w:ascii="Times New Roman" w:eastAsia="Times New Roman" w:hAnsi="Times New Roman" w:cs="Times New Roman"/>
          <w:sz w:val="28"/>
          <w:lang w:val="kk-KZ"/>
        </w:rPr>
        <w:t>,</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ветеринарлық-санитариялық өнімдерін бағалауға мүмкіндік береді.</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Арықтаған жануарларда нашар дамығанына байланысты май қорлары өте аз сақталған.</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Мұндай жануарлардың терісі жұқа,</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козері батқан,</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омыртқа қабырға және буындары шығыңқы келеді.</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Тері асты қабатының дәнекер тіні майсыз, тығыз іргелес келеді.</w:t>
      </w:r>
    </w:p>
    <w:p w:rsidR="00886D64" w:rsidRPr="008A04A9"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Бұлшықет ұшасы нашар дамыған,босаң,сулы немесе жабысқақ бозғылт немесе керісінше жүрек үлкейтілген, шамалы қаныққан май бар.</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Бұл  ретте бауыр мен бүйрек мөлшері азайтылған болуы мүмкін.</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Жануарлардың тіндерінде жасушалардың жетіспеуін ескеру қажет. Бірінші кезекте май тіндері жоғалады (90% -</w:t>
      </w:r>
      <w:r w:rsidR="00DE165F">
        <w:rPr>
          <w:rFonts w:ascii="Times New Roman" w:eastAsia="Times New Roman" w:hAnsi="Times New Roman" w:cs="Times New Roman"/>
          <w:sz w:val="28"/>
          <w:lang w:val="kk-KZ"/>
        </w:rPr>
        <w:t xml:space="preserve"> ға дейін), кейін май эпикардте</w:t>
      </w:r>
      <w:r w:rsidRPr="008A04A9">
        <w:rPr>
          <w:rFonts w:ascii="Times New Roman" w:eastAsia="Times New Roman" w:hAnsi="Times New Roman" w:cs="Times New Roman"/>
          <w:sz w:val="28"/>
          <w:lang w:val="kk-KZ"/>
        </w:rPr>
        <w:t>, содан кейін бұлшық ет (42% - ға дейін), бұдан әрі бауырда, бүйректе, шырышты қабығында, асқазан-ішек жолдарының және сүйектерде болады. Жүрек, өкпе, сондай-ақ жүйке мата атрофируются соңғы кезекте және шамалы мөлшерде.</w:t>
      </w:r>
    </w:p>
    <w:p w:rsidR="00886D64" w:rsidRPr="008A04A9"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Жүдеген құс деп,ағзасы толығымен май қорларын жұмсаған құстарды айтады.Құстардың жүдеуі кезінде май тіндерінің жоғалуы байқалады.Жылдам жүдеген жағдайда лихорадкалық ауруларды атап көрсеткенде органдар мен тіндерде өзгерістер атап көрсетіледі</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 xml:space="preserve">(органдардың ісуі, май ткандерінің өзгеруі). Қатты жүдеу нәтижесінде созылмалы аурулардың органдарда шөгінділер май ,  лимфа </w:t>
      </w:r>
      <w:r w:rsidR="00DE165F">
        <w:rPr>
          <w:rFonts w:ascii="Times New Roman" w:eastAsia="Times New Roman" w:hAnsi="Times New Roman" w:cs="Times New Roman"/>
          <w:sz w:val="28"/>
          <w:lang w:val="kk-KZ"/>
        </w:rPr>
        <w:t>түйіндерінің ұлғаюы және ісінуі</w:t>
      </w:r>
      <w:r w:rsidRPr="008A04A9">
        <w:rPr>
          <w:rFonts w:ascii="Times New Roman" w:eastAsia="Times New Roman" w:hAnsi="Times New Roman" w:cs="Times New Roman"/>
          <w:sz w:val="28"/>
          <w:lang w:val="kk-KZ"/>
        </w:rPr>
        <w:t>, көкбауыр және бауырдың азаюы анықталады.</w:t>
      </w:r>
    </w:p>
    <w:p w:rsidR="00DE165F"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8A04A9">
        <w:rPr>
          <w:rFonts w:ascii="Times New Roman" w:eastAsia="Times New Roman" w:hAnsi="Times New Roman" w:cs="Times New Roman"/>
          <w:b/>
          <w:sz w:val="28"/>
          <w:lang w:val="kk-KZ"/>
        </w:rPr>
        <w:t>Сою өнімдерін санитарлық бағалау</w:t>
      </w:r>
      <w:r w:rsidRPr="008A04A9">
        <w:rPr>
          <w:rFonts w:ascii="Times New Roman" w:eastAsia="Times New Roman" w:hAnsi="Times New Roman" w:cs="Times New Roman"/>
          <w:sz w:val="28"/>
          <w:lang w:val="kk-KZ"/>
        </w:rPr>
        <w:t xml:space="preserve">. </w:t>
      </w:r>
    </w:p>
    <w:p w:rsidR="00886D64" w:rsidRPr="008A04A9"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Жүдеген кезде  ісінуі орындарында шөгінділер май немесе бұлшық еттерінде, қарамастан тудырған себептерді сарқылуы, немесе атрофиясы немесе дегенеративті өзгерістер, бұлшық және ісіну, лимфа түйіндерінің, ұша мен ішкі мүшелерді кәдеге жаратады.</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Арықтаған және патологиялық өзгерістер болмаған кезде етті шектеусіз шұжық өңдеуге жібереді.</w:t>
      </w:r>
      <w:r w:rsidR="00DE165F">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Жүдеуге жақын етті бактериологиялық сараптамадан кейін жүзеге асырады. Арық малдар орташа және күшті дәрежеде сарқылуын байланысты гидремией бұлшық ет, дәнекер тіні, біртекті өң ашады, лимфа түйіндерінің, басқа дистрофическими процестерді тіндерде бірге ішкі органдары жібереді. Кәдеге жаратуға жатады,ет жануарлардың белгілері бар патологиялық сарқылуын (кахексия) салдарынан жұқпалы немесе жұқпалы емес аурулар.</w:t>
      </w:r>
    </w:p>
    <w:p w:rsidR="00DE165F" w:rsidRDefault="00DE165F">
      <w:pPr>
        <w:suppressAutoHyphens/>
        <w:spacing w:after="0" w:line="240" w:lineRule="auto"/>
        <w:jc w:val="both"/>
        <w:rPr>
          <w:rFonts w:ascii="Times New Roman" w:eastAsia="Times New Roman" w:hAnsi="Times New Roman" w:cs="Times New Roman"/>
          <w:b/>
          <w:sz w:val="28"/>
          <w:lang w:val="kk-KZ"/>
        </w:rPr>
      </w:pPr>
    </w:p>
    <w:p w:rsidR="00886D64" w:rsidRPr="008A04A9"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8A04A9">
        <w:rPr>
          <w:rFonts w:ascii="Times New Roman" w:eastAsia="Times New Roman" w:hAnsi="Times New Roman" w:cs="Times New Roman"/>
          <w:b/>
          <w:sz w:val="28"/>
          <w:lang w:val="kk-KZ"/>
        </w:rPr>
        <w:t>Бақылау сұрақтары:</w:t>
      </w:r>
    </w:p>
    <w:p w:rsidR="00886D64" w:rsidRPr="008A04A9"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1.Қай жастағы малдың еті шикі болып саналады?</w:t>
      </w:r>
    </w:p>
    <w:p w:rsidR="00886D64" w:rsidRPr="008A04A9"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2.Малды сойған кезде және союдан кейінгі диагностикасы кезінде нені көруге болады?</w:t>
      </w:r>
    </w:p>
    <w:p w:rsidR="00886D64"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3.Тірі құсты семіздігіне қарай неше санатқа бөледі?</w:t>
      </w:r>
    </w:p>
    <w:p w:rsidR="0067231C" w:rsidRDefault="0067231C" w:rsidP="00DE165F">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Жүдеген құс етіне сипаттама?</w:t>
      </w:r>
    </w:p>
    <w:p w:rsidR="0067231C" w:rsidRPr="008A04A9" w:rsidRDefault="0067231C" w:rsidP="00DE165F">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 xml:space="preserve">5. Сою өнімдерін санитарлық бағалау? </w:t>
      </w:r>
    </w:p>
    <w:p w:rsidR="00DE165F" w:rsidRDefault="00DE165F">
      <w:pPr>
        <w:suppressAutoHyphens/>
        <w:spacing w:after="0" w:line="240" w:lineRule="auto"/>
        <w:jc w:val="both"/>
        <w:rPr>
          <w:rFonts w:ascii="Times New Roman" w:eastAsia="Times New Roman" w:hAnsi="Times New Roman" w:cs="Times New Roman"/>
          <w:sz w:val="28"/>
          <w:lang w:val="kk-KZ"/>
        </w:rPr>
      </w:pPr>
    </w:p>
    <w:p w:rsidR="00886D64" w:rsidRPr="00E874E2" w:rsidRDefault="00F16836" w:rsidP="00DE165F">
      <w:pPr>
        <w:suppressAutoHyphens/>
        <w:spacing w:after="0" w:line="240" w:lineRule="auto"/>
        <w:ind w:firstLine="709"/>
        <w:jc w:val="both"/>
        <w:rPr>
          <w:rFonts w:ascii="Times New Roman" w:eastAsia="Times New Roman" w:hAnsi="Times New Roman" w:cs="Times New Roman"/>
          <w:b/>
          <w:sz w:val="28"/>
          <w:lang w:val="kk-KZ"/>
        </w:rPr>
      </w:pPr>
      <w:r w:rsidRPr="00E874E2">
        <w:rPr>
          <w:rFonts w:ascii="Times New Roman" w:eastAsia="Times New Roman" w:hAnsi="Times New Roman" w:cs="Times New Roman"/>
          <w:b/>
          <w:sz w:val="28"/>
          <w:lang w:val="kk-KZ"/>
        </w:rPr>
        <w:t>11.2 Стресс кезі</w:t>
      </w:r>
      <w:r w:rsidR="00DE165F" w:rsidRPr="00E874E2">
        <w:rPr>
          <w:rFonts w:ascii="Times New Roman" w:eastAsia="Times New Roman" w:hAnsi="Times New Roman" w:cs="Times New Roman"/>
          <w:b/>
          <w:sz w:val="28"/>
          <w:lang w:val="kk-KZ"/>
        </w:rPr>
        <w:t>нде сойылған малдың сипаттамасы</w:t>
      </w:r>
    </w:p>
    <w:p w:rsidR="00886D64" w:rsidRPr="00E874E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b/>
          <w:sz w:val="28"/>
          <w:lang w:val="kk-KZ"/>
        </w:rPr>
        <w:t>Сабақтың мақсаты:</w:t>
      </w:r>
      <w:r w:rsidRPr="00E874E2">
        <w:rPr>
          <w:rFonts w:ascii="Times New Roman" w:eastAsia="Times New Roman" w:hAnsi="Times New Roman" w:cs="Times New Roman"/>
          <w:sz w:val="28"/>
          <w:lang w:val="kk-KZ"/>
        </w:rPr>
        <w:t xml:space="preserve"> Сойылған жануарлардың стресс кезіндегі негізгі сипаттамаларын қарастыру.</w:t>
      </w:r>
    </w:p>
    <w:p w:rsidR="00DE165F" w:rsidRPr="00E874E2" w:rsidRDefault="00F16836" w:rsidP="00DE165F">
      <w:pPr>
        <w:suppressAutoHyphens/>
        <w:spacing w:after="0" w:line="240" w:lineRule="auto"/>
        <w:ind w:firstLine="709"/>
        <w:jc w:val="both"/>
        <w:rPr>
          <w:rFonts w:ascii="Times New Roman" w:eastAsia="Times New Roman" w:hAnsi="Times New Roman" w:cs="Times New Roman"/>
          <w:b/>
          <w:sz w:val="28"/>
          <w:lang w:val="kk-KZ"/>
        </w:rPr>
      </w:pPr>
      <w:r w:rsidRPr="00E874E2">
        <w:rPr>
          <w:rFonts w:ascii="Times New Roman" w:eastAsia="Times New Roman" w:hAnsi="Times New Roman" w:cs="Times New Roman"/>
          <w:b/>
          <w:sz w:val="28"/>
          <w:lang w:val="kk-KZ"/>
        </w:rPr>
        <w:t>Сабақтың мазмұны:</w:t>
      </w:r>
    </w:p>
    <w:p w:rsidR="00886D64" w:rsidRPr="00E874E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Стресс және ерекше физикалық жүктеме кейбір сойылған жануарларды қоса жүреді бұзушылықтарға нейротрофикалық, эндокринді алмасу процестерінің төмендеуімен, резистенттіліктің ауруларының туындауына, ет сапасының өзгеруі.</w:t>
      </w:r>
    </w:p>
    <w:p w:rsidR="0067231C"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Соңғы жылдары маңызды проблема болып ет сапасының төмендеуі,</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шошқа және ірі қара малдарда белсенді серуендеуден айырылу себебінен стресс әсерінің болуы.</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Кейде сойылған клиникалық сау жануарлардан бозғылт боялған ұша етін алады.</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Бұл ақшыл түстің пайда болу себебі жануарларда қозу және стресс нәтижелері.</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Жануарлар қанында адреналин ұлғайып оның әсерінен АТФ болшектенеді және жедел гидролизге әкеледі.</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Бір с</w:t>
      </w:r>
      <w:r w:rsidR="00DE165F" w:rsidRPr="00E874E2">
        <w:rPr>
          <w:rFonts w:ascii="Times New Roman" w:eastAsia="Times New Roman" w:hAnsi="Times New Roman" w:cs="Times New Roman"/>
          <w:sz w:val="28"/>
          <w:lang w:val="kk-KZ"/>
        </w:rPr>
        <w:t>ағаттан кейін рН көрсеткіші 5,8-</w:t>
      </w:r>
      <w:r w:rsidRPr="00E874E2">
        <w:rPr>
          <w:rFonts w:ascii="Times New Roman" w:eastAsia="Times New Roman" w:hAnsi="Times New Roman" w:cs="Times New Roman"/>
          <w:sz w:val="28"/>
          <w:lang w:val="kk-KZ"/>
        </w:rPr>
        <w:t>ге дейін төмендейді.</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Бозарған немесе мәрмәр  ,жұмсақ,сулы немесе күйік дәмі жоқ ет көбінесе шошқада болады,</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онда қышқыл реакциясы көбірек</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(рН 5,2-5,5) су сапасы төмендетілген болса а</w:t>
      </w:r>
      <w:r w:rsidR="00DE165F" w:rsidRPr="00E874E2">
        <w:rPr>
          <w:rFonts w:ascii="Times New Roman" w:eastAsia="Times New Roman" w:hAnsi="Times New Roman" w:cs="Times New Roman"/>
          <w:sz w:val="28"/>
          <w:lang w:val="kk-KZ"/>
        </w:rPr>
        <w:t>зықтың дәмдік сапасын жоғалтады</w:t>
      </w:r>
      <w:r w:rsidRPr="00E874E2">
        <w:rPr>
          <w:rFonts w:ascii="Times New Roman" w:eastAsia="Times New Roman" w:hAnsi="Times New Roman" w:cs="Times New Roman"/>
          <w:sz w:val="28"/>
          <w:lang w:val="kk-KZ"/>
        </w:rPr>
        <w:t>, және қайнату кезінде көп су жоғалтады.</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Қараңғы және жабысқақ етті шошқада және ірі қарада белгілейді.</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Онда рН</w:t>
      </w:r>
      <w:r w:rsidR="0067231C">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(6,</w:t>
      </w:r>
      <w:r w:rsidR="00DE165F" w:rsidRPr="00E874E2">
        <w:rPr>
          <w:rFonts w:ascii="Times New Roman" w:eastAsia="Times New Roman" w:hAnsi="Times New Roman" w:cs="Times New Roman"/>
          <w:sz w:val="28"/>
          <w:lang w:val="kk-KZ"/>
        </w:rPr>
        <w:t>2-7,0) жоғары</w:t>
      </w:r>
      <w:r w:rsidRPr="00E874E2">
        <w:rPr>
          <w:rFonts w:ascii="Times New Roman" w:eastAsia="Times New Roman" w:hAnsi="Times New Roman" w:cs="Times New Roman"/>
          <w:sz w:val="28"/>
          <w:lang w:val="kk-KZ"/>
        </w:rPr>
        <w:t>, шыры</w:t>
      </w:r>
      <w:r w:rsidR="00DE165F" w:rsidRPr="00E874E2">
        <w:rPr>
          <w:rFonts w:ascii="Times New Roman" w:eastAsia="Times New Roman" w:hAnsi="Times New Roman" w:cs="Times New Roman"/>
          <w:sz w:val="28"/>
          <w:lang w:val="kk-KZ"/>
        </w:rPr>
        <w:t>н қайнату  кезінде аз жоғалтады</w:t>
      </w:r>
      <w:r w:rsidRPr="00E874E2">
        <w:rPr>
          <w:rFonts w:ascii="Times New Roman" w:eastAsia="Times New Roman" w:hAnsi="Times New Roman" w:cs="Times New Roman"/>
          <w:sz w:val="28"/>
          <w:lang w:val="kk-KZ"/>
        </w:rPr>
        <w:t>, құрамында сүт қышқылымен гликоген аз және жаман дәмді қасиеті бар.</w:t>
      </w:r>
      <w:r w:rsidR="00DE165F" w:rsidRPr="00E874E2">
        <w:rPr>
          <w:rFonts w:ascii="Times New Roman" w:eastAsia="Times New Roman" w:hAnsi="Times New Roman" w:cs="Times New Roman"/>
          <w:sz w:val="28"/>
          <w:lang w:val="kk-KZ"/>
        </w:rPr>
        <w:t xml:space="preserve"> </w:t>
      </w:r>
    </w:p>
    <w:p w:rsidR="0067231C"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Еттің биохимиялық сапа өзгерістері  стресс кезінде жеткіліксіз зерттелген.</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 xml:space="preserve">Олар гликолиз процесінің бұзылуы негізінен түсіндіріледі,сондай-ақ </w:t>
      </w:r>
      <w:r w:rsidR="00DE165F" w:rsidRPr="00E874E2">
        <w:rPr>
          <w:rFonts w:ascii="Times New Roman" w:eastAsia="Times New Roman" w:hAnsi="Times New Roman" w:cs="Times New Roman"/>
          <w:sz w:val="28"/>
          <w:lang w:val="kk-KZ"/>
        </w:rPr>
        <w:t>адреналинге түскен өзгерістерге, АТФ ыдырағанда</w:t>
      </w:r>
      <w:r w:rsidRPr="00E874E2">
        <w:rPr>
          <w:rFonts w:ascii="Times New Roman" w:eastAsia="Times New Roman" w:hAnsi="Times New Roman" w:cs="Times New Roman"/>
          <w:sz w:val="28"/>
          <w:lang w:val="kk-KZ"/>
        </w:rPr>
        <w:t>, ақуыз молекуласының құрылымы.</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Еттегі өзгерістер алғашқы минуттармен сағаттарда дамиды,және сойылған жануарлардың зерттеу ет өңдеуден кейін жүзеге асады.</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Кейбір әдістер бар, қанды зерттегенде болжайды қалыпсыз етті. Қазіргі уақытта жануарлардың ет критериларын бағалау жоғары сезімталдығы іс-әрекетке стресс, т. е. бейімделген дамуына өзгерістер ет, әзірленген жоқ.</w:t>
      </w:r>
      <w:r w:rsidR="00DE165F" w:rsidRPr="00E874E2">
        <w:rPr>
          <w:rFonts w:ascii="Times New Roman" w:eastAsia="Times New Roman" w:hAnsi="Times New Roman" w:cs="Times New Roman"/>
          <w:sz w:val="28"/>
          <w:lang w:val="kk-KZ"/>
        </w:rPr>
        <w:t xml:space="preserve"> </w:t>
      </w:r>
    </w:p>
    <w:p w:rsidR="00886D64" w:rsidRPr="00E874E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Мал етін, күшті стресс мұқтаж болып отырған және органолептикалық өзгерістері жоқ, мал соятын цехтан шек коймай шығарады.</w:t>
      </w:r>
      <w:r w:rsidR="00DE165F"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Органолептикалық өзгерістер болған кезде ол биохимиялық ал қажет болған жағдайда биологиялық өзгерістерге ұшырайды.</w:t>
      </w:r>
    </w:p>
    <w:p w:rsidR="00886D64" w:rsidRPr="00E874E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b/>
          <w:sz w:val="28"/>
          <w:lang w:val="kk-KZ"/>
        </w:rPr>
        <w:t>Санитариялық бағалау</w:t>
      </w:r>
      <w:r w:rsidR="00DE165F" w:rsidRPr="00E874E2">
        <w:rPr>
          <w:rFonts w:ascii="Times New Roman" w:eastAsia="Times New Roman" w:hAnsi="Times New Roman" w:cs="Times New Roman"/>
          <w:b/>
          <w:sz w:val="28"/>
          <w:lang w:val="kk-KZ"/>
        </w:rPr>
        <w:t xml:space="preserve">. </w:t>
      </w:r>
      <w:r w:rsidRPr="00E874E2">
        <w:rPr>
          <w:rFonts w:ascii="Times New Roman" w:eastAsia="Times New Roman" w:hAnsi="Times New Roman" w:cs="Times New Roman"/>
          <w:sz w:val="28"/>
          <w:lang w:val="kk-KZ"/>
        </w:rPr>
        <w:t>Ет тауарлық түрін жоғалтқан кезде өнеркәсіптік қайта өңдеуге жібереді.</w:t>
      </w:r>
    </w:p>
    <w:p w:rsidR="00DE165F" w:rsidRPr="00E874E2" w:rsidRDefault="00DE165F">
      <w:pPr>
        <w:suppressAutoHyphens/>
        <w:spacing w:after="0" w:line="240" w:lineRule="auto"/>
        <w:jc w:val="both"/>
        <w:rPr>
          <w:rFonts w:ascii="Times New Roman" w:eastAsia="Times New Roman" w:hAnsi="Times New Roman" w:cs="Times New Roman"/>
          <w:b/>
          <w:sz w:val="28"/>
          <w:lang w:val="kk-KZ"/>
        </w:rPr>
      </w:pPr>
    </w:p>
    <w:p w:rsidR="0067231C" w:rsidRDefault="00F16836" w:rsidP="0067231C">
      <w:pPr>
        <w:suppressAutoHyphens/>
        <w:spacing w:after="0" w:line="240" w:lineRule="auto"/>
        <w:ind w:firstLine="709"/>
        <w:jc w:val="both"/>
        <w:rPr>
          <w:rFonts w:ascii="Times New Roman" w:eastAsia="Times New Roman" w:hAnsi="Times New Roman" w:cs="Times New Roman"/>
          <w:b/>
          <w:sz w:val="28"/>
          <w:lang w:val="kk-KZ"/>
        </w:rPr>
      </w:pPr>
      <w:r w:rsidRPr="00E874E2">
        <w:rPr>
          <w:rFonts w:ascii="Times New Roman" w:eastAsia="Times New Roman" w:hAnsi="Times New Roman" w:cs="Times New Roman"/>
          <w:b/>
          <w:sz w:val="28"/>
          <w:lang w:val="kk-KZ"/>
        </w:rPr>
        <w:t>Бақылау сұрақтары:</w:t>
      </w:r>
    </w:p>
    <w:p w:rsidR="00886D64" w:rsidRPr="0067231C" w:rsidRDefault="00F16836" w:rsidP="0067231C">
      <w:pPr>
        <w:suppressAutoHyphens/>
        <w:spacing w:after="0" w:line="240" w:lineRule="auto"/>
        <w:ind w:firstLine="709"/>
        <w:jc w:val="both"/>
        <w:rPr>
          <w:rFonts w:ascii="Times New Roman" w:eastAsia="Times New Roman" w:hAnsi="Times New Roman" w:cs="Times New Roman"/>
          <w:b/>
          <w:sz w:val="28"/>
          <w:lang w:val="kk-KZ"/>
        </w:rPr>
      </w:pPr>
      <w:r w:rsidRPr="00E874E2">
        <w:rPr>
          <w:rFonts w:ascii="Times New Roman" w:eastAsia="Times New Roman" w:hAnsi="Times New Roman" w:cs="Times New Roman"/>
          <w:sz w:val="28"/>
          <w:lang w:val="kk-KZ"/>
        </w:rPr>
        <w:t>1.</w:t>
      </w:r>
      <w:r w:rsidR="0067231C">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Малды сойған кезде стресс себебін атаңыз?</w:t>
      </w:r>
    </w:p>
    <w:p w:rsidR="00886D64" w:rsidRPr="00E874E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2.</w:t>
      </w:r>
      <w:r w:rsidR="0067231C">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Стресс нәтижесінже жануарлар етінде қандай өзгерістер болады?</w:t>
      </w:r>
    </w:p>
    <w:p w:rsidR="00886D64"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3.</w:t>
      </w:r>
      <w:r w:rsidR="0067231C">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Жануарлардың етімен қандай зерттеулер жүргізеді?</w:t>
      </w:r>
    </w:p>
    <w:p w:rsidR="0067231C" w:rsidRDefault="0067231C" w:rsidP="00DE165F">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Стресс кезінде санитарлық бағалау?</w:t>
      </w:r>
    </w:p>
    <w:p w:rsidR="0067231C" w:rsidRPr="00E874E2" w:rsidRDefault="0067231C" w:rsidP="00DE165F">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Сойылған жануарлардың стресс кезіндегі сипаттамалары?</w:t>
      </w:r>
    </w:p>
    <w:p w:rsidR="00886D64" w:rsidRPr="00E874E2" w:rsidRDefault="00886D64">
      <w:pPr>
        <w:suppressAutoHyphens/>
        <w:spacing w:after="0" w:line="240" w:lineRule="auto"/>
        <w:jc w:val="both"/>
        <w:rPr>
          <w:rFonts w:ascii="Times New Roman" w:eastAsia="Times New Roman" w:hAnsi="Times New Roman" w:cs="Times New Roman"/>
          <w:sz w:val="28"/>
          <w:lang w:val="kk-KZ"/>
        </w:rPr>
      </w:pPr>
    </w:p>
    <w:p w:rsidR="00886D64" w:rsidRPr="00CF08FB" w:rsidRDefault="00CF08FB" w:rsidP="00DE165F">
      <w:pPr>
        <w:suppressAutoHyphens/>
        <w:spacing w:after="0" w:line="240" w:lineRule="auto"/>
        <w:ind w:firstLine="709"/>
        <w:jc w:val="both"/>
        <w:rPr>
          <w:rFonts w:ascii="Times New Roman" w:eastAsia="Times New Roman" w:hAnsi="Times New Roman" w:cs="Times New Roman"/>
          <w:b/>
          <w:sz w:val="28"/>
          <w:lang w:val="kk-KZ"/>
        </w:rPr>
      </w:pPr>
      <w:r w:rsidRPr="00CF08FB">
        <w:rPr>
          <w:rFonts w:ascii="Times New Roman" w:eastAsia="Times New Roman" w:hAnsi="Times New Roman" w:cs="Times New Roman"/>
          <w:b/>
          <w:sz w:val="28"/>
          <w:lang w:val="kk-KZ"/>
        </w:rPr>
        <w:t>11.3 Жетілмеген жануарлар етінің</w:t>
      </w:r>
      <w:r w:rsidR="00F16836" w:rsidRPr="00CF08FB">
        <w:rPr>
          <w:rFonts w:ascii="Times New Roman" w:eastAsia="Times New Roman" w:hAnsi="Times New Roman" w:cs="Times New Roman"/>
          <w:b/>
          <w:sz w:val="28"/>
          <w:lang w:val="kk-KZ"/>
        </w:rPr>
        <w:t xml:space="preserve"> ветеринариялық-санитариялық сараптама</w:t>
      </w:r>
      <w:r>
        <w:rPr>
          <w:rFonts w:ascii="Times New Roman" w:eastAsia="Times New Roman" w:hAnsi="Times New Roman" w:cs="Times New Roman"/>
          <w:b/>
          <w:sz w:val="28"/>
          <w:lang w:val="kk-KZ"/>
        </w:rPr>
        <w:t>сы</w:t>
      </w:r>
      <w:r w:rsidR="00F16836" w:rsidRPr="00CF08FB">
        <w:rPr>
          <w:rFonts w:ascii="Times New Roman" w:eastAsia="Times New Roman" w:hAnsi="Times New Roman" w:cs="Times New Roman"/>
          <w:b/>
          <w:sz w:val="28"/>
          <w:lang w:val="kk-KZ"/>
        </w:rPr>
        <w:t xml:space="preserve"> </w:t>
      </w:r>
    </w:p>
    <w:p w:rsidR="00886D64" w:rsidRPr="00CF08FB"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CF08FB">
        <w:rPr>
          <w:rFonts w:ascii="Times New Roman" w:eastAsia="Times New Roman" w:hAnsi="Times New Roman" w:cs="Times New Roman"/>
          <w:b/>
          <w:sz w:val="28"/>
          <w:lang w:val="kk-KZ"/>
        </w:rPr>
        <w:t xml:space="preserve">Сабақтың мақсаты: </w:t>
      </w:r>
      <w:r w:rsidR="00CF08FB" w:rsidRPr="00CF08FB">
        <w:rPr>
          <w:rFonts w:ascii="Times New Roman" w:eastAsia="Times New Roman" w:hAnsi="Times New Roman" w:cs="Times New Roman"/>
          <w:sz w:val="28"/>
          <w:lang w:val="kk-KZ"/>
        </w:rPr>
        <w:t>Жетілмеген жануарлар етінің</w:t>
      </w:r>
      <w:r w:rsidRPr="00CF08FB">
        <w:rPr>
          <w:rFonts w:ascii="Times New Roman" w:eastAsia="Times New Roman" w:hAnsi="Times New Roman" w:cs="Times New Roman"/>
          <w:sz w:val="28"/>
          <w:lang w:val="kk-KZ"/>
        </w:rPr>
        <w:t xml:space="preserve"> ветеринариялық-санитариялық сараптама</w:t>
      </w:r>
      <w:r w:rsidR="00CF08FB">
        <w:rPr>
          <w:rFonts w:ascii="Times New Roman" w:eastAsia="Times New Roman" w:hAnsi="Times New Roman" w:cs="Times New Roman"/>
          <w:sz w:val="28"/>
          <w:lang w:val="kk-KZ"/>
        </w:rPr>
        <w:t>ны</w:t>
      </w:r>
      <w:r w:rsidRPr="00CF08FB">
        <w:rPr>
          <w:rFonts w:ascii="Times New Roman" w:eastAsia="Times New Roman" w:hAnsi="Times New Roman" w:cs="Times New Roman"/>
          <w:sz w:val="28"/>
          <w:lang w:val="kk-KZ"/>
        </w:rPr>
        <w:t xml:space="preserve"> өткізуді үйрену.</w:t>
      </w:r>
    </w:p>
    <w:p w:rsidR="00DE165F"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b/>
          <w:sz w:val="28"/>
          <w:lang w:val="kk-KZ"/>
        </w:rPr>
        <w:t>Сабақтың мақсаты</w:t>
      </w:r>
      <w:r w:rsidRPr="00473D02">
        <w:rPr>
          <w:rFonts w:ascii="Times New Roman" w:eastAsia="Times New Roman" w:hAnsi="Times New Roman" w:cs="Times New Roman"/>
          <w:sz w:val="28"/>
          <w:lang w:val="kk-KZ"/>
        </w:rPr>
        <w:t xml:space="preserve">: </w:t>
      </w:r>
    </w:p>
    <w:p w:rsidR="00886D64"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Мұнда жатқызады ұша нәрестелердің жемістер, сондай-ақ төлді (бұзаулар, торайлар, лақтар т. б.) 2 апталығынан.</w:t>
      </w:r>
      <w:r w:rsidR="00DE165F" w:rsidRPr="00473D02">
        <w:rPr>
          <w:rFonts w:ascii="Times New Roman" w:eastAsia="Times New Roman" w:hAnsi="Times New Roman" w:cs="Times New Roman"/>
          <w:sz w:val="28"/>
          <w:lang w:val="kk-KZ"/>
        </w:rPr>
        <w:t xml:space="preserve"> </w:t>
      </w:r>
      <w:r w:rsidRPr="00473D02">
        <w:rPr>
          <w:rFonts w:ascii="Times New Roman" w:eastAsia="Times New Roman" w:hAnsi="Times New Roman" w:cs="Times New Roman"/>
          <w:sz w:val="28"/>
          <w:lang w:val="kk-KZ"/>
        </w:rPr>
        <w:t>Өлі туылған ұрықта және 1-2 ай кезіндегі алынған ұрықтағы кіндігі жақсы дамыған және ол жерде қан қамтыл</w:t>
      </w:r>
      <w:r w:rsidR="00DE165F" w:rsidRPr="00473D02">
        <w:rPr>
          <w:rFonts w:ascii="Times New Roman" w:eastAsia="Times New Roman" w:hAnsi="Times New Roman" w:cs="Times New Roman"/>
          <w:sz w:val="28"/>
          <w:lang w:val="kk-KZ"/>
        </w:rPr>
        <w:t>ған, тұяғы дөңгелек және жұмсақ</w:t>
      </w:r>
      <w:r w:rsidRPr="00473D02">
        <w:rPr>
          <w:rFonts w:ascii="Times New Roman" w:eastAsia="Times New Roman" w:hAnsi="Times New Roman" w:cs="Times New Roman"/>
          <w:sz w:val="28"/>
          <w:lang w:val="kk-KZ"/>
        </w:rPr>
        <w:t>, бұлшықеті сұр-қызыл түсті,суланға</w:t>
      </w:r>
      <w:r w:rsidR="00DE165F" w:rsidRPr="00473D02">
        <w:rPr>
          <w:rFonts w:ascii="Times New Roman" w:eastAsia="Times New Roman" w:hAnsi="Times New Roman" w:cs="Times New Roman"/>
          <w:sz w:val="28"/>
          <w:lang w:val="kk-KZ"/>
        </w:rPr>
        <w:t>н. Ұрықтың аузында 1,2 кескіштен</w:t>
      </w:r>
      <w:r w:rsidRPr="00473D02">
        <w:rPr>
          <w:rFonts w:ascii="Times New Roman" w:eastAsia="Times New Roman" w:hAnsi="Times New Roman" w:cs="Times New Roman"/>
          <w:sz w:val="28"/>
          <w:lang w:val="kk-KZ"/>
        </w:rPr>
        <w:t>, ал өлі туған бұзауда 3 жұптан.</w:t>
      </w:r>
      <w:r w:rsidR="00DE165F" w:rsidRPr="00473D02">
        <w:rPr>
          <w:rFonts w:ascii="Times New Roman" w:eastAsia="Times New Roman" w:hAnsi="Times New Roman" w:cs="Times New Roman"/>
          <w:sz w:val="28"/>
          <w:lang w:val="kk-KZ"/>
        </w:rPr>
        <w:t xml:space="preserve"> </w:t>
      </w:r>
      <w:r w:rsidRPr="00473D02">
        <w:rPr>
          <w:rFonts w:ascii="Times New Roman" w:eastAsia="Times New Roman" w:hAnsi="Times New Roman" w:cs="Times New Roman"/>
          <w:sz w:val="28"/>
          <w:lang w:val="kk-KZ"/>
        </w:rPr>
        <w:t>Ұшасы жетілмеген жануарлардың ұшасы сұр-қызыл түсті және әлсіз дамыған.</w:t>
      </w:r>
      <w:r w:rsidR="00DE165F" w:rsidRPr="00473D02">
        <w:rPr>
          <w:rFonts w:ascii="Times New Roman" w:eastAsia="Times New Roman" w:hAnsi="Times New Roman" w:cs="Times New Roman"/>
          <w:sz w:val="28"/>
          <w:lang w:val="kk-KZ"/>
        </w:rPr>
        <w:t xml:space="preserve"> </w:t>
      </w:r>
      <w:r w:rsidRPr="00473D02">
        <w:rPr>
          <w:rFonts w:ascii="Times New Roman" w:eastAsia="Times New Roman" w:hAnsi="Times New Roman" w:cs="Times New Roman"/>
          <w:sz w:val="28"/>
          <w:lang w:val="kk-KZ"/>
        </w:rPr>
        <w:t>Бүйрек жеткілікті дамымаған, кесіндісінде олар күлгін түсті; майлы мата айналасында бүйрек студенистая, сұр-қызыл түсті.</w:t>
      </w:r>
      <w:r w:rsidR="00DE165F" w:rsidRPr="00473D02">
        <w:rPr>
          <w:rFonts w:ascii="Times New Roman" w:eastAsia="Times New Roman" w:hAnsi="Times New Roman" w:cs="Times New Roman"/>
          <w:sz w:val="28"/>
          <w:lang w:val="kk-KZ"/>
        </w:rPr>
        <w:t xml:space="preserve"> </w:t>
      </w:r>
      <w:r w:rsidRPr="00473D02">
        <w:rPr>
          <w:rFonts w:ascii="Times New Roman" w:eastAsia="Times New Roman" w:hAnsi="Times New Roman" w:cs="Times New Roman"/>
          <w:sz w:val="28"/>
          <w:lang w:val="kk-KZ"/>
        </w:rPr>
        <w:t>Сүйек миы қара-қызыл түсті. 2 апталық жас малдың еті адамға қауіп төндірмейді. Тыйым салу, оны тағамға пайдалануды негізделген экономикалық маңыздылығы және, ең бастысы, мәселе ветеринарлық-санитарлық маңызы бар. Мұндай ет құрамында көп мөлшерде су мен глюкоза, бұл білдіреді дамыту үшін қолайлы орта микроорганизмдер. Осы себеппен ол сақталуға тиіс.</w:t>
      </w:r>
    </w:p>
    <w:p w:rsidR="00886D64"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b/>
          <w:sz w:val="28"/>
          <w:lang w:val="kk-KZ"/>
        </w:rPr>
        <w:t>Ветеринарлық-санитарлық бағалау.</w:t>
      </w:r>
      <w:r w:rsidRPr="00473D02">
        <w:rPr>
          <w:rFonts w:ascii="Times New Roman" w:eastAsia="Times New Roman" w:hAnsi="Times New Roman" w:cs="Times New Roman"/>
          <w:sz w:val="28"/>
          <w:lang w:val="kk-KZ"/>
        </w:rPr>
        <w:t xml:space="preserve"> 14 күндік бұзау,қозы, лақтарды союға тыйым салынады.Жас төлден және жаңа туған малдың етін тағамдық мақсатқа шығармайды,оларды союға жібереді.</w:t>
      </w:r>
    </w:p>
    <w:p w:rsidR="00DE165F" w:rsidRPr="00473D02" w:rsidRDefault="00DE165F">
      <w:pPr>
        <w:suppressAutoHyphens/>
        <w:spacing w:after="0" w:line="240" w:lineRule="auto"/>
        <w:jc w:val="both"/>
        <w:rPr>
          <w:rFonts w:ascii="Times New Roman" w:eastAsia="Times New Roman" w:hAnsi="Times New Roman" w:cs="Times New Roman"/>
          <w:b/>
          <w:sz w:val="28"/>
          <w:lang w:val="kk-KZ"/>
        </w:rPr>
      </w:pPr>
    </w:p>
    <w:p w:rsidR="00886D64" w:rsidRPr="00473D02" w:rsidRDefault="00F16836" w:rsidP="00DE165F">
      <w:pPr>
        <w:suppressAutoHyphens/>
        <w:spacing w:after="0" w:line="240" w:lineRule="auto"/>
        <w:ind w:firstLine="709"/>
        <w:jc w:val="both"/>
        <w:rPr>
          <w:rFonts w:ascii="Times New Roman" w:eastAsia="Times New Roman" w:hAnsi="Times New Roman" w:cs="Times New Roman"/>
          <w:b/>
          <w:sz w:val="28"/>
          <w:lang w:val="kk-KZ"/>
        </w:rPr>
      </w:pPr>
      <w:r w:rsidRPr="00473D02">
        <w:rPr>
          <w:rFonts w:ascii="Times New Roman" w:eastAsia="Times New Roman" w:hAnsi="Times New Roman" w:cs="Times New Roman"/>
          <w:b/>
          <w:sz w:val="28"/>
          <w:lang w:val="kk-KZ"/>
        </w:rPr>
        <w:t>Бақылау сұрақтары:</w:t>
      </w:r>
    </w:p>
    <w:p w:rsidR="00886D64"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1.</w:t>
      </w:r>
      <w:r w:rsidR="0067231C">
        <w:rPr>
          <w:rFonts w:ascii="Times New Roman" w:eastAsia="Times New Roman" w:hAnsi="Times New Roman" w:cs="Times New Roman"/>
          <w:sz w:val="28"/>
          <w:lang w:val="kk-KZ"/>
        </w:rPr>
        <w:t xml:space="preserve"> </w:t>
      </w:r>
      <w:r w:rsidRPr="00473D02">
        <w:rPr>
          <w:rFonts w:ascii="Times New Roman" w:eastAsia="Times New Roman" w:hAnsi="Times New Roman" w:cs="Times New Roman"/>
          <w:sz w:val="28"/>
          <w:lang w:val="kk-KZ"/>
        </w:rPr>
        <w:t>Қай жастағы жануарлар жетілмеген болып саналады?</w:t>
      </w:r>
    </w:p>
    <w:p w:rsidR="00886D64"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2.</w:t>
      </w:r>
      <w:r w:rsidR="0067231C">
        <w:rPr>
          <w:rFonts w:ascii="Times New Roman" w:eastAsia="Times New Roman" w:hAnsi="Times New Roman" w:cs="Times New Roman"/>
          <w:sz w:val="28"/>
          <w:lang w:val="kk-KZ"/>
        </w:rPr>
        <w:t xml:space="preserve"> </w:t>
      </w:r>
      <w:r w:rsidRPr="00473D02">
        <w:rPr>
          <w:rFonts w:ascii="Times New Roman" w:eastAsia="Times New Roman" w:hAnsi="Times New Roman" w:cs="Times New Roman"/>
          <w:sz w:val="28"/>
          <w:lang w:val="kk-KZ"/>
        </w:rPr>
        <w:t>Жетілмеген жануарлардың етінде қандай өзгерістер болады?</w:t>
      </w:r>
    </w:p>
    <w:p w:rsidR="00886D64"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3.</w:t>
      </w:r>
      <w:r w:rsidR="0067231C">
        <w:rPr>
          <w:rFonts w:ascii="Times New Roman" w:eastAsia="Times New Roman" w:hAnsi="Times New Roman" w:cs="Times New Roman"/>
          <w:sz w:val="28"/>
          <w:lang w:val="kk-KZ"/>
        </w:rPr>
        <w:t xml:space="preserve"> </w:t>
      </w:r>
      <w:r w:rsidRPr="00473D02">
        <w:rPr>
          <w:rFonts w:ascii="Times New Roman" w:eastAsia="Times New Roman" w:hAnsi="Times New Roman" w:cs="Times New Roman"/>
          <w:sz w:val="28"/>
          <w:lang w:val="kk-KZ"/>
        </w:rPr>
        <w:t>Жетілмеген жануардың етіне ветеринариялық-санитариялық бағалауды қалай өткізеді?</w:t>
      </w:r>
    </w:p>
    <w:p w:rsidR="0067231C" w:rsidRDefault="0067231C" w:rsidP="00DE165F">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Жетілмеген жануарлар етін ветеринарлық - санитарлық сараптама?</w:t>
      </w:r>
    </w:p>
    <w:p w:rsidR="0067231C" w:rsidRPr="00473D02" w:rsidRDefault="0067231C" w:rsidP="00DE165F">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Жетілмеген жануарлар етінің сезімдік көрсеткіштері?</w:t>
      </w:r>
    </w:p>
    <w:p w:rsidR="00886D64" w:rsidRPr="00473D02" w:rsidRDefault="00886D64">
      <w:pPr>
        <w:suppressAutoHyphens/>
        <w:spacing w:after="0" w:line="240" w:lineRule="auto"/>
        <w:jc w:val="both"/>
        <w:rPr>
          <w:rFonts w:ascii="Times New Roman" w:eastAsia="Times New Roman" w:hAnsi="Times New Roman" w:cs="Times New Roman"/>
          <w:sz w:val="28"/>
          <w:lang w:val="kk-KZ"/>
        </w:rPr>
      </w:pPr>
    </w:p>
    <w:p w:rsidR="00886D64" w:rsidRPr="00473D02" w:rsidRDefault="00F16836" w:rsidP="00DE165F">
      <w:pPr>
        <w:suppressAutoHyphens/>
        <w:spacing w:after="0" w:line="240" w:lineRule="auto"/>
        <w:ind w:firstLine="709"/>
        <w:jc w:val="both"/>
        <w:rPr>
          <w:rFonts w:ascii="Times New Roman" w:eastAsia="Times New Roman" w:hAnsi="Times New Roman" w:cs="Times New Roman"/>
          <w:b/>
          <w:sz w:val="28"/>
          <w:lang w:val="kk-KZ"/>
        </w:rPr>
      </w:pPr>
      <w:r w:rsidRPr="00473D02">
        <w:rPr>
          <w:rFonts w:ascii="Times New Roman" w:eastAsia="Times New Roman" w:hAnsi="Times New Roman" w:cs="Times New Roman"/>
          <w:b/>
          <w:sz w:val="28"/>
          <w:lang w:val="kk-KZ"/>
        </w:rPr>
        <w:t>12 Микотоксин</w:t>
      </w:r>
      <w:r w:rsidR="00CF08FB" w:rsidRPr="00473D02">
        <w:rPr>
          <w:rFonts w:ascii="Times New Roman" w:eastAsia="Times New Roman" w:hAnsi="Times New Roman" w:cs="Times New Roman"/>
          <w:b/>
          <w:sz w:val="28"/>
          <w:lang w:val="kk-KZ"/>
        </w:rPr>
        <w:t>дердің жануарлар ағзасына әсері</w:t>
      </w:r>
    </w:p>
    <w:p w:rsidR="00886D64"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b/>
          <w:sz w:val="28"/>
          <w:lang w:val="kk-KZ"/>
        </w:rPr>
        <w:t>Сабақтың мақсаты:</w:t>
      </w:r>
      <w:r w:rsidRPr="00473D02">
        <w:rPr>
          <w:rFonts w:ascii="Times New Roman" w:eastAsia="Times New Roman" w:hAnsi="Times New Roman" w:cs="Times New Roman"/>
          <w:sz w:val="28"/>
          <w:lang w:val="kk-KZ"/>
        </w:rPr>
        <w:t xml:space="preserve"> жануарлар ағзасындағы микотоксиндердің әсерін зерделеу.</w:t>
      </w:r>
    </w:p>
    <w:p w:rsidR="00DE165F"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b/>
          <w:sz w:val="28"/>
          <w:lang w:val="kk-KZ"/>
        </w:rPr>
        <w:t>Сабақтың мазмұны:</w:t>
      </w:r>
      <w:r w:rsidRPr="00473D02">
        <w:rPr>
          <w:rFonts w:ascii="Times New Roman" w:eastAsia="Times New Roman" w:hAnsi="Times New Roman" w:cs="Times New Roman"/>
          <w:sz w:val="28"/>
          <w:lang w:val="kk-KZ"/>
        </w:rPr>
        <w:t xml:space="preserve"> </w:t>
      </w:r>
    </w:p>
    <w:p w:rsidR="00DE165F"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Микотоксиндер бұл</w:t>
      </w:r>
      <w:r w:rsidR="00DE165F" w:rsidRPr="00473D02">
        <w:rPr>
          <w:rFonts w:ascii="Times New Roman" w:eastAsia="Times New Roman" w:hAnsi="Times New Roman" w:cs="Times New Roman"/>
          <w:sz w:val="28"/>
          <w:lang w:val="kk-KZ"/>
        </w:rPr>
        <w:t xml:space="preserve"> </w:t>
      </w:r>
      <w:r w:rsidRPr="00473D02">
        <w:rPr>
          <w:rFonts w:ascii="Times New Roman" w:eastAsia="Times New Roman" w:hAnsi="Times New Roman" w:cs="Times New Roman"/>
          <w:sz w:val="28"/>
          <w:lang w:val="kk-KZ"/>
        </w:rPr>
        <w:t>- химиялық заттар тобы, кейбір</w:t>
      </w:r>
      <w:r w:rsidR="00DE165F" w:rsidRPr="00473D02">
        <w:rPr>
          <w:rFonts w:ascii="Times New Roman" w:eastAsia="Times New Roman" w:hAnsi="Times New Roman" w:cs="Times New Roman"/>
          <w:sz w:val="28"/>
          <w:lang w:val="kk-KZ"/>
        </w:rPr>
        <w:t xml:space="preserve"> саңырауқұлақтармен өңдірілетін</w:t>
      </w:r>
      <w:r w:rsidRPr="00473D02">
        <w:rPr>
          <w:rFonts w:ascii="Times New Roman" w:eastAsia="Times New Roman" w:hAnsi="Times New Roman" w:cs="Times New Roman"/>
          <w:sz w:val="28"/>
          <w:lang w:val="kk-KZ"/>
        </w:rPr>
        <w:t xml:space="preserve">, атап айтқанда, көптеген түрлерімен Aspergillus, Fusarium, Penicillium, Claviceps және Alternaria сирек басқа. </w:t>
      </w:r>
    </w:p>
    <w:p w:rsidR="00886D64"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Бұл саңырауқұлақтар микотоксиндер әрқашан нәтижесі қажет  болып табылады күрделі өзара ылғалдылығы, температурасы, рН, концентрациями оттегі (О</w:t>
      </w:r>
      <w:r w:rsidRPr="00473D02">
        <w:rPr>
          <w:rFonts w:ascii="Times New Roman" w:eastAsia="Times New Roman" w:hAnsi="Times New Roman" w:cs="Times New Roman"/>
          <w:sz w:val="28"/>
          <w:vertAlign w:val="subscript"/>
          <w:lang w:val="kk-KZ"/>
        </w:rPr>
        <w:t>2</w:t>
      </w:r>
      <w:r w:rsidRPr="00473D02">
        <w:rPr>
          <w:rFonts w:ascii="Times New Roman" w:eastAsia="Times New Roman" w:hAnsi="Times New Roman" w:cs="Times New Roman"/>
          <w:sz w:val="28"/>
          <w:lang w:val="kk-KZ"/>
        </w:rPr>
        <w:t>) және көмірқышқыл газ (СО</w:t>
      </w:r>
      <w:r w:rsidRPr="00473D02">
        <w:rPr>
          <w:rFonts w:ascii="Times New Roman" w:eastAsia="Times New Roman" w:hAnsi="Times New Roman" w:cs="Times New Roman"/>
          <w:sz w:val="28"/>
          <w:vertAlign w:val="subscript"/>
          <w:lang w:val="kk-KZ"/>
        </w:rPr>
        <w:t>2</w:t>
      </w:r>
      <w:r w:rsidRPr="00473D02">
        <w:rPr>
          <w:rFonts w:ascii="Times New Roman" w:eastAsia="Times New Roman" w:hAnsi="Times New Roman" w:cs="Times New Roman"/>
          <w:sz w:val="28"/>
          <w:lang w:val="kk-KZ"/>
        </w:rPr>
        <w:t>), бар жәндіктердің, таралуымен саңырауқұлақтар көлемінде жем-шөп ұзақтығын сақтайды.</w:t>
      </w:r>
    </w:p>
    <w:p w:rsidR="00DE165F"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 xml:space="preserve">Микотоксиндердің дайын азықта пайда болуы әртүрлі мал азығы  технологиялық сатыларында пайда болуы мүмкін: өрісі, тасымалдау, сақтау немесе тіпті кейін түпкілікті өңдеу, дайын жем-шөп. </w:t>
      </w:r>
    </w:p>
    <w:p w:rsidR="00886D64"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 xml:space="preserve">Сонымен қатар, сұйық пестицид, құрама жем жүргізілуі мүмкін комбикорм зауытында сапалы шикізат. </w:t>
      </w:r>
    </w:p>
    <w:p w:rsidR="00DE165F"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 xml:space="preserve">Бұл улы өнімдер жинақталып қалуы мүмкін технологиялық жабдықтар, өндірістік желілерін, өйткені тазалау және санациялау, осы жабдықтарды, әдетте, сирек жүргізіледі. </w:t>
      </w:r>
    </w:p>
    <w:p w:rsidR="00DE165F"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Осылайша, мүмкіндіктері пайда токсиндердің азық жеткілікті. Бүгінгі күнге дейін ғылым 140-тан астам микотоксиндерді бөлді.Ең үздік Еуропалық зертханада 15 тен астам микотоксиндер түрін анықтайды.</w:t>
      </w:r>
    </w:p>
    <w:p w:rsidR="00886D64"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Жемде түзілетін микотоксиндер саңырауқұлақтардың тіршілігін ұсынады ж</w:t>
      </w:r>
      <w:r w:rsidR="00DE165F" w:rsidRPr="00473D02">
        <w:rPr>
          <w:rFonts w:ascii="Times New Roman" w:eastAsia="Times New Roman" w:hAnsi="Times New Roman" w:cs="Times New Roman"/>
          <w:sz w:val="28"/>
          <w:lang w:val="kk-KZ"/>
        </w:rPr>
        <w:t>әне теротогендік болып табылады</w:t>
      </w:r>
      <w:r w:rsidRPr="00473D02">
        <w:rPr>
          <w:rFonts w:ascii="Times New Roman" w:eastAsia="Times New Roman" w:hAnsi="Times New Roman" w:cs="Times New Roman"/>
          <w:sz w:val="28"/>
          <w:lang w:val="kk-KZ"/>
        </w:rPr>
        <w:t>, мутагенді және канцерогендә әсерлі, липидті және миниралды зат алмасуды тудырады және имундық жүйе органдарының регрессиясын тудырады.</w:t>
      </w:r>
    </w:p>
    <w:p w:rsidR="00886D64" w:rsidRPr="00473D02" w:rsidRDefault="00F16836" w:rsidP="00DE165F">
      <w:pPr>
        <w:suppressAutoHyphens/>
        <w:spacing w:after="0" w:line="240" w:lineRule="auto"/>
        <w:ind w:firstLine="709"/>
        <w:jc w:val="both"/>
        <w:rPr>
          <w:rFonts w:ascii="Times New Roman" w:eastAsia="Times New Roman" w:hAnsi="Times New Roman" w:cs="Times New Roman"/>
          <w:sz w:val="28"/>
          <w:lang w:val="kk-KZ"/>
        </w:rPr>
      </w:pPr>
      <w:r w:rsidRPr="00473D02">
        <w:rPr>
          <w:rFonts w:ascii="Times New Roman" w:eastAsia="Times New Roman" w:hAnsi="Times New Roman" w:cs="Times New Roman"/>
          <w:sz w:val="28"/>
          <w:lang w:val="kk-KZ"/>
        </w:rPr>
        <w:t>Микотоксикоздар табиғатына байланысты, концентрациясы микотоксиндердің рационда жануар түріне, жасына, азықтандыру шарттарын және жағдайын иммунитет байқалады:</w:t>
      </w:r>
    </w:p>
    <w:p w:rsidR="00886D64" w:rsidRPr="00473D02" w:rsidRDefault="00F16836" w:rsidP="00DE165F">
      <w:pPr>
        <w:pStyle w:val="a5"/>
        <w:numPr>
          <w:ilvl w:val="0"/>
          <w:numId w:val="27"/>
        </w:numPr>
        <w:ind w:left="0" w:firstLine="709"/>
        <w:jc w:val="both"/>
        <w:rPr>
          <w:rFonts w:ascii="Times New Roman" w:eastAsia="Times New Roman" w:hAnsi="Times New Roman" w:cs="Times New Roman"/>
          <w:sz w:val="28"/>
          <w:szCs w:val="28"/>
          <w:lang w:val="kk-KZ"/>
        </w:rPr>
      </w:pPr>
      <w:r w:rsidRPr="00473D02">
        <w:rPr>
          <w:rFonts w:ascii="Times New Roman" w:eastAsia="Times New Roman" w:hAnsi="Times New Roman" w:cs="Times New Roman"/>
          <w:sz w:val="28"/>
          <w:szCs w:val="28"/>
          <w:lang w:val="kk-KZ"/>
        </w:rPr>
        <w:t>Жануарлар мен құстардың өнімділік параметрлерінің төмендеуі</w:t>
      </w:r>
      <w:r w:rsidR="00DE165F" w:rsidRPr="00473D02">
        <w:rPr>
          <w:rFonts w:ascii="Times New Roman" w:eastAsia="Times New Roman" w:hAnsi="Times New Roman" w:cs="Times New Roman"/>
          <w:sz w:val="28"/>
          <w:szCs w:val="28"/>
          <w:lang w:val="kk-KZ"/>
        </w:rPr>
        <w:t>;</w:t>
      </w:r>
    </w:p>
    <w:p w:rsidR="00886D64" w:rsidRPr="00473D02" w:rsidRDefault="00F16836" w:rsidP="00DE165F">
      <w:pPr>
        <w:pStyle w:val="a5"/>
        <w:numPr>
          <w:ilvl w:val="0"/>
          <w:numId w:val="27"/>
        </w:numPr>
        <w:ind w:left="0" w:firstLine="709"/>
        <w:jc w:val="both"/>
        <w:rPr>
          <w:rFonts w:ascii="Times New Roman" w:eastAsia="Times New Roman" w:hAnsi="Times New Roman" w:cs="Times New Roman"/>
          <w:sz w:val="28"/>
          <w:szCs w:val="28"/>
          <w:lang w:val="kk-KZ"/>
        </w:rPr>
      </w:pPr>
      <w:r w:rsidRPr="00473D02">
        <w:rPr>
          <w:rFonts w:ascii="Times New Roman" w:eastAsia="Times New Roman" w:hAnsi="Times New Roman" w:cs="Times New Roman"/>
          <w:sz w:val="28"/>
          <w:szCs w:val="28"/>
          <w:lang w:val="kk-KZ"/>
        </w:rPr>
        <w:t>Жем өнімдерін өндіру тиімділігінің төмендеуі</w:t>
      </w:r>
      <w:r w:rsidR="00DE165F" w:rsidRPr="00473D02">
        <w:rPr>
          <w:rFonts w:ascii="Times New Roman" w:eastAsia="Times New Roman" w:hAnsi="Times New Roman" w:cs="Times New Roman"/>
          <w:sz w:val="28"/>
          <w:szCs w:val="28"/>
          <w:lang w:val="kk-KZ"/>
        </w:rPr>
        <w:t>;</w:t>
      </w:r>
    </w:p>
    <w:p w:rsidR="00886D64" w:rsidRPr="00DE165F" w:rsidRDefault="00F16836" w:rsidP="00DE165F">
      <w:pPr>
        <w:pStyle w:val="a5"/>
        <w:numPr>
          <w:ilvl w:val="0"/>
          <w:numId w:val="27"/>
        </w:numPr>
        <w:ind w:left="0" w:firstLine="709"/>
        <w:jc w:val="both"/>
        <w:rPr>
          <w:rFonts w:ascii="Times New Roman" w:eastAsia="Times New Roman" w:hAnsi="Times New Roman" w:cs="Times New Roman"/>
          <w:sz w:val="28"/>
          <w:szCs w:val="28"/>
        </w:rPr>
      </w:pPr>
      <w:r w:rsidRPr="00DE165F">
        <w:rPr>
          <w:rFonts w:ascii="Times New Roman" w:eastAsia="Times New Roman" w:hAnsi="Times New Roman" w:cs="Times New Roman"/>
          <w:sz w:val="28"/>
          <w:szCs w:val="28"/>
        </w:rPr>
        <w:t>Репродуктивтік функциялардың бұзылуы</w:t>
      </w:r>
      <w:r w:rsidR="00DE165F">
        <w:rPr>
          <w:rFonts w:ascii="Times New Roman" w:eastAsia="Times New Roman" w:hAnsi="Times New Roman" w:cs="Times New Roman"/>
          <w:sz w:val="28"/>
          <w:szCs w:val="28"/>
        </w:rPr>
        <w:t>;</w:t>
      </w:r>
    </w:p>
    <w:p w:rsidR="00886D64" w:rsidRPr="00DE165F" w:rsidRDefault="00F16836" w:rsidP="00DE165F">
      <w:pPr>
        <w:pStyle w:val="a5"/>
        <w:numPr>
          <w:ilvl w:val="0"/>
          <w:numId w:val="27"/>
        </w:numPr>
        <w:ind w:left="0" w:firstLine="709"/>
        <w:jc w:val="both"/>
        <w:rPr>
          <w:rFonts w:ascii="Times New Roman" w:eastAsia="Times New Roman" w:hAnsi="Times New Roman" w:cs="Times New Roman"/>
          <w:sz w:val="28"/>
          <w:szCs w:val="28"/>
        </w:rPr>
      </w:pPr>
      <w:r w:rsidRPr="00DE165F">
        <w:rPr>
          <w:rFonts w:ascii="Times New Roman" w:eastAsia="Times New Roman" w:hAnsi="Times New Roman" w:cs="Times New Roman"/>
          <w:sz w:val="28"/>
          <w:szCs w:val="28"/>
        </w:rPr>
        <w:t>Иммундық жүйе ағзасының төмендеуі</w:t>
      </w:r>
      <w:r w:rsidR="00DE165F">
        <w:rPr>
          <w:rFonts w:ascii="Times New Roman" w:eastAsia="Times New Roman" w:hAnsi="Times New Roman" w:cs="Times New Roman"/>
          <w:sz w:val="28"/>
          <w:szCs w:val="28"/>
        </w:rPr>
        <w:t>;</w:t>
      </w:r>
    </w:p>
    <w:p w:rsidR="00886D64" w:rsidRPr="00DE165F" w:rsidRDefault="00F16836" w:rsidP="00DE165F">
      <w:pPr>
        <w:pStyle w:val="a5"/>
        <w:numPr>
          <w:ilvl w:val="0"/>
          <w:numId w:val="27"/>
        </w:numPr>
        <w:ind w:left="0" w:firstLine="709"/>
        <w:jc w:val="both"/>
        <w:rPr>
          <w:rFonts w:ascii="Times New Roman" w:eastAsia="Times New Roman" w:hAnsi="Times New Roman" w:cs="Times New Roman"/>
          <w:sz w:val="28"/>
          <w:szCs w:val="28"/>
        </w:rPr>
      </w:pPr>
      <w:r w:rsidRPr="00DE165F">
        <w:rPr>
          <w:rFonts w:ascii="Times New Roman" w:eastAsia="Times New Roman" w:hAnsi="Times New Roman" w:cs="Times New Roman"/>
          <w:sz w:val="28"/>
          <w:szCs w:val="28"/>
        </w:rPr>
        <w:t>Қабылдағыштардың артуымен жетіспей ауруларға(кокцидиозы, колибактериоз және т. б.);</w:t>
      </w:r>
    </w:p>
    <w:p w:rsidR="00886D64" w:rsidRPr="00DE165F" w:rsidRDefault="00F16836" w:rsidP="00DE165F">
      <w:pPr>
        <w:pStyle w:val="a5"/>
        <w:numPr>
          <w:ilvl w:val="0"/>
          <w:numId w:val="27"/>
        </w:numPr>
        <w:ind w:left="0" w:firstLine="709"/>
        <w:jc w:val="both"/>
        <w:rPr>
          <w:rFonts w:ascii="Times New Roman" w:eastAsia="Times New Roman" w:hAnsi="Times New Roman" w:cs="Times New Roman"/>
          <w:sz w:val="28"/>
          <w:szCs w:val="28"/>
        </w:rPr>
      </w:pPr>
      <w:r w:rsidRPr="00DE165F">
        <w:rPr>
          <w:rFonts w:ascii="Times New Roman" w:eastAsia="Times New Roman" w:hAnsi="Times New Roman" w:cs="Times New Roman"/>
          <w:sz w:val="28"/>
          <w:szCs w:val="28"/>
        </w:rPr>
        <w:t>Материалдық шығындардың артуына байланысты емдеу және іс- шаралар;</w:t>
      </w:r>
    </w:p>
    <w:p w:rsidR="00886D64" w:rsidRPr="00DE165F" w:rsidRDefault="00F16836" w:rsidP="00DE165F">
      <w:pPr>
        <w:pStyle w:val="a5"/>
        <w:numPr>
          <w:ilvl w:val="0"/>
          <w:numId w:val="27"/>
        </w:numPr>
        <w:ind w:left="0" w:firstLine="709"/>
        <w:jc w:val="both"/>
        <w:rPr>
          <w:rFonts w:ascii="Times New Roman" w:eastAsia="Times New Roman" w:hAnsi="Times New Roman" w:cs="Times New Roman"/>
          <w:sz w:val="28"/>
          <w:szCs w:val="28"/>
        </w:rPr>
      </w:pPr>
      <w:r w:rsidRPr="00DE165F">
        <w:rPr>
          <w:rFonts w:ascii="Times New Roman" w:eastAsia="Times New Roman" w:hAnsi="Times New Roman" w:cs="Times New Roman"/>
          <w:sz w:val="28"/>
          <w:szCs w:val="28"/>
        </w:rPr>
        <w:t>Вакциналар мен дәрі</w:t>
      </w:r>
      <w:r w:rsidR="00DE165F">
        <w:rPr>
          <w:rFonts w:ascii="Times New Roman" w:eastAsia="Times New Roman" w:hAnsi="Times New Roman" w:cs="Times New Roman"/>
          <w:sz w:val="28"/>
          <w:szCs w:val="28"/>
        </w:rPr>
        <w:t>-дәрмектердің әлсіреіне әкеледі.</w:t>
      </w:r>
    </w:p>
    <w:p w:rsidR="00DE165F" w:rsidRDefault="00F16836" w:rsidP="00DE165F">
      <w:pPr>
        <w:pStyle w:val="a5"/>
        <w:ind w:firstLine="709"/>
        <w:jc w:val="both"/>
        <w:rPr>
          <w:rFonts w:ascii="Times New Roman" w:eastAsia="Times New Roman" w:hAnsi="Times New Roman" w:cs="Times New Roman"/>
          <w:sz w:val="28"/>
          <w:szCs w:val="28"/>
        </w:rPr>
      </w:pPr>
      <w:r w:rsidRPr="00DE165F">
        <w:rPr>
          <w:rFonts w:ascii="Times New Roman" w:eastAsia="Times New Roman" w:hAnsi="Times New Roman" w:cs="Times New Roman"/>
          <w:sz w:val="28"/>
          <w:szCs w:val="28"/>
        </w:rPr>
        <w:t>Микотоксиндер құс және мал шаруашылығындағы қаупі биотронсфарматорлық және өзгермеген күйде өнімге мал шар</w:t>
      </w:r>
      <w:r w:rsidR="001E412D">
        <w:rPr>
          <w:rFonts w:ascii="Times New Roman" w:eastAsia="Times New Roman" w:hAnsi="Times New Roman" w:cs="Times New Roman"/>
          <w:sz w:val="28"/>
          <w:szCs w:val="28"/>
        </w:rPr>
        <w:t>уашылығы мен құс шаруашылығының</w:t>
      </w:r>
      <w:r w:rsidRPr="00DE165F">
        <w:rPr>
          <w:rFonts w:ascii="Times New Roman" w:eastAsia="Times New Roman" w:hAnsi="Times New Roman" w:cs="Times New Roman"/>
          <w:sz w:val="28"/>
          <w:szCs w:val="28"/>
        </w:rPr>
        <w:t>, адам өміріне төндіретін қаупін білдіреді.Жануарлар өміріне ерекше қауіп төндіретін саңырауқұлақтар мен улы өнімдер. Мұндай саңырауқұлақтар паразитируют  астық, азық-түліктерде.</w:t>
      </w:r>
      <w:r w:rsidR="00DE165F">
        <w:rPr>
          <w:rFonts w:ascii="Times New Roman" w:eastAsia="Times New Roman" w:hAnsi="Times New Roman" w:cs="Times New Roman"/>
          <w:sz w:val="28"/>
          <w:szCs w:val="28"/>
        </w:rPr>
        <w:t xml:space="preserve"> </w:t>
      </w:r>
    </w:p>
    <w:p w:rsidR="001E412D" w:rsidRDefault="00F16836" w:rsidP="00DE165F">
      <w:pPr>
        <w:pStyle w:val="a5"/>
        <w:ind w:firstLine="709"/>
        <w:jc w:val="both"/>
        <w:rPr>
          <w:rFonts w:ascii="Times New Roman" w:eastAsia="Times New Roman" w:hAnsi="Times New Roman" w:cs="Times New Roman"/>
          <w:sz w:val="28"/>
          <w:szCs w:val="28"/>
        </w:rPr>
      </w:pPr>
      <w:r w:rsidRPr="00DE165F">
        <w:rPr>
          <w:rFonts w:ascii="Times New Roman" w:eastAsia="Times New Roman" w:hAnsi="Times New Roman" w:cs="Times New Roman"/>
          <w:sz w:val="28"/>
          <w:szCs w:val="28"/>
        </w:rPr>
        <w:t xml:space="preserve">Өсу және көбею процесінде олар екіншілік метоболиттер мен микотоксиндерді құрайды,азыққы түскен кезде жануарларда созылмалы ауруға немесе жаппай қырылуға әкеледі. </w:t>
      </w:r>
    </w:p>
    <w:p w:rsidR="00DE165F" w:rsidRDefault="00F16836" w:rsidP="00DE165F">
      <w:pPr>
        <w:pStyle w:val="a5"/>
        <w:ind w:firstLine="709"/>
        <w:jc w:val="both"/>
        <w:rPr>
          <w:rFonts w:ascii="Times New Roman" w:eastAsia="Times New Roman" w:hAnsi="Times New Roman" w:cs="Times New Roman"/>
          <w:sz w:val="28"/>
          <w:szCs w:val="28"/>
        </w:rPr>
      </w:pPr>
      <w:r w:rsidRPr="00DE165F">
        <w:rPr>
          <w:rFonts w:ascii="Times New Roman" w:eastAsia="Times New Roman" w:hAnsi="Times New Roman" w:cs="Times New Roman"/>
          <w:sz w:val="28"/>
          <w:szCs w:val="28"/>
        </w:rPr>
        <w:t>Созылмалы токсикоз асқынуы түрлі бактериялық немесе вирустық инфекцияларды тудырады.</w:t>
      </w:r>
      <w:r w:rsidR="00DE165F">
        <w:rPr>
          <w:rFonts w:ascii="Times New Roman" w:eastAsia="Times New Roman" w:hAnsi="Times New Roman" w:cs="Times New Roman"/>
          <w:sz w:val="28"/>
          <w:szCs w:val="28"/>
        </w:rPr>
        <w:t xml:space="preserve"> </w:t>
      </w:r>
      <w:r w:rsidRPr="00DE165F">
        <w:rPr>
          <w:rFonts w:ascii="Times New Roman" w:eastAsia="Times New Roman" w:hAnsi="Times New Roman" w:cs="Times New Roman"/>
          <w:sz w:val="28"/>
          <w:szCs w:val="28"/>
        </w:rPr>
        <w:t>Оларға әдетте басты назар аударады,ал патологияның басты факторы байқаусыз қалады.</w:t>
      </w:r>
    </w:p>
    <w:p w:rsidR="00886D64" w:rsidRPr="00DE165F" w:rsidRDefault="00F16836" w:rsidP="00DE165F">
      <w:pPr>
        <w:pStyle w:val="a5"/>
        <w:ind w:firstLine="709"/>
        <w:jc w:val="both"/>
        <w:rPr>
          <w:rFonts w:ascii="Times New Roman" w:eastAsia="Times New Roman" w:hAnsi="Times New Roman" w:cs="Times New Roman"/>
          <w:sz w:val="28"/>
          <w:szCs w:val="28"/>
        </w:rPr>
      </w:pPr>
      <w:r w:rsidRPr="00DE165F">
        <w:rPr>
          <w:rFonts w:ascii="Times New Roman" w:eastAsia="Times New Roman" w:hAnsi="Times New Roman" w:cs="Times New Roman"/>
          <w:sz w:val="28"/>
          <w:szCs w:val="28"/>
        </w:rPr>
        <w:t>Көптеген зертханалық зерттеулер деректері бойынша бұл прцесте маңызды рөлді саңырауқұлақтар ғана емес микотоксиндер де атқарады.</w:t>
      </w:r>
    </w:p>
    <w:p w:rsidR="00DE165F" w:rsidRDefault="00F16836" w:rsidP="00DE165F">
      <w:pPr>
        <w:suppressAutoHyphen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Қазіргі уақытта белгілі 100-ден астам микотоксиндердің, продуцируемых әр түрлі саңырауқұлақтар. </w:t>
      </w:r>
    </w:p>
    <w:p w:rsidR="00F16836" w:rsidRDefault="00F16836" w:rsidP="00DE165F">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Олардың ең көп таралған және адамдар мен жануарларға қауіпті болып табылатын саңырауқұлақтар Aspergillus, Penicillium, Fusarium</w:t>
      </w:r>
      <w:r w:rsidR="00DE165F">
        <w:rPr>
          <w:rFonts w:ascii="Times New Roman" w:eastAsia="Times New Roman" w:hAnsi="Times New Roman" w:cs="Times New Roman"/>
          <w:sz w:val="28"/>
        </w:rPr>
        <w:t xml:space="preserve"> (</w:t>
      </w:r>
      <w:r w:rsidR="001871A9">
        <w:rPr>
          <w:rFonts w:ascii="Times New Roman" w:eastAsia="Times New Roman" w:hAnsi="Times New Roman" w:cs="Times New Roman"/>
          <w:color w:val="0D0D0D"/>
          <w:sz w:val="28"/>
          <w:szCs w:val="28"/>
          <w:shd w:val="clear" w:color="auto" w:fill="FFFFFF"/>
          <w:lang w:val="kk-KZ"/>
        </w:rPr>
        <w:t>9</w:t>
      </w:r>
      <w:r w:rsidR="00DE165F">
        <w:rPr>
          <w:rFonts w:ascii="Times New Roman" w:eastAsia="Times New Roman" w:hAnsi="Times New Roman" w:cs="Times New Roman"/>
          <w:sz w:val="28"/>
        </w:rPr>
        <w:t xml:space="preserve"> </w:t>
      </w:r>
      <w:r w:rsidR="00DE165F" w:rsidRPr="003933C8">
        <w:rPr>
          <w:rFonts w:ascii="Times New Roman" w:eastAsia="Times New Roman" w:hAnsi="Times New Roman" w:cs="Times New Roman"/>
          <w:sz w:val="28"/>
          <w:lang w:val="kk-KZ"/>
        </w:rPr>
        <w:t>қосымшаны қараңыз</w:t>
      </w:r>
      <w:r w:rsidR="00DE165F">
        <w:rPr>
          <w:rFonts w:ascii="Times New Roman" w:eastAsia="Times New Roman" w:hAnsi="Times New Roman" w:cs="Times New Roman"/>
          <w:sz w:val="28"/>
          <w:lang w:val="kk-KZ"/>
        </w:rPr>
        <w:t>)</w:t>
      </w:r>
      <w:r>
        <w:rPr>
          <w:rFonts w:ascii="Times New Roman" w:eastAsia="Times New Roman" w:hAnsi="Times New Roman" w:cs="Times New Roman"/>
          <w:sz w:val="28"/>
        </w:rPr>
        <w:t xml:space="preserve">. </w:t>
      </w:r>
    </w:p>
    <w:p w:rsidR="00F16836" w:rsidRPr="00F16836" w:rsidRDefault="00F16836">
      <w:pPr>
        <w:suppressAutoHyphens/>
        <w:spacing w:after="0" w:line="240" w:lineRule="auto"/>
        <w:ind w:left="142"/>
        <w:jc w:val="both"/>
        <w:rPr>
          <w:rFonts w:ascii="Times New Roman" w:eastAsia="Times New Roman" w:hAnsi="Times New Roman" w:cs="Times New Roman"/>
          <w:sz w:val="28"/>
          <w:lang w:val="kk-KZ"/>
        </w:rPr>
      </w:pPr>
    </w:p>
    <w:p w:rsidR="00F16836" w:rsidRPr="00F16836" w:rsidRDefault="00F16836" w:rsidP="00F16836">
      <w:pPr>
        <w:rPr>
          <w:rFonts w:ascii="Times New Roman" w:hAnsi="Times New Roman" w:cs="Times New Roman"/>
          <w:sz w:val="28"/>
          <w:szCs w:val="28"/>
          <w:lang w:val="kk-KZ"/>
        </w:rPr>
      </w:pPr>
      <w:r w:rsidRPr="00F16836">
        <w:rPr>
          <w:rFonts w:ascii="Times New Roman" w:hAnsi="Times New Roman" w:cs="Times New Roman"/>
          <w:sz w:val="28"/>
          <w:szCs w:val="28"/>
          <w:lang w:val="kk-KZ"/>
        </w:rPr>
        <w:t xml:space="preserve">Кесте </w:t>
      </w:r>
      <w:r w:rsidR="001871A9">
        <w:rPr>
          <w:rFonts w:ascii="Times New Roman" w:hAnsi="Times New Roman" w:cs="Times New Roman"/>
          <w:sz w:val="28"/>
          <w:szCs w:val="28"/>
          <w:lang w:val="kk-KZ"/>
        </w:rPr>
        <w:t>9</w:t>
      </w:r>
      <w:r w:rsidR="001E412D">
        <w:rPr>
          <w:rFonts w:ascii="Times New Roman" w:hAnsi="Times New Roman" w:cs="Times New Roman"/>
          <w:sz w:val="28"/>
          <w:szCs w:val="28"/>
          <w:lang w:val="kk-KZ"/>
        </w:rPr>
        <w:t xml:space="preserve"> </w:t>
      </w:r>
      <w:r w:rsidRPr="00F16836">
        <w:rPr>
          <w:rFonts w:ascii="Times New Roman" w:hAnsi="Times New Roman" w:cs="Times New Roman"/>
          <w:sz w:val="28"/>
          <w:szCs w:val="28"/>
          <w:lang w:val="kk-KZ"/>
        </w:rPr>
        <w:t xml:space="preserve">- </w:t>
      </w:r>
      <w:r w:rsidR="001E412D">
        <w:rPr>
          <w:rFonts w:ascii="Times New Roman" w:hAnsi="Times New Roman" w:cs="Times New Roman"/>
          <w:sz w:val="28"/>
          <w:szCs w:val="28"/>
          <w:lang w:val="kk-KZ"/>
        </w:rPr>
        <w:t xml:space="preserve"> </w:t>
      </w:r>
      <w:r w:rsidRPr="00F16836">
        <w:rPr>
          <w:rFonts w:ascii="Times New Roman" w:hAnsi="Times New Roman" w:cs="Times New Roman"/>
          <w:sz w:val="28"/>
          <w:szCs w:val="28"/>
          <w:lang w:val="kk-KZ"/>
        </w:rPr>
        <w:t>Ағзаның жүйесі арқылы микотоксиндердің әсері</w:t>
      </w:r>
    </w:p>
    <w:tbl>
      <w:tblPr>
        <w:tblStyle w:val="a3"/>
        <w:tblW w:w="9799" w:type="dxa"/>
        <w:tblInd w:w="108" w:type="dxa"/>
        <w:tblLayout w:type="fixed"/>
        <w:tblLook w:val="04A0"/>
      </w:tblPr>
      <w:tblGrid>
        <w:gridCol w:w="3030"/>
        <w:gridCol w:w="2815"/>
        <w:gridCol w:w="3954"/>
      </w:tblGrid>
      <w:tr w:rsidR="00F16836" w:rsidRPr="00F16836" w:rsidTr="001E412D">
        <w:tc>
          <w:tcPr>
            <w:tcW w:w="3030" w:type="dxa"/>
          </w:tcPr>
          <w:p w:rsidR="00F16836" w:rsidRPr="00F16836" w:rsidRDefault="00F16836" w:rsidP="008975F8">
            <w:pPr>
              <w:rPr>
                <w:rFonts w:ascii="Times New Roman" w:hAnsi="Times New Roman" w:cs="Times New Roman"/>
                <w:b/>
                <w:sz w:val="28"/>
                <w:szCs w:val="28"/>
                <w:lang w:val="kk-KZ"/>
              </w:rPr>
            </w:pPr>
            <w:r w:rsidRPr="00F16836">
              <w:rPr>
                <w:rFonts w:ascii="Times New Roman" w:hAnsi="Times New Roman" w:cs="Times New Roman"/>
                <w:b/>
                <w:sz w:val="28"/>
                <w:szCs w:val="28"/>
                <w:lang w:val="kk-KZ"/>
              </w:rPr>
              <w:t>Ағза жүйесі</w:t>
            </w:r>
          </w:p>
        </w:tc>
        <w:tc>
          <w:tcPr>
            <w:tcW w:w="2815" w:type="dxa"/>
          </w:tcPr>
          <w:p w:rsidR="00F16836" w:rsidRPr="00F16836" w:rsidRDefault="00F16836" w:rsidP="008975F8">
            <w:pPr>
              <w:rPr>
                <w:rFonts w:ascii="Times New Roman" w:hAnsi="Times New Roman" w:cs="Times New Roman"/>
                <w:b/>
                <w:sz w:val="28"/>
                <w:szCs w:val="28"/>
                <w:lang w:val="kk-KZ"/>
              </w:rPr>
            </w:pPr>
            <w:r w:rsidRPr="00F16836">
              <w:rPr>
                <w:rFonts w:ascii="Times New Roman" w:hAnsi="Times New Roman" w:cs="Times New Roman"/>
                <w:b/>
                <w:sz w:val="28"/>
                <w:szCs w:val="28"/>
                <w:lang w:val="kk-KZ"/>
              </w:rPr>
              <w:t>Микотоксиндер</w:t>
            </w:r>
          </w:p>
        </w:tc>
        <w:tc>
          <w:tcPr>
            <w:tcW w:w="3954" w:type="dxa"/>
          </w:tcPr>
          <w:p w:rsidR="00F16836" w:rsidRPr="00F16836" w:rsidRDefault="00F16836" w:rsidP="008975F8">
            <w:pPr>
              <w:rPr>
                <w:rFonts w:ascii="Times New Roman" w:hAnsi="Times New Roman" w:cs="Times New Roman"/>
                <w:b/>
                <w:sz w:val="28"/>
                <w:szCs w:val="28"/>
                <w:lang w:val="kk-KZ"/>
              </w:rPr>
            </w:pPr>
            <w:r w:rsidRPr="00F16836">
              <w:rPr>
                <w:rFonts w:ascii="Times New Roman" w:hAnsi="Times New Roman" w:cs="Times New Roman"/>
                <w:b/>
                <w:sz w:val="28"/>
                <w:szCs w:val="28"/>
                <w:lang w:val="kk-KZ"/>
              </w:rPr>
              <w:t>Зақымдайтың әрекет немесе потологиясы</w:t>
            </w:r>
          </w:p>
        </w:tc>
      </w:tr>
      <w:tr w:rsidR="00F16836" w:rsidRPr="00BE5A5C" w:rsidTr="001E412D">
        <w:tc>
          <w:tcPr>
            <w:tcW w:w="3030" w:type="dxa"/>
          </w:tcPr>
          <w:p w:rsidR="00F16836" w:rsidRPr="00F16836" w:rsidRDefault="00F16836" w:rsidP="001E412D">
            <w:pPr>
              <w:ind w:left="318"/>
              <w:rPr>
                <w:rFonts w:ascii="Times New Roman" w:hAnsi="Times New Roman" w:cs="Times New Roman"/>
                <w:sz w:val="28"/>
                <w:szCs w:val="28"/>
              </w:rPr>
            </w:pPr>
            <w:r w:rsidRPr="00F16836">
              <w:rPr>
                <w:rFonts w:ascii="Times New Roman" w:hAnsi="Times New Roman" w:cs="Times New Roman"/>
                <w:sz w:val="28"/>
                <w:szCs w:val="28"/>
              </w:rPr>
              <w:t>Бауыр</w:t>
            </w:r>
          </w:p>
        </w:tc>
        <w:tc>
          <w:tcPr>
            <w:tcW w:w="2815" w:type="dxa"/>
          </w:tcPr>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Афлотоксин</w:t>
            </w:r>
          </w:p>
        </w:tc>
        <w:tc>
          <w:tcPr>
            <w:tcW w:w="3954" w:type="dxa"/>
          </w:tcPr>
          <w:p w:rsidR="00F16836" w:rsidRPr="00F16836" w:rsidRDefault="00F16836" w:rsidP="001E412D">
            <w:pPr>
              <w:ind w:left="426"/>
              <w:rPr>
                <w:rFonts w:ascii="Times New Roman" w:hAnsi="Times New Roman" w:cs="Times New Roman"/>
                <w:sz w:val="28"/>
                <w:szCs w:val="28"/>
                <w:lang w:val="kk-KZ"/>
              </w:rPr>
            </w:pPr>
            <w:r w:rsidRPr="00F16836">
              <w:rPr>
                <w:rFonts w:ascii="Times New Roman" w:hAnsi="Times New Roman" w:cs="Times New Roman"/>
                <w:sz w:val="28"/>
                <w:szCs w:val="28"/>
                <w:lang w:val="kk-KZ"/>
              </w:rPr>
              <w:t>Асқазан ағыстарының гипероплазиясы, асцит, центролабулярлы некроз</w:t>
            </w:r>
          </w:p>
        </w:tc>
      </w:tr>
      <w:tr w:rsidR="00F16836" w:rsidRPr="00BE5A5C" w:rsidTr="001E412D">
        <w:tc>
          <w:tcPr>
            <w:tcW w:w="3030" w:type="dxa"/>
          </w:tcPr>
          <w:p w:rsidR="00F16836" w:rsidRPr="00F16836" w:rsidRDefault="00F16836" w:rsidP="001E412D">
            <w:pPr>
              <w:ind w:left="318"/>
              <w:rPr>
                <w:rFonts w:ascii="Times New Roman" w:hAnsi="Times New Roman" w:cs="Times New Roman"/>
                <w:sz w:val="28"/>
                <w:szCs w:val="28"/>
                <w:lang w:val="kk-KZ"/>
              </w:rPr>
            </w:pPr>
            <w:r w:rsidRPr="00F16836">
              <w:rPr>
                <w:rFonts w:ascii="Times New Roman" w:hAnsi="Times New Roman" w:cs="Times New Roman"/>
                <w:sz w:val="28"/>
                <w:szCs w:val="28"/>
                <w:lang w:val="kk-KZ"/>
              </w:rPr>
              <w:t>Бүйрек</w:t>
            </w:r>
          </w:p>
        </w:tc>
        <w:tc>
          <w:tcPr>
            <w:tcW w:w="2815" w:type="dxa"/>
          </w:tcPr>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Афлотоксин</w:t>
            </w:r>
          </w:p>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Охратоксин</w:t>
            </w:r>
          </w:p>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Цитринин</w:t>
            </w:r>
          </w:p>
        </w:tc>
        <w:tc>
          <w:tcPr>
            <w:tcW w:w="3954" w:type="dxa"/>
          </w:tcPr>
          <w:p w:rsidR="00F16836" w:rsidRPr="00F16836" w:rsidRDefault="00F16836" w:rsidP="001E412D">
            <w:pPr>
              <w:ind w:left="426"/>
              <w:rPr>
                <w:rFonts w:ascii="Times New Roman" w:hAnsi="Times New Roman" w:cs="Times New Roman"/>
                <w:sz w:val="28"/>
                <w:szCs w:val="28"/>
                <w:lang w:val="kk-KZ"/>
              </w:rPr>
            </w:pPr>
            <w:r w:rsidRPr="00F16836">
              <w:rPr>
                <w:rFonts w:ascii="Times New Roman" w:hAnsi="Times New Roman" w:cs="Times New Roman"/>
                <w:sz w:val="28"/>
                <w:szCs w:val="28"/>
                <w:lang w:val="kk-KZ"/>
              </w:rPr>
              <w:t>Бүйрек түтүктерінің некрозы полеурия, поледепсия, жоғары концентрациялы қан азотта зәр мен креотинінде</w:t>
            </w:r>
          </w:p>
        </w:tc>
      </w:tr>
      <w:tr w:rsidR="00F16836" w:rsidRPr="00BE5A5C" w:rsidTr="001E412D">
        <w:tc>
          <w:tcPr>
            <w:tcW w:w="3030" w:type="dxa"/>
          </w:tcPr>
          <w:p w:rsidR="00F16836" w:rsidRPr="00F16836" w:rsidRDefault="00F16836" w:rsidP="001E412D">
            <w:pPr>
              <w:ind w:left="318"/>
              <w:rPr>
                <w:rFonts w:ascii="Times New Roman" w:hAnsi="Times New Roman" w:cs="Times New Roman"/>
                <w:sz w:val="28"/>
                <w:szCs w:val="28"/>
                <w:lang w:val="kk-KZ"/>
              </w:rPr>
            </w:pPr>
            <w:r w:rsidRPr="00F16836">
              <w:rPr>
                <w:rFonts w:ascii="Times New Roman" w:hAnsi="Times New Roman" w:cs="Times New Roman"/>
                <w:sz w:val="28"/>
                <w:szCs w:val="28"/>
                <w:lang w:val="kk-KZ"/>
              </w:rPr>
              <w:t>Орталық жүке жүйесі</w:t>
            </w:r>
          </w:p>
        </w:tc>
        <w:tc>
          <w:tcPr>
            <w:tcW w:w="2815" w:type="dxa"/>
          </w:tcPr>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Алкалонды</w:t>
            </w:r>
          </w:p>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Пенитрин</w:t>
            </w:r>
          </w:p>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Фумозин</w:t>
            </w:r>
          </w:p>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Споренин</w:t>
            </w:r>
          </w:p>
        </w:tc>
        <w:tc>
          <w:tcPr>
            <w:tcW w:w="3954" w:type="dxa"/>
          </w:tcPr>
          <w:p w:rsidR="00F16836" w:rsidRPr="00F16836" w:rsidRDefault="00F16836" w:rsidP="001E412D">
            <w:pPr>
              <w:ind w:left="426"/>
              <w:rPr>
                <w:rFonts w:ascii="Times New Roman" w:hAnsi="Times New Roman" w:cs="Times New Roman"/>
                <w:sz w:val="28"/>
                <w:szCs w:val="28"/>
                <w:lang w:val="kk-KZ"/>
              </w:rPr>
            </w:pPr>
            <w:r w:rsidRPr="00F16836">
              <w:rPr>
                <w:rFonts w:ascii="Times New Roman" w:hAnsi="Times New Roman" w:cs="Times New Roman"/>
                <w:sz w:val="28"/>
                <w:szCs w:val="28"/>
                <w:lang w:val="kk-KZ"/>
              </w:rPr>
              <w:t>Допоминергиялық әрекет, тремор,жылқыларда ELEM, дірілдеу</w:t>
            </w:r>
          </w:p>
        </w:tc>
      </w:tr>
      <w:tr w:rsidR="00F16836" w:rsidRPr="00BE5A5C" w:rsidTr="001E412D">
        <w:tc>
          <w:tcPr>
            <w:tcW w:w="3030" w:type="dxa"/>
          </w:tcPr>
          <w:p w:rsidR="00F16836" w:rsidRPr="00F16836" w:rsidRDefault="00F16836" w:rsidP="001E412D">
            <w:pPr>
              <w:ind w:left="318"/>
              <w:rPr>
                <w:rFonts w:ascii="Times New Roman" w:hAnsi="Times New Roman" w:cs="Times New Roman"/>
                <w:sz w:val="28"/>
                <w:szCs w:val="28"/>
                <w:lang w:val="kk-KZ"/>
              </w:rPr>
            </w:pPr>
            <w:r w:rsidRPr="00F16836">
              <w:rPr>
                <w:rFonts w:ascii="Times New Roman" w:hAnsi="Times New Roman" w:cs="Times New Roman"/>
                <w:sz w:val="28"/>
                <w:szCs w:val="28"/>
                <w:lang w:val="kk-KZ"/>
              </w:rPr>
              <w:t>Асқазан-ішек жолдары</w:t>
            </w:r>
          </w:p>
        </w:tc>
        <w:tc>
          <w:tcPr>
            <w:tcW w:w="2815" w:type="dxa"/>
          </w:tcPr>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Афлотоксин</w:t>
            </w:r>
          </w:p>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Сиафромин</w:t>
            </w:r>
          </w:p>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Трехотецин</w:t>
            </w:r>
          </w:p>
        </w:tc>
        <w:tc>
          <w:tcPr>
            <w:tcW w:w="3954" w:type="dxa"/>
          </w:tcPr>
          <w:p w:rsidR="00F16836" w:rsidRPr="00F16836" w:rsidRDefault="00F16836" w:rsidP="001E412D">
            <w:pPr>
              <w:ind w:left="426"/>
              <w:rPr>
                <w:rFonts w:ascii="Times New Roman" w:hAnsi="Times New Roman" w:cs="Times New Roman"/>
                <w:sz w:val="28"/>
                <w:szCs w:val="28"/>
                <w:lang w:val="kk-KZ"/>
              </w:rPr>
            </w:pPr>
            <w:r w:rsidRPr="00F16836">
              <w:rPr>
                <w:rFonts w:ascii="Times New Roman" w:hAnsi="Times New Roman" w:cs="Times New Roman"/>
                <w:sz w:val="28"/>
                <w:szCs w:val="28"/>
                <w:lang w:val="kk-KZ"/>
              </w:rPr>
              <w:t>ІҚМ жүдеуі, малдың барлық түрінің тамақтан бас тартуы, шошқа құсуы, ауыз қуысының некрозы</w:t>
            </w:r>
          </w:p>
        </w:tc>
      </w:tr>
      <w:tr w:rsidR="00F16836" w:rsidRPr="00BE5A5C" w:rsidTr="001E412D">
        <w:tc>
          <w:tcPr>
            <w:tcW w:w="3030" w:type="dxa"/>
          </w:tcPr>
          <w:p w:rsidR="00F16836" w:rsidRPr="00F16836" w:rsidRDefault="00F16836" w:rsidP="001E412D">
            <w:pPr>
              <w:ind w:left="318"/>
              <w:rPr>
                <w:rFonts w:ascii="Times New Roman" w:hAnsi="Times New Roman" w:cs="Times New Roman"/>
                <w:sz w:val="28"/>
                <w:szCs w:val="28"/>
                <w:lang w:val="kk-KZ"/>
              </w:rPr>
            </w:pPr>
            <w:r w:rsidRPr="00F16836">
              <w:rPr>
                <w:rFonts w:ascii="Times New Roman" w:hAnsi="Times New Roman" w:cs="Times New Roman"/>
                <w:sz w:val="28"/>
                <w:szCs w:val="28"/>
                <w:lang w:val="kk-KZ"/>
              </w:rPr>
              <w:t>Репродуктивтік жүйе</w:t>
            </w:r>
          </w:p>
        </w:tc>
        <w:tc>
          <w:tcPr>
            <w:tcW w:w="2815" w:type="dxa"/>
          </w:tcPr>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Зеаромин</w:t>
            </w:r>
          </w:p>
        </w:tc>
        <w:tc>
          <w:tcPr>
            <w:tcW w:w="3954" w:type="dxa"/>
          </w:tcPr>
          <w:p w:rsidR="00F16836" w:rsidRPr="00F16836" w:rsidRDefault="00F16836" w:rsidP="001E412D">
            <w:pPr>
              <w:ind w:left="426"/>
              <w:rPr>
                <w:rFonts w:ascii="Times New Roman" w:hAnsi="Times New Roman" w:cs="Times New Roman"/>
                <w:sz w:val="28"/>
                <w:szCs w:val="28"/>
                <w:lang w:val="kk-KZ"/>
              </w:rPr>
            </w:pPr>
            <w:r w:rsidRPr="00F16836">
              <w:rPr>
                <w:rFonts w:ascii="Times New Roman" w:hAnsi="Times New Roman" w:cs="Times New Roman"/>
                <w:sz w:val="28"/>
                <w:szCs w:val="28"/>
                <w:lang w:val="kk-KZ"/>
              </w:rPr>
              <w:t>Шошка – сүт бездерінің үлкеюі, жыныс қатысын артуы , созылмалы уақыт аралығында ағыстың тоқтатылуы</w:t>
            </w:r>
          </w:p>
        </w:tc>
      </w:tr>
      <w:tr w:rsidR="00F16836" w:rsidRPr="00BE5A5C" w:rsidTr="001E412D">
        <w:tc>
          <w:tcPr>
            <w:tcW w:w="3030" w:type="dxa"/>
          </w:tcPr>
          <w:p w:rsidR="00F16836" w:rsidRPr="00F16836" w:rsidRDefault="00F16836" w:rsidP="001E412D">
            <w:pPr>
              <w:ind w:left="318"/>
              <w:rPr>
                <w:rFonts w:ascii="Times New Roman" w:hAnsi="Times New Roman" w:cs="Times New Roman"/>
                <w:sz w:val="28"/>
                <w:szCs w:val="28"/>
                <w:lang w:val="kk-KZ"/>
              </w:rPr>
            </w:pPr>
            <w:r w:rsidRPr="00F16836">
              <w:rPr>
                <w:rFonts w:ascii="Times New Roman" w:hAnsi="Times New Roman" w:cs="Times New Roman"/>
                <w:sz w:val="28"/>
                <w:szCs w:val="28"/>
                <w:lang w:val="kk-KZ"/>
              </w:rPr>
              <w:t>Иммундық жүйе</w:t>
            </w:r>
          </w:p>
        </w:tc>
        <w:tc>
          <w:tcPr>
            <w:tcW w:w="2815" w:type="dxa"/>
          </w:tcPr>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Афлотоксин</w:t>
            </w:r>
          </w:p>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Дикомарол</w:t>
            </w:r>
          </w:p>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Охратоксин</w:t>
            </w:r>
          </w:p>
          <w:p w:rsidR="00F16836" w:rsidRPr="00F16836" w:rsidRDefault="00F16836" w:rsidP="001E412D">
            <w:pPr>
              <w:ind w:left="548"/>
              <w:rPr>
                <w:rFonts w:ascii="Times New Roman" w:hAnsi="Times New Roman" w:cs="Times New Roman"/>
                <w:sz w:val="28"/>
                <w:szCs w:val="28"/>
                <w:lang w:val="kk-KZ"/>
              </w:rPr>
            </w:pPr>
            <w:r w:rsidRPr="00F16836">
              <w:rPr>
                <w:rFonts w:ascii="Times New Roman" w:hAnsi="Times New Roman" w:cs="Times New Roman"/>
                <w:sz w:val="28"/>
                <w:szCs w:val="28"/>
                <w:lang w:val="kk-KZ"/>
              </w:rPr>
              <w:t>Трихотоцен</w:t>
            </w:r>
          </w:p>
        </w:tc>
        <w:tc>
          <w:tcPr>
            <w:tcW w:w="3954" w:type="dxa"/>
          </w:tcPr>
          <w:p w:rsidR="00F16836" w:rsidRPr="00F16836" w:rsidRDefault="00F16836" w:rsidP="001E412D">
            <w:pPr>
              <w:ind w:left="426"/>
              <w:rPr>
                <w:rFonts w:ascii="Times New Roman" w:hAnsi="Times New Roman" w:cs="Times New Roman"/>
                <w:sz w:val="28"/>
                <w:szCs w:val="28"/>
                <w:lang w:val="kk-KZ"/>
              </w:rPr>
            </w:pPr>
            <w:r w:rsidRPr="00F16836">
              <w:rPr>
                <w:rFonts w:ascii="Times New Roman" w:hAnsi="Times New Roman" w:cs="Times New Roman"/>
                <w:sz w:val="28"/>
                <w:szCs w:val="28"/>
                <w:lang w:val="kk-KZ"/>
              </w:rPr>
              <w:t>Анемия, тромбоцит мөлшерінің азаюы, қанталаудың артуы</w:t>
            </w:r>
          </w:p>
        </w:tc>
      </w:tr>
    </w:tbl>
    <w:p w:rsidR="00F16836" w:rsidRDefault="00F16836" w:rsidP="00F16836">
      <w:pPr>
        <w:suppressAutoHyphens/>
        <w:spacing w:after="0" w:line="240" w:lineRule="auto"/>
        <w:jc w:val="both"/>
        <w:rPr>
          <w:sz w:val="28"/>
          <w:szCs w:val="28"/>
          <w:lang w:val="kk-KZ"/>
        </w:rPr>
      </w:pPr>
    </w:p>
    <w:p w:rsidR="00886D64" w:rsidRPr="008A04A9" w:rsidRDefault="00F16836" w:rsidP="001E412D">
      <w:pPr>
        <w:suppressAutoHyphens/>
        <w:spacing w:after="0" w:line="240" w:lineRule="auto"/>
        <w:ind w:firstLine="709"/>
        <w:jc w:val="both"/>
        <w:rPr>
          <w:rFonts w:ascii="Times New Roman" w:eastAsia="Times New Roman" w:hAnsi="Times New Roman" w:cs="Times New Roman"/>
          <w:sz w:val="28"/>
          <w:lang w:val="kk-KZ"/>
        </w:rPr>
      </w:pPr>
      <w:r w:rsidRPr="00F16836">
        <w:rPr>
          <w:rFonts w:ascii="Times New Roman" w:eastAsia="Times New Roman" w:hAnsi="Times New Roman" w:cs="Times New Roman"/>
          <w:sz w:val="28"/>
          <w:lang w:val="kk-KZ"/>
        </w:rPr>
        <w:t xml:space="preserve">Жануарлар және құстар  аспергиллезбен ауырады жағдайда жеу жемшөп қамтылған микотоксиндер әзірлейтін саңырауқұлақтар руынан Aspergillus. </w:t>
      </w:r>
      <w:r w:rsidRPr="008A04A9">
        <w:rPr>
          <w:rFonts w:ascii="Times New Roman" w:eastAsia="Times New Roman" w:hAnsi="Times New Roman" w:cs="Times New Roman"/>
          <w:sz w:val="28"/>
          <w:lang w:val="kk-KZ"/>
        </w:rPr>
        <w:t>Мұндай саңырауқұлақтар  түрлеріне Aspergillus</w:t>
      </w:r>
      <w:r w:rsidR="001E412D">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flavus</w:t>
      </w:r>
      <w:r w:rsidR="001E412D">
        <w:rPr>
          <w:rFonts w:ascii="Times New Roman" w:eastAsia="Times New Roman" w:hAnsi="Times New Roman" w:cs="Times New Roman"/>
          <w:sz w:val="28"/>
          <w:lang w:val="kk-KZ"/>
        </w:rPr>
        <w:t xml:space="preserve"> Link, A.nidulans, A.versicolor, A.</w:t>
      </w:r>
      <w:r w:rsidRPr="008A04A9">
        <w:rPr>
          <w:rFonts w:ascii="Times New Roman" w:eastAsia="Times New Roman" w:hAnsi="Times New Roman" w:cs="Times New Roman"/>
          <w:sz w:val="28"/>
          <w:lang w:val="kk-KZ"/>
        </w:rPr>
        <w:t>fumigatus</w:t>
      </w:r>
      <w:r w:rsidR="001E412D">
        <w:rPr>
          <w:rFonts w:ascii="Times New Roman" w:eastAsia="Times New Roman" w:hAnsi="Times New Roman" w:cs="Times New Roman"/>
          <w:sz w:val="28"/>
          <w:lang w:val="kk-KZ"/>
        </w:rPr>
        <w:t>, A.oryzae, A.parasiticus, A.</w:t>
      </w:r>
      <w:r w:rsidRPr="008A04A9">
        <w:rPr>
          <w:rFonts w:ascii="Times New Roman" w:eastAsia="Times New Roman" w:hAnsi="Times New Roman" w:cs="Times New Roman"/>
          <w:sz w:val="28"/>
          <w:lang w:val="kk-KZ"/>
        </w:rPr>
        <w:t>ochraceus,</w:t>
      </w:r>
      <w:r w:rsidR="001E412D">
        <w:rPr>
          <w:rFonts w:ascii="Times New Roman" w:eastAsia="Times New Roman" w:hAnsi="Times New Roman" w:cs="Times New Roman"/>
          <w:sz w:val="28"/>
          <w:lang w:val="kk-KZ"/>
        </w:rPr>
        <w:t xml:space="preserve"> A.clavatus, A.chavalieri, A.</w:t>
      </w:r>
      <w:r w:rsidRPr="008A04A9">
        <w:rPr>
          <w:rFonts w:ascii="Times New Roman" w:eastAsia="Times New Roman" w:hAnsi="Times New Roman" w:cs="Times New Roman"/>
          <w:sz w:val="28"/>
          <w:lang w:val="kk-KZ"/>
        </w:rPr>
        <w:t>sydowi және т. б. жатады.</w:t>
      </w:r>
      <w:r w:rsidR="001E412D">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Жануарлар арасындағы микотоксикоздар,микотоксиндерді шақыратын,осы саңырауқұлақтармен өндірілетін ,афлотоксикозбен охратоксикозды следует выделить. Бірқатар афлатоксинов және олардың туынды. Олар химиялық құрылымы болып табылады фурокумаринами.</w:t>
      </w:r>
    </w:p>
    <w:p w:rsidR="00886D64" w:rsidRPr="008A04A9" w:rsidRDefault="00F16836">
      <w:pPr>
        <w:widowControl w:val="0"/>
        <w:spacing w:after="0" w:line="240" w:lineRule="auto"/>
        <w:jc w:val="both"/>
        <w:rPr>
          <w:rFonts w:ascii="Times New Roman" w:eastAsia="Times New Roman" w:hAnsi="Times New Roman" w:cs="Times New Roman"/>
          <w:sz w:val="28"/>
          <w:lang w:val="kk-KZ"/>
        </w:rPr>
      </w:pPr>
      <w:r w:rsidRPr="008A04A9">
        <w:rPr>
          <w:rFonts w:ascii="Times New Roman" w:eastAsia="Times New Roman" w:hAnsi="Times New Roman" w:cs="Times New Roman"/>
          <w:b/>
          <w:sz w:val="28"/>
          <w:lang w:val="kk-KZ"/>
        </w:rPr>
        <w:t xml:space="preserve">          Саңырауқұлақтар продуценттары болып </w:t>
      </w:r>
      <w:r w:rsidRPr="0067231C">
        <w:rPr>
          <w:rFonts w:ascii="Times New Roman" w:eastAsia="Times New Roman" w:hAnsi="Times New Roman" w:cs="Times New Roman"/>
          <w:b/>
          <w:sz w:val="28"/>
          <w:lang w:val="kk-KZ"/>
        </w:rPr>
        <w:t>стеригматоцистина</w:t>
      </w:r>
      <w:r w:rsidRPr="008A04A9">
        <w:rPr>
          <w:rFonts w:ascii="Times New Roman" w:eastAsia="Times New Roman" w:hAnsi="Times New Roman" w:cs="Times New Roman"/>
          <w:b/>
          <w:sz w:val="28"/>
          <w:lang w:val="kk-KZ"/>
        </w:rPr>
        <w:t xml:space="preserve"> туындыларының кейбір штаммдар саналады:</w:t>
      </w:r>
      <w:r w:rsidR="001E412D">
        <w:rPr>
          <w:rFonts w:ascii="Times New Roman" w:eastAsia="Times New Roman" w:hAnsi="Times New Roman" w:cs="Times New Roman"/>
          <w:b/>
          <w:sz w:val="28"/>
          <w:lang w:val="kk-KZ"/>
        </w:rPr>
        <w:t xml:space="preserve"> </w:t>
      </w:r>
      <w:r w:rsidRPr="008A04A9">
        <w:rPr>
          <w:rFonts w:ascii="Times New Roman" w:eastAsia="Times New Roman" w:hAnsi="Times New Roman" w:cs="Times New Roman"/>
          <w:sz w:val="28"/>
          <w:lang w:val="kk-KZ"/>
        </w:rPr>
        <w:t>Aspergillus</w:t>
      </w:r>
      <w:r w:rsidR="001E412D">
        <w:rPr>
          <w:rFonts w:ascii="Times New Roman" w:eastAsia="Times New Roman" w:hAnsi="Times New Roman" w:cs="Times New Roman"/>
          <w:sz w:val="28"/>
          <w:lang w:val="kk-KZ"/>
        </w:rPr>
        <w:t xml:space="preserve"> versicolor, A.</w:t>
      </w:r>
      <w:r w:rsidRPr="008A04A9">
        <w:rPr>
          <w:rFonts w:ascii="Times New Roman" w:eastAsia="Times New Roman" w:hAnsi="Times New Roman" w:cs="Times New Roman"/>
          <w:sz w:val="28"/>
          <w:lang w:val="kk-KZ"/>
        </w:rPr>
        <w:t xml:space="preserve">sydowi, </w:t>
      </w:r>
      <w:r w:rsidR="001E412D">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 xml:space="preserve">A. flavus, </w:t>
      </w:r>
      <w:r w:rsidR="001E412D">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 xml:space="preserve">A. rugolosus, </w:t>
      </w:r>
      <w:r w:rsidR="001E412D">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 xml:space="preserve">A.nidulans. </w:t>
      </w:r>
    </w:p>
    <w:p w:rsidR="00886D64" w:rsidRPr="008A04A9" w:rsidRDefault="00F16836">
      <w:pPr>
        <w:widowControl w:val="0"/>
        <w:spacing w:after="0" w:line="240" w:lineRule="auto"/>
        <w:ind w:firstLine="706"/>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 xml:space="preserve">Жануарлардың афлотоксиндарға сезімталдығы бірдей емес. Ол жануардың түріне, жасына, жынысына байланысты. Оған 3 айға дейінгі торайлар айрықша сезімтал, ал балапандар, буаз мегежіндер, бұзаулар, бордақылайтын шошқалар, үлкен ірі қара мал және қойлар азырақ сезімтал. Сақа малдарда оған сезімталдылығы төмендейді. Ол тағы да жынысына байланысты: аталық малдар аналық малдарға қарағанда сезімтал. Малдың азығында витаминдердің, ақуыздардың жетіспеушілігі, зат алмасудың бұзылуы және басқа да факторлар афлатоксикоздың дамуына жағдай жасайды. </w:t>
      </w:r>
    </w:p>
    <w:p w:rsidR="00886D64" w:rsidRPr="008A04A9" w:rsidRDefault="00F16836" w:rsidP="0067231C">
      <w:pPr>
        <w:widowControl w:val="0"/>
        <w:spacing w:after="0" w:line="240" w:lineRule="auto"/>
        <w:ind w:firstLine="706"/>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Афлатоксинтер мутагенді, тератогенді және канцерогенді әсерлерге ие болып келеді.</w:t>
      </w:r>
      <w:r w:rsidR="0067231C">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Aspergillus</w:t>
      </w:r>
      <w:r w:rsidR="001E412D">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ochraceus, Penicillium</w:t>
      </w:r>
      <w:r w:rsidR="001E412D">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viridicatum,</w:t>
      </w:r>
      <w:r w:rsidR="001E412D">
        <w:rPr>
          <w:rFonts w:ascii="Times New Roman" w:eastAsia="Times New Roman" w:hAnsi="Times New Roman" w:cs="Times New Roman"/>
          <w:sz w:val="28"/>
          <w:lang w:val="kk-KZ"/>
        </w:rPr>
        <w:t xml:space="preserve"> P.yarialle, P.cyclopium, P.commune, P.purpurescens, A.sulphureus, A.alaceus, A.</w:t>
      </w:r>
      <w:r w:rsidRPr="008A04A9">
        <w:rPr>
          <w:rFonts w:ascii="Times New Roman" w:eastAsia="Times New Roman" w:hAnsi="Times New Roman" w:cs="Times New Roman"/>
          <w:sz w:val="28"/>
          <w:lang w:val="kk-KZ"/>
        </w:rPr>
        <w:t xml:space="preserve">sclerotiorum саңырауқұлақтар түрі жемді сақтау мерзімі ішінде охратоксиндерді бөлуі мүмкін. Осындай жемшөпті жеген жануарлар мен құстар охратоксикозбен ауырады. Охратоксин А аса токсинді. </w:t>
      </w:r>
      <w:r w:rsidRPr="008A04A9">
        <w:rPr>
          <w:rFonts w:ascii="Times New Roman" w:eastAsia="Times New Roman" w:hAnsi="Times New Roman" w:cs="Times New Roman"/>
          <w:sz w:val="28"/>
          <w:lang w:val="kk-KZ"/>
        </w:rPr>
        <w:tab/>
      </w:r>
    </w:p>
    <w:p w:rsidR="00886D64" w:rsidRPr="00E874E2" w:rsidRDefault="00F16836" w:rsidP="0067231C">
      <w:pPr>
        <w:widowControl w:val="0"/>
        <w:spacing w:after="0" w:line="240" w:lineRule="auto"/>
        <w:ind w:firstLine="706"/>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 xml:space="preserve">Охратоксиндерді бидай дәнінде, арпада, сұлыда, қоспа жемдерде және тағы басқалардың құрамында табылады. Оларға иттер мен шошқалар аса сезімтал. Охратоксиндер ұрықты уытты әсер етеді, эпителий, бүйрек каналдары, мальпигий шумақтары, бауырдың перипорталды клеткаларының некрозын тудырады. Penicillium және де Aspergillus түріндегі саңырауқұлақтар жеммен бірге организмге түскенде пенициллотоксикоз тудыратын микотоксиндерді бөлуі мүмкін. Penicilliumrubrum, P. purpurogenum саңырауқұлақтары бидай дәнінде, арпа, жүгері және де кебек пен қоспа жемдерде табылады. Олар рубротоксиндерді бөледі. Шошқалар үшін рубротоксин В ең токсинды болып табылады. Бұндай жемшөпті жегенде жануарлар рубротоксикозбен ауырады. Жануарлар мен құстар құрамында Fusarium түрінен шыққан микотоксиндері бар жеммен қоректенсе, оларда фузариотоксикоз пайда болады (1 сурет). </w:t>
      </w:r>
    </w:p>
    <w:p w:rsidR="00886D64" w:rsidRPr="00E874E2" w:rsidRDefault="00886D64">
      <w:pPr>
        <w:widowControl w:val="0"/>
        <w:spacing w:after="0" w:line="240" w:lineRule="auto"/>
        <w:ind w:firstLine="709"/>
        <w:jc w:val="both"/>
        <w:rPr>
          <w:rFonts w:ascii="Times New Roman" w:eastAsia="Times New Roman" w:hAnsi="Times New Roman" w:cs="Times New Roman"/>
          <w:sz w:val="28"/>
          <w:lang w:val="kk-KZ"/>
        </w:rPr>
      </w:pPr>
    </w:p>
    <w:p w:rsidR="001E412D" w:rsidRDefault="0067231C" w:rsidP="001E412D">
      <w:pPr>
        <w:widowControl w:val="0"/>
        <w:spacing w:after="0" w:line="240" w:lineRule="auto"/>
        <w:ind w:firstLine="709"/>
        <w:jc w:val="center"/>
        <w:rPr>
          <w:rFonts w:ascii="Times New Roman" w:eastAsia="Times New Roman" w:hAnsi="Times New Roman" w:cs="Times New Roman"/>
          <w:sz w:val="28"/>
        </w:rPr>
      </w:pPr>
      <w:r>
        <w:object w:dxaOrig="5384" w:dyaOrig="4017">
          <v:rect id="rectole0000000000" o:spid="_x0000_i1025" style="width:231.05pt;height:153.5pt" o:ole="" o:preferrelative="t" stroked="f">
            <v:imagedata r:id="rId8" o:title=""/>
          </v:rect>
          <o:OLEObject Type="Embed" ProgID="StaticMetafile" ShapeID="rectole0000000000" DrawAspect="Content" ObjectID="_1559467323" r:id="rId9"/>
        </w:object>
      </w:r>
    </w:p>
    <w:p w:rsidR="001E412D" w:rsidRDefault="001E412D" w:rsidP="001E412D">
      <w:pPr>
        <w:widowControl w:val="0"/>
        <w:spacing w:after="0" w:line="240" w:lineRule="auto"/>
        <w:ind w:firstLine="709"/>
        <w:jc w:val="both"/>
        <w:rPr>
          <w:rFonts w:ascii="Times New Roman" w:eastAsia="Times New Roman" w:hAnsi="Times New Roman" w:cs="Times New Roman"/>
          <w:sz w:val="28"/>
        </w:rPr>
      </w:pPr>
    </w:p>
    <w:p w:rsidR="00886D64" w:rsidRPr="00E50294" w:rsidRDefault="00F16836" w:rsidP="0067231C">
      <w:pPr>
        <w:widowControl w:val="0"/>
        <w:spacing w:after="0" w:line="240" w:lineRule="auto"/>
        <w:ind w:firstLine="709"/>
        <w:jc w:val="center"/>
        <w:rPr>
          <w:rFonts w:ascii="Times New Roman" w:eastAsia="Times New Roman" w:hAnsi="Times New Roman" w:cs="Times New Roman"/>
          <w:sz w:val="28"/>
          <w:lang w:val="kk-KZ"/>
        </w:rPr>
      </w:pPr>
      <w:r>
        <w:rPr>
          <w:rFonts w:ascii="Times New Roman" w:eastAsia="Times New Roman" w:hAnsi="Times New Roman" w:cs="Times New Roman"/>
          <w:sz w:val="28"/>
        </w:rPr>
        <w:t>1-сурет. Құс асқазанындағы Fusarium инфекция</w:t>
      </w:r>
      <w:r w:rsidR="00E50294">
        <w:rPr>
          <w:rFonts w:ascii="Times New Roman" w:eastAsia="Times New Roman" w:hAnsi="Times New Roman" w:cs="Times New Roman"/>
          <w:sz w:val="28"/>
          <w:lang w:val="kk-KZ"/>
        </w:rPr>
        <w:t>сы</w:t>
      </w:r>
    </w:p>
    <w:p w:rsidR="001E412D" w:rsidRPr="001E412D" w:rsidRDefault="001E412D" w:rsidP="001E412D">
      <w:pPr>
        <w:widowControl w:val="0"/>
        <w:spacing w:after="0" w:line="240" w:lineRule="auto"/>
        <w:ind w:firstLine="706"/>
        <w:jc w:val="both"/>
        <w:rPr>
          <w:rFonts w:ascii="Times New Roman" w:eastAsia="Times New Roman" w:hAnsi="Times New Roman" w:cs="Times New Roman"/>
          <w:sz w:val="28"/>
          <w:lang w:val="kk-KZ"/>
        </w:rPr>
      </w:pPr>
      <w:r w:rsidRPr="008A04A9">
        <w:rPr>
          <w:rFonts w:ascii="Times New Roman" w:eastAsia="Times New Roman" w:hAnsi="Times New Roman" w:cs="Times New Roman"/>
          <w:sz w:val="28"/>
          <w:lang w:val="kk-KZ"/>
        </w:rPr>
        <w:t>Организмдегі клиникалық белгілері және патологоанатомиялық өзгерістері бойынша фузариотоксикозды бөлуге болады: трихотецендармен (Т-2-токсикоз)</w:t>
      </w:r>
      <w:r>
        <w:rPr>
          <w:rFonts w:ascii="Times New Roman" w:eastAsia="Times New Roman" w:hAnsi="Times New Roman" w:cs="Times New Roman"/>
          <w:sz w:val="28"/>
          <w:lang w:val="kk-KZ"/>
        </w:rPr>
        <w:t xml:space="preserve"> </w:t>
      </w:r>
      <w:r w:rsidRPr="008A04A9">
        <w:rPr>
          <w:rFonts w:ascii="Times New Roman" w:eastAsia="Times New Roman" w:hAnsi="Times New Roman" w:cs="Times New Roman"/>
          <w:sz w:val="28"/>
          <w:lang w:val="kk-KZ"/>
        </w:rPr>
        <w:t xml:space="preserve">шақырылатын фузариотоксикоздар және зеараленондармен (F-2-токсикоз) шақырылатын микотоксикоздар және тағы басқалары. Т-2-токсин Fusariumtricintum, F. Roseum, F. Solani, F. Sporotrichioides саңырауқұлақтарын тудырады. Ауру өткір, жіті және созылмалы формада өтеді. F-2-токсин Fusariumroseum, F. Tricinetum, F. Moniliforme, F. Graminearum саңырауқұлақтарын бөледі. </w:t>
      </w:r>
      <w:r w:rsidRPr="001E412D">
        <w:rPr>
          <w:rFonts w:ascii="Times New Roman" w:eastAsia="Times New Roman" w:hAnsi="Times New Roman" w:cs="Times New Roman"/>
          <w:sz w:val="28"/>
          <w:lang w:val="kk-KZ"/>
        </w:rPr>
        <w:t xml:space="preserve">F-2-токсин жануарлардың жыныс ағзаларының жүйесін зақымдайды. </w:t>
      </w:r>
    </w:p>
    <w:p w:rsidR="00886D64" w:rsidRPr="00E874E2" w:rsidRDefault="00F16836" w:rsidP="001E412D">
      <w:pPr>
        <w:widowControl w:val="0"/>
        <w:spacing w:after="0" w:line="240" w:lineRule="auto"/>
        <w:ind w:firstLine="706"/>
        <w:jc w:val="both"/>
        <w:rPr>
          <w:rFonts w:ascii="Times New Roman" w:eastAsia="Times New Roman" w:hAnsi="Times New Roman" w:cs="Times New Roman"/>
          <w:sz w:val="28"/>
          <w:lang w:val="kk-KZ"/>
        </w:rPr>
      </w:pPr>
      <w:r w:rsidRPr="001E412D">
        <w:rPr>
          <w:rFonts w:ascii="Times New Roman" w:eastAsia="Times New Roman" w:hAnsi="Times New Roman" w:cs="Times New Roman"/>
          <w:sz w:val="28"/>
          <w:lang w:val="kk-KZ"/>
        </w:rPr>
        <w:t xml:space="preserve">Staphybotryusalternans саңырауқұлағы жемді зақымдайды, оны жеген жылқылар мен ірі қара малдар стахиботриотоксикозбен ауырады. </w:t>
      </w:r>
      <w:r w:rsidRPr="00E874E2">
        <w:rPr>
          <w:rFonts w:ascii="Times New Roman" w:eastAsia="Times New Roman" w:hAnsi="Times New Roman" w:cs="Times New Roman"/>
          <w:sz w:val="28"/>
          <w:lang w:val="kk-KZ"/>
        </w:rPr>
        <w:t>Табиғатта кең таралған және вегетация периодындағы астық тұқымдас өсімдіктерін зақымдайтын қаракүйек саңырауқұлақтары (Ustilago түрінен) жануарларда устилаготоксикоз тудырады.</w:t>
      </w:r>
    </w:p>
    <w:p w:rsidR="00886D64" w:rsidRPr="00E874E2" w:rsidRDefault="00F16836">
      <w:pPr>
        <w:widowControl w:val="0"/>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Бұл саңырауқұлақтардың әсер ететін заты токсикалық алкалоидтар болып табылады, ол зат алмасудың, жүрек жұмысының, бүйрек функциясының және басқа органдардың (оларда дистрофиялық процесстердің дамуымен байланысты) бұзылуымен аяқталатын жүйке тамырларының шалдығуымен себептеседі. Улануға ауылшаруашылық малдарының төлдері қабілетті.</w:t>
      </w:r>
    </w:p>
    <w:p w:rsidR="00886D64" w:rsidRPr="00E874E2" w:rsidRDefault="00F16836">
      <w:pPr>
        <w:widowControl w:val="0"/>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 xml:space="preserve"> Dendrodochium</w:t>
      </w:r>
      <w:r w:rsidR="001E412D"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 xml:space="preserve">toxinum Pidoplitschka саңырауқұлағы сабанды зақымдайды, онымен жылқыларды азықтандырғанда олар дендродохитоксикозбен ауырады. Осы саңырауқұлақпен зақымдалған жемнің 1кг-мен жылқыны азықтандырса, бұндай қатты улану малды өлімге душар етеді. </w:t>
      </w:r>
    </w:p>
    <w:p w:rsidR="00886D64" w:rsidRPr="00E874E2" w:rsidRDefault="00F16836">
      <w:pPr>
        <w:widowControl w:val="0"/>
        <w:spacing w:after="0" w:line="240" w:lineRule="auto"/>
        <w:ind w:firstLine="709"/>
        <w:jc w:val="both"/>
        <w:rPr>
          <w:rFonts w:ascii="Times New Roman" w:eastAsia="Times New Roman" w:hAnsi="Times New Roman" w:cs="Times New Roman"/>
          <w:b/>
          <w:sz w:val="28"/>
          <w:lang w:val="kk-KZ"/>
        </w:rPr>
      </w:pPr>
      <w:r w:rsidRPr="00E874E2">
        <w:rPr>
          <w:rFonts w:ascii="Times New Roman" w:eastAsia="Times New Roman" w:hAnsi="Times New Roman" w:cs="Times New Roman"/>
          <w:sz w:val="28"/>
          <w:lang w:val="kk-KZ"/>
        </w:rPr>
        <w:t>Mucos</w:t>
      </w:r>
      <w:r w:rsidR="001E412D"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 xml:space="preserve">түрінің саңырауқұлақтары шошқалар мен құстарда мукотоксикоз шақырады, ол жалпы жабырқаңқылықпен, қозғалыс координациясының бқзылуымен, бұлшық еттің, мойынның және аяқтарының дірілдеген қысқаруларымен, тәбеттің төмендеуімен, қан аралас іш өтумен сипатталады. </w:t>
      </w:r>
    </w:p>
    <w:p w:rsidR="00886D64" w:rsidRPr="00E874E2" w:rsidRDefault="00F16836">
      <w:pPr>
        <w:widowControl w:val="0"/>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Claviceps</w:t>
      </w:r>
      <w:r w:rsidR="001E412D"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 xml:space="preserve">purpurea қастауышы және қарамық саңырауқұлағы C. Paspali клавицепстоксикоз тудырады. Бірінші саңырауқұлақ қарабидайға паразиттенеді, сирек - астық тұқымдас өсімдіктерге (райграс, тарғақ құрамасы, бозот, бидайық, сұлы және тағы басқа); екінші саңырауқұлақ - екі қатар қарақұмық немесе қарашайыр шөбінде. </w:t>
      </w:r>
    </w:p>
    <w:p w:rsidR="00886D64" w:rsidRPr="00E874E2" w:rsidRDefault="00F16836">
      <w:pPr>
        <w:widowControl w:val="0"/>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 xml:space="preserve">Қастауыш құрамында бірнеше алкалоид және амин бар. Алкалоидтар орталық жүйке жүйесіне әсер етеді, артериалды тамырдың құрысуын және капиллярлардың бұзылуын тудырады, бұл қан айналымының төмендеуіне </w:t>
      </w:r>
    </w:p>
    <w:p w:rsidR="00886D64" w:rsidRPr="00E874E2" w:rsidRDefault="00F16836">
      <w:pPr>
        <w:widowControl w:val="0"/>
        <w:spacing w:after="0" w:line="240" w:lineRule="auto"/>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 xml:space="preserve">әкеледі, нәтижесінде аяқтардың гангренасына әсеп соғуы мүмкін. Қанға сіңген кезде бұл саңырауқұлақтардың уы вестибулярлы аппаратты және орталық қозғалыс сферасын зақымдайды, асқазан-ішек жолдарының кілегей қабаттарының қабынуын тудырады. Бүйрек пен бауырда азғын өзгерістер болуы мүкін. </w:t>
      </w:r>
    </w:p>
    <w:p w:rsidR="00886D64" w:rsidRPr="00E874E2" w:rsidRDefault="00F16836">
      <w:pPr>
        <w:widowControl w:val="0"/>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Ржавчина саңырауқұлақтары (Puccinia</w:t>
      </w:r>
      <w:r w:rsidR="001E412D"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 xml:space="preserve">graminis) жапырақтарды, күріштің сабағы мен масақты қабығын, бидайды, жоңышқаны, бедені, асбұршақты, сабан мен пішенді зақымдайды. Бұндай жемшөпті жегеннен күрделі уланулар пайда болуы мүмкін. </w:t>
      </w:r>
    </w:p>
    <w:p w:rsidR="00886D64" w:rsidRPr="00E874E2" w:rsidRDefault="00F16836">
      <w:pPr>
        <w:widowControl w:val="0"/>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"Мас саңырауқұлақ" (Liberella</w:t>
      </w:r>
      <w:r w:rsidR="001E412D" w:rsidRPr="00E874E2">
        <w:rPr>
          <w:rFonts w:ascii="Times New Roman" w:eastAsia="Times New Roman" w:hAnsi="Times New Roman" w:cs="Times New Roman"/>
          <w:sz w:val="28"/>
          <w:lang w:val="kk-KZ"/>
        </w:rPr>
        <w:t xml:space="preserve"> </w:t>
      </w:r>
      <w:r w:rsidRPr="00E874E2">
        <w:rPr>
          <w:rFonts w:ascii="Times New Roman" w:eastAsia="Times New Roman" w:hAnsi="Times New Roman" w:cs="Times New Roman"/>
          <w:sz w:val="28"/>
          <w:lang w:val="kk-KZ"/>
        </w:rPr>
        <w:t xml:space="preserve">saubineti) астық тұқымдасты өсімдіктерді зақымдайды, жауын шашынды жылдарда өте жиі кездеседі. Жануарлар осы саңырауқұлақтармен зақымдалған астықты жемшөппен улануы мүмкін. "Мас саңырауқұлақпен" улану дәнде токсоальбумин, птомаин және басқа да аминдердің пайда болуымен түсіндіріледі. </w:t>
      </w:r>
    </w:p>
    <w:p w:rsidR="00886D64" w:rsidRPr="00E874E2" w:rsidRDefault="00F16836">
      <w:pPr>
        <w:widowControl w:val="0"/>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 xml:space="preserve">Микоздар жануар организмінде белсенді паразиттенетін саңырауқұлақтар  болып саналады. Trichophytonet Microsporum саңырауқұлақтар түрі дерматомикоздар шақырады (трихофития және микроспория).Cryptococcusfarciminosus саңырауқұлағы біртұяқты жануарлардың созылмалы ауру энзоотиялық лимфангитпен ауруына әкеледі. Ашытқы саңырауқұлақ Histoplasmacapsulatum жануарларда ретикулоэндотелиалды системаның терең микозы гистоплазмозға әкеліп соқтырады; ал Coccidioidesimmitis саңырауқұлағы – кокцидиоидомикоз деп аталатын өкпелік ұлпа мен лимфа байламдарының гранулематозды зақымдануын тудырады.  </w:t>
      </w:r>
    </w:p>
    <w:p w:rsidR="00886D64" w:rsidRPr="00E874E2" w:rsidRDefault="00F16836">
      <w:pPr>
        <w:widowControl w:val="0"/>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 xml:space="preserve">Actinobacilluslignieresi саңырауқұлағы ірі қара малдың актинобациллезбен ауруына әкеледі, ол бастың (ерін, тіл, бет), мойынның жұмсақ тіндерінің, сирек сүйектің зақымдануымен сипатталады. Actinomycesbovis саңырауқұлағы ірі қара малды актиномикоз ауруына ұшыратады, ол сүйектің, жақасты лимфа түйіндерінің зақымдануымен, ал ара аналықтарында жыныс және басқа органдардың бұзылуымен сипатталады. </w:t>
      </w:r>
    </w:p>
    <w:p w:rsidR="00886D64" w:rsidRPr="00E874E2" w:rsidRDefault="00F16836">
      <w:pPr>
        <w:widowControl w:val="0"/>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 xml:space="preserve">Ашытқы саңырауқұлағы (Candidaalbicans) жануарлар мен араларда кандидамикоз тудырады, ол ас қорыту жолдарының кілегей қабықтарының зақымдануымен, ірімшік массасы тектес болуымен, кейде ішкі органдардың гранулематозды процессімен сипатталады. </w:t>
      </w:r>
    </w:p>
    <w:p w:rsidR="00886D64" w:rsidRPr="00E874E2" w:rsidRDefault="00F16836">
      <w:pPr>
        <w:widowControl w:val="0"/>
        <w:spacing w:after="0" w:line="240" w:lineRule="auto"/>
        <w:ind w:firstLine="709"/>
        <w:jc w:val="both"/>
        <w:rPr>
          <w:rFonts w:ascii="Times New Roman" w:eastAsia="Times New Roman" w:hAnsi="Times New Roman" w:cs="Times New Roman"/>
          <w:sz w:val="28"/>
          <w:lang w:val="kk-KZ"/>
        </w:rPr>
      </w:pPr>
      <w:r w:rsidRPr="00E874E2">
        <w:rPr>
          <w:rFonts w:ascii="Times New Roman" w:eastAsia="Times New Roman" w:hAnsi="Times New Roman" w:cs="Times New Roman"/>
          <w:sz w:val="28"/>
          <w:lang w:val="kk-KZ"/>
        </w:rPr>
        <w:t>Бұл түрдің басқалары да патогенді болуы мүмкін (Candida түрі), олардың ішінде 70 шамасында ашытқы тектес</w:t>
      </w:r>
      <w:r w:rsidR="001E412D" w:rsidRPr="00E874E2">
        <w:rPr>
          <w:rFonts w:ascii="Times New Roman" w:eastAsia="Times New Roman" w:hAnsi="Times New Roman" w:cs="Times New Roman"/>
          <w:sz w:val="28"/>
          <w:lang w:val="kk-KZ"/>
        </w:rPr>
        <w:t xml:space="preserve"> түрлері бар </w:t>
      </w:r>
      <w:r w:rsidRPr="00E874E2">
        <w:rPr>
          <w:rFonts w:ascii="Times New Roman" w:eastAsia="Times New Roman" w:hAnsi="Times New Roman" w:cs="Times New Roman"/>
          <w:sz w:val="28"/>
          <w:lang w:val="kk-KZ"/>
        </w:rPr>
        <w:t xml:space="preserve">(2 сурет). </w:t>
      </w:r>
    </w:p>
    <w:p w:rsidR="001E412D" w:rsidRPr="00E874E2" w:rsidRDefault="001E412D">
      <w:pPr>
        <w:widowControl w:val="0"/>
        <w:spacing w:after="0" w:line="240" w:lineRule="auto"/>
        <w:ind w:firstLine="709"/>
        <w:jc w:val="both"/>
        <w:rPr>
          <w:rFonts w:ascii="Times New Roman" w:eastAsia="Times New Roman" w:hAnsi="Times New Roman" w:cs="Times New Roman"/>
          <w:sz w:val="28"/>
          <w:lang w:val="kk-KZ"/>
        </w:rPr>
      </w:pPr>
    </w:p>
    <w:p w:rsidR="00886D64" w:rsidRDefault="00886D64" w:rsidP="001E412D">
      <w:pPr>
        <w:widowControl w:val="0"/>
        <w:spacing w:after="0" w:line="240" w:lineRule="auto"/>
        <w:ind w:firstLine="709"/>
        <w:jc w:val="center"/>
        <w:rPr>
          <w:rFonts w:ascii="Times New Roman" w:eastAsia="Times New Roman" w:hAnsi="Times New Roman" w:cs="Times New Roman"/>
          <w:sz w:val="28"/>
        </w:rPr>
      </w:pPr>
      <w:r>
        <w:object w:dxaOrig="6667" w:dyaOrig="3945">
          <v:rect id="rectole0000000001" o:spid="_x0000_i1026" style="width:333.1pt;height:197pt" o:ole="" o:preferrelative="t" stroked="f">
            <v:imagedata r:id="rId10" o:title=""/>
          </v:rect>
          <o:OLEObject Type="Embed" ProgID="StaticMetafile" ShapeID="rectole0000000001" DrawAspect="Content" ObjectID="_1559467324" r:id="rId11"/>
        </w:object>
      </w:r>
    </w:p>
    <w:p w:rsidR="001E412D" w:rsidRDefault="00F16836" w:rsidP="001E412D">
      <w:pPr>
        <w:widowControl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ab/>
      </w:r>
    </w:p>
    <w:p w:rsidR="00886D64" w:rsidRPr="0067231C" w:rsidRDefault="00F16836" w:rsidP="0067231C">
      <w:pPr>
        <w:widowControl w:val="0"/>
        <w:spacing w:after="0" w:line="240" w:lineRule="auto"/>
        <w:ind w:firstLine="709"/>
        <w:jc w:val="center"/>
        <w:rPr>
          <w:rFonts w:ascii="Times New Roman" w:eastAsia="Times New Roman" w:hAnsi="Times New Roman" w:cs="Times New Roman"/>
          <w:sz w:val="28"/>
          <w:lang w:val="kk-KZ"/>
        </w:rPr>
      </w:pPr>
      <w:r>
        <w:rPr>
          <w:rFonts w:ascii="Times New Roman" w:eastAsia="Times New Roman" w:hAnsi="Times New Roman" w:cs="Times New Roman"/>
          <w:sz w:val="28"/>
        </w:rPr>
        <w:t>2- сурет. Құстардың безді қарынының Candida түріндегі саңырауқұлақтармен зақымдалуы</w:t>
      </w:r>
    </w:p>
    <w:p w:rsidR="00886D64" w:rsidRPr="0067231C" w:rsidRDefault="00F16836">
      <w:pPr>
        <w:widowControl w:val="0"/>
        <w:spacing w:after="0" w:line="240" w:lineRule="auto"/>
        <w:ind w:firstLine="706"/>
        <w:jc w:val="both"/>
        <w:rPr>
          <w:rFonts w:ascii="Times New Roman" w:eastAsia="Times New Roman" w:hAnsi="Times New Roman" w:cs="Times New Roman"/>
          <w:sz w:val="28"/>
          <w:lang w:val="kk-KZ"/>
        </w:rPr>
      </w:pPr>
      <w:r w:rsidRPr="0067231C">
        <w:rPr>
          <w:rFonts w:ascii="Times New Roman" w:eastAsia="Times New Roman" w:hAnsi="Times New Roman" w:cs="Times New Roman"/>
          <w:sz w:val="28"/>
          <w:lang w:val="kk-KZ"/>
        </w:rPr>
        <w:t xml:space="preserve">Мастит тудыратын көп микроорганизмдердің ішінде Cryptocjccusneoformans түрінің саңырауқұлақтарының маңызы үлкен,  соған қоса Candidis, Torulopsis, Fusarium, Penicillium, Hansenulis, Aspergilus және интрацистерналды инокуляциядан кейін сүт бездерінің жіті қабынуын тудыратын тағы да басқалары. </w:t>
      </w:r>
    </w:p>
    <w:p w:rsidR="001E412D" w:rsidRPr="0067231C" w:rsidRDefault="001E412D">
      <w:pPr>
        <w:widowControl w:val="0"/>
        <w:spacing w:after="0" w:line="240" w:lineRule="auto"/>
        <w:ind w:firstLine="709"/>
        <w:jc w:val="both"/>
        <w:rPr>
          <w:rFonts w:ascii="Times New Roman" w:eastAsia="Times New Roman" w:hAnsi="Times New Roman" w:cs="Times New Roman"/>
          <w:b/>
          <w:sz w:val="28"/>
          <w:lang w:val="kk-KZ"/>
        </w:rPr>
      </w:pPr>
    </w:p>
    <w:p w:rsidR="00886D64" w:rsidRDefault="00F16836">
      <w:pPr>
        <w:widowControl w:val="0"/>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b/>
          <w:sz w:val="28"/>
        </w:rPr>
        <w:t>Бақылау сұрақтары:</w:t>
      </w:r>
    </w:p>
    <w:p w:rsidR="00886D64" w:rsidRDefault="00F16836">
      <w:pPr>
        <w:widowControl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1.</w:t>
      </w:r>
      <w:r w:rsidR="0067231C">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Микотоксиндерге анықтама беру.</w:t>
      </w:r>
    </w:p>
    <w:p w:rsidR="00886D64" w:rsidRDefault="00F16836">
      <w:pPr>
        <w:widowControl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2.</w:t>
      </w:r>
      <w:r w:rsidR="0067231C">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Жануарлардың микотоксикоздарының түрлерін атап шығу.</w:t>
      </w:r>
    </w:p>
    <w:p w:rsidR="00886D64" w:rsidRDefault="00F16836">
      <w:pPr>
        <w:widowControl w:val="0"/>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3.</w:t>
      </w:r>
      <w:r w:rsidR="0067231C">
        <w:rPr>
          <w:rFonts w:ascii="Times New Roman" w:eastAsia="Times New Roman" w:hAnsi="Times New Roman" w:cs="Times New Roman"/>
          <w:sz w:val="28"/>
          <w:lang w:val="kk-KZ"/>
        </w:rPr>
        <w:t xml:space="preserve"> </w:t>
      </w:r>
      <w:r>
        <w:rPr>
          <w:rFonts w:ascii="Times New Roman" w:eastAsia="Times New Roman" w:hAnsi="Times New Roman" w:cs="Times New Roman"/>
          <w:sz w:val="28"/>
        </w:rPr>
        <w:t>Жануарлардың микотоксикозының сипаттамасын беру.</w:t>
      </w:r>
    </w:p>
    <w:p w:rsidR="0067231C" w:rsidRDefault="0067231C">
      <w:pPr>
        <w:widowControl w:val="0"/>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 xml:space="preserve">4. Микотоксикоздар </w:t>
      </w:r>
      <w:r w:rsidR="004F0DC4">
        <w:rPr>
          <w:rFonts w:ascii="Times New Roman" w:eastAsia="Times New Roman" w:hAnsi="Times New Roman" w:cs="Times New Roman"/>
          <w:sz w:val="28"/>
          <w:lang w:val="kk-KZ"/>
        </w:rPr>
        <w:t>дегеніміз не?</w:t>
      </w:r>
    </w:p>
    <w:p w:rsidR="004F0DC4" w:rsidRPr="0067231C" w:rsidRDefault="004F0DC4">
      <w:pPr>
        <w:widowControl w:val="0"/>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Созылмалы токсикоз асқынуы түрлері?</w:t>
      </w:r>
    </w:p>
    <w:p w:rsidR="00886D64" w:rsidRPr="000D2EBA" w:rsidRDefault="00886D64">
      <w:pPr>
        <w:widowControl w:val="0"/>
        <w:spacing w:after="0" w:line="240" w:lineRule="auto"/>
        <w:jc w:val="both"/>
        <w:rPr>
          <w:rFonts w:ascii="Times New Roman" w:eastAsia="Times New Roman" w:hAnsi="Times New Roman" w:cs="Times New Roman"/>
          <w:sz w:val="28"/>
          <w:lang w:val="kk-KZ"/>
        </w:rPr>
      </w:pPr>
    </w:p>
    <w:p w:rsidR="00886D64" w:rsidRPr="000D2EBA" w:rsidRDefault="00F16836">
      <w:pPr>
        <w:widowControl w:val="0"/>
        <w:spacing w:after="0" w:line="240" w:lineRule="auto"/>
        <w:ind w:firstLine="709"/>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12.1 Микотоксиндердің классификациясы</w:t>
      </w:r>
    </w:p>
    <w:p w:rsidR="00886D64" w:rsidRPr="000D2EBA" w:rsidRDefault="00F16836">
      <w:pPr>
        <w:widowControl w:val="0"/>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b/>
          <w:sz w:val="28"/>
          <w:lang w:val="kk-KZ"/>
        </w:rPr>
        <w:t xml:space="preserve">Сабақтың мақсаты: </w:t>
      </w:r>
      <w:r w:rsidRPr="000D2EBA">
        <w:rPr>
          <w:rFonts w:ascii="Times New Roman" w:eastAsia="Times New Roman" w:hAnsi="Times New Roman" w:cs="Times New Roman"/>
          <w:sz w:val="28"/>
          <w:lang w:val="kk-KZ"/>
        </w:rPr>
        <w:t>микотоксиндердің негізгі түрлерін оқу.</w:t>
      </w:r>
    </w:p>
    <w:p w:rsidR="001E412D" w:rsidRPr="000D2EBA" w:rsidRDefault="00F16836">
      <w:pPr>
        <w:widowControl w:val="0"/>
        <w:spacing w:after="0" w:line="240" w:lineRule="auto"/>
        <w:ind w:firstLine="709"/>
        <w:jc w:val="both"/>
        <w:rPr>
          <w:rFonts w:ascii="Times New Roman" w:eastAsia="Times New Roman" w:hAnsi="Times New Roman" w:cs="Times New Roman"/>
          <w:b/>
          <w:sz w:val="28"/>
          <w:lang w:val="kk-KZ"/>
        </w:rPr>
      </w:pPr>
      <w:r w:rsidRPr="000D2EBA">
        <w:rPr>
          <w:rFonts w:ascii="Times New Roman" w:eastAsia="Times New Roman" w:hAnsi="Times New Roman" w:cs="Times New Roman"/>
          <w:b/>
          <w:sz w:val="28"/>
          <w:lang w:val="kk-KZ"/>
        </w:rPr>
        <w:t>Сабақтың мазмұны:</w:t>
      </w:r>
    </w:p>
    <w:p w:rsidR="00DB5F5F" w:rsidRPr="000D2EBA" w:rsidRDefault="00F16836">
      <w:pPr>
        <w:widowControl w:val="0"/>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Қазіргі уақытта микотоксиндердің</w:t>
      </w:r>
      <w:r w:rsidR="00DB5F5F"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 xml:space="preserve">400-дей түрі белгілі. </w:t>
      </w:r>
    </w:p>
    <w:p w:rsidR="00886D64" w:rsidRPr="000D2EBA" w:rsidRDefault="00F16836">
      <w:pPr>
        <w:widowControl w:val="0"/>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sz w:val="28"/>
          <w:lang w:val="kk-KZ"/>
        </w:rPr>
        <w:t>Микотоксиндерді продуцирлейтін зең саңырауқұлақтарының  класстары: Aspergillus, Penicillium, Fusarium, Claviceps, Neotyphodium, Myrothecium, Stachybotrys, Trichoderma, Trichothecium.</w:t>
      </w:r>
    </w:p>
    <w:p w:rsidR="00886D64" w:rsidRPr="000D2EBA" w:rsidRDefault="00F16836">
      <w:pPr>
        <w:widowControl w:val="0"/>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Зең саңырауқұлақтарының негізгі класстары және онымен продуцирленетін микотоксиндер:</w:t>
      </w:r>
    </w:p>
    <w:p w:rsidR="00886D64" w:rsidRPr="000D2EBA" w:rsidRDefault="00F16836">
      <w:pPr>
        <w:widowControl w:val="0"/>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Aspergillus</w:t>
      </w:r>
      <w:r w:rsidR="001E412D" w:rsidRPr="000D2EBA">
        <w:rPr>
          <w:rFonts w:ascii="Times New Roman" w:eastAsia="Times New Roman" w:hAnsi="Times New Roman" w:cs="Times New Roman"/>
          <w:sz w:val="28"/>
          <w:lang w:val="kk-KZ"/>
        </w:rPr>
        <w:t>: афлатоксиндер (</w:t>
      </w:r>
      <w:r w:rsidRPr="000D2EBA">
        <w:rPr>
          <w:rFonts w:ascii="Times New Roman" w:eastAsia="Times New Roman" w:hAnsi="Times New Roman" w:cs="Times New Roman"/>
          <w:sz w:val="28"/>
          <w:lang w:val="kk-KZ"/>
        </w:rPr>
        <w:t>В1,</w:t>
      </w:r>
      <w:r w:rsidR="001E412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В2,</w:t>
      </w:r>
      <w:r w:rsidR="001E412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М1,</w:t>
      </w:r>
      <w:r w:rsidR="001E412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М2,</w:t>
      </w:r>
      <w:r w:rsidR="001E412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G1,</w:t>
      </w:r>
      <w:r w:rsidR="001E412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G2 ), охратоксиндер, патулин, циклопиазонды қышқыл,</w:t>
      </w:r>
      <w:r w:rsidR="001E412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стеригматоцистин.</w:t>
      </w:r>
    </w:p>
    <w:p w:rsidR="00886D64" w:rsidRPr="000D2EBA" w:rsidRDefault="00F16836">
      <w:pPr>
        <w:widowControl w:val="0"/>
        <w:spacing w:after="0" w:line="240" w:lineRule="auto"/>
        <w:ind w:firstLine="709"/>
        <w:jc w:val="both"/>
        <w:rPr>
          <w:rFonts w:ascii="Times New Roman" w:eastAsia="Times New Roman" w:hAnsi="Times New Roman" w:cs="Times New Roman"/>
          <w:sz w:val="28"/>
          <w:lang w:val="kk-KZ"/>
        </w:rPr>
      </w:pPr>
      <w:r w:rsidRPr="000D2EBA">
        <w:rPr>
          <w:rFonts w:ascii="Times New Roman" w:eastAsia="Times New Roman" w:hAnsi="Times New Roman" w:cs="Times New Roman"/>
          <w:i/>
          <w:sz w:val="28"/>
          <w:lang w:val="kk-KZ"/>
        </w:rPr>
        <w:t>Fusarium:</w:t>
      </w:r>
      <w:r w:rsidR="001E412D" w:rsidRPr="000D2EBA">
        <w:rPr>
          <w:rFonts w:ascii="Times New Roman" w:eastAsia="Times New Roman" w:hAnsi="Times New Roman" w:cs="Times New Roman"/>
          <w:i/>
          <w:sz w:val="28"/>
          <w:lang w:val="kk-KZ"/>
        </w:rPr>
        <w:t xml:space="preserve"> </w:t>
      </w:r>
      <w:r w:rsidRPr="000D2EBA">
        <w:rPr>
          <w:rFonts w:ascii="Times New Roman" w:eastAsia="Times New Roman" w:hAnsi="Times New Roman" w:cs="Times New Roman"/>
          <w:sz w:val="28"/>
          <w:lang w:val="kk-KZ"/>
        </w:rPr>
        <w:t>Фумонизиндер ( В1,</w:t>
      </w:r>
      <w:r w:rsidR="001E412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В2,</w:t>
      </w:r>
      <w:r w:rsidR="001E412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 xml:space="preserve">В3), А типті трихотецендер: Т-2,НТ-2, Диацетоксискирпенол (ДАС); В типті трихотецендер: Дезоксиниваленол (ДОН), Ниваленол, Фузаренон-Х, Трихотецин; С типті трихотецендер: Кротокол, Кротоцин; D типті трихотецендер: Веррукариндер, Роридиндер; Зеараленон, </w:t>
      </w:r>
      <w:r w:rsidR="001E412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Монилиформин,</w:t>
      </w:r>
      <w:r w:rsidR="001E412D" w:rsidRPr="000D2EBA">
        <w:rPr>
          <w:rFonts w:ascii="Times New Roman" w:eastAsia="Times New Roman" w:hAnsi="Times New Roman" w:cs="Times New Roman"/>
          <w:sz w:val="28"/>
          <w:lang w:val="kk-KZ"/>
        </w:rPr>
        <w:t xml:space="preserve"> </w:t>
      </w:r>
      <w:r w:rsidRPr="000D2EBA">
        <w:rPr>
          <w:rFonts w:ascii="Times New Roman" w:eastAsia="Times New Roman" w:hAnsi="Times New Roman" w:cs="Times New Roman"/>
          <w:sz w:val="28"/>
          <w:lang w:val="kk-KZ"/>
        </w:rPr>
        <w:t>Фузарохроманон, Аурофузарион.</w:t>
      </w:r>
    </w:p>
    <w:p w:rsidR="00886D64" w:rsidRDefault="00F16836">
      <w:pPr>
        <w:widowControl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Penicillium:</w:t>
      </w:r>
      <w:r w:rsidR="001E412D">
        <w:rPr>
          <w:rFonts w:ascii="Times New Roman" w:eastAsia="Times New Roman" w:hAnsi="Times New Roman" w:cs="Times New Roman"/>
          <w:i/>
          <w:sz w:val="28"/>
        </w:rPr>
        <w:t xml:space="preserve"> </w:t>
      </w:r>
      <w:r>
        <w:rPr>
          <w:rFonts w:ascii="Times New Roman" w:eastAsia="Times New Roman" w:hAnsi="Times New Roman" w:cs="Times New Roman"/>
          <w:sz w:val="28"/>
        </w:rPr>
        <w:t>Охратоксиндер (А,В,С), Цитринин, Рокофортин, Циклопиазонды қышқыл, Патулин.</w:t>
      </w:r>
    </w:p>
    <w:p w:rsidR="00886D64" w:rsidRDefault="00F16836">
      <w:pPr>
        <w:widowControl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Claviceps</w:t>
      </w:r>
      <w:r>
        <w:rPr>
          <w:rFonts w:ascii="Times New Roman" w:eastAsia="Times New Roman" w:hAnsi="Times New Roman" w:cs="Times New Roman"/>
          <w:sz w:val="28"/>
        </w:rPr>
        <w:t>: қастауыш алкалоидтары -Клавины, Лизергинды қышқыл, Лизергинды қышқыл амидтері, Эргопептиндер.</w:t>
      </w:r>
    </w:p>
    <w:p w:rsidR="00886D64" w:rsidRDefault="00F16836">
      <w:pPr>
        <w:widowControl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Acremonium</w:t>
      </w:r>
      <w:r>
        <w:rPr>
          <w:rFonts w:ascii="Times New Roman" w:eastAsia="Times New Roman" w:hAnsi="Times New Roman" w:cs="Times New Roman"/>
          <w:sz w:val="28"/>
        </w:rPr>
        <w:t>: жоғары бозот токсиндері - қастауыш алкалоидтары, Лолиндер, Пераминдер, Лолитремдер, Эрговалин.</w:t>
      </w:r>
    </w:p>
    <w:p w:rsidR="00DB5F5F" w:rsidRDefault="00F16836">
      <w:pPr>
        <w:widowControl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Саңырауқұлақты форманы шартты түрде «далалық» және «қоймалық» деп бөлуге болады. Далалық формаға культуралардың пісіп және өсу процессі кезінде пайда болатын </w:t>
      </w:r>
    </w:p>
    <w:p w:rsidR="00DB5F5F" w:rsidRDefault="00F16836">
      <w:pPr>
        <w:widowControl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Fusarium түріндегі саңырауқұлақтар жатады, ал қоймалық формаға сақтау процессінде Penicillium және Aspergillus. </w:t>
      </w:r>
    </w:p>
    <w:p w:rsidR="00886D64" w:rsidRPr="00CE2A26" w:rsidRDefault="00F16836" w:rsidP="00CE2A26">
      <w:pPr>
        <w:suppressAutoHyphens/>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rPr>
        <w:t>Бірақ, белгілі фактілерге байланысты далалық жағдайда Penicillium және Aspergillus саңырауқұлақтары өсуі мүмкін, сақтау барысында ары қарай Fusarium бола алады</w:t>
      </w:r>
      <w:r w:rsidR="00DB5F5F">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w:t>
      </w:r>
    </w:p>
    <w:p w:rsidR="00886D64" w:rsidRPr="00691B96" w:rsidRDefault="00F16836" w:rsidP="001871A9">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b/>
          <w:sz w:val="28"/>
          <w:lang w:val="kk-KZ"/>
        </w:rPr>
        <w:t>Микотоксиндердің ішінде негізгі өкілдері</w:t>
      </w:r>
      <w:r w:rsidR="001871A9">
        <w:rPr>
          <w:rFonts w:ascii="Times New Roman" w:eastAsia="Times New Roman" w:hAnsi="Times New Roman" w:cs="Times New Roman"/>
          <w:b/>
          <w:sz w:val="28"/>
          <w:lang w:val="kk-KZ"/>
        </w:rPr>
        <w:t>.</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i/>
          <w:sz w:val="28"/>
          <w:lang w:val="kk-KZ"/>
        </w:rPr>
        <w:t>Афлатоксиндер</w:t>
      </w:r>
      <w:r w:rsidRPr="00691B96">
        <w:rPr>
          <w:rFonts w:ascii="Times New Roman" w:eastAsia="Times New Roman" w:hAnsi="Times New Roman" w:cs="Times New Roman"/>
          <w:sz w:val="28"/>
          <w:lang w:val="kk-KZ"/>
        </w:rPr>
        <w:t>. Aspergullus</w:t>
      </w:r>
      <w:r w:rsidR="00DB5F5F">
        <w:rPr>
          <w:rFonts w:ascii="Times New Roman" w:eastAsia="Times New Roman" w:hAnsi="Times New Roman" w:cs="Times New Roman"/>
          <w:sz w:val="28"/>
          <w:lang w:val="kk-KZ"/>
        </w:rPr>
        <w:t xml:space="preserve"> </w:t>
      </w:r>
      <w:r w:rsidRPr="00691B96">
        <w:rPr>
          <w:rFonts w:ascii="Times New Roman" w:eastAsia="Times New Roman" w:hAnsi="Times New Roman" w:cs="Times New Roman"/>
          <w:sz w:val="28"/>
          <w:lang w:val="kk-KZ"/>
        </w:rPr>
        <w:t>flavus және A.parasiticus саңырауқұлақтармен продуцирленеді, жемшөп құрамында В1,</w:t>
      </w:r>
      <w:r w:rsidR="00DB5F5F">
        <w:rPr>
          <w:rFonts w:ascii="Times New Roman" w:eastAsia="Times New Roman" w:hAnsi="Times New Roman" w:cs="Times New Roman"/>
          <w:sz w:val="28"/>
          <w:lang w:val="kk-KZ"/>
        </w:rPr>
        <w:t xml:space="preserve"> </w:t>
      </w:r>
      <w:r w:rsidRPr="00691B96">
        <w:rPr>
          <w:rFonts w:ascii="Times New Roman" w:eastAsia="Times New Roman" w:hAnsi="Times New Roman" w:cs="Times New Roman"/>
          <w:sz w:val="28"/>
          <w:lang w:val="kk-KZ"/>
        </w:rPr>
        <w:t>В2,</w:t>
      </w:r>
      <w:r w:rsidR="00DB5F5F">
        <w:rPr>
          <w:rFonts w:ascii="Times New Roman" w:eastAsia="Times New Roman" w:hAnsi="Times New Roman" w:cs="Times New Roman"/>
          <w:sz w:val="28"/>
          <w:lang w:val="kk-KZ"/>
        </w:rPr>
        <w:t xml:space="preserve"> </w:t>
      </w:r>
      <w:r w:rsidRPr="00691B96">
        <w:rPr>
          <w:rFonts w:ascii="Times New Roman" w:eastAsia="Times New Roman" w:hAnsi="Times New Roman" w:cs="Times New Roman"/>
          <w:sz w:val="28"/>
          <w:lang w:val="kk-KZ"/>
        </w:rPr>
        <w:t>G1,</w:t>
      </w:r>
      <w:r w:rsidR="00DB5F5F">
        <w:rPr>
          <w:rFonts w:ascii="Times New Roman" w:eastAsia="Times New Roman" w:hAnsi="Times New Roman" w:cs="Times New Roman"/>
          <w:sz w:val="28"/>
          <w:lang w:val="kk-KZ"/>
        </w:rPr>
        <w:t xml:space="preserve"> </w:t>
      </w:r>
      <w:r w:rsidRPr="00691B96">
        <w:rPr>
          <w:rFonts w:ascii="Times New Roman" w:eastAsia="Times New Roman" w:hAnsi="Times New Roman" w:cs="Times New Roman"/>
          <w:sz w:val="28"/>
          <w:lang w:val="kk-KZ"/>
        </w:rPr>
        <w:t xml:space="preserve">G2 афлатоксиндері болады. Зақымдалған жемшөпті жегеннен кейін сүтте М1 және М2 афлатоксиндары пайда болады. Айрықша көрсетілген синдром гепатоксиндік болып табылады, ал қалған синдромдар азырақ байқалады. Азия мен Африка елдерінде адамдарда афлатоксикоз жіті және созылмалы түрінде кездеседі. </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i/>
          <w:sz w:val="28"/>
          <w:lang w:val="kk-KZ"/>
        </w:rPr>
        <w:t>Трихотецендер</w:t>
      </w:r>
      <w:r w:rsidRPr="00691B96">
        <w:rPr>
          <w:rFonts w:ascii="Times New Roman" w:eastAsia="Times New Roman" w:hAnsi="Times New Roman" w:cs="Times New Roman"/>
          <w:sz w:val="28"/>
          <w:lang w:val="kk-KZ"/>
        </w:rPr>
        <w:t xml:space="preserve">. Ұқсас химиялық құрылымға ие микотоксиндердің үлкен тобы, көбінесе зақымдалған жемшөпте бірнеше микотоксиндер (әдеттегідей, зеараленонмен бірге жемшөп құрамында ДОН бар) табылады, олар басқа трихотецендармен немесе микотоксиндармен синергиялық әсер етуі мүмкін. Клиникалық симптомдар: асқазан-ішек жолдарының зақымдануы, тәбеттің болмауы, салмақ өсімінің азаюы, сауын сүттің азаюы, инфекцияларға сезімталдылықтың көтерілуі, құстың жұмыртқалағыштығының төмендеуі, тератогенді, цитотоксинді, дерматотоксинді эффекттердің анықталуы, қантүзілу мүшелеріне әсер етуі геморраргиялық синдром мен лейкопеяны шақырады, орталық жүйке жүйесіне теріс әсер етеді. </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i/>
          <w:sz w:val="28"/>
          <w:lang w:val="kk-KZ"/>
        </w:rPr>
        <w:t>Патулин</w:t>
      </w:r>
      <w:r w:rsidRPr="00691B96">
        <w:rPr>
          <w:rFonts w:ascii="Times New Roman" w:eastAsia="Times New Roman" w:hAnsi="Times New Roman" w:cs="Times New Roman"/>
          <w:sz w:val="28"/>
          <w:lang w:val="kk-KZ"/>
        </w:rPr>
        <w:t xml:space="preserve">. Penicillium және Aspergillus классының саңырауқұлақтарымен туатын микотоксиндерге жатады, оның зақымдауының зардаптарына асқазан-ішек жолдарының қабынуы мен жаралануы жатады, ұрықты уытты әсері, мутагенді және терратогенді қасиеттері анықталды,  антибиотик ретінде бірінші рет 1943 жылы белгіленді. </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i/>
          <w:sz w:val="28"/>
          <w:lang w:val="kk-KZ"/>
        </w:rPr>
        <w:t>Зеараленон және оның туындылары</w:t>
      </w:r>
      <w:r w:rsidRPr="00691B96">
        <w:rPr>
          <w:rFonts w:ascii="Times New Roman" w:eastAsia="Times New Roman" w:hAnsi="Times New Roman" w:cs="Times New Roman"/>
          <w:sz w:val="28"/>
          <w:lang w:val="kk-KZ"/>
        </w:rPr>
        <w:t xml:space="preserve">. Бұл топқа 15 микотоксиндер жатады,  тератогенді и эстрогенді әсер етеді, грам оң бактерияларға антибактериалды қасиеттерімен әсер етеді.  </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i/>
          <w:sz w:val="28"/>
          <w:lang w:val="kk-KZ"/>
        </w:rPr>
        <w:t>Охратоксиндер</w:t>
      </w:r>
      <w:r w:rsidRPr="00691B96">
        <w:rPr>
          <w:rFonts w:ascii="Times New Roman" w:eastAsia="Times New Roman" w:hAnsi="Times New Roman" w:cs="Times New Roman"/>
          <w:sz w:val="28"/>
          <w:lang w:val="kk-KZ"/>
        </w:rPr>
        <w:t xml:space="preserve">. Таза күйінде тұрақсыз, айрықша көрінетін тератогенді, нефротоксинді және иммунодепресивті қасиеттері. </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i/>
          <w:sz w:val="28"/>
          <w:lang w:val="kk-KZ"/>
        </w:rPr>
        <w:t>Цитринин</w:t>
      </w:r>
      <w:r w:rsidRPr="00691B96">
        <w:rPr>
          <w:rFonts w:ascii="Times New Roman" w:eastAsia="Times New Roman" w:hAnsi="Times New Roman" w:cs="Times New Roman"/>
          <w:sz w:val="28"/>
          <w:lang w:val="kk-KZ"/>
        </w:rPr>
        <w:t>. Грам оң және грам теріс бактериялар үшін антибактериалды белсенділігіне ие,  нефротоксинді әсер.</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i/>
          <w:sz w:val="28"/>
          <w:lang w:val="kk-KZ"/>
        </w:rPr>
        <w:t>Фумонизиндер</w:t>
      </w:r>
      <w:r w:rsidRPr="00691B96">
        <w:rPr>
          <w:rFonts w:ascii="Times New Roman" w:eastAsia="Times New Roman" w:hAnsi="Times New Roman" w:cs="Times New Roman"/>
          <w:sz w:val="28"/>
          <w:lang w:val="kk-KZ"/>
        </w:rPr>
        <w:t xml:space="preserve">. Нефротоксинді әсерге ие,  энцефаломаляция шақыратын және қанның лейкоцетарлы құрамын өзгертетін микотоксиндер тобына жатады. </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i/>
          <w:sz w:val="28"/>
          <w:lang w:val="kk-KZ"/>
        </w:rPr>
        <w:t>Циклопиазонды қышқыл</w:t>
      </w:r>
      <w:r w:rsidRPr="00691B96">
        <w:rPr>
          <w:rFonts w:ascii="Times New Roman" w:eastAsia="Times New Roman" w:hAnsi="Times New Roman" w:cs="Times New Roman"/>
          <w:sz w:val="28"/>
          <w:lang w:val="kk-KZ"/>
        </w:rPr>
        <w:t>. Канцерогенді және нейротоксинді қасиеттерге ие микотоксиндер тобына жатады.</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 xml:space="preserve">Микотоксиндер өсіру кезінде, сақтау кезінде, өңдегенде пайда болады. Зең саңырауқұлақтары оларды қорғаныш заты ретінде температура, ылғалдылық, оттегенің өзгерістерінде бөледі. ООН бойыншы сауда және ауылшаруашылық ұйымдарының мәліметтеріне байланысты. </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(ФАО) 25% әлемде өндірілетін дәнді дақылдар микотоксиндермен зақымдалған, негізгі көздері: астық тұқымдар, жүгері, асбұршақ, бұршақ, злаки, кукуруза, горох, бобы, жаңғақтар, жемістер, жидектер. [14]</w:t>
      </w:r>
    </w:p>
    <w:p w:rsidR="00DB5F5F" w:rsidRDefault="00DB5F5F" w:rsidP="00DB5F5F">
      <w:pPr>
        <w:widowControl w:val="0"/>
        <w:spacing w:after="0" w:line="240" w:lineRule="auto"/>
        <w:jc w:val="both"/>
        <w:rPr>
          <w:rFonts w:ascii="Times New Roman" w:eastAsia="Times New Roman" w:hAnsi="Times New Roman" w:cs="Times New Roman"/>
          <w:b/>
          <w:sz w:val="28"/>
          <w:lang w:val="kk-KZ"/>
        </w:rPr>
      </w:pPr>
    </w:p>
    <w:p w:rsidR="00886D64" w:rsidRPr="00691B96" w:rsidRDefault="00F16836" w:rsidP="00DB5F5F">
      <w:pPr>
        <w:widowControl w:val="0"/>
        <w:spacing w:after="0" w:line="240" w:lineRule="auto"/>
        <w:ind w:firstLine="709"/>
        <w:jc w:val="both"/>
        <w:rPr>
          <w:rFonts w:ascii="Times New Roman" w:eastAsia="Times New Roman" w:hAnsi="Times New Roman" w:cs="Times New Roman"/>
          <w:b/>
          <w:sz w:val="28"/>
          <w:lang w:val="kk-KZ"/>
        </w:rPr>
      </w:pPr>
      <w:r w:rsidRPr="00691B96">
        <w:rPr>
          <w:rFonts w:ascii="Times New Roman" w:eastAsia="Times New Roman" w:hAnsi="Times New Roman" w:cs="Times New Roman"/>
          <w:b/>
          <w:sz w:val="28"/>
          <w:lang w:val="kk-KZ"/>
        </w:rPr>
        <w:t>Бақылау сұрақтары:</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1.</w:t>
      </w:r>
      <w:r w:rsidR="004F0DC4">
        <w:rPr>
          <w:rFonts w:ascii="Times New Roman" w:eastAsia="Times New Roman" w:hAnsi="Times New Roman" w:cs="Times New Roman"/>
          <w:sz w:val="28"/>
          <w:lang w:val="kk-KZ"/>
        </w:rPr>
        <w:t xml:space="preserve"> </w:t>
      </w:r>
      <w:r w:rsidRPr="00691B96">
        <w:rPr>
          <w:rFonts w:ascii="Times New Roman" w:eastAsia="Times New Roman" w:hAnsi="Times New Roman" w:cs="Times New Roman"/>
          <w:sz w:val="28"/>
          <w:lang w:val="kk-KZ"/>
        </w:rPr>
        <w:t>Зең саңырауқұлақтарының негізгі түрлерін атап шығу?</w:t>
      </w:r>
    </w:p>
    <w:p w:rsidR="00886D64" w:rsidRPr="00691B96" w:rsidRDefault="00F16836">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2.</w:t>
      </w:r>
      <w:r w:rsidR="004F0DC4">
        <w:rPr>
          <w:rFonts w:ascii="Times New Roman" w:eastAsia="Times New Roman" w:hAnsi="Times New Roman" w:cs="Times New Roman"/>
          <w:sz w:val="28"/>
          <w:lang w:val="kk-KZ"/>
        </w:rPr>
        <w:t xml:space="preserve"> </w:t>
      </w:r>
      <w:r w:rsidRPr="00691B96">
        <w:rPr>
          <w:rFonts w:ascii="Times New Roman" w:eastAsia="Times New Roman" w:hAnsi="Times New Roman" w:cs="Times New Roman"/>
          <w:sz w:val="28"/>
          <w:lang w:val="kk-KZ"/>
        </w:rPr>
        <w:t>Зең саңырауқұлақтарымен бөлінетін микотоксиндерді атау?</w:t>
      </w:r>
    </w:p>
    <w:p w:rsidR="00886D64" w:rsidRDefault="00F16836" w:rsidP="001871A9">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3.</w:t>
      </w:r>
      <w:r w:rsidR="004F0DC4">
        <w:rPr>
          <w:rFonts w:ascii="Times New Roman" w:eastAsia="Times New Roman" w:hAnsi="Times New Roman" w:cs="Times New Roman"/>
          <w:sz w:val="28"/>
          <w:lang w:val="kk-KZ"/>
        </w:rPr>
        <w:t xml:space="preserve"> </w:t>
      </w:r>
      <w:r w:rsidRPr="00691B96">
        <w:rPr>
          <w:rFonts w:ascii="Times New Roman" w:eastAsia="Times New Roman" w:hAnsi="Times New Roman" w:cs="Times New Roman"/>
          <w:sz w:val="28"/>
          <w:lang w:val="kk-KZ"/>
        </w:rPr>
        <w:t>Микотоксиндер кездесетін азықтарыд атау?</w:t>
      </w:r>
    </w:p>
    <w:p w:rsidR="004F0DC4" w:rsidRDefault="004F0DC4" w:rsidP="001871A9">
      <w:pPr>
        <w:widowControl w:val="0"/>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4. Микотоксиндердің ішіндегі негізгі өкілдері?</w:t>
      </w:r>
    </w:p>
    <w:p w:rsidR="004F0DC4" w:rsidRPr="00691B96" w:rsidRDefault="004F0DC4" w:rsidP="001871A9">
      <w:pPr>
        <w:widowControl w:val="0"/>
        <w:spacing w:after="0" w:line="240" w:lineRule="auto"/>
        <w:ind w:firstLine="709"/>
        <w:jc w:val="both"/>
        <w:rPr>
          <w:rFonts w:ascii="Times New Roman" w:eastAsia="Times New Roman" w:hAnsi="Times New Roman" w:cs="Times New Roman"/>
          <w:sz w:val="28"/>
          <w:lang w:val="kk-KZ"/>
        </w:rPr>
      </w:pPr>
      <w:r>
        <w:rPr>
          <w:rFonts w:ascii="Times New Roman" w:eastAsia="Times New Roman" w:hAnsi="Times New Roman" w:cs="Times New Roman"/>
          <w:sz w:val="28"/>
          <w:lang w:val="kk-KZ"/>
        </w:rPr>
        <w:t>5. Микотоксиндердің негізгі түрлерін атаңыз?</w:t>
      </w:r>
    </w:p>
    <w:p w:rsidR="00886D64" w:rsidRPr="00691B96" w:rsidRDefault="00886D64">
      <w:pPr>
        <w:widowControl w:val="0"/>
        <w:spacing w:after="0" w:line="240" w:lineRule="auto"/>
        <w:jc w:val="both"/>
        <w:rPr>
          <w:rFonts w:ascii="Times New Roman" w:eastAsia="Times New Roman" w:hAnsi="Times New Roman" w:cs="Times New Roman"/>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4F0DC4" w:rsidRDefault="004F0DC4" w:rsidP="00DB5F5F">
      <w:pPr>
        <w:widowControl w:val="0"/>
        <w:spacing w:after="0" w:line="240" w:lineRule="auto"/>
        <w:jc w:val="center"/>
        <w:rPr>
          <w:rFonts w:ascii="Times New Roman" w:eastAsia="Times New Roman" w:hAnsi="Times New Roman" w:cs="Times New Roman"/>
          <w:b/>
          <w:sz w:val="28"/>
          <w:lang w:val="kk-KZ"/>
        </w:rPr>
      </w:pPr>
    </w:p>
    <w:p w:rsidR="00886D64" w:rsidRPr="00691B96" w:rsidRDefault="00F16836" w:rsidP="00DB5F5F">
      <w:pPr>
        <w:widowControl w:val="0"/>
        <w:spacing w:after="0" w:line="240" w:lineRule="auto"/>
        <w:jc w:val="center"/>
        <w:rPr>
          <w:rFonts w:ascii="Times New Roman" w:eastAsia="Times New Roman" w:hAnsi="Times New Roman" w:cs="Times New Roman"/>
          <w:b/>
          <w:sz w:val="28"/>
          <w:lang w:val="kk-KZ"/>
        </w:rPr>
      </w:pPr>
      <w:r w:rsidRPr="00691B96">
        <w:rPr>
          <w:rFonts w:ascii="Times New Roman" w:eastAsia="Times New Roman" w:hAnsi="Times New Roman" w:cs="Times New Roman"/>
          <w:b/>
          <w:sz w:val="28"/>
          <w:lang w:val="kk-KZ"/>
        </w:rPr>
        <w:t>Қорытынды</w:t>
      </w: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F16836" w:rsidP="00DB5F5F">
      <w:pPr>
        <w:widowControl w:val="0"/>
        <w:spacing w:after="0" w:line="240" w:lineRule="auto"/>
        <w:ind w:firstLine="709"/>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Реализацияға арналған азық-түліктер адамның физиологиялық қажеттіліктерін керек заттарда және энергияда қанағаттандыру қажет, нормативтік құжаттардың міндетті талаптарына сәйкес қазіргі және болашақ ұрпақтың организміне қауіп төндіре алатын химиялық (соның ішінде радиоактивті), биологиялық заттар және олардың қосылыстары, микроорганизмдер және биологиялық организмдер мүмкін мөлшерден аспауы керек.</w:t>
      </w:r>
    </w:p>
    <w:p w:rsidR="00886D64" w:rsidRPr="00691B96" w:rsidRDefault="00F16836" w:rsidP="00DB5F5F">
      <w:pPr>
        <w:widowControl w:val="0"/>
        <w:tabs>
          <w:tab w:val="left" w:pos="709"/>
        </w:tabs>
        <w:spacing w:after="0" w:line="240" w:lineRule="auto"/>
        <w:jc w:val="both"/>
        <w:rPr>
          <w:rFonts w:ascii="Times New Roman" w:eastAsia="Times New Roman" w:hAnsi="Times New Roman" w:cs="Times New Roman"/>
          <w:sz w:val="28"/>
          <w:lang w:val="kk-KZ"/>
        </w:rPr>
      </w:pPr>
      <w:r w:rsidRPr="00691B96">
        <w:rPr>
          <w:rFonts w:ascii="Times New Roman" w:eastAsia="Times New Roman" w:hAnsi="Times New Roman" w:cs="Times New Roman"/>
          <w:sz w:val="28"/>
          <w:lang w:val="kk-KZ"/>
        </w:rPr>
        <w:t xml:space="preserve">       </w:t>
      </w:r>
      <w:r w:rsidR="00DB5F5F">
        <w:rPr>
          <w:rFonts w:ascii="Times New Roman" w:eastAsia="Times New Roman" w:hAnsi="Times New Roman" w:cs="Times New Roman"/>
          <w:sz w:val="28"/>
          <w:lang w:val="kk-KZ"/>
        </w:rPr>
        <w:tab/>
      </w:r>
      <w:r w:rsidRPr="00691B96">
        <w:rPr>
          <w:rFonts w:ascii="Times New Roman" w:eastAsia="Times New Roman" w:hAnsi="Times New Roman" w:cs="Times New Roman"/>
          <w:sz w:val="28"/>
          <w:lang w:val="kk-KZ"/>
        </w:rPr>
        <w:t xml:space="preserve">Нәтижесінде ет, ет және басқа сойыс өнімдері (жануарлар өнеркәсібі): сүт, сүт өнімдері, жұмыртқа, жануар және өсімдік туындыларының басқа азықтары оларды азықтық мақсатта қауіпсіздігін анықтау үшін міндетті ветеринарлық-санитарлық сараптаудан өткізу керек.  </w:t>
      </w:r>
    </w:p>
    <w:p w:rsidR="00886D64" w:rsidRPr="00691B96" w:rsidRDefault="00886D64">
      <w:pPr>
        <w:widowControl w:val="0"/>
        <w:spacing w:after="0" w:line="240" w:lineRule="auto"/>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886D64" w:rsidRPr="00691B96" w:rsidRDefault="00886D64">
      <w:pPr>
        <w:widowControl w:val="0"/>
        <w:spacing w:after="0" w:line="240" w:lineRule="auto"/>
        <w:ind w:firstLine="709"/>
        <w:jc w:val="both"/>
        <w:rPr>
          <w:rFonts w:ascii="Times New Roman" w:eastAsia="Times New Roman" w:hAnsi="Times New Roman" w:cs="Times New Roman"/>
          <w:b/>
          <w:sz w:val="28"/>
          <w:lang w:val="kk-KZ"/>
        </w:rPr>
      </w:pPr>
    </w:p>
    <w:p w:rsidR="00DB5F5F" w:rsidRPr="00E874E2" w:rsidRDefault="00DB5F5F">
      <w:pPr>
        <w:widowControl w:val="0"/>
        <w:spacing w:after="0" w:line="240" w:lineRule="auto"/>
        <w:ind w:firstLine="709"/>
        <w:jc w:val="both"/>
        <w:rPr>
          <w:rFonts w:ascii="Times New Roman" w:eastAsia="Times New Roman" w:hAnsi="Times New Roman" w:cs="Times New Roman"/>
          <w:b/>
          <w:sz w:val="28"/>
          <w:lang w:val="kk-KZ"/>
        </w:rPr>
      </w:pPr>
    </w:p>
    <w:p w:rsidR="00DB5F5F" w:rsidRPr="00E874E2" w:rsidRDefault="00DB5F5F">
      <w:pPr>
        <w:widowControl w:val="0"/>
        <w:spacing w:after="0" w:line="240" w:lineRule="auto"/>
        <w:ind w:firstLine="709"/>
        <w:jc w:val="both"/>
        <w:rPr>
          <w:rFonts w:ascii="Times New Roman" w:eastAsia="Times New Roman" w:hAnsi="Times New Roman" w:cs="Times New Roman"/>
          <w:b/>
          <w:sz w:val="28"/>
          <w:lang w:val="kk-KZ"/>
        </w:rPr>
      </w:pPr>
    </w:p>
    <w:p w:rsidR="00DB5F5F" w:rsidRPr="00E874E2" w:rsidRDefault="00DB5F5F">
      <w:pPr>
        <w:widowControl w:val="0"/>
        <w:spacing w:after="0" w:line="240" w:lineRule="auto"/>
        <w:ind w:firstLine="709"/>
        <w:jc w:val="both"/>
        <w:rPr>
          <w:rFonts w:ascii="Times New Roman" w:eastAsia="Times New Roman" w:hAnsi="Times New Roman" w:cs="Times New Roman"/>
          <w:b/>
          <w:sz w:val="28"/>
          <w:lang w:val="kk-KZ"/>
        </w:rPr>
      </w:pPr>
    </w:p>
    <w:p w:rsidR="00DB5F5F" w:rsidRPr="00E874E2" w:rsidRDefault="00DB5F5F">
      <w:pPr>
        <w:widowControl w:val="0"/>
        <w:spacing w:after="0" w:line="240" w:lineRule="auto"/>
        <w:ind w:firstLine="709"/>
        <w:jc w:val="both"/>
        <w:rPr>
          <w:rFonts w:ascii="Times New Roman" w:eastAsia="Times New Roman" w:hAnsi="Times New Roman" w:cs="Times New Roman"/>
          <w:b/>
          <w:sz w:val="28"/>
          <w:lang w:val="kk-KZ"/>
        </w:rPr>
      </w:pPr>
    </w:p>
    <w:p w:rsidR="00DB5F5F" w:rsidRPr="00E874E2" w:rsidRDefault="00DB5F5F">
      <w:pPr>
        <w:widowControl w:val="0"/>
        <w:spacing w:after="0" w:line="240" w:lineRule="auto"/>
        <w:ind w:firstLine="709"/>
        <w:jc w:val="both"/>
        <w:rPr>
          <w:rFonts w:ascii="Times New Roman" w:eastAsia="Times New Roman" w:hAnsi="Times New Roman" w:cs="Times New Roman"/>
          <w:b/>
          <w:sz w:val="28"/>
          <w:lang w:val="kk-KZ"/>
        </w:rPr>
      </w:pPr>
    </w:p>
    <w:p w:rsidR="00DB5F5F" w:rsidRPr="00E874E2" w:rsidRDefault="00DB5F5F">
      <w:pPr>
        <w:widowControl w:val="0"/>
        <w:spacing w:after="0" w:line="240" w:lineRule="auto"/>
        <w:ind w:firstLine="709"/>
        <w:jc w:val="both"/>
        <w:rPr>
          <w:rFonts w:ascii="Times New Roman" w:eastAsia="Times New Roman" w:hAnsi="Times New Roman" w:cs="Times New Roman"/>
          <w:b/>
          <w:sz w:val="28"/>
          <w:lang w:val="kk-KZ"/>
        </w:rPr>
      </w:pPr>
    </w:p>
    <w:p w:rsidR="00DB5F5F" w:rsidRPr="00E874E2" w:rsidRDefault="00DB5F5F">
      <w:pPr>
        <w:widowControl w:val="0"/>
        <w:spacing w:after="0" w:line="240" w:lineRule="auto"/>
        <w:ind w:firstLine="709"/>
        <w:jc w:val="both"/>
        <w:rPr>
          <w:rFonts w:ascii="Times New Roman" w:eastAsia="Times New Roman" w:hAnsi="Times New Roman" w:cs="Times New Roman"/>
          <w:b/>
          <w:sz w:val="28"/>
          <w:lang w:val="kk-KZ"/>
        </w:rPr>
      </w:pPr>
    </w:p>
    <w:p w:rsidR="00DB5F5F" w:rsidRDefault="00DB5F5F">
      <w:pPr>
        <w:widowControl w:val="0"/>
        <w:spacing w:after="0" w:line="240" w:lineRule="auto"/>
        <w:ind w:firstLine="709"/>
        <w:jc w:val="both"/>
        <w:rPr>
          <w:rFonts w:ascii="Times New Roman" w:eastAsia="Times New Roman" w:hAnsi="Times New Roman" w:cs="Times New Roman"/>
          <w:b/>
          <w:sz w:val="28"/>
          <w:lang w:val="kk-KZ"/>
        </w:rPr>
      </w:pPr>
    </w:p>
    <w:p w:rsidR="004F0DC4" w:rsidRPr="00E874E2" w:rsidRDefault="004F0DC4">
      <w:pPr>
        <w:widowControl w:val="0"/>
        <w:spacing w:after="0" w:line="240" w:lineRule="auto"/>
        <w:ind w:firstLine="709"/>
        <w:jc w:val="both"/>
        <w:rPr>
          <w:rFonts w:ascii="Times New Roman" w:eastAsia="Times New Roman" w:hAnsi="Times New Roman" w:cs="Times New Roman"/>
          <w:b/>
          <w:sz w:val="28"/>
          <w:lang w:val="kk-KZ"/>
        </w:rPr>
      </w:pPr>
    </w:p>
    <w:p w:rsidR="00886D64" w:rsidRDefault="00F16836" w:rsidP="00DB5F5F">
      <w:pPr>
        <w:widowControl w:val="0"/>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Қолданылған әдебиеттер тізімі</w:t>
      </w:r>
    </w:p>
    <w:p w:rsidR="00886D64" w:rsidRDefault="00886D64">
      <w:pPr>
        <w:widowControl w:val="0"/>
        <w:spacing w:after="0" w:line="240" w:lineRule="auto"/>
        <w:ind w:firstLine="851"/>
        <w:jc w:val="both"/>
        <w:rPr>
          <w:rFonts w:ascii="Times New Roman" w:eastAsia="Times New Roman" w:hAnsi="Times New Roman" w:cs="Times New Roman"/>
          <w:b/>
          <w:sz w:val="28"/>
        </w:rPr>
      </w:pP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sz w:val="28"/>
        </w:rPr>
      </w:pPr>
      <w:r>
        <w:rPr>
          <w:rFonts w:ascii="Times New Roman" w:eastAsia="Times New Roman" w:hAnsi="Times New Roman" w:cs="Times New Roman"/>
          <w:sz w:val="28"/>
        </w:rPr>
        <w:t>Боровков М.Ф. - Ветеринарно-санитарная экспертиза с основами технологии и стандартизации продуктов животноводства: учебник. – Спб.: издательство «Лань», 2007.</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sz w:val="28"/>
        </w:rPr>
      </w:pPr>
      <w:r>
        <w:rPr>
          <w:rFonts w:ascii="Times New Roman" w:eastAsia="Times New Roman" w:hAnsi="Times New Roman" w:cs="Times New Roman"/>
          <w:sz w:val="28"/>
        </w:rPr>
        <w:t>Ветеринарное законодательство, т.4. – М., 2004.</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sz w:val="28"/>
        </w:rPr>
      </w:pPr>
      <w:r>
        <w:rPr>
          <w:rFonts w:ascii="Times New Roman" w:eastAsia="Times New Roman" w:hAnsi="Times New Roman" w:cs="Times New Roman"/>
          <w:sz w:val="28"/>
        </w:rPr>
        <w:t>Житенко П.В. – Ветеринарно-санитарная экспертиза продуктов животноводства: справочник. – М.: Колос, 2000.</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sz w:val="28"/>
        </w:rPr>
      </w:pPr>
      <w:r>
        <w:rPr>
          <w:rFonts w:ascii="Times New Roman" w:eastAsia="Times New Roman" w:hAnsi="Times New Roman" w:cs="Times New Roman"/>
          <w:sz w:val="28"/>
        </w:rPr>
        <w:t>Золотая книга фермера. Фермерское хозяйство. – Ростов-на-Дону: издат.дом «Владис», 2007.</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sz w:val="28"/>
        </w:rPr>
      </w:pPr>
      <w:r>
        <w:rPr>
          <w:rFonts w:ascii="Times New Roman" w:eastAsia="Times New Roman" w:hAnsi="Times New Roman" w:cs="Times New Roman"/>
          <w:sz w:val="28"/>
        </w:rPr>
        <w:t>Шевченко В.В. – Товароведение и экспертиза потребительских товаров: учебник – М.: ИНФРА-М, 2005.</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Банникова Л.А., Королёва Н.С., Семенихина В.Ф. Микробиологические основы молочного производства.- М.: Агропромиздат, 1987.</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Горбатова К.К. Биохимия молока и молочных продуктов.- Лёгкая и пищевая промышленность, 1984.</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Макаров В.А. и др. Ветеринарно-санитарная экспертиза с основами технологии и стандартизации продуктов животноводства.- М.: Агропромиздат, 1991.-</w:t>
      </w:r>
      <w:r w:rsidR="00DB5F5F">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rPr>
        <w:t>463 с.</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Макаров В.А. «Ветеринарно-санитарная экспертиза пищевых продуктов на рынках и в хозяйствах» - Москва, 1992 г.</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Макаров В.А. «Практикум по ветеринарно-санитарной экспертизе с основами технологии продуктов животноводства» - Москва, «Агропромиздат», 1987 г.</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Макаров В.А., Фролов В.П., Шуклин Н.Ф. «Ветеринарно-санитарная экспертиза с основами технологии и стандартизации продуктов животноводства» - Москва, «Агропромиздат», 1991 г.</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Нечаев А.П. «Пищевые добавки» - Москва, «Пищевая промышленность» №6, 1996 г.</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Журавская Н.К., Алёхина Л.Т., Отряшенкова Л.М. «Исследования и контроль качества мяса и мясопродуктов» - Москва, «Агропромиздат» 1985 г.</w:t>
      </w:r>
    </w:p>
    <w:p w:rsidR="00886D64" w:rsidRDefault="00F16836" w:rsidP="00DB5F5F">
      <w:pPr>
        <w:widowControl w:val="0"/>
        <w:numPr>
          <w:ilvl w:val="0"/>
          <w:numId w:val="19"/>
        </w:numPr>
        <w:spacing w:after="0" w:line="240" w:lineRule="auto"/>
        <w:ind w:firstLine="851"/>
        <w:jc w:val="both"/>
        <w:rPr>
          <w:rFonts w:ascii="Times New Roman" w:eastAsia="Times New Roman" w:hAnsi="Times New Roman" w:cs="Times New Roman"/>
          <w:sz w:val="28"/>
        </w:rPr>
      </w:pPr>
      <w:r>
        <w:rPr>
          <w:rFonts w:ascii="Times New Roman" w:eastAsia="Times New Roman" w:hAnsi="Times New Roman" w:cs="Times New Roman"/>
          <w:color w:val="000000"/>
          <w:sz w:val="28"/>
        </w:rPr>
        <w:t>Рогов И.А., Забашта А.Г., Казюлин Г.П. «Общая технология получения и переработки мяса» - Москва, «Колос», 1994 г.</w:t>
      </w:r>
    </w:p>
    <w:p w:rsidR="00886D64" w:rsidRDefault="00886D64" w:rsidP="00DB5F5F">
      <w:pPr>
        <w:widowControl w:val="0"/>
        <w:spacing w:after="0" w:line="240" w:lineRule="auto"/>
        <w:ind w:firstLine="851"/>
        <w:jc w:val="both"/>
        <w:rPr>
          <w:rFonts w:ascii="Times New Roman" w:eastAsia="Times New Roman" w:hAnsi="Times New Roman" w:cs="Times New Roman"/>
          <w:sz w:val="28"/>
        </w:rPr>
      </w:pPr>
    </w:p>
    <w:p w:rsidR="00886D64" w:rsidRDefault="00886D64">
      <w:pPr>
        <w:widowControl w:val="0"/>
        <w:spacing w:after="0" w:line="240" w:lineRule="auto"/>
        <w:ind w:firstLine="851"/>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Pr="004F0DC4" w:rsidRDefault="00886D64">
      <w:pPr>
        <w:suppressAutoHyphens/>
        <w:spacing w:after="0" w:line="240" w:lineRule="auto"/>
        <w:jc w:val="both"/>
        <w:rPr>
          <w:rFonts w:ascii="Times New Roman" w:eastAsia="Times New Roman" w:hAnsi="Times New Roman" w:cs="Times New Roman"/>
          <w:sz w:val="28"/>
          <w:lang w:val="kk-KZ"/>
        </w:rPr>
      </w:pP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Қосымша А</w:t>
      </w:r>
    </w:p>
    <w:p w:rsidR="00DB5F5F" w:rsidRDefault="00DB5F5F">
      <w:pPr>
        <w:suppressAutoHyphens/>
        <w:spacing w:after="0" w:line="240" w:lineRule="auto"/>
        <w:jc w:val="both"/>
        <w:rPr>
          <w:rFonts w:ascii="Times New Roman" w:eastAsia="Times New Roman" w:hAnsi="Times New Roman" w:cs="Times New Roman"/>
          <w:sz w:val="28"/>
        </w:rPr>
      </w:pPr>
    </w:p>
    <w:p w:rsidR="00886D64" w:rsidRDefault="00F16836" w:rsidP="00DB5F5F">
      <w:pPr>
        <w:suppressAutoHyphens/>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Сүзгіш материалдардың өнегелі нормалар қажеттіліктері</w:t>
      </w:r>
    </w:p>
    <w:p w:rsidR="00886D64" w:rsidRDefault="00886D64">
      <w:pPr>
        <w:suppressAutoHyphens/>
        <w:spacing w:after="0" w:line="240" w:lineRule="auto"/>
        <w:jc w:val="both"/>
        <w:rPr>
          <w:rFonts w:ascii="Times New Roman" w:eastAsia="Times New Roman" w:hAnsi="Times New Roman" w:cs="Times New Roman"/>
          <w:color w:val="000000"/>
          <w:sz w:val="28"/>
        </w:rPr>
      </w:pPr>
    </w:p>
    <w:tbl>
      <w:tblPr>
        <w:tblW w:w="0" w:type="auto"/>
        <w:tblCellMar>
          <w:left w:w="10" w:type="dxa"/>
          <w:right w:w="10" w:type="dxa"/>
        </w:tblCellMar>
        <w:tblLook w:val="04A0"/>
      </w:tblPr>
      <w:tblGrid>
        <w:gridCol w:w="3017"/>
        <w:gridCol w:w="6641"/>
      </w:tblGrid>
      <w:tr w:rsidR="00886D64" w:rsidTr="00242BB1">
        <w:trPr>
          <w:trHeight w:val="170"/>
        </w:trPr>
        <w:tc>
          <w:tcPr>
            <w:tcW w:w="3017"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jc w:val="both"/>
            </w:pPr>
            <w:r>
              <w:rPr>
                <w:rFonts w:ascii="Times New Roman" w:eastAsia="Times New Roman" w:hAnsi="Times New Roman" w:cs="Times New Roman"/>
                <w:b/>
                <w:sz w:val="28"/>
              </w:rPr>
              <w:t>Сүзгіш материал</w:t>
            </w:r>
          </w:p>
        </w:tc>
        <w:tc>
          <w:tcPr>
            <w:tcW w:w="6641"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ind w:firstLine="709"/>
              <w:jc w:val="both"/>
            </w:pPr>
            <w:r>
              <w:rPr>
                <w:rFonts w:ascii="Times New Roman" w:eastAsia="Times New Roman" w:hAnsi="Times New Roman" w:cs="Times New Roman"/>
                <w:b/>
                <w:color w:val="000000"/>
                <w:sz w:val="28"/>
              </w:rPr>
              <w:t>Саны</w:t>
            </w:r>
            <w:r w:rsidR="004F0DC4">
              <w:rPr>
                <w:rFonts w:ascii="Times New Roman" w:eastAsia="Times New Roman" w:hAnsi="Times New Roman" w:cs="Times New Roman"/>
                <w:b/>
                <w:color w:val="000000"/>
                <w:sz w:val="28"/>
                <w:lang w:val="kk-KZ"/>
              </w:rPr>
              <w:t xml:space="preserve"> </w:t>
            </w:r>
            <w:r>
              <w:rPr>
                <w:rFonts w:ascii="Times New Roman" w:eastAsia="Times New Roman" w:hAnsi="Times New Roman" w:cs="Times New Roman"/>
                <w:b/>
                <w:color w:val="000000"/>
                <w:sz w:val="28"/>
              </w:rPr>
              <w:t>(100</w:t>
            </w:r>
            <w:r w:rsidR="004F0DC4">
              <w:rPr>
                <w:rFonts w:ascii="Times New Roman" w:eastAsia="Times New Roman" w:hAnsi="Times New Roman" w:cs="Times New Roman"/>
                <w:b/>
                <w:color w:val="000000"/>
                <w:sz w:val="28"/>
                <w:lang w:val="kk-KZ"/>
              </w:rPr>
              <w:t xml:space="preserve"> </w:t>
            </w:r>
            <w:r>
              <w:rPr>
                <w:rFonts w:ascii="Times New Roman" w:eastAsia="Times New Roman" w:hAnsi="Times New Roman" w:cs="Times New Roman"/>
                <w:b/>
                <w:color w:val="000000"/>
                <w:sz w:val="28"/>
              </w:rPr>
              <w:t>т сүтке),</w:t>
            </w:r>
            <w:r w:rsidR="004F0DC4">
              <w:rPr>
                <w:rFonts w:ascii="Times New Roman" w:eastAsia="Times New Roman" w:hAnsi="Times New Roman" w:cs="Times New Roman"/>
                <w:b/>
                <w:color w:val="000000"/>
                <w:sz w:val="28"/>
                <w:lang w:val="kk-KZ"/>
              </w:rPr>
              <w:t xml:space="preserve"> </w:t>
            </w:r>
            <w:r>
              <w:rPr>
                <w:rFonts w:ascii="Times New Roman" w:eastAsia="Times New Roman" w:hAnsi="Times New Roman" w:cs="Times New Roman"/>
                <w:b/>
                <w:color w:val="000000"/>
                <w:sz w:val="28"/>
              </w:rPr>
              <w:t>м</w:t>
            </w:r>
          </w:p>
        </w:tc>
      </w:tr>
      <w:tr w:rsidR="00886D64" w:rsidTr="00242BB1">
        <w:trPr>
          <w:trHeight w:val="170"/>
        </w:trPr>
        <w:tc>
          <w:tcPr>
            <w:tcW w:w="3017"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Мақталы сүзгі.</w:t>
            </w:r>
          </w:p>
          <w:p w:rsidR="000937C9" w:rsidRDefault="000937C9">
            <w:pPr>
              <w:widowControl w:val="0"/>
              <w:spacing w:after="0" w:line="240" w:lineRule="auto"/>
              <w:jc w:val="both"/>
            </w:pPr>
          </w:p>
        </w:tc>
        <w:tc>
          <w:tcPr>
            <w:tcW w:w="6641"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ind w:firstLine="709"/>
              <w:jc w:val="both"/>
            </w:pPr>
            <w:r>
              <w:rPr>
                <w:rFonts w:ascii="Times New Roman" w:eastAsia="Times New Roman" w:hAnsi="Times New Roman" w:cs="Times New Roman"/>
                <w:color w:val="000000"/>
                <w:sz w:val="28"/>
              </w:rPr>
              <w:t>16</w:t>
            </w:r>
          </w:p>
        </w:tc>
      </w:tr>
      <w:tr w:rsidR="00886D64" w:rsidTr="00242BB1">
        <w:trPr>
          <w:trHeight w:val="170"/>
        </w:trPr>
        <w:tc>
          <w:tcPr>
            <w:tcW w:w="3017"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Селдір мата.</w:t>
            </w:r>
          </w:p>
          <w:p w:rsidR="000937C9" w:rsidRDefault="000937C9">
            <w:pPr>
              <w:widowControl w:val="0"/>
              <w:spacing w:after="0" w:line="240" w:lineRule="auto"/>
              <w:jc w:val="both"/>
            </w:pPr>
          </w:p>
        </w:tc>
        <w:tc>
          <w:tcPr>
            <w:tcW w:w="6641"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jc w:val="both"/>
            </w:pPr>
            <w:r>
              <w:rPr>
                <w:rFonts w:ascii="Times New Roman" w:eastAsia="Times New Roman" w:hAnsi="Times New Roman" w:cs="Times New Roman"/>
                <w:color w:val="000000"/>
                <w:sz w:val="28"/>
              </w:rPr>
              <w:t xml:space="preserve">          130</w:t>
            </w:r>
          </w:p>
        </w:tc>
      </w:tr>
      <w:tr w:rsidR="00886D64" w:rsidTr="00242BB1">
        <w:trPr>
          <w:trHeight w:val="170"/>
        </w:trPr>
        <w:tc>
          <w:tcPr>
            <w:tcW w:w="3017"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Вафельді мата арт 4580.</w:t>
            </w:r>
          </w:p>
          <w:p w:rsidR="000937C9" w:rsidRDefault="000937C9">
            <w:pPr>
              <w:widowControl w:val="0"/>
              <w:spacing w:after="0" w:line="240" w:lineRule="auto"/>
              <w:jc w:val="both"/>
            </w:pPr>
          </w:p>
        </w:tc>
        <w:tc>
          <w:tcPr>
            <w:tcW w:w="6641"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ind w:firstLine="709"/>
              <w:jc w:val="both"/>
            </w:pPr>
            <w:r>
              <w:rPr>
                <w:rFonts w:ascii="Times New Roman" w:eastAsia="Times New Roman" w:hAnsi="Times New Roman" w:cs="Times New Roman"/>
                <w:color w:val="000000"/>
                <w:sz w:val="28"/>
              </w:rPr>
              <w:t>9</w:t>
            </w:r>
          </w:p>
        </w:tc>
      </w:tr>
      <w:tr w:rsidR="00886D64" w:rsidTr="00242BB1">
        <w:trPr>
          <w:trHeight w:val="170"/>
        </w:trPr>
        <w:tc>
          <w:tcPr>
            <w:tcW w:w="3017"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Ақ фланель.</w:t>
            </w:r>
          </w:p>
          <w:p w:rsidR="000937C9" w:rsidRDefault="000937C9">
            <w:pPr>
              <w:widowControl w:val="0"/>
              <w:spacing w:after="0" w:line="240" w:lineRule="auto"/>
              <w:jc w:val="both"/>
            </w:pPr>
          </w:p>
        </w:tc>
        <w:tc>
          <w:tcPr>
            <w:tcW w:w="6641"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ind w:firstLine="709"/>
              <w:jc w:val="both"/>
            </w:pPr>
            <w:r>
              <w:rPr>
                <w:rFonts w:ascii="Times New Roman" w:eastAsia="Times New Roman" w:hAnsi="Times New Roman" w:cs="Times New Roman"/>
                <w:color w:val="000000"/>
                <w:sz w:val="28"/>
              </w:rPr>
              <w:t>9</w:t>
            </w:r>
          </w:p>
        </w:tc>
      </w:tr>
      <w:tr w:rsidR="00886D64" w:rsidTr="00242BB1">
        <w:trPr>
          <w:trHeight w:val="60"/>
        </w:trPr>
        <w:tc>
          <w:tcPr>
            <w:tcW w:w="3017"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jc w:val="both"/>
            </w:pPr>
            <w:r>
              <w:rPr>
                <w:rFonts w:ascii="Times New Roman" w:eastAsia="Times New Roman" w:hAnsi="Times New Roman" w:cs="Times New Roman"/>
                <w:color w:val="000000"/>
                <w:sz w:val="28"/>
              </w:rPr>
              <w:t>Лавсанды мата.</w:t>
            </w:r>
          </w:p>
        </w:tc>
        <w:tc>
          <w:tcPr>
            <w:tcW w:w="6641"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886D64" w:rsidRDefault="00F16836">
            <w:pPr>
              <w:widowControl w:val="0"/>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2,5</w:t>
            </w:r>
          </w:p>
          <w:p w:rsidR="00886D64" w:rsidRDefault="00886D64">
            <w:pPr>
              <w:widowControl w:val="0"/>
              <w:spacing w:after="0" w:line="240" w:lineRule="auto"/>
              <w:ind w:firstLine="709"/>
              <w:jc w:val="both"/>
            </w:pPr>
          </w:p>
        </w:tc>
      </w:tr>
    </w:tbl>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Pr="005D6A5E" w:rsidRDefault="00F16836" w:rsidP="005D6A5E">
      <w:pPr>
        <w:suppressAutoHyphens/>
        <w:spacing w:after="0" w:line="240" w:lineRule="auto"/>
        <w:jc w:val="center"/>
        <w:rPr>
          <w:rFonts w:ascii="Times New Roman" w:eastAsia="Times New Roman" w:hAnsi="Times New Roman" w:cs="Times New Roman"/>
          <w:sz w:val="28"/>
          <w:lang w:val="en-US"/>
        </w:rPr>
      </w:pPr>
      <w:r>
        <w:rPr>
          <w:rFonts w:ascii="Times New Roman" w:eastAsia="Times New Roman" w:hAnsi="Times New Roman" w:cs="Times New Roman"/>
          <w:sz w:val="28"/>
        </w:rPr>
        <w:t>Қосымша Б</w:t>
      </w:r>
    </w:p>
    <w:p w:rsidR="00DB5F5F" w:rsidRDefault="00DB5F5F">
      <w:pPr>
        <w:suppressAutoHyphens/>
        <w:spacing w:after="0" w:line="240" w:lineRule="auto"/>
        <w:ind w:firstLine="851"/>
        <w:jc w:val="both"/>
        <w:rPr>
          <w:rFonts w:ascii="Times New Roman" w:eastAsia="Times New Roman" w:hAnsi="Times New Roman" w:cs="Times New Roman"/>
          <w:sz w:val="28"/>
          <w:shd w:val="clear" w:color="auto" w:fill="FFFFFF"/>
        </w:rPr>
      </w:pPr>
    </w:p>
    <w:p w:rsidR="00886D64" w:rsidRDefault="00F16836" w:rsidP="00DB5F5F">
      <w:pPr>
        <w:suppressAutoHyphens/>
        <w:spacing w:after="0" w:line="240" w:lineRule="auto"/>
        <w:ind w:firstLine="851"/>
        <w:jc w:val="center"/>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Өндірістің санитарлық-гигиеналық жағдайының микробиологиялық баға көрсеткіштері</w:t>
      </w:r>
    </w:p>
    <w:p w:rsidR="00886D64" w:rsidRDefault="00886D64">
      <w:pPr>
        <w:suppressAutoHyphens/>
        <w:spacing w:after="0" w:line="240" w:lineRule="auto"/>
        <w:jc w:val="both"/>
        <w:rPr>
          <w:rFonts w:ascii="Times New Roman" w:eastAsia="Times New Roman" w:hAnsi="Times New Roman" w:cs="Times New Roman"/>
          <w:sz w:val="28"/>
        </w:rPr>
      </w:pPr>
    </w:p>
    <w:tbl>
      <w:tblPr>
        <w:tblW w:w="0" w:type="auto"/>
        <w:tblInd w:w="40" w:type="dxa"/>
        <w:tblCellMar>
          <w:left w:w="10" w:type="dxa"/>
          <w:right w:w="10" w:type="dxa"/>
        </w:tblCellMar>
        <w:tblLook w:val="04A0"/>
      </w:tblPr>
      <w:tblGrid>
        <w:gridCol w:w="3246"/>
        <w:gridCol w:w="1664"/>
        <w:gridCol w:w="1935"/>
        <w:gridCol w:w="2833"/>
      </w:tblGrid>
      <w:tr w:rsidR="00886D64">
        <w:trPr>
          <w:trHeight w:val="250"/>
        </w:trPr>
        <w:tc>
          <w:tcPr>
            <w:tcW w:w="3256" w:type="dxa"/>
            <w:vMerge w:val="restart"/>
            <w:tcBorders>
              <w:top w:val="single" w:sz="8" w:space="0" w:color="000000"/>
              <w:left w:val="single" w:sz="8" w:space="0" w:color="000000"/>
              <w:bottom w:val="single" w:sz="8" w:space="0" w:color="000000"/>
              <w:right w:val="single" w:sz="8" w:space="0" w:color="000000"/>
            </w:tcBorders>
            <w:shd w:val="clear" w:color="auto" w:fill="FFFFFF"/>
            <w:tcMar>
              <w:left w:w="40" w:type="dxa"/>
              <w:right w:w="40" w:type="dxa"/>
            </w:tcMar>
          </w:tcPr>
          <w:p w:rsidR="00886D64" w:rsidRDefault="00886D64">
            <w:pPr>
              <w:suppressAutoHyphens/>
              <w:spacing w:after="0" w:line="240" w:lineRule="auto"/>
              <w:jc w:val="both"/>
              <w:rPr>
                <w:rFonts w:ascii="Times New Roman" w:eastAsia="Times New Roman" w:hAnsi="Times New Roman" w:cs="Times New Roman"/>
                <w:b/>
                <w:sz w:val="28"/>
                <w:shd w:val="clear" w:color="auto" w:fill="FFFFFF"/>
              </w:rPr>
            </w:pPr>
          </w:p>
          <w:p w:rsidR="00886D64" w:rsidRDefault="00F16836">
            <w:pPr>
              <w:suppressAutoHyphens/>
              <w:spacing w:after="0" w:line="240" w:lineRule="auto"/>
              <w:jc w:val="both"/>
            </w:pPr>
            <w:r>
              <w:rPr>
                <w:rFonts w:ascii="Times New Roman" w:eastAsia="Times New Roman" w:hAnsi="Times New Roman" w:cs="Times New Roman"/>
                <w:b/>
                <w:sz w:val="28"/>
                <w:shd w:val="clear" w:color="auto" w:fill="FFFFFF"/>
              </w:rPr>
              <w:t>Бақылау нысаны</w:t>
            </w:r>
          </w:p>
        </w:tc>
        <w:tc>
          <w:tcPr>
            <w:tcW w:w="6453" w:type="dxa"/>
            <w:gridSpan w:val="3"/>
            <w:tcBorders>
              <w:top w:val="single" w:sz="8" w:space="0" w:color="000000"/>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b/>
                <w:sz w:val="28"/>
                <w:shd w:val="clear" w:color="auto" w:fill="FFFFFF"/>
              </w:rPr>
              <w:t>Микробиологиялық көрсеткіштер</w:t>
            </w:r>
          </w:p>
        </w:tc>
      </w:tr>
      <w:tr w:rsidR="00886D64">
        <w:trPr>
          <w:trHeight w:val="492"/>
        </w:trPr>
        <w:tc>
          <w:tcPr>
            <w:tcW w:w="3256" w:type="dxa"/>
            <w:vMerge/>
            <w:tcBorders>
              <w:top w:val="single" w:sz="8" w:space="0" w:color="000000"/>
              <w:left w:val="single" w:sz="8" w:space="0" w:color="000000"/>
              <w:bottom w:val="single" w:sz="8" w:space="0" w:color="000000"/>
              <w:right w:val="single" w:sz="8" w:space="0" w:color="000000"/>
            </w:tcBorders>
            <w:shd w:val="clear" w:color="auto" w:fill="FFFFFF"/>
            <w:tcMar>
              <w:left w:w="40" w:type="dxa"/>
              <w:right w:w="40" w:type="dxa"/>
            </w:tcMar>
            <w:vAlign w:val="center"/>
          </w:tcPr>
          <w:p w:rsidR="00886D64" w:rsidRDefault="00886D64">
            <w:pPr>
              <w:rPr>
                <w:rFonts w:ascii="Calibri" w:eastAsia="Calibri" w:hAnsi="Calibri" w:cs="Calibri"/>
              </w:rPr>
            </w:pPr>
          </w:p>
        </w:tc>
        <w:tc>
          <w:tcPr>
            <w:tcW w:w="1672"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pPr>
            <w:r>
              <w:rPr>
                <w:rFonts w:ascii="Times New Roman" w:eastAsia="Times New Roman" w:hAnsi="Times New Roman" w:cs="Times New Roman"/>
                <w:b/>
                <w:sz w:val="28"/>
                <w:shd w:val="clear" w:color="auto" w:fill="FFFFFF"/>
              </w:rPr>
              <w:t>ІҚБҚ</w:t>
            </w:r>
          </w:p>
        </w:tc>
        <w:tc>
          <w:tcPr>
            <w:tcW w:w="1942" w:type="dxa"/>
            <w:tcBorders>
              <w:top w:val="single" w:sz="8" w:space="0" w:color="000000"/>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rPr>
                <w:rFonts w:ascii="Times New Roman" w:eastAsia="Times New Roman" w:hAnsi="Times New Roman" w:cs="Times New Roman"/>
                <w:b/>
                <w:sz w:val="28"/>
                <w:shd w:val="clear" w:color="auto" w:fill="FFFFFF"/>
              </w:rPr>
            </w:pPr>
            <w:r>
              <w:rPr>
                <w:rFonts w:ascii="Times New Roman" w:eastAsia="Times New Roman" w:hAnsi="Times New Roman" w:cs="Times New Roman"/>
                <w:b/>
                <w:sz w:val="28"/>
                <w:shd w:val="clear" w:color="auto" w:fill="FFFFFF"/>
              </w:rPr>
              <w:t>МАКАнМ,</w:t>
            </w:r>
          </w:p>
          <w:p w:rsidR="00886D64" w:rsidRDefault="00F16836">
            <w:pPr>
              <w:suppressAutoHyphens/>
              <w:spacing w:after="0" w:line="240" w:lineRule="auto"/>
              <w:jc w:val="both"/>
            </w:pPr>
            <w:r>
              <w:rPr>
                <w:rFonts w:ascii="Times New Roman" w:eastAsia="Times New Roman" w:hAnsi="Times New Roman" w:cs="Times New Roman"/>
                <w:b/>
                <w:sz w:val="28"/>
                <w:shd w:val="clear" w:color="auto" w:fill="FFFFFF"/>
              </w:rPr>
              <w:t>КЖБ/СМ-</w:t>
            </w:r>
            <w:r>
              <w:rPr>
                <w:rFonts w:ascii="Times New Roman" w:eastAsia="Times New Roman" w:hAnsi="Times New Roman" w:cs="Times New Roman"/>
                <w:b/>
                <w:sz w:val="28"/>
                <w:shd w:val="clear" w:color="auto" w:fill="FFFFFF"/>
                <w:vertAlign w:val="superscript"/>
              </w:rPr>
              <w:t>1</w:t>
            </w:r>
          </w:p>
        </w:tc>
        <w:tc>
          <w:tcPr>
            <w:tcW w:w="2839" w:type="dxa"/>
            <w:tcBorders>
              <w:top w:val="single" w:sz="8" w:space="0" w:color="000000"/>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widowControl w:val="0"/>
              <w:spacing w:after="0" w:line="336" w:lineRule="auto"/>
              <w:jc w:val="both"/>
            </w:pPr>
            <w:r>
              <w:rPr>
                <w:rFonts w:ascii="Times New Roman" w:eastAsia="Times New Roman" w:hAnsi="Times New Roman" w:cs="Times New Roman"/>
                <w:b/>
                <w:color w:val="333333"/>
                <w:sz w:val="28"/>
              </w:rPr>
              <w:t>Өңезденген саңырауқұлақтар</w:t>
            </w:r>
            <w:r w:rsidR="00B81E6D">
              <w:rPr>
                <w:rFonts w:ascii="Times New Roman" w:eastAsia="Times New Roman" w:hAnsi="Times New Roman" w:cs="Times New Roman"/>
                <w:b/>
                <w:sz w:val="28"/>
              </w:rPr>
              <w:t>,</w:t>
            </w:r>
            <w:r>
              <w:rPr>
                <w:rFonts w:ascii="Times New Roman" w:eastAsia="Times New Roman" w:hAnsi="Times New Roman" w:cs="Times New Roman"/>
                <w:b/>
                <w:sz w:val="28"/>
              </w:rPr>
              <w:t xml:space="preserve"> КЖБ/см</w:t>
            </w:r>
          </w:p>
        </w:tc>
      </w:tr>
      <w:tr w:rsidR="00886D64">
        <w:trPr>
          <w:trHeight w:val="241"/>
        </w:trPr>
        <w:tc>
          <w:tcPr>
            <w:tcW w:w="3256" w:type="dxa"/>
            <w:tcBorders>
              <w:top w:val="single" w:sz="0" w:space="0" w:color="836967"/>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Құрылғылар мен инвентарь</w:t>
            </w:r>
          </w:p>
          <w:p w:rsidR="00886D64" w:rsidRDefault="00886D64">
            <w:pPr>
              <w:suppressAutoHyphens/>
              <w:spacing w:after="0" w:line="240" w:lineRule="auto"/>
              <w:jc w:val="both"/>
            </w:pPr>
          </w:p>
        </w:tc>
        <w:tc>
          <w:tcPr>
            <w:tcW w:w="1672"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Жоқтық</w:t>
            </w:r>
          </w:p>
        </w:tc>
        <w:tc>
          <w:tcPr>
            <w:tcW w:w="1942"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&lt; 100</w:t>
            </w:r>
          </w:p>
        </w:tc>
        <w:tc>
          <w:tcPr>
            <w:tcW w:w="2839"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w:t>
            </w:r>
          </w:p>
        </w:tc>
      </w:tr>
      <w:tr w:rsidR="00886D64">
        <w:trPr>
          <w:trHeight w:val="334"/>
        </w:trPr>
        <w:tc>
          <w:tcPr>
            <w:tcW w:w="3256" w:type="dxa"/>
            <w:tcBorders>
              <w:top w:val="single" w:sz="0" w:space="0" w:color="836967"/>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Ыдыс және орама</w:t>
            </w:r>
          </w:p>
          <w:p w:rsidR="00886D64" w:rsidRDefault="00886D64">
            <w:pPr>
              <w:suppressAutoHyphens/>
              <w:spacing w:after="0" w:line="240" w:lineRule="auto"/>
              <w:jc w:val="both"/>
            </w:pPr>
          </w:p>
        </w:tc>
        <w:tc>
          <w:tcPr>
            <w:tcW w:w="1672"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Жоқтық</w:t>
            </w:r>
          </w:p>
        </w:tc>
        <w:tc>
          <w:tcPr>
            <w:tcW w:w="1942"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&lt; 100</w:t>
            </w:r>
          </w:p>
        </w:tc>
        <w:tc>
          <w:tcPr>
            <w:tcW w:w="2839"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w:t>
            </w:r>
          </w:p>
        </w:tc>
      </w:tr>
      <w:tr w:rsidR="00886D64">
        <w:trPr>
          <w:trHeight w:val="482"/>
        </w:trPr>
        <w:tc>
          <w:tcPr>
            <w:tcW w:w="3256" w:type="dxa"/>
            <w:tcBorders>
              <w:top w:val="single" w:sz="0" w:space="0" w:color="836967"/>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Қаптайтын материалдар: жарғақ,белгіленген жұқалтыр,қабықша.</w:t>
            </w:r>
          </w:p>
        </w:tc>
        <w:tc>
          <w:tcPr>
            <w:tcW w:w="1672"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Жоқтық</w:t>
            </w:r>
          </w:p>
        </w:tc>
        <w:tc>
          <w:tcPr>
            <w:tcW w:w="1942"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&lt; 100</w:t>
            </w:r>
          </w:p>
        </w:tc>
        <w:tc>
          <w:tcPr>
            <w:tcW w:w="2839"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0-ден 5-ке дейін</w:t>
            </w:r>
          </w:p>
        </w:tc>
      </w:tr>
      <w:tr w:rsidR="00886D64">
        <w:trPr>
          <w:trHeight w:val="241"/>
        </w:trPr>
        <w:tc>
          <w:tcPr>
            <w:tcW w:w="3256" w:type="dxa"/>
            <w:tcBorders>
              <w:top w:val="single" w:sz="0" w:space="0" w:color="836967"/>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Ағаш жабдығы</w:t>
            </w:r>
          </w:p>
          <w:p w:rsidR="00886D64" w:rsidRDefault="00886D64">
            <w:pPr>
              <w:suppressAutoHyphens/>
              <w:spacing w:after="0" w:line="240" w:lineRule="auto"/>
              <w:jc w:val="both"/>
            </w:pPr>
          </w:p>
        </w:tc>
        <w:tc>
          <w:tcPr>
            <w:tcW w:w="1672"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Жоқтық</w:t>
            </w:r>
          </w:p>
        </w:tc>
        <w:tc>
          <w:tcPr>
            <w:tcW w:w="4781" w:type="dxa"/>
            <w:gridSpan w:val="2"/>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Жоқтық</w:t>
            </w:r>
          </w:p>
        </w:tc>
      </w:tr>
      <w:tr w:rsidR="00886D64">
        <w:trPr>
          <w:trHeight w:val="334"/>
        </w:trPr>
        <w:tc>
          <w:tcPr>
            <w:tcW w:w="3256" w:type="dxa"/>
            <w:tcBorders>
              <w:top w:val="single" w:sz="0" w:space="0" w:color="836967"/>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Қызметкерлер қолы</w:t>
            </w:r>
          </w:p>
          <w:p w:rsidR="00886D64" w:rsidRDefault="00886D64">
            <w:pPr>
              <w:suppressAutoHyphens/>
              <w:spacing w:after="0" w:line="240" w:lineRule="auto"/>
              <w:jc w:val="both"/>
            </w:pPr>
          </w:p>
        </w:tc>
        <w:tc>
          <w:tcPr>
            <w:tcW w:w="1672"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Жоқтық</w:t>
            </w:r>
          </w:p>
        </w:tc>
        <w:tc>
          <w:tcPr>
            <w:tcW w:w="4781" w:type="dxa"/>
            <w:gridSpan w:val="2"/>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w:t>
            </w:r>
          </w:p>
        </w:tc>
      </w:tr>
      <w:tr w:rsidR="00886D64">
        <w:trPr>
          <w:trHeight w:val="250"/>
        </w:trPr>
        <w:tc>
          <w:tcPr>
            <w:tcW w:w="9709" w:type="dxa"/>
            <w:gridSpan w:val="4"/>
            <w:tcBorders>
              <w:top w:val="single" w:sz="0" w:space="0" w:color="836967"/>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 - көрсеткіш алдында қалыпты бақылау анықталмайды</w:t>
            </w:r>
          </w:p>
        </w:tc>
      </w:tr>
    </w:tbl>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Қосымша В</w:t>
      </w:r>
    </w:p>
    <w:p w:rsidR="00886D64" w:rsidRDefault="00886D64">
      <w:pPr>
        <w:suppressAutoHyphens/>
        <w:spacing w:after="0" w:line="240" w:lineRule="auto"/>
        <w:jc w:val="both"/>
        <w:rPr>
          <w:rFonts w:ascii="Times New Roman" w:eastAsia="Times New Roman" w:hAnsi="Times New Roman" w:cs="Times New Roman"/>
          <w:color w:val="FF0000"/>
          <w:sz w:val="28"/>
        </w:rPr>
      </w:pPr>
    </w:p>
    <w:p w:rsidR="00886D64" w:rsidRDefault="00F16836" w:rsidP="00DB5F5F">
      <w:pPr>
        <w:suppressAutoHyphens/>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Тұжыру бактерияларын анықтау үшін</w:t>
      </w:r>
      <w:r w:rsidR="00DB5F5F">
        <w:rPr>
          <w:rFonts w:ascii="Times New Roman" w:eastAsia="Times New Roman" w:hAnsi="Times New Roman" w:cs="Times New Roman"/>
          <w:sz w:val="28"/>
        </w:rPr>
        <w:t xml:space="preserve"> </w:t>
      </w:r>
      <w:r>
        <w:rPr>
          <w:rFonts w:ascii="Times New Roman" w:eastAsia="Times New Roman" w:hAnsi="Times New Roman" w:cs="Times New Roman"/>
          <w:sz w:val="28"/>
        </w:rPr>
        <w:t>өндірістегі санитарлық – гигиеналық жағдайының бақылау қорытындыларын</w:t>
      </w:r>
      <w:r w:rsidR="00DB5F5F">
        <w:rPr>
          <w:rFonts w:ascii="Times New Roman" w:eastAsia="Times New Roman" w:hAnsi="Times New Roman" w:cs="Times New Roman"/>
          <w:sz w:val="28"/>
        </w:rPr>
        <w:t xml:space="preserve"> бағалау үшін жоба нормативтері</w:t>
      </w:r>
    </w:p>
    <w:p w:rsidR="00886D64" w:rsidRDefault="00886D64">
      <w:pPr>
        <w:suppressAutoHyphens/>
        <w:spacing w:after="0" w:line="240" w:lineRule="auto"/>
        <w:jc w:val="both"/>
        <w:rPr>
          <w:rFonts w:ascii="Times New Roman" w:eastAsia="Times New Roman" w:hAnsi="Times New Roman" w:cs="Times New Roman"/>
          <w:sz w:val="28"/>
        </w:rPr>
      </w:pPr>
    </w:p>
    <w:tbl>
      <w:tblPr>
        <w:tblW w:w="0" w:type="auto"/>
        <w:tblInd w:w="40" w:type="dxa"/>
        <w:tblCellMar>
          <w:left w:w="10" w:type="dxa"/>
          <w:right w:w="10" w:type="dxa"/>
        </w:tblCellMar>
        <w:tblLook w:val="04A0"/>
      </w:tblPr>
      <w:tblGrid>
        <w:gridCol w:w="4482"/>
        <w:gridCol w:w="5196"/>
      </w:tblGrid>
      <w:tr w:rsidR="00886D64">
        <w:trPr>
          <w:trHeight w:val="703"/>
        </w:trPr>
        <w:tc>
          <w:tcPr>
            <w:tcW w:w="4547" w:type="dxa"/>
            <w:tcBorders>
              <w:top w:val="single" w:sz="8" w:space="0" w:color="000000"/>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b/>
                <w:sz w:val="28"/>
                <w:shd w:val="clear" w:color="auto" w:fill="FFFFFF"/>
              </w:rPr>
              <w:t>Зерттеу нысаны</w:t>
            </w:r>
          </w:p>
        </w:tc>
        <w:tc>
          <w:tcPr>
            <w:tcW w:w="5335" w:type="dxa"/>
            <w:tcBorders>
              <w:top w:val="single" w:sz="8" w:space="0" w:color="000000"/>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rsidP="004F0DC4">
            <w:pPr>
              <w:suppressAutoHyphens/>
              <w:spacing w:after="0" w:line="240" w:lineRule="auto"/>
              <w:ind w:firstLine="298"/>
              <w:jc w:val="both"/>
              <w:rPr>
                <w:rFonts w:ascii="Times New Roman" w:eastAsia="Times New Roman" w:hAnsi="Times New Roman" w:cs="Times New Roman"/>
                <w:b/>
                <w:sz w:val="28"/>
                <w:shd w:val="clear" w:color="auto" w:fill="FFFFFF"/>
              </w:rPr>
            </w:pPr>
            <w:r>
              <w:rPr>
                <w:rFonts w:ascii="Times New Roman" w:eastAsia="Times New Roman" w:hAnsi="Times New Roman" w:cs="Times New Roman"/>
                <w:b/>
                <w:sz w:val="28"/>
                <w:shd w:val="clear" w:color="auto" w:fill="FFFFFF"/>
              </w:rPr>
              <w:t>Бактерияның редукциялау саны,</w:t>
            </w:r>
          </w:p>
          <w:p w:rsidR="00886D64" w:rsidRDefault="00473D02" w:rsidP="004F0DC4">
            <w:pPr>
              <w:suppressAutoHyphens/>
              <w:spacing w:after="0" w:line="240" w:lineRule="auto"/>
              <w:ind w:firstLine="298"/>
              <w:jc w:val="both"/>
            </w:pPr>
            <w:r>
              <w:rPr>
                <w:rFonts w:ascii="Times New Roman" w:eastAsia="Times New Roman" w:hAnsi="Times New Roman" w:cs="Times New Roman"/>
                <w:b/>
                <w:sz w:val="28"/>
                <w:shd w:val="clear" w:color="auto" w:fill="FFFFFF"/>
              </w:rPr>
              <w:t>КЖБ/</w:t>
            </w:r>
            <w:r w:rsidR="00F16836">
              <w:rPr>
                <w:rFonts w:ascii="Times New Roman" w:eastAsia="Times New Roman" w:hAnsi="Times New Roman" w:cs="Times New Roman"/>
                <w:b/>
                <w:sz w:val="28"/>
                <w:shd w:val="clear" w:color="auto" w:fill="FFFFFF"/>
              </w:rPr>
              <w:t xml:space="preserve"> см</w:t>
            </w:r>
            <w:r w:rsidR="00F16836">
              <w:rPr>
                <w:rFonts w:ascii="Times New Roman" w:eastAsia="Times New Roman" w:hAnsi="Times New Roman" w:cs="Times New Roman"/>
                <w:b/>
                <w:sz w:val="28"/>
                <w:shd w:val="clear" w:color="auto" w:fill="FFFFFF"/>
                <w:vertAlign w:val="superscript"/>
              </w:rPr>
              <w:t>3</w:t>
            </w:r>
          </w:p>
        </w:tc>
      </w:tr>
      <w:tr w:rsidR="00886D64">
        <w:trPr>
          <w:trHeight w:val="693"/>
        </w:trPr>
        <w:tc>
          <w:tcPr>
            <w:tcW w:w="4547" w:type="dxa"/>
            <w:tcBorders>
              <w:top w:val="single" w:sz="0" w:space="0" w:color="836967"/>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сүтті цистерна, резервуарлар (қақпақ, қабырға, бұрыш, түп), құбыр, барлық зерттеу түрлері технологиялық жабдықтау алдынада </w:t>
            </w:r>
          </w:p>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100 см</w:t>
            </w:r>
            <w:r>
              <w:rPr>
                <w:rFonts w:ascii="Times New Roman" w:eastAsia="Times New Roman" w:hAnsi="Times New Roman" w:cs="Times New Roman"/>
                <w:sz w:val="28"/>
                <w:shd w:val="clear" w:color="auto" w:fill="FFFFFF"/>
                <w:vertAlign w:val="superscript"/>
              </w:rPr>
              <w:t>2</w:t>
            </w:r>
            <w:r>
              <w:rPr>
                <w:rFonts w:ascii="Times New Roman" w:eastAsia="Times New Roman" w:hAnsi="Times New Roman" w:cs="Times New Roman"/>
                <w:sz w:val="28"/>
                <w:shd w:val="clear" w:color="auto" w:fill="FFFFFF"/>
              </w:rPr>
              <w:t xml:space="preserve">беті </w:t>
            </w:r>
          </w:p>
        </w:tc>
        <w:tc>
          <w:tcPr>
            <w:tcW w:w="5335"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&lt;75</w:t>
            </w:r>
          </w:p>
        </w:tc>
      </w:tr>
      <w:tr w:rsidR="00886D64">
        <w:trPr>
          <w:trHeight w:val="693"/>
        </w:trPr>
        <w:tc>
          <w:tcPr>
            <w:tcW w:w="4547" w:type="dxa"/>
            <w:tcBorders>
              <w:top w:val="single" w:sz="0" w:space="0" w:color="836967"/>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резеңке,бұлғауыш,қуыс бұрғы,жоғарғы шүмек,төменгі шүмек, түйіндердің шегін тексеру  кезінде</w:t>
            </w:r>
          </w:p>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 xml:space="preserve">резервуарлардың шыны трубканың тесігі </w:t>
            </w:r>
          </w:p>
        </w:tc>
        <w:tc>
          <w:tcPr>
            <w:tcW w:w="5335"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&lt; 100</w:t>
            </w:r>
          </w:p>
        </w:tc>
      </w:tr>
      <w:tr w:rsidR="00886D64">
        <w:trPr>
          <w:trHeight w:val="240"/>
        </w:trPr>
        <w:tc>
          <w:tcPr>
            <w:tcW w:w="4547" w:type="dxa"/>
            <w:tcBorders>
              <w:top w:val="single" w:sz="0" w:space="0" w:color="836967"/>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 xml:space="preserve">            шүмектің  зерттеу алдындағы барлық беті  </w:t>
            </w:r>
          </w:p>
        </w:tc>
        <w:tc>
          <w:tcPr>
            <w:tcW w:w="5335"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&lt;75</w:t>
            </w:r>
          </w:p>
        </w:tc>
      </w:tr>
      <w:tr w:rsidR="00886D64">
        <w:trPr>
          <w:trHeight w:val="463"/>
        </w:trPr>
        <w:tc>
          <w:tcPr>
            <w:tcW w:w="4547" w:type="dxa"/>
            <w:tcBorders>
              <w:top w:val="single" w:sz="0" w:space="0" w:color="836967"/>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Тұтынушылық тараның ішкі шегін тексеру кезінде 10 бірлік</w:t>
            </w:r>
          </w:p>
        </w:tc>
        <w:tc>
          <w:tcPr>
            <w:tcW w:w="5335"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&lt;30</w:t>
            </w:r>
          </w:p>
        </w:tc>
      </w:tr>
      <w:tr w:rsidR="00886D64">
        <w:trPr>
          <w:trHeight w:val="301"/>
        </w:trPr>
        <w:tc>
          <w:tcPr>
            <w:tcW w:w="4547" w:type="dxa"/>
            <w:tcBorders>
              <w:top w:val="single" w:sz="0" w:space="0" w:color="836967"/>
              <w:left w:val="single" w:sz="8" w:space="0" w:color="000000"/>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jc w:val="both"/>
            </w:pPr>
            <w:r>
              <w:rPr>
                <w:rFonts w:ascii="Times New Roman" w:eastAsia="Times New Roman" w:hAnsi="Times New Roman" w:cs="Times New Roman"/>
                <w:sz w:val="28"/>
                <w:shd w:val="clear" w:color="auto" w:fill="FFFFFF"/>
              </w:rPr>
              <w:t>Қақпақ үшін барлық шегінің тексерілуі</w:t>
            </w:r>
          </w:p>
        </w:tc>
        <w:tc>
          <w:tcPr>
            <w:tcW w:w="5335" w:type="dxa"/>
            <w:tcBorders>
              <w:top w:val="single" w:sz="0" w:space="0" w:color="836967"/>
              <w:left w:val="single" w:sz="0" w:space="0" w:color="836967"/>
              <w:bottom w:val="single" w:sz="8" w:space="0" w:color="000000"/>
              <w:right w:val="single" w:sz="8" w:space="0" w:color="000000"/>
            </w:tcBorders>
            <w:shd w:val="clear" w:color="auto" w:fill="FFFFFF"/>
            <w:tcMar>
              <w:left w:w="40" w:type="dxa"/>
              <w:right w:w="40" w:type="dxa"/>
            </w:tcMar>
          </w:tcPr>
          <w:p w:rsidR="00886D64" w:rsidRDefault="00F16836">
            <w:pPr>
              <w:suppressAutoHyphens/>
              <w:spacing w:after="0" w:line="240" w:lineRule="auto"/>
              <w:ind w:firstLine="851"/>
              <w:jc w:val="both"/>
            </w:pPr>
            <w:r>
              <w:rPr>
                <w:rFonts w:ascii="Times New Roman" w:eastAsia="Times New Roman" w:hAnsi="Times New Roman" w:cs="Times New Roman"/>
                <w:sz w:val="28"/>
                <w:shd w:val="clear" w:color="auto" w:fill="FFFFFF"/>
              </w:rPr>
              <w:t>&lt;30</w:t>
            </w:r>
          </w:p>
        </w:tc>
      </w:tr>
    </w:tbl>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886D64" w:rsidRDefault="00886D64">
      <w:pPr>
        <w:tabs>
          <w:tab w:val="left" w:pos="5670"/>
        </w:tabs>
        <w:suppressAutoHyphens/>
        <w:spacing w:after="0" w:line="240" w:lineRule="auto"/>
        <w:jc w:val="both"/>
        <w:rPr>
          <w:rFonts w:ascii="Times New Roman" w:eastAsia="Times New Roman" w:hAnsi="Times New Roman" w:cs="Times New Roman"/>
          <w:sz w:val="28"/>
        </w:rPr>
      </w:pPr>
    </w:p>
    <w:p w:rsidR="00B81E6D" w:rsidRDefault="00F16836">
      <w:pPr>
        <w:tabs>
          <w:tab w:val="left" w:pos="5670"/>
        </w:tabs>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
    <w:p w:rsidR="00886D64" w:rsidRDefault="00F16836" w:rsidP="00B81E6D">
      <w:pPr>
        <w:tabs>
          <w:tab w:val="left" w:pos="5670"/>
        </w:tabs>
        <w:suppressAutoHyphens/>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Қосымша Г</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rsidP="00DB5F5F">
      <w:pPr>
        <w:suppressAutoHyphens/>
        <w:spacing w:after="0" w:line="240" w:lineRule="auto"/>
        <w:jc w:val="center"/>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333333"/>
          <w:sz w:val="28"/>
          <w:shd w:val="clear" w:color="auto" w:fill="FFFFFF"/>
        </w:rPr>
        <w:t>Тіршілікке қабілетті біраз патогенді микроорганизмді сүтті өнім</w:t>
      </w:r>
    </w:p>
    <w:p w:rsidR="00886D64" w:rsidRDefault="00886D64">
      <w:pPr>
        <w:suppressAutoHyphens/>
        <w:spacing w:after="0" w:line="240" w:lineRule="auto"/>
        <w:jc w:val="both"/>
        <w:rPr>
          <w:rFonts w:ascii="Times New Roman" w:eastAsia="Times New Roman" w:hAnsi="Times New Roman" w:cs="Times New Roman"/>
          <w:color w:val="000000"/>
          <w:sz w:val="28"/>
          <w:shd w:val="clear" w:color="auto" w:fill="FFFFFF"/>
        </w:rPr>
      </w:pPr>
    </w:p>
    <w:p w:rsidR="00886D64" w:rsidRDefault="00886D64">
      <w:pPr>
        <w:suppressAutoHyphens/>
        <w:spacing w:after="0" w:line="240" w:lineRule="auto"/>
        <w:jc w:val="both"/>
        <w:rPr>
          <w:rFonts w:ascii="Times New Roman" w:eastAsia="Times New Roman" w:hAnsi="Times New Roman" w:cs="Times New Roman"/>
          <w:sz w:val="28"/>
        </w:rPr>
      </w:pPr>
    </w:p>
    <w:tbl>
      <w:tblPr>
        <w:tblW w:w="0" w:type="auto"/>
        <w:tblInd w:w="108" w:type="dxa"/>
        <w:tblCellMar>
          <w:left w:w="10" w:type="dxa"/>
          <w:right w:w="10" w:type="dxa"/>
        </w:tblCellMar>
        <w:tblLook w:val="04A0"/>
      </w:tblPr>
      <w:tblGrid>
        <w:gridCol w:w="2203"/>
        <w:gridCol w:w="1265"/>
        <w:gridCol w:w="1385"/>
        <w:gridCol w:w="1452"/>
        <w:gridCol w:w="1103"/>
        <w:gridCol w:w="1138"/>
        <w:gridCol w:w="1200"/>
      </w:tblGrid>
      <w:tr w:rsidR="00886D64">
        <w:trPr>
          <w:trHeight w:val="1054"/>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Қоздырғыштар</w:t>
            </w:r>
          </w:p>
          <w:p w:rsidR="00886D64" w:rsidRDefault="00886D64">
            <w:pPr>
              <w:widowControl w:val="0"/>
              <w:suppressAutoHyphens/>
              <w:spacing w:after="0" w:line="240" w:lineRule="auto"/>
              <w:jc w:val="both"/>
              <w:rPr>
                <w:rFonts w:ascii="Times New Roman" w:eastAsia="Times New Roman" w:hAnsi="Times New Roman" w:cs="Times New Roman"/>
                <w:b/>
                <w:color w:val="000000"/>
                <w:sz w:val="28"/>
              </w:rPr>
            </w:pPr>
          </w:p>
          <w:p w:rsidR="00886D64" w:rsidRDefault="00886D64">
            <w:pPr>
              <w:widowControl w:val="0"/>
              <w:suppressAutoHyphens/>
              <w:spacing w:after="0" w:line="240" w:lineRule="auto"/>
              <w:jc w:val="both"/>
            </w:pPr>
          </w:p>
        </w:tc>
        <w:tc>
          <w:tcPr>
            <w:tcW w:w="7723" w:type="dxa"/>
            <w:gridSpan w:val="6"/>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b/>
                <w:color w:val="000000"/>
                <w:sz w:val="28"/>
              </w:rPr>
              <w:t>Сүттік өнімде ауру қоздырғыштарының күн көрісінің мерзімі</w:t>
            </w:r>
          </w:p>
        </w:tc>
      </w:tr>
      <w:tr w:rsidR="00886D64">
        <w:trPr>
          <w:trHeight w:val="691"/>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Times New Roman" w:eastAsia="Times New Roman" w:hAnsi="Times New Roman" w:cs="Times New Roman"/>
                <w:b/>
                <w:color w:val="000000"/>
                <w:sz w:val="28"/>
              </w:rPr>
            </w:pPr>
          </w:p>
          <w:p w:rsidR="00886D64" w:rsidRDefault="00886D64">
            <w:pPr>
              <w:widowControl w:val="0"/>
              <w:suppressAutoHyphens/>
              <w:spacing w:after="0" w:line="240" w:lineRule="auto"/>
              <w:ind w:firstLine="709"/>
              <w:jc w:val="both"/>
            </w:pPr>
          </w:p>
        </w:tc>
        <w:tc>
          <w:tcPr>
            <w:tcW w:w="13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Сүт</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Май</w:t>
            </w:r>
          </w:p>
        </w:tc>
        <w:tc>
          <w:tcPr>
            <w:tcW w:w="14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ірімшік</w:t>
            </w:r>
          </w:p>
        </w:tc>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айран</w:t>
            </w:r>
          </w:p>
        </w:tc>
        <w:tc>
          <w:tcPr>
            <w:tcW w:w="11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кымыз</w:t>
            </w:r>
          </w:p>
        </w:tc>
        <w:tc>
          <w:tcPr>
            <w:tcW w:w="12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брынза</w:t>
            </w:r>
          </w:p>
        </w:tc>
      </w:tr>
      <w:tr w:rsidR="00886D64">
        <w:trPr>
          <w:trHeight w:val="708"/>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 xml:space="preserve">Туберкулез </w:t>
            </w:r>
          </w:p>
          <w:p w:rsidR="00886D64" w:rsidRDefault="00886D64">
            <w:pPr>
              <w:widowControl w:val="0"/>
              <w:suppressAutoHyphens/>
              <w:spacing w:after="0" w:line="240" w:lineRule="auto"/>
              <w:jc w:val="both"/>
            </w:pPr>
          </w:p>
        </w:tc>
        <w:tc>
          <w:tcPr>
            <w:tcW w:w="13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14-18</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300-310</w:t>
            </w:r>
          </w:p>
        </w:tc>
        <w:tc>
          <w:tcPr>
            <w:tcW w:w="14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260 дейін</w:t>
            </w:r>
          </w:p>
        </w:tc>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Calibri" w:eastAsia="Calibri" w:hAnsi="Calibri" w:cs="Calibri"/>
              </w:rPr>
            </w:pPr>
          </w:p>
        </w:tc>
        <w:tc>
          <w:tcPr>
            <w:tcW w:w="11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Calibri" w:eastAsia="Calibri" w:hAnsi="Calibri" w:cs="Calibri"/>
              </w:rPr>
            </w:pPr>
          </w:p>
        </w:tc>
        <w:tc>
          <w:tcPr>
            <w:tcW w:w="12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Calibri" w:eastAsia="Calibri" w:hAnsi="Calibri" w:cs="Calibri"/>
              </w:rPr>
            </w:pPr>
          </w:p>
        </w:tc>
      </w:tr>
      <w:tr w:rsidR="00886D64">
        <w:trPr>
          <w:trHeight w:val="691"/>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 xml:space="preserve">Бруцеллез </w:t>
            </w:r>
          </w:p>
          <w:p w:rsidR="00886D64" w:rsidRDefault="00886D64">
            <w:pPr>
              <w:widowControl w:val="0"/>
              <w:suppressAutoHyphens/>
              <w:spacing w:after="0" w:line="240" w:lineRule="auto"/>
              <w:jc w:val="both"/>
            </w:pPr>
          </w:p>
        </w:tc>
        <w:tc>
          <w:tcPr>
            <w:tcW w:w="13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60 дейін</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300 дейін</w:t>
            </w:r>
          </w:p>
        </w:tc>
        <w:tc>
          <w:tcPr>
            <w:tcW w:w="14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90 аса</w:t>
            </w:r>
          </w:p>
        </w:tc>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Calibri" w:eastAsia="Calibri" w:hAnsi="Calibri" w:cs="Calibri"/>
              </w:rPr>
            </w:pPr>
          </w:p>
        </w:tc>
        <w:tc>
          <w:tcPr>
            <w:tcW w:w="11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3 аса</w:t>
            </w:r>
          </w:p>
        </w:tc>
        <w:tc>
          <w:tcPr>
            <w:tcW w:w="12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33-114</w:t>
            </w:r>
          </w:p>
        </w:tc>
      </w:tr>
      <w:tr w:rsidR="00886D64">
        <w:trPr>
          <w:trHeight w:val="708"/>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284EA1">
            <w:pPr>
              <w:widowControl w:val="0"/>
              <w:suppressAutoHyphens/>
              <w:spacing w:after="0" w:line="240" w:lineRule="auto"/>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Ауысыл</w:t>
            </w:r>
            <w:r w:rsidR="00F16836">
              <w:rPr>
                <w:rFonts w:ascii="Times New Roman" w:eastAsia="Times New Roman" w:hAnsi="Times New Roman" w:cs="Times New Roman"/>
                <w:b/>
                <w:color w:val="000000"/>
                <w:sz w:val="28"/>
              </w:rPr>
              <w:t xml:space="preserve"> </w:t>
            </w:r>
          </w:p>
          <w:p w:rsidR="00886D64" w:rsidRDefault="00886D64">
            <w:pPr>
              <w:widowControl w:val="0"/>
              <w:suppressAutoHyphens/>
              <w:spacing w:after="0" w:line="240" w:lineRule="auto"/>
              <w:jc w:val="both"/>
            </w:pPr>
          </w:p>
        </w:tc>
        <w:tc>
          <w:tcPr>
            <w:tcW w:w="13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1-113</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Calibri" w:eastAsia="Calibri" w:hAnsi="Calibri" w:cs="Calibri"/>
              </w:rPr>
            </w:pPr>
          </w:p>
        </w:tc>
        <w:tc>
          <w:tcPr>
            <w:tcW w:w="14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Calibri" w:eastAsia="Calibri" w:hAnsi="Calibri" w:cs="Calibri"/>
              </w:rPr>
            </w:pPr>
          </w:p>
        </w:tc>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Calibri" w:eastAsia="Calibri" w:hAnsi="Calibri" w:cs="Calibri"/>
              </w:rPr>
            </w:pPr>
          </w:p>
        </w:tc>
        <w:tc>
          <w:tcPr>
            <w:tcW w:w="11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Calibri" w:eastAsia="Calibri" w:hAnsi="Calibri" w:cs="Calibri"/>
              </w:rPr>
            </w:pPr>
          </w:p>
        </w:tc>
        <w:tc>
          <w:tcPr>
            <w:tcW w:w="12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Calibri" w:eastAsia="Calibri" w:hAnsi="Calibri" w:cs="Calibri"/>
              </w:rPr>
            </w:pPr>
          </w:p>
        </w:tc>
      </w:tr>
      <w:tr w:rsidR="00886D64">
        <w:trPr>
          <w:trHeight w:val="708"/>
        </w:trPr>
        <w:tc>
          <w:tcPr>
            <w:tcW w:w="22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Сальмонеллез</w:t>
            </w:r>
          </w:p>
          <w:p w:rsidR="00886D64" w:rsidRDefault="00886D64">
            <w:pPr>
              <w:widowControl w:val="0"/>
              <w:suppressAutoHyphens/>
              <w:spacing w:after="0" w:line="240" w:lineRule="auto"/>
              <w:jc w:val="both"/>
            </w:pPr>
          </w:p>
        </w:tc>
        <w:tc>
          <w:tcPr>
            <w:tcW w:w="13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35-60</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30 дейін</w:t>
            </w:r>
          </w:p>
        </w:tc>
        <w:tc>
          <w:tcPr>
            <w:tcW w:w="14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10-36</w:t>
            </w:r>
          </w:p>
        </w:tc>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color w:val="000000"/>
                <w:sz w:val="28"/>
              </w:rPr>
              <w:t>45-300</w:t>
            </w:r>
          </w:p>
        </w:tc>
        <w:tc>
          <w:tcPr>
            <w:tcW w:w="11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Calibri" w:eastAsia="Calibri" w:hAnsi="Calibri" w:cs="Calibri"/>
              </w:rPr>
            </w:pPr>
          </w:p>
        </w:tc>
        <w:tc>
          <w:tcPr>
            <w:tcW w:w="12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widowControl w:val="0"/>
              <w:suppressAutoHyphens/>
              <w:spacing w:after="0" w:line="240" w:lineRule="auto"/>
              <w:ind w:firstLine="709"/>
              <w:jc w:val="both"/>
              <w:rPr>
                <w:rFonts w:ascii="Calibri" w:eastAsia="Calibri" w:hAnsi="Calibri" w:cs="Calibri"/>
              </w:rPr>
            </w:pPr>
          </w:p>
        </w:tc>
      </w:tr>
    </w:tbl>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B81E6D">
        <w:rPr>
          <w:rFonts w:ascii="Times New Roman" w:eastAsia="Times New Roman" w:hAnsi="Times New Roman" w:cs="Times New Roman"/>
          <w:sz w:val="28"/>
        </w:rPr>
        <w:t xml:space="preserve">                       Қосымша </w:t>
      </w:r>
      <w:r w:rsidR="00B81E6D">
        <w:rPr>
          <w:rFonts w:ascii="Times New Roman" w:eastAsia="Times New Roman" w:hAnsi="Times New Roman" w:cs="Times New Roman"/>
          <w:color w:val="000000"/>
          <w:sz w:val="28"/>
        </w:rPr>
        <w:t>Ғ</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Өнімді қоректендіруде антибиотиктердің мүмкін болатын құрам дәрежелері</w:t>
      </w:r>
    </w:p>
    <w:p w:rsidR="00886D64" w:rsidRDefault="00886D64">
      <w:pPr>
        <w:suppressAutoHyphens/>
        <w:spacing w:after="0" w:line="240" w:lineRule="auto"/>
        <w:jc w:val="both"/>
        <w:rPr>
          <w:rFonts w:ascii="Times New Roman" w:eastAsia="Times New Roman" w:hAnsi="Times New Roman" w:cs="Times New Roman"/>
          <w:sz w:val="28"/>
        </w:rPr>
      </w:pPr>
    </w:p>
    <w:tbl>
      <w:tblPr>
        <w:tblW w:w="0" w:type="auto"/>
        <w:tblInd w:w="-128" w:type="dxa"/>
        <w:tblCellMar>
          <w:left w:w="10" w:type="dxa"/>
          <w:right w:w="10" w:type="dxa"/>
        </w:tblCellMar>
        <w:tblLook w:val="04A0"/>
      </w:tblPr>
      <w:tblGrid>
        <w:gridCol w:w="2318"/>
        <w:gridCol w:w="1339"/>
        <w:gridCol w:w="931"/>
        <w:gridCol w:w="1509"/>
        <w:gridCol w:w="1838"/>
        <w:gridCol w:w="1600"/>
      </w:tblGrid>
      <w:tr w:rsidR="00886D64" w:rsidTr="00B81E6D">
        <w:trPr>
          <w:trHeight w:val="561"/>
        </w:trPr>
        <w:tc>
          <w:tcPr>
            <w:tcW w:w="2318"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886D64" w:rsidRDefault="00F16836">
            <w:pPr>
              <w:suppressAutoHyphens/>
              <w:spacing w:after="0" w:line="240" w:lineRule="auto"/>
              <w:jc w:val="both"/>
            </w:pPr>
            <w:r>
              <w:rPr>
                <w:rFonts w:ascii="Times New Roman" w:eastAsia="Times New Roman" w:hAnsi="Times New Roman" w:cs="Times New Roman"/>
                <w:color w:val="000000"/>
                <w:sz w:val="28"/>
              </w:rPr>
              <w:t>Өнімдер тобы</w:t>
            </w:r>
          </w:p>
        </w:tc>
        <w:tc>
          <w:tcPr>
            <w:tcW w:w="1339"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886D64" w:rsidRDefault="00F16836">
            <w:pPr>
              <w:suppressAutoHyphens/>
              <w:spacing w:after="0" w:line="240" w:lineRule="auto"/>
              <w:jc w:val="both"/>
            </w:pPr>
            <w:r>
              <w:rPr>
                <w:rFonts w:ascii="Times New Roman" w:eastAsia="Times New Roman" w:hAnsi="Times New Roman" w:cs="Times New Roman"/>
                <w:color w:val="000000"/>
                <w:sz w:val="28"/>
              </w:rPr>
              <w:t>Тетрацикл тобы</w:t>
            </w:r>
          </w:p>
        </w:tc>
        <w:tc>
          <w:tcPr>
            <w:tcW w:w="931"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886D64" w:rsidRDefault="00F16836">
            <w:pPr>
              <w:suppressAutoHyphens/>
              <w:spacing w:after="0" w:line="240" w:lineRule="auto"/>
              <w:jc w:val="both"/>
            </w:pPr>
            <w:r>
              <w:rPr>
                <w:rFonts w:ascii="Times New Roman" w:eastAsia="Times New Roman" w:hAnsi="Times New Roman" w:cs="Times New Roman"/>
                <w:color w:val="000000"/>
                <w:sz w:val="28"/>
              </w:rPr>
              <w:t>Гризин</w:t>
            </w:r>
          </w:p>
        </w:tc>
        <w:tc>
          <w:tcPr>
            <w:tcW w:w="1509"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886D64" w:rsidRDefault="00F16836">
            <w:pPr>
              <w:suppressAutoHyphens/>
              <w:spacing w:after="0" w:line="240" w:lineRule="auto"/>
              <w:jc w:val="both"/>
            </w:pPr>
            <w:r>
              <w:rPr>
                <w:rFonts w:ascii="Times New Roman" w:eastAsia="Times New Roman" w:hAnsi="Times New Roman" w:cs="Times New Roman"/>
                <w:color w:val="000000"/>
                <w:sz w:val="28"/>
              </w:rPr>
              <w:t>Бацитрацин</w:t>
            </w:r>
          </w:p>
        </w:tc>
        <w:tc>
          <w:tcPr>
            <w:tcW w:w="1838"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886D64" w:rsidRDefault="00F16836">
            <w:pPr>
              <w:suppressAutoHyphens/>
              <w:spacing w:after="0" w:line="240" w:lineRule="auto"/>
              <w:jc w:val="both"/>
            </w:pPr>
            <w:r>
              <w:rPr>
                <w:rFonts w:ascii="Times New Roman" w:eastAsia="Times New Roman" w:hAnsi="Times New Roman" w:cs="Times New Roman"/>
                <w:color w:val="000000"/>
                <w:sz w:val="28"/>
              </w:rPr>
              <w:t>Стрептомицин</w:t>
            </w:r>
          </w:p>
        </w:tc>
        <w:tc>
          <w:tcPr>
            <w:tcW w:w="1600"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886D64" w:rsidRDefault="00F16836">
            <w:pPr>
              <w:suppressAutoHyphens/>
              <w:spacing w:after="0" w:line="240" w:lineRule="auto"/>
              <w:jc w:val="both"/>
            </w:pPr>
            <w:r>
              <w:rPr>
                <w:rFonts w:ascii="Times New Roman" w:eastAsia="Times New Roman" w:hAnsi="Times New Roman" w:cs="Times New Roman"/>
                <w:color w:val="000000"/>
                <w:sz w:val="28"/>
              </w:rPr>
              <w:t>Пенницилин</w:t>
            </w:r>
          </w:p>
        </w:tc>
      </w:tr>
      <w:tr w:rsidR="00DB5F5F" w:rsidTr="00B81E6D">
        <w:trPr>
          <w:trHeight w:val="873"/>
        </w:trPr>
        <w:tc>
          <w:tcPr>
            <w:tcW w:w="2318"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pPr>
              <w:suppressAutoHyphens/>
              <w:spacing w:after="0" w:line="240" w:lineRule="auto"/>
              <w:jc w:val="both"/>
            </w:pPr>
            <w:r>
              <w:rPr>
                <w:rFonts w:ascii="Times New Roman" w:eastAsia="Times New Roman" w:hAnsi="Times New Roman" w:cs="Times New Roman"/>
                <w:color w:val="000000"/>
                <w:sz w:val="28"/>
              </w:rPr>
              <w:t>Салқындатылған жаңа ет және құс,</w:t>
            </w:r>
            <w:r w:rsidR="00B81E6D">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rPr>
              <w:t>олардың жасап шығарылған қосалқы өнімі және өнім</w:t>
            </w:r>
            <w:r>
              <w:rPr>
                <w:rFonts w:ascii="Times New Roman" w:eastAsia="Times New Roman" w:hAnsi="Times New Roman" w:cs="Times New Roman"/>
                <w:sz w:val="28"/>
              </w:rPr>
              <w:t>і</w:t>
            </w:r>
          </w:p>
        </w:tc>
        <w:tc>
          <w:tcPr>
            <w:tcW w:w="1339"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jc w:val="center"/>
            </w:pPr>
            <w:r>
              <w:rPr>
                <w:rFonts w:ascii="Times New Roman" w:eastAsia="Times New Roman" w:hAnsi="Times New Roman" w:cs="Times New Roman"/>
                <w:color w:val="000000"/>
                <w:sz w:val="28"/>
              </w:rPr>
              <w:t>0,01</w:t>
            </w:r>
          </w:p>
        </w:tc>
        <w:tc>
          <w:tcPr>
            <w:tcW w:w="931"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jc w:val="center"/>
            </w:pPr>
            <w:r>
              <w:rPr>
                <w:rFonts w:ascii="Times New Roman" w:eastAsia="Times New Roman" w:hAnsi="Times New Roman" w:cs="Times New Roman"/>
                <w:color w:val="000000"/>
                <w:sz w:val="28"/>
              </w:rPr>
              <w:t>0,05</w:t>
            </w:r>
          </w:p>
        </w:tc>
        <w:tc>
          <w:tcPr>
            <w:tcW w:w="1509"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jc w:val="center"/>
            </w:pPr>
            <w:r>
              <w:rPr>
                <w:rFonts w:ascii="Times New Roman" w:eastAsia="Times New Roman" w:hAnsi="Times New Roman" w:cs="Times New Roman"/>
                <w:color w:val="000000"/>
                <w:sz w:val="28"/>
              </w:rPr>
              <w:t>0,02</w:t>
            </w:r>
          </w:p>
        </w:tc>
        <w:tc>
          <w:tcPr>
            <w:tcW w:w="1838"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ind w:firstLine="709"/>
            </w:pPr>
            <w:r>
              <w:rPr>
                <w:rFonts w:ascii="Times New Roman" w:eastAsia="Times New Roman" w:hAnsi="Times New Roman" w:cs="Times New Roman"/>
                <w:color w:val="000000"/>
                <w:sz w:val="28"/>
              </w:rPr>
              <w:t>-</w:t>
            </w:r>
          </w:p>
        </w:tc>
        <w:tc>
          <w:tcPr>
            <w:tcW w:w="1600"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ind w:firstLine="709"/>
            </w:pPr>
            <w:r>
              <w:rPr>
                <w:rFonts w:ascii="Times New Roman" w:eastAsia="Times New Roman" w:hAnsi="Times New Roman" w:cs="Times New Roman"/>
                <w:color w:val="000000"/>
                <w:sz w:val="28"/>
              </w:rPr>
              <w:t>-</w:t>
            </w:r>
          </w:p>
        </w:tc>
      </w:tr>
      <w:tr w:rsidR="00DB5F5F" w:rsidTr="00B81E6D">
        <w:trPr>
          <w:trHeight w:val="311"/>
        </w:trPr>
        <w:tc>
          <w:tcPr>
            <w:tcW w:w="2318"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pPr>
              <w:suppressAutoHyphens/>
              <w:spacing w:after="0" w:line="240" w:lineRule="auto"/>
              <w:jc w:val="both"/>
            </w:pPr>
            <w:r>
              <w:rPr>
                <w:rFonts w:ascii="Times New Roman" w:eastAsia="Times New Roman" w:hAnsi="Times New Roman" w:cs="Times New Roman"/>
                <w:color w:val="000000"/>
                <w:sz w:val="28"/>
              </w:rPr>
              <w:t>Жұмыртқа және  жұмыртқа өнімдері</w:t>
            </w:r>
          </w:p>
        </w:tc>
        <w:tc>
          <w:tcPr>
            <w:tcW w:w="1339"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jc w:val="center"/>
            </w:pPr>
            <w:r>
              <w:rPr>
                <w:rFonts w:ascii="Times New Roman" w:eastAsia="Times New Roman" w:hAnsi="Times New Roman" w:cs="Times New Roman"/>
                <w:color w:val="000000"/>
                <w:sz w:val="28"/>
              </w:rPr>
              <w:t>0,01</w:t>
            </w:r>
          </w:p>
        </w:tc>
        <w:tc>
          <w:tcPr>
            <w:tcW w:w="931"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jc w:val="center"/>
            </w:pPr>
            <w:r>
              <w:rPr>
                <w:rFonts w:ascii="Times New Roman" w:eastAsia="Times New Roman" w:hAnsi="Times New Roman" w:cs="Times New Roman"/>
                <w:color w:val="000000"/>
                <w:sz w:val="28"/>
              </w:rPr>
              <w:t>-</w:t>
            </w:r>
          </w:p>
        </w:tc>
        <w:tc>
          <w:tcPr>
            <w:tcW w:w="1509"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ind w:firstLine="709"/>
            </w:pPr>
            <w:r>
              <w:rPr>
                <w:rFonts w:ascii="Times New Roman" w:eastAsia="Times New Roman" w:hAnsi="Times New Roman" w:cs="Times New Roman"/>
                <w:color w:val="000000"/>
                <w:sz w:val="28"/>
              </w:rPr>
              <w:t>-</w:t>
            </w:r>
          </w:p>
        </w:tc>
        <w:tc>
          <w:tcPr>
            <w:tcW w:w="1838"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ind w:firstLine="709"/>
            </w:pPr>
            <w:r>
              <w:rPr>
                <w:rFonts w:ascii="Times New Roman" w:eastAsia="Times New Roman" w:hAnsi="Times New Roman" w:cs="Times New Roman"/>
                <w:color w:val="000000"/>
                <w:sz w:val="28"/>
              </w:rPr>
              <w:t>0,5</w:t>
            </w:r>
          </w:p>
        </w:tc>
        <w:tc>
          <w:tcPr>
            <w:tcW w:w="1600"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ind w:firstLine="709"/>
            </w:pPr>
            <w:r>
              <w:rPr>
                <w:rFonts w:ascii="Times New Roman" w:eastAsia="Times New Roman" w:hAnsi="Times New Roman" w:cs="Times New Roman"/>
                <w:color w:val="000000"/>
                <w:sz w:val="28"/>
              </w:rPr>
              <w:t>-</w:t>
            </w:r>
          </w:p>
        </w:tc>
      </w:tr>
      <w:tr w:rsidR="00DB5F5F" w:rsidTr="00B81E6D">
        <w:trPr>
          <w:trHeight w:val="1434"/>
        </w:trPr>
        <w:tc>
          <w:tcPr>
            <w:tcW w:w="2318"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pPr>
              <w:suppressAutoHyphens/>
              <w:spacing w:after="0" w:line="240" w:lineRule="auto"/>
              <w:jc w:val="both"/>
            </w:pPr>
            <w:r>
              <w:rPr>
                <w:rFonts w:ascii="Times New Roman" w:eastAsia="Times New Roman" w:hAnsi="Times New Roman" w:cs="Times New Roman"/>
                <w:color w:val="000000"/>
                <w:sz w:val="28"/>
              </w:rPr>
              <w:t>Сүт және қышқылды сүт өнімі;</w:t>
            </w:r>
            <w:r w:rsidR="00B81E6D">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rPr>
              <w:t xml:space="preserve">сонымен қатар кептірілген сүтті өнімдер;  </w:t>
            </w:r>
            <w:r w:rsidR="00B81E6D">
              <w:rPr>
                <w:rFonts w:ascii="Times New Roman" w:eastAsia="Times New Roman" w:hAnsi="Times New Roman" w:cs="Times New Roman"/>
                <w:sz w:val="28"/>
              </w:rPr>
              <w:t xml:space="preserve">ірімшікті </w:t>
            </w:r>
            <w:r>
              <w:rPr>
                <w:rFonts w:ascii="Times New Roman" w:eastAsia="Times New Roman" w:hAnsi="Times New Roman" w:cs="Times New Roman"/>
                <w:sz w:val="28"/>
              </w:rPr>
              <w:t>өнімдер; сиыр сүтінің майы;</w:t>
            </w:r>
            <w:r w:rsidR="00B81E6D">
              <w:rPr>
                <w:rFonts w:ascii="Times New Roman" w:eastAsia="Times New Roman" w:hAnsi="Times New Roman" w:cs="Times New Roman"/>
                <w:sz w:val="28"/>
              </w:rPr>
              <w:t xml:space="preserve"> </w:t>
            </w:r>
            <w:r>
              <w:rPr>
                <w:rFonts w:ascii="Times New Roman" w:eastAsia="Times New Roman" w:hAnsi="Times New Roman" w:cs="Times New Roman"/>
                <w:sz w:val="28"/>
              </w:rPr>
              <w:t>казеин</w:t>
            </w:r>
          </w:p>
        </w:tc>
        <w:tc>
          <w:tcPr>
            <w:tcW w:w="1339"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jc w:val="center"/>
            </w:pPr>
            <w:r>
              <w:rPr>
                <w:rFonts w:ascii="Times New Roman" w:eastAsia="Times New Roman" w:hAnsi="Times New Roman" w:cs="Times New Roman"/>
                <w:color w:val="000000"/>
                <w:sz w:val="28"/>
              </w:rPr>
              <w:t>0,01</w:t>
            </w:r>
          </w:p>
        </w:tc>
        <w:tc>
          <w:tcPr>
            <w:tcW w:w="931"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jc w:val="center"/>
            </w:pPr>
            <w:r>
              <w:rPr>
                <w:rFonts w:ascii="Times New Roman" w:eastAsia="Times New Roman" w:hAnsi="Times New Roman" w:cs="Times New Roman"/>
                <w:color w:val="000000"/>
                <w:sz w:val="28"/>
              </w:rPr>
              <w:t>-</w:t>
            </w:r>
          </w:p>
        </w:tc>
        <w:tc>
          <w:tcPr>
            <w:tcW w:w="1509"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ind w:firstLine="709"/>
            </w:pPr>
            <w:r>
              <w:rPr>
                <w:rFonts w:ascii="Times New Roman" w:eastAsia="Times New Roman" w:hAnsi="Times New Roman" w:cs="Times New Roman"/>
                <w:color w:val="000000"/>
                <w:sz w:val="28"/>
              </w:rPr>
              <w:t>-</w:t>
            </w:r>
          </w:p>
        </w:tc>
        <w:tc>
          <w:tcPr>
            <w:tcW w:w="1838"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ind w:firstLine="709"/>
            </w:pPr>
            <w:r>
              <w:rPr>
                <w:rFonts w:ascii="Times New Roman" w:eastAsia="Times New Roman" w:hAnsi="Times New Roman" w:cs="Times New Roman"/>
                <w:color w:val="000000"/>
                <w:sz w:val="28"/>
              </w:rPr>
              <w:t>0,5</w:t>
            </w:r>
          </w:p>
        </w:tc>
        <w:tc>
          <w:tcPr>
            <w:tcW w:w="1600"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jc w:val="center"/>
            </w:pPr>
            <w:r>
              <w:rPr>
                <w:rFonts w:ascii="Times New Roman" w:eastAsia="Times New Roman" w:hAnsi="Times New Roman" w:cs="Times New Roman"/>
                <w:color w:val="000000"/>
                <w:sz w:val="28"/>
              </w:rPr>
              <w:t>0,01</w:t>
            </w:r>
          </w:p>
        </w:tc>
      </w:tr>
      <w:tr w:rsidR="00DB5F5F" w:rsidTr="00B81E6D">
        <w:trPr>
          <w:trHeight w:val="279"/>
        </w:trPr>
        <w:tc>
          <w:tcPr>
            <w:tcW w:w="2318"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pPr>
              <w:suppressAutoHyphens/>
              <w:spacing w:after="0" w:line="240" w:lineRule="auto"/>
              <w:jc w:val="both"/>
            </w:pPr>
            <w:r>
              <w:rPr>
                <w:rFonts w:ascii="Times New Roman" w:eastAsia="Times New Roman" w:hAnsi="Times New Roman" w:cs="Times New Roman"/>
                <w:color w:val="000000"/>
                <w:sz w:val="28"/>
              </w:rPr>
              <w:t xml:space="preserve">Қоюланған сүт </w:t>
            </w:r>
          </w:p>
        </w:tc>
        <w:tc>
          <w:tcPr>
            <w:tcW w:w="1339"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jc w:val="center"/>
            </w:pPr>
            <w:r>
              <w:rPr>
                <w:rFonts w:ascii="Times New Roman" w:eastAsia="Times New Roman" w:hAnsi="Times New Roman" w:cs="Times New Roman"/>
                <w:color w:val="000000"/>
                <w:sz w:val="28"/>
              </w:rPr>
              <w:t>0,01</w:t>
            </w:r>
          </w:p>
        </w:tc>
        <w:tc>
          <w:tcPr>
            <w:tcW w:w="931"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jc w:val="center"/>
            </w:pPr>
            <w:r>
              <w:rPr>
                <w:rFonts w:ascii="Times New Roman" w:eastAsia="Times New Roman" w:hAnsi="Times New Roman" w:cs="Times New Roman"/>
                <w:color w:val="000000"/>
                <w:sz w:val="28"/>
              </w:rPr>
              <w:t>-</w:t>
            </w:r>
          </w:p>
        </w:tc>
        <w:tc>
          <w:tcPr>
            <w:tcW w:w="1509"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ind w:firstLine="709"/>
            </w:pPr>
            <w:r>
              <w:rPr>
                <w:rFonts w:ascii="Times New Roman" w:eastAsia="Times New Roman" w:hAnsi="Times New Roman" w:cs="Times New Roman"/>
                <w:color w:val="000000"/>
                <w:sz w:val="28"/>
              </w:rPr>
              <w:t>-</w:t>
            </w:r>
          </w:p>
        </w:tc>
        <w:tc>
          <w:tcPr>
            <w:tcW w:w="1838"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ind w:firstLine="709"/>
            </w:pPr>
            <w:r>
              <w:rPr>
                <w:rFonts w:ascii="Times New Roman" w:eastAsia="Times New Roman" w:hAnsi="Times New Roman" w:cs="Times New Roman"/>
                <w:color w:val="000000"/>
                <w:sz w:val="28"/>
              </w:rPr>
              <w:t>0,5</w:t>
            </w:r>
          </w:p>
        </w:tc>
        <w:tc>
          <w:tcPr>
            <w:tcW w:w="1600" w:type="dxa"/>
            <w:tcBorders>
              <w:top w:val="single" w:sz="6" w:space="0" w:color="000000"/>
              <w:left w:val="single" w:sz="6" w:space="0" w:color="000000"/>
              <w:bottom w:val="single" w:sz="6" w:space="0" w:color="000000"/>
              <w:right w:val="single" w:sz="6" w:space="0" w:color="000000"/>
            </w:tcBorders>
            <w:shd w:val="clear" w:color="000000" w:fill="FFFFFF"/>
            <w:tcMar>
              <w:left w:w="14" w:type="dxa"/>
              <w:right w:w="14" w:type="dxa"/>
            </w:tcMar>
            <w:vAlign w:val="center"/>
          </w:tcPr>
          <w:p w:rsidR="00DB5F5F" w:rsidRDefault="00DB5F5F" w:rsidP="00DB5F5F">
            <w:pPr>
              <w:suppressAutoHyphens/>
              <w:spacing w:after="0" w:line="240" w:lineRule="auto"/>
              <w:jc w:val="center"/>
            </w:pPr>
            <w:r>
              <w:rPr>
                <w:rFonts w:ascii="Times New Roman" w:eastAsia="Times New Roman" w:hAnsi="Times New Roman" w:cs="Times New Roman"/>
                <w:color w:val="000000"/>
                <w:sz w:val="28"/>
              </w:rPr>
              <w:t>0,01</w:t>
            </w:r>
          </w:p>
        </w:tc>
      </w:tr>
    </w:tbl>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B81E6D"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
    <w:p w:rsidR="00B81E6D" w:rsidRDefault="00B81E6D">
      <w:pPr>
        <w:suppressAutoHyphens/>
        <w:spacing w:after="0" w:line="240" w:lineRule="auto"/>
        <w:jc w:val="both"/>
        <w:rPr>
          <w:rFonts w:ascii="Times New Roman" w:eastAsia="Times New Roman" w:hAnsi="Times New Roman" w:cs="Times New Roman"/>
          <w:sz w:val="28"/>
        </w:rPr>
      </w:pPr>
    </w:p>
    <w:p w:rsidR="00886D64" w:rsidRDefault="00D02463" w:rsidP="00B81E6D">
      <w:pPr>
        <w:suppressAutoHyphens/>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Қосымша Д</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rsidP="00DB5F5F">
      <w:pPr>
        <w:suppressAutoHyphens/>
        <w:spacing w:after="0" w:line="240" w:lineRule="auto"/>
        <w:jc w:val="center"/>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Органолептикалық және физика-химиялық ірімшіктің көрсеткіштері</w:t>
      </w:r>
    </w:p>
    <w:p w:rsidR="00886D64" w:rsidRDefault="00886D64">
      <w:pPr>
        <w:suppressAutoHyphens/>
        <w:spacing w:after="0" w:line="240" w:lineRule="auto"/>
        <w:jc w:val="both"/>
        <w:rPr>
          <w:rFonts w:ascii="Times New Roman" w:eastAsia="Times New Roman" w:hAnsi="Times New Roman" w:cs="Times New Roman"/>
          <w:color w:val="000000"/>
          <w:sz w:val="28"/>
        </w:rPr>
      </w:pPr>
    </w:p>
    <w:tbl>
      <w:tblPr>
        <w:tblW w:w="0" w:type="auto"/>
        <w:tblInd w:w="108" w:type="dxa"/>
        <w:tblCellMar>
          <w:left w:w="10" w:type="dxa"/>
          <w:right w:w="10" w:type="dxa"/>
        </w:tblCellMar>
        <w:tblLook w:val="04A0"/>
      </w:tblPr>
      <w:tblGrid>
        <w:gridCol w:w="2271"/>
        <w:gridCol w:w="7475"/>
      </w:tblGrid>
      <w:tr w:rsidR="00886D64" w:rsidTr="00DB5F5F">
        <w:trPr>
          <w:trHeight w:val="545"/>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Pr="00DB5F5F" w:rsidRDefault="00F16836" w:rsidP="00DB5F5F">
            <w:pPr>
              <w:widowControl w:val="0"/>
              <w:suppressAutoHyphens/>
              <w:spacing w:after="0" w:line="270" w:lineRule="auto"/>
              <w:jc w:val="both"/>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Көрсеткіштер</w:t>
            </w: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70" w:lineRule="auto"/>
              <w:ind w:firstLine="709"/>
              <w:jc w:val="both"/>
            </w:pPr>
            <w:r>
              <w:rPr>
                <w:rFonts w:ascii="Times New Roman" w:eastAsia="Times New Roman" w:hAnsi="Times New Roman" w:cs="Times New Roman"/>
                <w:b/>
                <w:color w:val="000000"/>
                <w:sz w:val="28"/>
              </w:rPr>
              <w:t>Мінездеме көрсеткіштері</w:t>
            </w:r>
          </w:p>
        </w:tc>
      </w:tr>
      <w:tr w:rsidR="00886D64" w:rsidTr="00DB5F5F">
        <w:trPr>
          <w:trHeight w:val="1021"/>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70" w:lineRule="auto"/>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Сыртқы түрі және консистенциясы</w:t>
            </w:r>
          </w:p>
          <w:p w:rsidR="00886D64" w:rsidRDefault="00886D64">
            <w:pPr>
              <w:widowControl w:val="0"/>
              <w:suppressAutoHyphens/>
              <w:spacing w:after="0" w:line="270" w:lineRule="auto"/>
              <w:jc w:val="both"/>
            </w:pP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70" w:lineRule="auto"/>
              <w:jc w:val="both"/>
            </w:pPr>
            <w:r>
              <w:rPr>
                <w:rFonts w:ascii="Times New Roman" w:eastAsia="Times New Roman" w:hAnsi="Times New Roman" w:cs="Times New Roman"/>
                <w:color w:val="000000"/>
                <w:sz w:val="28"/>
              </w:rPr>
              <w:t>Жұмсақ,</w:t>
            </w:r>
            <w:r w:rsidR="00DB5F5F">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rPr>
              <w:t xml:space="preserve">жағынды немесе үгілгіш, </w:t>
            </w:r>
            <w:r>
              <w:rPr>
                <w:rFonts w:ascii="Times New Roman" w:eastAsia="Times New Roman" w:hAnsi="Times New Roman" w:cs="Times New Roman"/>
                <w:sz w:val="28"/>
              </w:rPr>
              <w:t>сүттік ақуыздың елеулі бөліктерінің бар немесе жоқ болуы</w:t>
            </w:r>
          </w:p>
        </w:tc>
      </w:tr>
      <w:tr w:rsidR="00886D64" w:rsidTr="00DB5F5F">
        <w:trPr>
          <w:trHeight w:val="689"/>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70" w:lineRule="auto"/>
              <w:jc w:val="both"/>
            </w:pPr>
            <w:r>
              <w:rPr>
                <w:rFonts w:ascii="Times New Roman" w:eastAsia="Times New Roman" w:hAnsi="Times New Roman" w:cs="Times New Roman"/>
                <w:color w:val="000000"/>
                <w:sz w:val="28"/>
              </w:rPr>
              <w:t>Дәмі және иісі</w:t>
            </w: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70" w:lineRule="auto"/>
              <w:jc w:val="both"/>
            </w:pPr>
            <w:r>
              <w:rPr>
                <w:rFonts w:ascii="Times New Roman" w:eastAsia="Times New Roman" w:hAnsi="Times New Roman" w:cs="Times New Roman"/>
                <w:color w:val="000000"/>
                <w:sz w:val="28"/>
              </w:rPr>
              <w:t>Таза,сүт қышқылды,бөгде иістер мен жағымсыз дәмдер</w:t>
            </w:r>
          </w:p>
        </w:tc>
      </w:tr>
      <w:tr w:rsidR="00886D64" w:rsidTr="00DB5F5F">
        <w:trPr>
          <w:trHeight w:val="689"/>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70" w:lineRule="auto"/>
              <w:jc w:val="both"/>
            </w:pPr>
            <w:r>
              <w:rPr>
                <w:rFonts w:ascii="Times New Roman" w:eastAsia="Times New Roman" w:hAnsi="Times New Roman" w:cs="Times New Roman"/>
                <w:color w:val="000000"/>
                <w:sz w:val="28"/>
              </w:rPr>
              <w:t>Түсі</w:t>
            </w: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70" w:lineRule="auto"/>
              <w:jc w:val="both"/>
            </w:pPr>
            <w:r>
              <w:rPr>
                <w:rFonts w:ascii="Times New Roman" w:eastAsia="Times New Roman" w:hAnsi="Times New Roman" w:cs="Times New Roman"/>
                <w:color w:val="000000"/>
                <w:sz w:val="28"/>
              </w:rPr>
              <w:t>Ақ немесе ақшыл сары реңктер,бәрі біркелкі массада</w:t>
            </w:r>
          </w:p>
        </w:tc>
      </w:tr>
      <w:tr w:rsidR="00886D64" w:rsidTr="00DB5F5F">
        <w:trPr>
          <w:trHeight w:val="664"/>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70" w:lineRule="auto"/>
              <w:jc w:val="both"/>
            </w:pPr>
            <w:r>
              <w:rPr>
                <w:rFonts w:ascii="Times New Roman" w:eastAsia="Times New Roman" w:hAnsi="Times New Roman" w:cs="Times New Roman"/>
                <w:color w:val="000000"/>
                <w:sz w:val="28"/>
              </w:rPr>
              <w:t xml:space="preserve">Қышқылдығы, </w:t>
            </w:r>
            <w:r>
              <w:rPr>
                <w:rFonts w:ascii="Times New Roman" w:eastAsia="Times New Roman" w:hAnsi="Times New Roman" w:cs="Times New Roman"/>
                <w:color w:val="000000"/>
                <w:sz w:val="28"/>
                <w:vertAlign w:val="superscript"/>
              </w:rPr>
              <w:t>0</w:t>
            </w:r>
            <w:r>
              <w:rPr>
                <w:rFonts w:ascii="Times New Roman" w:eastAsia="Times New Roman" w:hAnsi="Times New Roman" w:cs="Times New Roman"/>
                <w:color w:val="000000"/>
                <w:sz w:val="28"/>
              </w:rPr>
              <w:t>Т</w:t>
            </w: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70" w:lineRule="auto"/>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170 – 240</w:t>
            </w:r>
          </w:p>
          <w:p w:rsidR="00886D64" w:rsidRDefault="00886D64">
            <w:pPr>
              <w:widowControl w:val="0"/>
              <w:suppressAutoHyphens/>
              <w:spacing w:after="0" w:line="270" w:lineRule="auto"/>
              <w:jc w:val="both"/>
            </w:pPr>
          </w:p>
        </w:tc>
      </w:tr>
      <w:tr w:rsidR="00DB5F5F" w:rsidTr="00DB5F5F">
        <w:trPr>
          <w:trHeight w:val="332"/>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B5F5F" w:rsidRDefault="00DB5F5F" w:rsidP="00DB5F5F">
            <w:pPr>
              <w:widowControl w:val="0"/>
              <w:suppressAutoHyphens/>
              <w:spacing w:after="0" w:line="270" w:lineRule="auto"/>
              <w:jc w:val="both"/>
            </w:pPr>
            <w:r>
              <w:rPr>
                <w:rFonts w:ascii="Times New Roman" w:eastAsia="Times New Roman" w:hAnsi="Times New Roman" w:cs="Times New Roman"/>
                <w:color w:val="000000"/>
                <w:sz w:val="28"/>
              </w:rPr>
              <w:t>Майлылығы, %</w:t>
            </w:r>
          </w:p>
        </w:tc>
        <w:tc>
          <w:tcPr>
            <w:tcW w:w="7475" w:type="dxa"/>
            <w:tcBorders>
              <w:top w:val="single" w:sz="4" w:space="0" w:color="000000"/>
              <w:left w:val="single" w:sz="4" w:space="0" w:color="000000"/>
              <w:bottom w:val="single" w:sz="4" w:space="0" w:color="000000"/>
              <w:right w:val="single" w:sz="4" w:space="0" w:color="000000"/>
            </w:tcBorders>
            <w:shd w:val="clear" w:color="000000" w:fill="FFFFFF"/>
          </w:tcPr>
          <w:p w:rsidR="00DB5F5F" w:rsidRDefault="00DB5F5F">
            <w:pPr>
              <w:widowControl w:val="0"/>
              <w:suppressAutoHyphens/>
              <w:spacing w:after="0" w:line="270" w:lineRule="auto"/>
              <w:jc w:val="both"/>
            </w:pPr>
            <w:r>
              <w:rPr>
                <w:rFonts w:ascii="Times New Roman" w:eastAsia="Times New Roman" w:hAnsi="Times New Roman" w:cs="Times New Roman"/>
                <w:color w:val="000000"/>
                <w:sz w:val="28"/>
              </w:rPr>
              <w:t xml:space="preserve">  1,9 -18; 19 және жоғары (ірімшіктің түріне байланысты)</w:t>
            </w:r>
          </w:p>
        </w:tc>
      </w:tr>
      <w:tr w:rsidR="00886D64" w:rsidTr="00DB5F5F">
        <w:trPr>
          <w:trHeight w:val="715"/>
        </w:trPr>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70" w:lineRule="auto"/>
              <w:jc w:val="both"/>
            </w:pPr>
            <w:r>
              <w:rPr>
                <w:rFonts w:ascii="Times New Roman" w:eastAsia="Times New Roman" w:hAnsi="Times New Roman" w:cs="Times New Roman"/>
                <w:color w:val="000000"/>
                <w:sz w:val="28"/>
              </w:rPr>
              <w:t>Ылғалдылығы, %</w:t>
            </w:r>
          </w:p>
        </w:tc>
        <w:tc>
          <w:tcPr>
            <w:tcW w:w="7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70" w:lineRule="auto"/>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60 – 80</w:t>
            </w:r>
          </w:p>
          <w:p w:rsidR="00886D64" w:rsidRDefault="00886D64">
            <w:pPr>
              <w:widowControl w:val="0"/>
              <w:suppressAutoHyphens/>
              <w:spacing w:after="0" w:line="270" w:lineRule="auto"/>
              <w:jc w:val="both"/>
            </w:pPr>
          </w:p>
        </w:tc>
      </w:tr>
    </w:tbl>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DB5F5F"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
    <w:p w:rsidR="00DB5F5F" w:rsidRDefault="00DB5F5F">
      <w:pPr>
        <w:suppressAutoHyphens/>
        <w:spacing w:after="0" w:line="240" w:lineRule="auto"/>
        <w:jc w:val="both"/>
        <w:rPr>
          <w:rFonts w:ascii="Times New Roman" w:eastAsia="Times New Roman" w:hAnsi="Times New Roman" w:cs="Times New Roman"/>
          <w:sz w:val="28"/>
        </w:rPr>
      </w:pPr>
    </w:p>
    <w:p w:rsidR="00886D64" w:rsidRDefault="00D02463" w:rsidP="00DB5F5F">
      <w:pPr>
        <w:suppressAutoHyphens/>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Қосымша Е</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rsidP="00DB5F5F">
      <w:pPr>
        <w:suppressAutoHyphens/>
        <w:spacing w:after="0" w:line="270" w:lineRule="auto"/>
        <w:jc w:val="center"/>
        <w:rPr>
          <w:rFonts w:ascii="Times New Roman" w:eastAsia="Times New Roman" w:hAnsi="Times New Roman" w:cs="Times New Roman"/>
          <w:sz w:val="28"/>
        </w:rPr>
      </w:pPr>
      <w:r>
        <w:rPr>
          <w:rFonts w:ascii="Times New Roman" w:eastAsia="Times New Roman" w:hAnsi="Times New Roman" w:cs="Times New Roman"/>
          <w:sz w:val="28"/>
        </w:rPr>
        <w:t>Гигиеналық нормативтік сапа және азықты шикізаттың қауіпсіздігі және тағамдық өнімдері</w:t>
      </w:r>
    </w:p>
    <w:p w:rsidR="00886D64" w:rsidRDefault="00886D64">
      <w:pPr>
        <w:suppressAutoHyphens/>
        <w:spacing w:after="0" w:line="270" w:lineRule="auto"/>
        <w:jc w:val="both"/>
        <w:rPr>
          <w:rFonts w:ascii="Times New Roman" w:eastAsia="Times New Roman" w:hAnsi="Times New Roman" w:cs="Times New Roman"/>
          <w:sz w:val="28"/>
        </w:rPr>
      </w:pPr>
    </w:p>
    <w:tbl>
      <w:tblPr>
        <w:tblW w:w="0" w:type="auto"/>
        <w:tblInd w:w="98" w:type="dxa"/>
        <w:tblCellMar>
          <w:left w:w="10" w:type="dxa"/>
          <w:right w:w="10" w:type="dxa"/>
        </w:tblCellMar>
        <w:tblLook w:val="04A0"/>
      </w:tblPr>
      <w:tblGrid>
        <w:gridCol w:w="633"/>
        <w:gridCol w:w="3276"/>
        <w:gridCol w:w="2394"/>
        <w:gridCol w:w="1841"/>
        <w:gridCol w:w="1612"/>
      </w:tblGrid>
      <w:tr w:rsidR="00886D64">
        <w:trPr>
          <w:trHeight w:val="14"/>
        </w:trPr>
        <w:tc>
          <w:tcPr>
            <w:tcW w:w="659"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w:t>
            </w:r>
          </w:p>
        </w:tc>
        <w:tc>
          <w:tcPr>
            <w:tcW w:w="3275" w:type="dxa"/>
            <w:tcBorders>
              <w:top w:val="single" w:sz="8" w:space="0" w:color="000000"/>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Азық – түлік тобы</w:t>
            </w:r>
          </w:p>
        </w:tc>
        <w:tc>
          <w:tcPr>
            <w:tcW w:w="2440" w:type="dxa"/>
            <w:tcBorders>
              <w:top w:val="single" w:sz="8" w:space="0" w:color="000000"/>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Көрсеткіші</w:t>
            </w:r>
          </w:p>
        </w:tc>
        <w:tc>
          <w:tcPr>
            <w:tcW w:w="1841" w:type="dxa"/>
            <w:tcBorders>
              <w:top w:val="single" w:sz="8" w:space="0" w:color="000000"/>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МҰД, көп емес</w:t>
            </w:r>
          </w:p>
          <w:p w:rsidR="00886D64" w:rsidRDefault="00F16836">
            <w:pPr>
              <w:suppressAutoHyphens/>
              <w:spacing w:after="0" w:line="240" w:lineRule="auto"/>
              <w:jc w:val="both"/>
            </w:pPr>
            <w:r>
              <w:rPr>
                <w:rFonts w:ascii="Times New Roman" w:eastAsia="Times New Roman" w:hAnsi="Times New Roman" w:cs="Times New Roman"/>
                <w:sz w:val="28"/>
              </w:rPr>
              <w:t>(мг/кг)</w:t>
            </w:r>
          </w:p>
        </w:tc>
        <w:tc>
          <w:tcPr>
            <w:tcW w:w="1638" w:type="dxa"/>
            <w:tcBorders>
              <w:top w:val="single" w:sz="8" w:space="0" w:color="000000"/>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pPr>
            <w:r>
              <w:rPr>
                <w:rFonts w:ascii="Times New Roman" w:eastAsia="Times New Roman" w:hAnsi="Times New Roman" w:cs="Times New Roman"/>
                <w:sz w:val="28"/>
              </w:rPr>
              <w:t>Ескерту</w:t>
            </w: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1</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2</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3</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4</w:t>
            </w: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5</w:t>
            </w: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1</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Ет, соның ішінде жартылай фабрикаттар, жаңа, салқындаған, мұздатылған (соғымдық және жабайы, кәсіптік малдың барлық түрлері)</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Уытты элементтер: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Қорғасын</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Күшәла</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Кадмий</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Сынап</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Мыс</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Мырыш</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Антибиотиктер: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Левомицетин</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Тетрациклин</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Пестицидтер: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ГХЦГ</w:t>
            </w:r>
          </w:p>
          <w:p w:rsidR="00886D64" w:rsidRDefault="00F16836">
            <w:pPr>
              <w:suppressAutoHyphens/>
              <w:spacing w:after="0" w:line="240" w:lineRule="auto"/>
              <w:jc w:val="both"/>
            </w:pPr>
            <w:r>
              <w:rPr>
                <w:rFonts w:ascii="Times New Roman" w:eastAsia="Times New Roman" w:hAnsi="Times New Roman" w:cs="Times New Roman"/>
                <w:sz w:val="28"/>
              </w:rPr>
              <w:t>ДДТ</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0,5</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0,05</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0,03</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5,0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70,0</w:t>
            </w: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Жарамайтын</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w:t>
            </w: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40" w:lineRule="auto"/>
              <w:jc w:val="both"/>
            </w:pPr>
            <w:r>
              <w:rPr>
                <w:rFonts w:ascii="Times New Roman" w:eastAsia="Times New Roman" w:hAnsi="Times New Roman" w:cs="Times New Roman"/>
                <w:sz w:val="28"/>
              </w:rPr>
              <w:t>0,1</w:t>
            </w: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r>
      <w:tr w:rsidR="00886D64">
        <w:trPr>
          <w:trHeight w:val="2553"/>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2</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Соғымдық малдардың қосалқы өнімдері мұздатылған( бауыр, бүйрек, ми, тіл, азықтық қан және т.б.)</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Уытты элементтер: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Қорғасын</w:t>
            </w:r>
          </w:p>
          <w:p w:rsidR="00886D64" w:rsidRDefault="00886D64">
            <w:pPr>
              <w:suppressAutoHyphens/>
              <w:spacing w:after="0" w:line="270" w:lineRule="auto"/>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Күшәла</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Кадмий</w:t>
            </w:r>
          </w:p>
          <w:p w:rsidR="00886D64" w:rsidRDefault="00886D64">
            <w:pPr>
              <w:suppressAutoHyphens/>
              <w:spacing w:after="0" w:line="270" w:lineRule="auto"/>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Сынап</w:t>
            </w:r>
          </w:p>
          <w:p w:rsidR="00886D64" w:rsidRDefault="00886D64">
            <w:pPr>
              <w:suppressAutoHyphens/>
              <w:spacing w:after="0" w:line="240" w:lineRule="auto"/>
              <w:jc w:val="both"/>
            </w:pP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0,6</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1,0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1,0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0,3</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1,0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40" w:lineRule="auto"/>
              <w:jc w:val="both"/>
            </w:pPr>
            <w:r>
              <w:rPr>
                <w:rFonts w:ascii="Times New Roman" w:eastAsia="Times New Roman" w:hAnsi="Times New Roman" w:cs="Times New Roman"/>
                <w:sz w:val="28"/>
              </w:rPr>
              <w:t>0,2</w:t>
            </w: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Бүршіктер</w:t>
            </w: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w:t>
            </w: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40" w:lineRule="auto"/>
              <w:ind w:firstLine="709"/>
              <w:jc w:val="both"/>
            </w:pPr>
            <w:r>
              <w:rPr>
                <w:rFonts w:ascii="Times New Roman" w:eastAsia="Times New Roman" w:hAnsi="Times New Roman" w:cs="Times New Roman"/>
                <w:sz w:val="28"/>
              </w:rPr>
              <w:t>-//-</w:t>
            </w: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3</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Шұжық тағамдары, сүрленген, еттен жасалған аспаздық тағамдар</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Уытты элементтер: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Қорғасын</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Күшәла</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Кадмий</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Сынап</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Мыс</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Мырыш</w:t>
            </w:r>
          </w:p>
          <w:p w:rsidR="00886D64" w:rsidRDefault="00F16836">
            <w:pPr>
              <w:suppressAutoHyphens/>
              <w:spacing w:after="0" w:line="240" w:lineRule="auto"/>
              <w:jc w:val="both"/>
            </w:pPr>
            <w:r>
              <w:rPr>
                <w:rFonts w:ascii="Times New Roman" w:eastAsia="Times New Roman" w:hAnsi="Times New Roman" w:cs="Times New Roman"/>
                <w:sz w:val="28"/>
              </w:rPr>
              <w:t>Антибиотиктер и пестицидтер</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0,5</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0,05</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0,03</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5,0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70,0</w:t>
            </w:r>
          </w:p>
          <w:p w:rsidR="00886D64" w:rsidRDefault="00886D64">
            <w:pPr>
              <w:suppressAutoHyphens/>
              <w:spacing w:after="0" w:line="240" w:lineRule="auto"/>
              <w:jc w:val="both"/>
            </w:pP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4</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 xml:space="preserve">Қосалқы өнімдерді қолданылуымен ет өнімдері(паштеттер, </w:t>
            </w:r>
            <w:r>
              <w:rPr>
                <w:rFonts w:ascii="Times New Roman" w:eastAsia="Times New Roman" w:hAnsi="Times New Roman" w:cs="Times New Roman"/>
                <w:sz w:val="28"/>
                <w:shd w:val="clear" w:color="auto" w:fill="FFFFFF"/>
              </w:rPr>
              <w:t>өкпе-бауырдан жасалған шұжықтар)</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Уытты элементтер</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jc w:val="both"/>
              <w:rPr>
                <w:rFonts w:ascii="Calibri" w:eastAsia="Calibri" w:hAnsi="Calibri" w:cs="Calibri"/>
              </w:rPr>
            </w:pP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Зельцтар, студналар, қансоқты шұжықтар)</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Антибиотиктер және пестицидтер</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jc w:val="both"/>
              <w:rPr>
                <w:rFonts w:ascii="Calibri" w:eastAsia="Calibri" w:hAnsi="Calibri" w:cs="Calibri"/>
              </w:rPr>
            </w:pP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5</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Еттен жасалған консервілер, өсімді еттік</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Уытты элементтер: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Қорғасын</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Күшәла</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Кадмий</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Сынап</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Мыс</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Мырыш</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Қалайы</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Хром</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Пестицидтер: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ГХЦГ</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ДДТ</w:t>
            </w:r>
          </w:p>
          <w:p w:rsidR="00886D64" w:rsidRDefault="00F16836">
            <w:pPr>
              <w:suppressAutoHyphens/>
              <w:spacing w:after="0" w:line="240" w:lineRule="auto"/>
              <w:jc w:val="both"/>
            </w:pPr>
            <w:r>
              <w:rPr>
                <w:rFonts w:ascii="Times New Roman" w:eastAsia="Times New Roman" w:hAnsi="Times New Roman" w:cs="Times New Roman"/>
                <w:sz w:val="28"/>
              </w:rPr>
              <w:t>Нитрат</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0,5-1,0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0,05-0,1</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0,03</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5,0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70,0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200,0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0,5</w:t>
            </w: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40" w:lineRule="auto"/>
              <w:jc w:val="both"/>
            </w:pPr>
            <w:r>
              <w:rPr>
                <w:rFonts w:ascii="Times New Roman" w:eastAsia="Times New Roman" w:hAnsi="Times New Roman" w:cs="Times New Roman"/>
                <w:sz w:val="28"/>
              </w:rPr>
              <w:t>200,0</w:t>
            </w: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6</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Қосалқы өнім консервілер, оның ішіне паштеттік (соғымдық және жабайы малдың барлық түрлері</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Уытты элементтер: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Қорғасын</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Күшәла</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Кадмий</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Сынап</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Қалайы</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Хром</w:t>
            </w:r>
          </w:p>
          <w:p w:rsidR="00886D64" w:rsidRDefault="00F16836">
            <w:pPr>
              <w:suppressAutoHyphens/>
              <w:spacing w:after="0" w:line="240" w:lineRule="auto"/>
              <w:jc w:val="both"/>
            </w:pPr>
            <w:r>
              <w:rPr>
                <w:rFonts w:ascii="Times New Roman" w:eastAsia="Times New Roman" w:hAnsi="Times New Roman" w:cs="Times New Roman"/>
                <w:sz w:val="28"/>
              </w:rPr>
              <w:t>Антибиотиктер және пестицидтер</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0,6-1,0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1 ,0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0,3-0,6</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0,1-0,2</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200,0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0.5</w:t>
            </w:r>
          </w:p>
          <w:p w:rsidR="00886D64" w:rsidRDefault="00886D64">
            <w:pPr>
              <w:suppressAutoHyphens/>
              <w:spacing w:after="0" w:line="240" w:lineRule="auto"/>
              <w:jc w:val="both"/>
            </w:pP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7</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 xml:space="preserve">Құс,сонымен қатар жаңа дайындалған жартылай өнімдер,салқындатылған, мұздатылған </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Уытты элементтер: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Қорғасын</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Күшәла</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Кадмий</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Сынап</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Мыс</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Мырыш</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Антибиотиктер  </w:t>
            </w:r>
          </w:p>
          <w:p w:rsidR="00886D64" w:rsidRDefault="00886D64">
            <w:pPr>
              <w:suppressAutoHyphens/>
              <w:spacing w:after="0" w:line="270" w:lineRule="auto"/>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Пестицидтер: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ГХЦГ</w:t>
            </w:r>
          </w:p>
          <w:p w:rsidR="00886D64" w:rsidRDefault="00F16836">
            <w:pPr>
              <w:suppressAutoHyphens/>
              <w:spacing w:after="0" w:line="240" w:lineRule="auto"/>
              <w:jc w:val="both"/>
            </w:pPr>
            <w:r>
              <w:rPr>
                <w:rFonts w:ascii="Times New Roman" w:eastAsia="Times New Roman" w:hAnsi="Times New Roman" w:cs="Times New Roman"/>
                <w:sz w:val="28"/>
              </w:rPr>
              <w:t>ДДТ</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0,5</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0,05</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0,03</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5,0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70,0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Жіберілмейді</w:t>
            </w: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40" w:lineRule="auto"/>
              <w:jc w:val="both"/>
            </w:pPr>
            <w:r>
              <w:rPr>
                <w:rFonts w:ascii="Times New Roman" w:eastAsia="Times New Roman" w:hAnsi="Times New Roman" w:cs="Times New Roman"/>
                <w:sz w:val="28"/>
              </w:rPr>
              <w:t>0,1</w:t>
            </w: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8</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 xml:space="preserve">Суытылған және мұздатылған құстың қосалқы өнімдері </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Уытты элементтер: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Қорғасын</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Күшәла</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Кадмий</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Сынап</w:t>
            </w:r>
          </w:p>
          <w:p w:rsidR="00886D64" w:rsidRDefault="00F16836">
            <w:pPr>
              <w:suppressAutoHyphens/>
              <w:spacing w:after="0" w:line="240" w:lineRule="auto"/>
              <w:jc w:val="both"/>
            </w:pPr>
            <w:r>
              <w:rPr>
                <w:rFonts w:ascii="Times New Roman" w:eastAsia="Times New Roman" w:hAnsi="Times New Roman" w:cs="Times New Roman"/>
                <w:sz w:val="28"/>
              </w:rPr>
              <w:t>Антибиотиктер және пестицидтер</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0,6</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1,0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0,3</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886D64">
            <w:pPr>
              <w:suppressAutoHyphens/>
              <w:spacing w:after="0" w:line="270" w:lineRule="auto"/>
              <w:jc w:val="both"/>
            </w:pP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9</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Шұжық тағамдары, сүрленген және құс етінен  жасалған аспаздық тағамдар</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Уытты элементтер: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Қорғасын</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Күшәла</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Кадмий</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Сынап</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Мыс</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Мырыш</w:t>
            </w:r>
          </w:p>
          <w:p w:rsidR="00886D64" w:rsidRDefault="00F16836">
            <w:pPr>
              <w:suppressAutoHyphens/>
              <w:spacing w:after="0" w:line="240" w:lineRule="auto"/>
              <w:jc w:val="both"/>
            </w:pPr>
            <w:r>
              <w:rPr>
                <w:rFonts w:ascii="Times New Roman" w:eastAsia="Times New Roman" w:hAnsi="Times New Roman" w:cs="Times New Roman"/>
                <w:sz w:val="28"/>
              </w:rPr>
              <w:t>Антибиотиктер және пестицидтер</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0,5</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0,05</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0,03</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5,0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70,0</w:t>
            </w:r>
          </w:p>
          <w:p w:rsidR="00886D64" w:rsidRDefault="00886D64">
            <w:pPr>
              <w:suppressAutoHyphens/>
              <w:spacing w:after="0" w:line="240" w:lineRule="auto"/>
              <w:jc w:val="both"/>
            </w:pP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 xml:space="preserve">      10</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Құстың қосалқы өнімдерін қолдануымен ет өнімдері (паштеттер,</w:t>
            </w:r>
            <w:r>
              <w:rPr>
                <w:rFonts w:ascii="Times New Roman" w:eastAsia="Times New Roman" w:hAnsi="Times New Roman" w:cs="Times New Roman"/>
                <w:sz w:val="28"/>
                <w:shd w:val="clear" w:color="auto" w:fill="FFFFFF"/>
              </w:rPr>
              <w:t>өкпе-бауырдан жасалған шұжық</w:t>
            </w:r>
            <w:r>
              <w:rPr>
                <w:rFonts w:ascii="Times New Roman" w:eastAsia="Times New Roman" w:hAnsi="Times New Roman" w:cs="Times New Roman"/>
                <w:sz w:val="28"/>
              </w:rPr>
              <w:t>тар және т.с.с. )</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Уытты элементтер:</w:t>
            </w:r>
          </w:p>
          <w:p w:rsidR="00886D64" w:rsidRDefault="00F16836">
            <w:pPr>
              <w:suppressAutoHyphens/>
              <w:spacing w:after="0" w:line="240" w:lineRule="auto"/>
              <w:jc w:val="both"/>
            </w:pPr>
            <w:r>
              <w:rPr>
                <w:rFonts w:ascii="Times New Roman" w:eastAsia="Times New Roman" w:hAnsi="Times New Roman" w:cs="Times New Roman"/>
                <w:sz w:val="28"/>
              </w:rPr>
              <w:t>Антибиотиктер және  пестицидтер</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70" w:lineRule="auto"/>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40" w:lineRule="auto"/>
              <w:jc w:val="both"/>
            </w:pP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r>
      <w:tr w:rsidR="00886D64">
        <w:trPr>
          <w:trHeight w:val="10"/>
        </w:trPr>
        <w:tc>
          <w:tcPr>
            <w:tcW w:w="659" w:type="dxa"/>
            <w:tcBorders>
              <w:top w:val="single" w:sz="0" w:space="0" w:color="836967"/>
              <w:left w:val="single" w:sz="8" w:space="0" w:color="000000"/>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z w:val="28"/>
              </w:rPr>
              <w:t xml:space="preserve">      11</w:t>
            </w:r>
          </w:p>
        </w:tc>
        <w:tc>
          <w:tcPr>
            <w:tcW w:w="3275"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z w:val="28"/>
              </w:rPr>
              <w:t>Құс етінен жасалған консервілер, соның ішінде өсімді еттік мен паштеттік</w:t>
            </w:r>
          </w:p>
        </w:tc>
        <w:tc>
          <w:tcPr>
            <w:tcW w:w="2440"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Уытты элементтер: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Қорғасын</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Күшәла</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Кадмий</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Сынап</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Мыс</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Мырыш</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Қалайы</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Хром</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Антибиотиктер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Пестицидтер:</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ГХЦГ</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ДДТ</w:t>
            </w:r>
          </w:p>
          <w:p w:rsidR="00886D64" w:rsidRDefault="00F16836">
            <w:pPr>
              <w:suppressAutoHyphens/>
              <w:spacing w:after="0" w:line="240" w:lineRule="auto"/>
              <w:jc w:val="both"/>
            </w:pPr>
            <w:r>
              <w:rPr>
                <w:rFonts w:ascii="Times New Roman" w:eastAsia="Times New Roman" w:hAnsi="Times New Roman" w:cs="Times New Roman"/>
                <w:sz w:val="28"/>
              </w:rPr>
              <w:t>Нитрат</w:t>
            </w:r>
          </w:p>
        </w:tc>
        <w:tc>
          <w:tcPr>
            <w:tcW w:w="1841"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0,5-1,0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0,1-1,0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0,05-0,1</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0,03-0,1</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5,0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70,0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200,0</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0,5</w:t>
            </w: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886D64">
            <w:pPr>
              <w:suppressAutoHyphens/>
              <w:spacing w:after="0" w:line="270" w:lineRule="auto"/>
              <w:ind w:firstLine="709"/>
              <w:jc w:val="both"/>
              <w:rPr>
                <w:rFonts w:ascii="Times New Roman" w:eastAsia="Times New Roman" w:hAnsi="Times New Roman" w:cs="Times New Roman"/>
                <w:sz w:val="28"/>
              </w:rPr>
            </w:pP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70" w:lineRule="auto"/>
              <w:jc w:val="both"/>
              <w:rPr>
                <w:rFonts w:ascii="Times New Roman" w:eastAsia="Times New Roman" w:hAnsi="Times New Roman" w:cs="Times New Roman"/>
                <w:sz w:val="28"/>
              </w:rPr>
            </w:pPr>
            <w:r>
              <w:rPr>
                <w:rFonts w:ascii="Times New Roman" w:eastAsia="Times New Roman" w:hAnsi="Times New Roman" w:cs="Times New Roman"/>
                <w:sz w:val="28"/>
              </w:rPr>
              <w:t>0,1</w:t>
            </w:r>
          </w:p>
          <w:p w:rsidR="00886D64" w:rsidRDefault="00F16836">
            <w:pPr>
              <w:suppressAutoHyphens/>
              <w:spacing w:after="0" w:line="240" w:lineRule="auto"/>
              <w:jc w:val="both"/>
            </w:pPr>
            <w:r>
              <w:rPr>
                <w:rFonts w:ascii="Times New Roman" w:eastAsia="Times New Roman" w:hAnsi="Times New Roman" w:cs="Times New Roman"/>
                <w:sz w:val="28"/>
              </w:rPr>
              <w:t>200,0</w:t>
            </w:r>
          </w:p>
        </w:tc>
        <w:tc>
          <w:tcPr>
            <w:tcW w:w="1638" w:type="dxa"/>
            <w:tcBorders>
              <w:top w:val="single" w:sz="0" w:space="0" w:color="836967"/>
              <w:left w:val="single" w:sz="0" w:space="0" w:color="836967"/>
              <w:bottom w:val="single" w:sz="8" w:space="0" w:color="000000"/>
              <w:right w:val="single" w:sz="8" w:space="0" w:color="000000"/>
            </w:tcBorders>
            <w:shd w:val="clear" w:color="000000" w:fill="FFFFFF"/>
            <w:tcMar>
              <w:left w:w="108" w:type="dxa"/>
              <w:right w:w="108" w:type="dxa"/>
            </w:tcMar>
          </w:tcPr>
          <w:p w:rsidR="00886D64" w:rsidRDefault="00886D64">
            <w:pPr>
              <w:suppressAutoHyphens/>
              <w:spacing w:after="0" w:line="240" w:lineRule="auto"/>
              <w:ind w:firstLine="709"/>
              <w:jc w:val="both"/>
              <w:rPr>
                <w:rFonts w:ascii="Calibri" w:eastAsia="Calibri" w:hAnsi="Calibri" w:cs="Calibri"/>
              </w:rPr>
            </w:pPr>
          </w:p>
        </w:tc>
      </w:tr>
    </w:tbl>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DB5F5F"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DB5F5F" w:rsidRDefault="00DB5F5F">
      <w:pPr>
        <w:suppressAutoHyphens/>
        <w:spacing w:after="0" w:line="240" w:lineRule="auto"/>
        <w:jc w:val="both"/>
        <w:rPr>
          <w:rFonts w:ascii="Times New Roman" w:eastAsia="Times New Roman" w:hAnsi="Times New Roman" w:cs="Times New Roman"/>
          <w:sz w:val="28"/>
        </w:rPr>
      </w:pPr>
    </w:p>
    <w:p w:rsidR="00886D64" w:rsidRDefault="00D02463" w:rsidP="00DB5F5F">
      <w:pPr>
        <w:suppressAutoHyphens/>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Қосымша Ж</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rsidP="00DB5F5F">
      <w:pPr>
        <w:suppressAutoHyphens/>
        <w:spacing w:after="0" w:line="240" w:lineRule="auto"/>
        <w:jc w:val="center"/>
        <w:rPr>
          <w:rFonts w:ascii="Times New Roman" w:eastAsia="Times New Roman" w:hAnsi="Times New Roman" w:cs="Times New Roman"/>
          <w:spacing w:val="-5"/>
          <w:sz w:val="28"/>
          <w:shd w:val="clear" w:color="auto" w:fill="FFFFFF"/>
        </w:rPr>
      </w:pPr>
      <w:r>
        <w:rPr>
          <w:rFonts w:ascii="Times New Roman" w:eastAsia="Times New Roman" w:hAnsi="Times New Roman" w:cs="Times New Roman"/>
          <w:spacing w:val="-5"/>
          <w:sz w:val="28"/>
          <w:shd w:val="clear" w:color="auto" w:fill="FFFFFF"/>
        </w:rPr>
        <w:t>Құстың қоңдылығын анықтау</w:t>
      </w:r>
    </w:p>
    <w:p w:rsidR="00886D64" w:rsidRDefault="00886D64">
      <w:pPr>
        <w:suppressAutoHyphens/>
        <w:spacing w:after="0" w:line="240" w:lineRule="auto"/>
        <w:jc w:val="both"/>
        <w:rPr>
          <w:rFonts w:ascii="Times New Roman" w:eastAsia="Times New Roman" w:hAnsi="Times New Roman" w:cs="Times New Roman"/>
          <w:spacing w:val="-5"/>
          <w:sz w:val="28"/>
          <w:shd w:val="clear" w:color="auto" w:fill="FFFFFF"/>
        </w:rPr>
      </w:pPr>
    </w:p>
    <w:tbl>
      <w:tblPr>
        <w:tblW w:w="0" w:type="auto"/>
        <w:tblInd w:w="98" w:type="dxa"/>
        <w:tblCellMar>
          <w:left w:w="10" w:type="dxa"/>
          <w:right w:w="10" w:type="dxa"/>
        </w:tblCellMar>
        <w:tblLook w:val="04A0"/>
      </w:tblPr>
      <w:tblGrid>
        <w:gridCol w:w="1739"/>
        <w:gridCol w:w="3761"/>
        <w:gridCol w:w="4256"/>
      </w:tblGrid>
      <w:tr w:rsidR="00886D64">
        <w:trPr>
          <w:trHeight w:val="294"/>
        </w:trPr>
        <w:tc>
          <w:tcPr>
            <w:tcW w:w="178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Құстың дене бөлімдері </w:t>
            </w:r>
          </w:p>
        </w:tc>
        <w:tc>
          <w:tcPr>
            <w:tcW w:w="8359"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pacing w:val="-5"/>
                <w:sz w:val="28"/>
              </w:rPr>
              <w:t xml:space="preserve">Құстың қоңдылық категориясы бойынша сипаттамасы </w:t>
            </w:r>
          </w:p>
        </w:tc>
      </w:tr>
      <w:tr w:rsidR="00886D64">
        <w:trPr>
          <w:trHeight w:val="319"/>
        </w:trPr>
        <w:tc>
          <w:tcPr>
            <w:tcW w:w="178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886D64">
            <w:pPr>
              <w:rPr>
                <w:rFonts w:ascii="Calibri" w:eastAsia="Calibri" w:hAnsi="Calibri" w:cs="Calibri"/>
              </w:rPr>
            </w:pPr>
          </w:p>
        </w:tc>
        <w:tc>
          <w:tcPr>
            <w:tcW w:w="39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pacing w:val="-5"/>
                <w:sz w:val="28"/>
              </w:rPr>
              <w:t>1 категория</w:t>
            </w:r>
          </w:p>
        </w:tc>
        <w:tc>
          <w:tcPr>
            <w:tcW w:w="4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spacing w:val="-5"/>
                <w:sz w:val="28"/>
              </w:rPr>
              <w:t>2 категория</w:t>
            </w:r>
          </w:p>
        </w:tc>
      </w:tr>
      <w:tr w:rsidR="00886D64">
        <w:trPr>
          <w:trHeight w:val="294"/>
        </w:trPr>
        <w:tc>
          <w:tcPr>
            <w:tcW w:w="10147"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i/>
                <w:spacing w:val="-5"/>
                <w:sz w:val="28"/>
              </w:rPr>
              <w:t>Тауықтар, балапандар, күркетауықтар</w:t>
            </w:r>
          </w:p>
        </w:tc>
      </w:tr>
      <w:tr w:rsidR="00886D64">
        <w:trPr>
          <w:trHeight w:val="1227"/>
        </w:trPr>
        <w:tc>
          <w:tcPr>
            <w:tcW w:w="17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Кеуде</w:t>
            </w:r>
          </w:p>
        </w:tc>
        <w:tc>
          <w:tcPr>
            <w:tcW w:w="39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Бұлшық еті жақсы дамыған. Кеуде сүйектерінде айтарлықтай бұлшық ет ұлпасы сезіледі </w:t>
            </w:r>
          </w:p>
        </w:tc>
        <w:tc>
          <w:tcPr>
            <w:tcW w:w="4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Бұлшық еттері қанағаттандырарлықтай дамыған. Кеуде сүйегінде бұлшық ет ұлпасы айқын сезіледі </w:t>
            </w:r>
          </w:p>
        </w:tc>
      </w:tr>
      <w:tr w:rsidR="00886D64">
        <w:trPr>
          <w:trHeight w:val="1227"/>
        </w:trPr>
        <w:tc>
          <w:tcPr>
            <w:tcW w:w="17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Сан</w:t>
            </w:r>
          </w:p>
        </w:tc>
        <w:tc>
          <w:tcPr>
            <w:tcW w:w="39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Үлкен құста санында теріасты майының жолақшасы бар; балапандар мен күркетауықтарда ол әлсіз білінеді </w:t>
            </w:r>
          </w:p>
        </w:tc>
        <w:tc>
          <w:tcPr>
            <w:tcW w:w="4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Теріасты майының жолақшасы үлкен құстарда әлсіз білінеді, ал балапандар мен күркетауықтарда мүлде болмауы мүмкін </w:t>
            </w:r>
          </w:p>
        </w:tc>
      </w:tr>
      <w:tr w:rsidR="00886D64">
        <w:trPr>
          <w:trHeight w:val="1547"/>
        </w:trPr>
        <w:tc>
          <w:tcPr>
            <w:tcW w:w="17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Шат сүйек және құрсақ </w:t>
            </w:r>
          </w:p>
        </w:tc>
        <w:tc>
          <w:tcPr>
            <w:tcW w:w="39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Сүйектерінің ұштарында теріасты майының қабатымен жабылған. Үлкен құста құрсақтың төмен жағында теріасты майының қабаты сезіледі </w:t>
            </w:r>
          </w:p>
        </w:tc>
        <w:tc>
          <w:tcPr>
            <w:tcW w:w="4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Сүйектерінің ұштары оңай сезіледі, теріасты майы болмауы мүмкін </w:t>
            </w:r>
          </w:p>
        </w:tc>
      </w:tr>
      <w:tr w:rsidR="00886D64">
        <w:trPr>
          <w:trHeight w:val="613"/>
        </w:trPr>
        <w:tc>
          <w:tcPr>
            <w:tcW w:w="17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rPr>
                <w:rFonts w:ascii="Times New Roman" w:eastAsia="Times New Roman" w:hAnsi="Times New Roman" w:cs="Times New Roman"/>
                <w:spacing w:val="-5"/>
                <w:sz w:val="28"/>
              </w:rPr>
            </w:pPr>
            <w:r>
              <w:rPr>
                <w:rFonts w:ascii="Times New Roman" w:eastAsia="Times New Roman" w:hAnsi="Times New Roman" w:cs="Times New Roman"/>
                <w:spacing w:val="-5"/>
                <w:sz w:val="28"/>
              </w:rPr>
              <w:t xml:space="preserve">Құрсақ, арқа және кеуде </w:t>
            </w:r>
          </w:p>
          <w:p w:rsidR="00886D64" w:rsidRDefault="00886D64">
            <w:pPr>
              <w:suppressAutoHyphens/>
              <w:spacing w:after="0" w:line="240" w:lineRule="auto"/>
              <w:jc w:val="both"/>
            </w:pPr>
          </w:p>
        </w:tc>
        <w:tc>
          <w:tcPr>
            <w:tcW w:w="39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Терінің түсі ақ немесе сары </w:t>
            </w:r>
          </w:p>
        </w:tc>
        <w:tc>
          <w:tcPr>
            <w:tcW w:w="4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Терінің түсі ақ немесе сары, қызғылттау түске жол беріледі </w:t>
            </w:r>
          </w:p>
        </w:tc>
      </w:tr>
      <w:tr w:rsidR="00886D64">
        <w:trPr>
          <w:trHeight w:val="294"/>
        </w:trPr>
        <w:tc>
          <w:tcPr>
            <w:tcW w:w="10147"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ind w:firstLine="709"/>
              <w:jc w:val="both"/>
            </w:pPr>
            <w:r>
              <w:rPr>
                <w:rFonts w:ascii="Times New Roman" w:eastAsia="Times New Roman" w:hAnsi="Times New Roman" w:cs="Times New Roman"/>
                <w:i/>
                <w:spacing w:val="-5"/>
                <w:sz w:val="28"/>
              </w:rPr>
              <w:t>Қаздар, үйректер, үйрек балапаны</w:t>
            </w:r>
          </w:p>
        </w:tc>
      </w:tr>
      <w:tr w:rsidR="00886D64">
        <w:trPr>
          <w:trHeight w:val="1523"/>
        </w:trPr>
        <w:tc>
          <w:tcPr>
            <w:tcW w:w="17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Кеуде</w:t>
            </w:r>
          </w:p>
        </w:tc>
        <w:tc>
          <w:tcPr>
            <w:tcW w:w="39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Бұлшық еті жақсы дамыған; дөңгелек формалы. Кеуде сүйектерінде айтарлықтай бұлшық ет ұлпасы сезіледі</w:t>
            </w:r>
          </w:p>
        </w:tc>
        <w:tc>
          <w:tcPr>
            <w:tcW w:w="4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Бұлшық еттері қанағаттандырарлықтай дамыған; дөңгелек формалы. Кеуде сүйегінде бұлшық ет ұлпасы айқын сезіледі </w:t>
            </w:r>
          </w:p>
        </w:tc>
      </w:tr>
      <w:tr w:rsidR="00886D64">
        <w:trPr>
          <w:trHeight w:val="1572"/>
        </w:trPr>
        <w:tc>
          <w:tcPr>
            <w:tcW w:w="17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Қанат асты</w:t>
            </w:r>
          </w:p>
        </w:tc>
        <w:tc>
          <w:tcPr>
            <w:tcW w:w="39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 xml:space="preserve">Үлкен құста дөңгелек формалы май қыртыстары байқалады; Үйрек балапандарында май қыртыстары шамалы сезіледі </w:t>
            </w:r>
          </w:p>
        </w:tc>
        <w:tc>
          <w:tcPr>
            <w:tcW w:w="4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suppressAutoHyphens/>
              <w:spacing w:after="0" w:line="240" w:lineRule="auto"/>
              <w:jc w:val="both"/>
            </w:pPr>
            <w:r>
              <w:rPr>
                <w:rFonts w:ascii="Times New Roman" w:eastAsia="Times New Roman" w:hAnsi="Times New Roman" w:cs="Times New Roman"/>
                <w:spacing w:val="-5"/>
                <w:sz w:val="28"/>
              </w:rPr>
              <w:t>Қаздарда май қыртыстары дөңгелек формаға ие, шамалы байқалады. Үйрек пен оның балапандарында май қыртыстары байқалмауы мүмкін</w:t>
            </w:r>
          </w:p>
        </w:tc>
      </w:tr>
    </w:tbl>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D02463">
        <w:rPr>
          <w:rFonts w:ascii="Times New Roman" w:eastAsia="Times New Roman" w:hAnsi="Times New Roman" w:cs="Times New Roman"/>
          <w:sz w:val="28"/>
        </w:rPr>
        <w:t xml:space="preserve">                       Қосымша З</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rsidP="00DB5F5F">
      <w:pPr>
        <w:widowControl w:val="0"/>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Микотоксиндердің организм жүйелеріне әсер етуі</w:t>
      </w:r>
    </w:p>
    <w:p w:rsidR="00886D64" w:rsidRDefault="00886D64">
      <w:pPr>
        <w:widowControl w:val="0"/>
        <w:spacing w:after="0" w:line="240" w:lineRule="auto"/>
        <w:jc w:val="both"/>
        <w:rPr>
          <w:rFonts w:ascii="Times New Roman" w:eastAsia="Times New Roman" w:hAnsi="Times New Roman" w:cs="Times New Roman"/>
          <w:sz w:val="28"/>
        </w:rPr>
      </w:pPr>
    </w:p>
    <w:p w:rsidR="00886D64" w:rsidRDefault="00886D64">
      <w:pPr>
        <w:widowControl w:val="0"/>
        <w:spacing w:after="0" w:line="240" w:lineRule="auto"/>
        <w:jc w:val="both"/>
        <w:rPr>
          <w:rFonts w:ascii="Times New Roman" w:eastAsia="Times New Roman" w:hAnsi="Times New Roman" w:cs="Times New Roman"/>
          <w:sz w:val="28"/>
        </w:rPr>
      </w:pPr>
    </w:p>
    <w:tbl>
      <w:tblPr>
        <w:tblW w:w="0" w:type="auto"/>
        <w:tblInd w:w="98" w:type="dxa"/>
        <w:tblCellMar>
          <w:left w:w="10" w:type="dxa"/>
          <w:right w:w="10" w:type="dxa"/>
        </w:tblCellMar>
        <w:tblLook w:val="04A0"/>
      </w:tblPr>
      <w:tblGrid>
        <w:gridCol w:w="1619"/>
        <w:gridCol w:w="2577"/>
        <w:gridCol w:w="5560"/>
      </w:tblGrid>
      <w:tr w:rsidR="00886D64" w:rsidTr="00DB5F5F">
        <w:trPr>
          <w:trHeight w:val="1"/>
        </w:trPr>
        <w:tc>
          <w:tcPr>
            <w:tcW w:w="16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Мүшелер жүйесі </w:t>
            </w:r>
          </w:p>
          <w:p w:rsidR="00886D64" w:rsidRDefault="00886D64">
            <w:pPr>
              <w:widowControl w:val="0"/>
              <w:spacing w:after="0" w:line="240" w:lineRule="auto"/>
              <w:jc w:val="both"/>
            </w:pPr>
          </w:p>
        </w:tc>
        <w:tc>
          <w:tcPr>
            <w:tcW w:w="25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b/>
                <w:sz w:val="28"/>
              </w:rPr>
              <w:t>Микотоксин</w:t>
            </w:r>
          </w:p>
        </w:tc>
        <w:tc>
          <w:tcPr>
            <w:tcW w:w="5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b/>
                <w:sz w:val="28"/>
              </w:rPr>
              <w:t>Бұзатын әсері немесе патология</w:t>
            </w:r>
          </w:p>
        </w:tc>
      </w:tr>
      <w:tr w:rsidR="00886D64" w:rsidTr="00DB5F5F">
        <w:trPr>
          <w:trHeight w:val="1"/>
        </w:trPr>
        <w:tc>
          <w:tcPr>
            <w:tcW w:w="16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Бауыр</w:t>
            </w:r>
          </w:p>
        </w:tc>
        <w:tc>
          <w:tcPr>
            <w:tcW w:w="25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Афлатоксин</w:t>
            </w:r>
          </w:p>
        </w:tc>
        <w:tc>
          <w:tcPr>
            <w:tcW w:w="5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DB5F5F">
            <w:pPr>
              <w:widowControl w:val="0"/>
              <w:spacing w:after="0" w:line="240" w:lineRule="auto"/>
              <w:jc w:val="both"/>
            </w:pPr>
            <w:r>
              <w:rPr>
                <w:rFonts w:ascii="Times New Roman" w:eastAsia="Times New Roman" w:hAnsi="Times New Roman" w:cs="Times New Roman"/>
                <w:sz w:val="28"/>
              </w:rPr>
              <w:t>Өт жолының гиперплазиясы</w:t>
            </w:r>
            <w:r w:rsidR="00F16836">
              <w:rPr>
                <w:rFonts w:ascii="Times New Roman" w:eastAsia="Times New Roman" w:hAnsi="Times New Roman" w:cs="Times New Roman"/>
                <w:sz w:val="28"/>
              </w:rPr>
              <w:t>, центролобулярлы некроз, сары ауру, асцит</w:t>
            </w:r>
          </w:p>
        </w:tc>
      </w:tr>
      <w:tr w:rsidR="00886D64" w:rsidTr="00DB5F5F">
        <w:trPr>
          <w:trHeight w:val="1"/>
        </w:trPr>
        <w:tc>
          <w:tcPr>
            <w:tcW w:w="16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 xml:space="preserve">Бүйрек </w:t>
            </w:r>
          </w:p>
        </w:tc>
        <w:tc>
          <w:tcPr>
            <w:tcW w:w="25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Афлатоксин, охратоксин, цитринин</w:t>
            </w:r>
          </w:p>
        </w:tc>
        <w:tc>
          <w:tcPr>
            <w:tcW w:w="5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Бүйрек каналдарының некрозы, полиурия, полидипсия, қанда несепнәрдің азоты мен креатининнің концентрациясының жоғарылауы</w:t>
            </w:r>
          </w:p>
          <w:p w:rsidR="00886D64" w:rsidRDefault="00886D64">
            <w:pPr>
              <w:widowControl w:val="0"/>
              <w:spacing w:after="0" w:line="240" w:lineRule="auto"/>
              <w:jc w:val="both"/>
            </w:pPr>
          </w:p>
        </w:tc>
      </w:tr>
      <w:tr w:rsidR="00886D64" w:rsidTr="00DB5F5F">
        <w:trPr>
          <w:trHeight w:val="1"/>
        </w:trPr>
        <w:tc>
          <w:tcPr>
            <w:tcW w:w="16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Орталық жүйке жүйесі</w:t>
            </w:r>
          </w:p>
        </w:tc>
        <w:tc>
          <w:tcPr>
            <w:tcW w:w="25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Қастауыш алколоидтары, фумонизин, пенитрем</w:t>
            </w:r>
          </w:p>
        </w:tc>
        <w:tc>
          <w:tcPr>
            <w:tcW w:w="5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Допаминергиялық әсер, тремор, жылқылардың ELEM-мы, дірілдеу</w:t>
            </w:r>
          </w:p>
        </w:tc>
      </w:tr>
      <w:tr w:rsidR="00886D64" w:rsidTr="00DB5F5F">
        <w:trPr>
          <w:trHeight w:val="1"/>
        </w:trPr>
        <w:tc>
          <w:tcPr>
            <w:tcW w:w="16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Ішек-қарын жолдары</w:t>
            </w:r>
          </w:p>
        </w:tc>
        <w:tc>
          <w:tcPr>
            <w:tcW w:w="25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Афлатоксин, слафрамин, трихотецендер</w:t>
            </w:r>
          </w:p>
        </w:tc>
        <w:tc>
          <w:tcPr>
            <w:tcW w:w="5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Ірі қара малдың анорексиясы, жылқылардың сілекей бөлуі, жануарлардың барлық түрі жемнен бас тартады, ауыз қуысының кілегей қабықтарының некрозы, шошқалардың құсуы</w:t>
            </w:r>
          </w:p>
        </w:tc>
      </w:tr>
      <w:tr w:rsidR="00886D64" w:rsidTr="00DB5F5F">
        <w:trPr>
          <w:trHeight w:val="1"/>
        </w:trPr>
        <w:tc>
          <w:tcPr>
            <w:tcW w:w="16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Көбею жүйесі</w:t>
            </w:r>
          </w:p>
        </w:tc>
        <w:tc>
          <w:tcPr>
            <w:tcW w:w="25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Зеараленон</w:t>
            </w:r>
          </w:p>
        </w:tc>
        <w:tc>
          <w:tcPr>
            <w:tcW w:w="5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Шошқаларда:</w:t>
            </w:r>
            <w:r w:rsidR="00DB5F5F">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сарпайдың бөртуі, сүт бездерінің үлкеюі, жоғары жыныстық құмарту, ұйығудың созылмалы уақыт бойында болмауы </w:t>
            </w:r>
          </w:p>
        </w:tc>
      </w:tr>
      <w:tr w:rsidR="00886D64" w:rsidTr="00DB5F5F">
        <w:trPr>
          <w:trHeight w:val="1"/>
        </w:trPr>
        <w:tc>
          <w:tcPr>
            <w:tcW w:w="16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 xml:space="preserve">Қан түзілу жүйесі </w:t>
            </w:r>
          </w:p>
        </w:tc>
        <w:tc>
          <w:tcPr>
            <w:tcW w:w="25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Афлатоксин, дикумарол, охратоксин, трихотецендер</w:t>
            </w:r>
          </w:p>
        </w:tc>
        <w:tc>
          <w:tcPr>
            <w:tcW w:w="5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Анемия, лейкопения, тромбоциттер санының азаюы, қанталаудың күшеюі</w:t>
            </w:r>
          </w:p>
        </w:tc>
      </w:tr>
      <w:tr w:rsidR="00886D64" w:rsidTr="00DB5F5F">
        <w:trPr>
          <w:trHeight w:val="1"/>
        </w:trPr>
        <w:tc>
          <w:tcPr>
            <w:tcW w:w="16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Имунды жүйе</w:t>
            </w:r>
          </w:p>
        </w:tc>
        <w:tc>
          <w:tcPr>
            <w:tcW w:w="25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Афлатоксин, охратоксин, трихотецендер</w:t>
            </w:r>
          </w:p>
        </w:tc>
        <w:tc>
          <w:tcPr>
            <w:tcW w:w="5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pacing w:after="0" w:line="240" w:lineRule="auto"/>
              <w:jc w:val="both"/>
            </w:pPr>
            <w:r>
              <w:rPr>
                <w:rFonts w:ascii="Times New Roman" w:eastAsia="Times New Roman" w:hAnsi="Times New Roman" w:cs="Times New Roman"/>
                <w:sz w:val="28"/>
              </w:rPr>
              <w:t>Базофилді инсулоциттердің (В-жасушалар) және Т-лимфоциттердің</w:t>
            </w:r>
            <w:r w:rsidR="00DB5F5F">
              <w:rPr>
                <w:rFonts w:ascii="Times New Roman" w:eastAsia="Times New Roman" w:hAnsi="Times New Roman" w:cs="Times New Roman"/>
                <w:sz w:val="28"/>
              </w:rPr>
              <w:t xml:space="preserve"> </w:t>
            </w:r>
            <w:r>
              <w:rPr>
                <w:rFonts w:ascii="Times New Roman" w:eastAsia="Times New Roman" w:hAnsi="Times New Roman" w:cs="Times New Roman"/>
                <w:sz w:val="28"/>
              </w:rPr>
              <w:t>(Т-к</w:t>
            </w:r>
            <w:r w:rsidR="00DB5F5F">
              <w:rPr>
                <w:rFonts w:ascii="Times New Roman" w:eastAsia="Times New Roman" w:hAnsi="Times New Roman" w:cs="Times New Roman"/>
                <w:sz w:val="28"/>
              </w:rPr>
              <w:t>леток) функцияларының әлсіздеуі</w:t>
            </w:r>
            <w:r>
              <w:rPr>
                <w:rFonts w:ascii="Times New Roman" w:eastAsia="Times New Roman" w:hAnsi="Times New Roman" w:cs="Times New Roman"/>
                <w:sz w:val="28"/>
              </w:rPr>
              <w:t>, лейкопения, лимфоидты жасушалардың атрофиясы.</w:t>
            </w:r>
          </w:p>
        </w:tc>
      </w:tr>
    </w:tbl>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DB5F5F" w:rsidRDefault="00F16836">
      <w:pPr>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
    <w:p w:rsidR="00886D64" w:rsidRDefault="00D02463" w:rsidP="00DB5F5F">
      <w:pPr>
        <w:suppressAutoHyphens/>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Қосымша И</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F16836" w:rsidP="00DB5F5F">
      <w:pPr>
        <w:suppressAutoHyphens/>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Микотоксикозда</w:t>
      </w:r>
      <w:r w:rsidR="00DB5F5F">
        <w:rPr>
          <w:rFonts w:ascii="Times New Roman" w:eastAsia="Times New Roman" w:hAnsi="Times New Roman" w:cs="Times New Roman"/>
          <w:sz w:val="28"/>
        </w:rPr>
        <w:t>рдың клиникасы, классификациясы</w:t>
      </w: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tbl>
      <w:tblPr>
        <w:tblW w:w="9933" w:type="dxa"/>
        <w:tblInd w:w="98" w:type="dxa"/>
        <w:tblLayout w:type="fixed"/>
        <w:tblCellMar>
          <w:left w:w="10" w:type="dxa"/>
          <w:right w:w="10" w:type="dxa"/>
        </w:tblCellMar>
        <w:tblLook w:val="04A0"/>
      </w:tblPr>
      <w:tblGrid>
        <w:gridCol w:w="1870"/>
        <w:gridCol w:w="2158"/>
        <w:gridCol w:w="3768"/>
        <w:gridCol w:w="2137"/>
      </w:tblGrid>
      <w:tr w:rsidR="00886D64" w:rsidTr="00DB5F5F">
        <w:trPr>
          <w:trHeight w:val="1"/>
        </w:trPr>
        <w:tc>
          <w:tcPr>
            <w:tcW w:w="18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b/>
                <w:sz w:val="28"/>
              </w:rPr>
              <w:t>Микотоксикоздар</w:t>
            </w:r>
          </w:p>
        </w:tc>
        <w:tc>
          <w:tcPr>
            <w:tcW w:w="21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Афлатоксикоз</w:t>
            </w:r>
          </w:p>
          <w:p w:rsidR="00886D64" w:rsidRDefault="00886D64">
            <w:pPr>
              <w:widowControl w:val="0"/>
              <w:suppressAutoHyphens/>
              <w:spacing w:after="0" w:line="240" w:lineRule="auto"/>
              <w:jc w:val="both"/>
              <w:rPr>
                <w:rFonts w:ascii="Times New Roman" w:eastAsia="Times New Roman" w:hAnsi="Times New Roman" w:cs="Times New Roman"/>
                <w:sz w:val="28"/>
              </w:rPr>
            </w:pPr>
          </w:p>
          <w:p w:rsidR="00886D64" w:rsidRDefault="00886D64">
            <w:pPr>
              <w:widowControl w:val="0"/>
              <w:suppressAutoHyphens/>
              <w:spacing w:after="0" w:line="240" w:lineRule="auto"/>
              <w:jc w:val="both"/>
            </w:pPr>
          </w:p>
        </w:tc>
        <w:tc>
          <w:tcPr>
            <w:tcW w:w="37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sz w:val="28"/>
              </w:rPr>
              <w:t>Фузариотоксикоздар</w:t>
            </w:r>
          </w:p>
        </w:tc>
        <w:tc>
          <w:tcPr>
            <w:tcW w:w="21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sz w:val="28"/>
              </w:rPr>
              <w:t xml:space="preserve">Эрготизм </w:t>
            </w:r>
          </w:p>
        </w:tc>
      </w:tr>
      <w:tr w:rsidR="00886D64" w:rsidTr="00DB5F5F">
        <w:trPr>
          <w:trHeight w:val="1"/>
        </w:trPr>
        <w:tc>
          <w:tcPr>
            <w:tcW w:w="18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b/>
                <w:sz w:val="28"/>
              </w:rPr>
              <w:t xml:space="preserve">Микроскопиялық саңырауқұлақтар </w:t>
            </w:r>
          </w:p>
        </w:tc>
        <w:tc>
          <w:tcPr>
            <w:tcW w:w="21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sz w:val="28"/>
              </w:rPr>
              <w:t>Aspergillusflavus тобы</w:t>
            </w:r>
          </w:p>
        </w:tc>
        <w:tc>
          <w:tcPr>
            <w:tcW w:w="37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B5F5F" w:rsidRDefault="00F16836">
            <w:pPr>
              <w:widowControl w:val="0"/>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Fusarium</w:t>
            </w:r>
          </w:p>
          <w:p w:rsidR="00DB5F5F" w:rsidRDefault="00DB5F5F">
            <w:pPr>
              <w:widowControl w:val="0"/>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S</w:t>
            </w:r>
            <w:r w:rsidR="00F16836">
              <w:rPr>
                <w:rFonts w:ascii="Times New Roman" w:eastAsia="Times New Roman" w:hAnsi="Times New Roman" w:cs="Times New Roman"/>
                <w:sz w:val="28"/>
              </w:rPr>
              <w:t>porofrichiella</w:t>
            </w:r>
          </w:p>
          <w:p w:rsidR="00DB5F5F" w:rsidRDefault="00F16836">
            <w:pPr>
              <w:widowControl w:val="0"/>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Fusarium</w:t>
            </w:r>
          </w:p>
          <w:p w:rsidR="00886D64" w:rsidRDefault="00F16836">
            <w:pPr>
              <w:widowControl w:val="0"/>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graminearum</w:t>
            </w:r>
          </w:p>
          <w:p w:rsidR="00886D64" w:rsidRDefault="00886D64">
            <w:pPr>
              <w:widowControl w:val="0"/>
              <w:suppressAutoHyphens/>
              <w:spacing w:after="0" w:line="240" w:lineRule="auto"/>
              <w:jc w:val="both"/>
            </w:pPr>
          </w:p>
        </w:tc>
        <w:tc>
          <w:tcPr>
            <w:tcW w:w="21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B5F5F" w:rsidRDefault="00F16836">
            <w:pPr>
              <w:widowControl w:val="0"/>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Claviceps</w:t>
            </w:r>
          </w:p>
          <w:p w:rsidR="00886D64" w:rsidRDefault="00F16836">
            <w:pPr>
              <w:widowControl w:val="0"/>
              <w:suppressAutoHyphens/>
              <w:spacing w:after="0" w:line="240" w:lineRule="auto"/>
              <w:jc w:val="both"/>
            </w:pPr>
            <w:r>
              <w:rPr>
                <w:rFonts w:ascii="Times New Roman" w:eastAsia="Times New Roman" w:hAnsi="Times New Roman" w:cs="Times New Roman"/>
                <w:sz w:val="28"/>
              </w:rPr>
              <w:t xml:space="preserve">purpurea (қастауыш) </w:t>
            </w:r>
          </w:p>
        </w:tc>
      </w:tr>
      <w:tr w:rsidR="00886D64" w:rsidTr="00DB5F5F">
        <w:trPr>
          <w:trHeight w:val="1"/>
        </w:trPr>
        <w:tc>
          <w:tcPr>
            <w:tcW w:w="18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b/>
                <w:sz w:val="28"/>
              </w:rPr>
              <w:t xml:space="preserve">Продуцирленетін токсиндер </w:t>
            </w:r>
          </w:p>
        </w:tc>
        <w:tc>
          <w:tcPr>
            <w:tcW w:w="21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гепатотоксинді және гепа-токонцерогенді әсерлі афлатоксиндер</w:t>
            </w:r>
          </w:p>
          <w:p w:rsidR="00886D64" w:rsidRDefault="00886D64">
            <w:pPr>
              <w:widowControl w:val="0"/>
              <w:suppressAutoHyphens/>
              <w:spacing w:after="0" w:line="240" w:lineRule="auto"/>
              <w:jc w:val="both"/>
            </w:pPr>
          </w:p>
        </w:tc>
        <w:tc>
          <w:tcPr>
            <w:tcW w:w="37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sz w:val="28"/>
              </w:rPr>
              <w:t>Трихотиценді микотоксиндер, зеараленон</w:t>
            </w:r>
          </w:p>
        </w:tc>
        <w:tc>
          <w:tcPr>
            <w:tcW w:w="21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sz w:val="28"/>
              </w:rPr>
              <w:t xml:space="preserve">Эрготоксин, эрготамин, эргометриннің алкалоидтары;   </w:t>
            </w:r>
          </w:p>
        </w:tc>
      </w:tr>
      <w:tr w:rsidR="00886D64" w:rsidTr="00DB5F5F">
        <w:trPr>
          <w:trHeight w:val="1"/>
        </w:trPr>
        <w:tc>
          <w:tcPr>
            <w:tcW w:w="18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b/>
                <w:sz w:val="28"/>
              </w:rPr>
              <w:t>Азық-түліктер</w:t>
            </w:r>
          </w:p>
        </w:tc>
        <w:tc>
          <w:tcPr>
            <w:tcW w:w="21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sz w:val="28"/>
              </w:rPr>
              <w:t xml:space="preserve">Жержаңғақтар және жержаңғақ ұны, астық тұқымды дақылдар, бұршақты және  зәйтүнді дақылдар </w:t>
            </w:r>
          </w:p>
        </w:tc>
        <w:tc>
          <w:tcPr>
            <w:tcW w:w="37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sz w:val="28"/>
              </w:rPr>
              <w:t xml:space="preserve">Жайлауда қыстап шыққан астық тұқымды дақылдар; өсу кезінде астық тұқымды, жайлауда бау мен маяда, астық қоймасында </w:t>
            </w:r>
          </w:p>
        </w:tc>
        <w:tc>
          <w:tcPr>
            <w:tcW w:w="21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sz w:val="28"/>
              </w:rPr>
              <w:t xml:space="preserve">Бидай өңдеуінің азық-түлігі: нан, ашымақ, квас (егін жиылғаннан кейін бірінші айларда) </w:t>
            </w:r>
          </w:p>
        </w:tc>
      </w:tr>
      <w:tr w:rsidR="00886D64" w:rsidTr="00DB5F5F">
        <w:trPr>
          <w:trHeight w:val="1"/>
        </w:trPr>
        <w:tc>
          <w:tcPr>
            <w:tcW w:w="18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b/>
                <w:sz w:val="28"/>
              </w:rPr>
              <w:t xml:space="preserve">Клиникалық сурет  </w:t>
            </w:r>
          </w:p>
        </w:tc>
        <w:tc>
          <w:tcPr>
            <w:tcW w:w="21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sz w:val="28"/>
              </w:rPr>
              <w:t xml:space="preserve">Жіті ағымында: бүйректің некрозы және майдың жиналуы; нейроинтоксикация, селкілдек тырыспа, шала салдану, қимыл қозғалыс координациясының бұзылуы; бүйректің зақымдануы; геморрагиялық симптомдар; асцит- құрсақ қуысында сұйықтықтың жиналуы; диарея; ферментті жағдайдың бұзылуы.   Созылмалы ағымда бүйрек циррозы және қатерлі ісік. </w:t>
            </w:r>
          </w:p>
        </w:tc>
        <w:tc>
          <w:tcPr>
            <w:tcW w:w="37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sz w:val="28"/>
              </w:rPr>
              <w:t>Алиментарлы-токсикалық алейкия: лейкопения, эритронемия, гипохромды анемия, тромбоцитопения. Сыртқы белгілері: әлсіздену, ауыздың күйуі, жұту кезінде ауыру, лоқсу, іш өту, зақымдалған дәннен жасалған нанды жегеннен кейін бірнеше сағаттан кейін құсу. Қосымша белгілері: полиморфты геморрагиялық бөртпе; буллезды күлдіреуік; ауыз бен тіл кілегейінде ұсақ сірлі-қанды күлдіреуіктер; мұрын, ішек, жатырдан мүмкін қансыраулар. Үшінші белгілер: көмекей безінің некрозды процесспен зақымдалуы (ангина кезіндегідей) “Мас нанмен ” улану эйфория, психикалық бұзылыстар, қозулар әлсіреп қалумен алмасады, қимыл қозғалыс координациясының бұзылуы, жиі іш өтулер, лоқсу, кейін анемия.</w:t>
            </w:r>
          </w:p>
        </w:tc>
        <w:tc>
          <w:tcPr>
            <w:tcW w:w="21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86D64" w:rsidRDefault="00F16836">
            <w:pPr>
              <w:widowControl w:val="0"/>
              <w:suppressAutoHyphens/>
              <w:spacing w:after="0" w:line="240" w:lineRule="auto"/>
              <w:jc w:val="both"/>
            </w:pPr>
            <w:r>
              <w:rPr>
                <w:rFonts w:ascii="Times New Roman" w:eastAsia="Times New Roman" w:hAnsi="Times New Roman" w:cs="Times New Roman"/>
                <w:sz w:val="28"/>
              </w:rPr>
              <w:t>Эрготизм: ішек-қарын жолының бұзылу синдромы конвульсиялық формасы: сілекей ағу, лоқсу, құсу, іштің бұралуы; селкілдек синдром: әртүрлі бұлшық ет топтарының тонустық қалшылы, опистотонус; жүйке жүйенің зақымдануы: амнезия, галлюцинациялар, сананың бұзылуы, ұйқышылдық. Гангреналық форма: қан айналымының бұзылуы, әсіресе аяқтардың дисталді бөліктерінде, цианоздың танылуы, жіті аурулар, аяқтардың күйю сезімі, құрғақ гангренаның дамуы, жұмсақ тіндердің тойтарылуы, талай рет толық буындардың буындалу аумақтарында (жиәрек аяқтарда)</w:t>
            </w:r>
          </w:p>
        </w:tc>
      </w:tr>
    </w:tbl>
    <w:p w:rsidR="00886D64" w:rsidRDefault="00886D64">
      <w:pPr>
        <w:suppressAutoHyphens/>
        <w:spacing w:after="0" w:line="240" w:lineRule="auto"/>
        <w:jc w:val="both"/>
        <w:rPr>
          <w:rFonts w:ascii="Times New Roman" w:eastAsia="Times New Roman" w:hAnsi="Times New Roman" w:cs="Times New Roman"/>
          <w:sz w:val="28"/>
          <w:shd w:val="clear" w:color="auto" w:fill="EEF7EA"/>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Default="00886D64">
      <w:pPr>
        <w:suppressAutoHyphens/>
        <w:spacing w:after="0" w:line="240" w:lineRule="auto"/>
        <w:jc w:val="both"/>
        <w:rPr>
          <w:rFonts w:ascii="Times New Roman" w:eastAsia="Times New Roman" w:hAnsi="Times New Roman" w:cs="Times New Roman"/>
          <w:sz w:val="28"/>
        </w:rPr>
      </w:pPr>
    </w:p>
    <w:p w:rsidR="00886D64" w:rsidRPr="005313FA" w:rsidRDefault="00886D64">
      <w:pPr>
        <w:rPr>
          <w:rFonts w:ascii="Calibri" w:eastAsia="Calibri" w:hAnsi="Calibri" w:cs="Calibri"/>
        </w:rPr>
      </w:pPr>
    </w:p>
    <w:sectPr w:rsidR="00886D64" w:rsidRPr="005313FA" w:rsidSect="008975F8">
      <w:footerReference w:type="default" r:id="rId12"/>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68E8" w:rsidRDefault="002468E8" w:rsidP="006528BA">
      <w:pPr>
        <w:pStyle w:val="a5"/>
      </w:pPr>
      <w:r>
        <w:separator/>
      </w:r>
    </w:p>
  </w:endnote>
  <w:endnote w:type="continuationSeparator" w:id="1">
    <w:p w:rsidR="002468E8" w:rsidRDefault="002468E8" w:rsidP="006528BA">
      <w:pPr>
        <w:pStyle w:val="a5"/>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134892"/>
      <w:docPartObj>
        <w:docPartGallery w:val="Page Numbers (Bottom of Page)"/>
        <w:docPartUnique/>
      </w:docPartObj>
    </w:sdtPr>
    <w:sdtContent>
      <w:p w:rsidR="00B449D4" w:rsidRDefault="00467917">
        <w:pPr>
          <w:pStyle w:val="a8"/>
          <w:jc w:val="center"/>
        </w:pPr>
        <w:fldSimple w:instr=" PAGE   \* MERGEFORMAT ">
          <w:r w:rsidR="00E03756">
            <w:rPr>
              <w:noProof/>
            </w:rPr>
            <w:t>31</w:t>
          </w:r>
        </w:fldSimple>
      </w:p>
    </w:sdtContent>
  </w:sdt>
  <w:p w:rsidR="00B449D4" w:rsidRDefault="00B449D4">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68E8" w:rsidRDefault="002468E8" w:rsidP="006528BA">
      <w:pPr>
        <w:pStyle w:val="a5"/>
      </w:pPr>
      <w:r>
        <w:separator/>
      </w:r>
    </w:p>
  </w:footnote>
  <w:footnote w:type="continuationSeparator" w:id="1">
    <w:p w:rsidR="002468E8" w:rsidRDefault="002468E8" w:rsidP="006528BA">
      <w:pPr>
        <w:pStyle w:val="a5"/>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DC5038"/>
    <w:multiLevelType w:val="multilevel"/>
    <w:tmpl w:val="50BC9C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2306019"/>
    <w:multiLevelType w:val="multilevel"/>
    <w:tmpl w:val="CA20D8E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230C44D4"/>
    <w:multiLevelType w:val="multilevel"/>
    <w:tmpl w:val="97F293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4126E8B"/>
    <w:multiLevelType w:val="hybridMultilevel"/>
    <w:tmpl w:val="156063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7D55438"/>
    <w:multiLevelType w:val="hybridMultilevel"/>
    <w:tmpl w:val="4D0C3204"/>
    <w:lvl w:ilvl="0" w:tplc="85220252">
      <w:numFmt w:val="bullet"/>
      <w:lvlText w:val="-"/>
      <w:lvlJc w:val="left"/>
      <w:pPr>
        <w:ind w:left="4608" w:hanging="360"/>
      </w:pPr>
      <w:rPr>
        <w:rFonts w:ascii="Times New Roman" w:eastAsia="Times New Roman" w:hAnsi="Times New Roman" w:cs="Times New Roman" w:hint="default"/>
      </w:rPr>
    </w:lvl>
    <w:lvl w:ilvl="1" w:tplc="04190003" w:tentative="1">
      <w:start w:val="1"/>
      <w:numFmt w:val="bullet"/>
      <w:lvlText w:val="o"/>
      <w:lvlJc w:val="left"/>
      <w:pPr>
        <w:ind w:left="5328" w:hanging="360"/>
      </w:pPr>
      <w:rPr>
        <w:rFonts w:ascii="Courier New" w:hAnsi="Courier New" w:cs="Courier New" w:hint="default"/>
      </w:rPr>
    </w:lvl>
    <w:lvl w:ilvl="2" w:tplc="04190005" w:tentative="1">
      <w:start w:val="1"/>
      <w:numFmt w:val="bullet"/>
      <w:lvlText w:val=""/>
      <w:lvlJc w:val="left"/>
      <w:pPr>
        <w:ind w:left="6048" w:hanging="360"/>
      </w:pPr>
      <w:rPr>
        <w:rFonts w:ascii="Wingdings" w:hAnsi="Wingdings" w:hint="default"/>
      </w:rPr>
    </w:lvl>
    <w:lvl w:ilvl="3" w:tplc="04190001" w:tentative="1">
      <w:start w:val="1"/>
      <w:numFmt w:val="bullet"/>
      <w:lvlText w:val=""/>
      <w:lvlJc w:val="left"/>
      <w:pPr>
        <w:ind w:left="6768" w:hanging="360"/>
      </w:pPr>
      <w:rPr>
        <w:rFonts w:ascii="Symbol" w:hAnsi="Symbol" w:hint="default"/>
      </w:rPr>
    </w:lvl>
    <w:lvl w:ilvl="4" w:tplc="04190003" w:tentative="1">
      <w:start w:val="1"/>
      <w:numFmt w:val="bullet"/>
      <w:lvlText w:val="o"/>
      <w:lvlJc w:val="left"/>
      <w:pPr>
        <w:ind w:left="7488" w:hanging="360"/>
      </w:pPr>
      <w:rPr>
        <w:rFonts w:ascii="Courier New" w:hAnsi="Courier New" w:cs="Courier New" w:hint="default"/>
      </w:rPr>
    </w:lvl>
    <w:lvl w:ilvl="5" w:tplc="04190005" w:tentative="1">
      <w:start w:val="1"/>
      <w:numFmt w:val="bullet"/>
      <w:lvlText w:val=""/>
      <w:lvlJc w:val="left"/>
      <w:pPr>
        <w:ind w:left="8208" w:hanging="360"/>
      </w:pPr>
      <w:rPr>
        <w:rFonts w:ascii="Wingdings" w:hAnsi="Wingdings" w:hint="default"/>
      </w:rPr>
    </w:lvl>
    <w:lvl w:ilvl="6" w:tplc="04190001" w:tentative="1">
      <w:start w:val="1"/>
      <w:numFmt w:val="bullet"/>
      <w:lvlText w:val=""/>
      <w:lvlJc w:val="left"/>
      <w:pPr>
        <w:ind w:left="8928" w:hanging="360"/>
      </w:pPr>
      <w:rPr>
        <w:rFonts w:ascii="Symbol" w:hAnsi="Symbol" w:hint="default"/>
      </w:rPr>
    </w:lvl>
    <w:lvl w:ilvl="7" w:tplc="04190003" w:tentative="1">
      <w:start w:val="1"/>
      <w:numFmt w:val="bullet"/>
      <w:lvlText w:val="o"/>
      <w:lvlJc w:val="left"/>
      <w:pPr>
        <w:ind w:left="9648" w:hanging="360"/>
      </w:pPr>
      <w:rPr>
        <w:rFonts w:ascii="Courier New" w:hAnsi="Courier New" w:cs="Courier New" w:hint="default"/>
      </w:rPr>
    </w:lvl>
    <w:lvl w:ilvl="8" w:tplc="04190005" w:tentative="1">
      <w:start w:val="1"/>
      <w:numFmt w:val="bullet"/>
      <w:lvlText w:val=""/>
      <w:lvlJc w:val="left"/>
      <w:pPr>
        <w:ind w:left="10368" w:hanging="360"/>
      </w:pPr>
      <w:rPr>
        <w:rFonts w:ascii="Wingdings" w:hAnsi="Wingdings" w:hint="default"/>
      </w:rPr>
    </w:lvl>
  </w:abstractNum>
  <w:abstractNum w:abstractNumId="5">
    <w:nsid w:val="2B7D0C39"/>
    <w:multiLevelType w:val="multilevel"/>
    <w:tmpl w:val="D908ABDA"/>
    <w:lvl w:ilvl="0">
      <w:start w:val="1"/>
      <w:numFmt w:val="decimal"/>
      <w:lvlText w:val="%1."/>
      <w:lvlJc w:val="left"/>
      <w:rPr>
        <w:rFonts w:ascii="Times New Roman" w:eastAsia="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0C07ACB"/>
    <w:multiLevelType w:val="multilevel"/>
    <w:tmpl w:val="3A485292"/>
    <w:lvl w:ilvl="0">
      <w:start w:val="1"/>
      <w:numFmt w:val="decimal"/>
      <w:lvlText w:val="%1."/>
      <w:lvlJc w:val="left"/>
      <w:pPr>
        <w:ind w:left="1070" w:hanging="360"/>
      </w:pPr>
      <w:rPr>
        <w:rFonts w:ascii="Times New Roman" w:eastAsia="Times New Roman" w:hAnsi="Times New Roman" w:cs="Times New Roman"/>
      </w:rPr>
    </w:lvl>
    <w:lvl w:ilvl="1" w:tentative="1">
      <w:start w:val="1"/>
      <w:numFmt w:val="lowerLetter"/>
      <w:lvlText w:val="%2."/>
      <w:lvlJc w:val="left"/>
      <w:pPr>
        <w:ind w:left="1790" w:hanging="360"/>
      </w:pPr>
    </w:lvl>
    <w:lvl w:ilvl="2" w:tentative="1">
      <w:start w:val="1"/>
      <w:numFmt w:val="lowerRoman"/>
      <w:lvlText w:val="%3."/>
      <w:lvlJc w:val="right"/>
      <w:pPr>
        <w:ind w:left="2510" w:hanging="180"/>
      </w:pPr>
    </w:lvl>
    <w:lvl w:ilvl="3" w:tentative="1">
      <w:start w:val="1"/>
      <w:numFmt w:val="decimal"/>
      <w:lvlText w:val="%4."/>
      <w:lvlJc w:val="left"/>
      <w:pPr>
        <w:ind w:left="3230" w:hanging="360"/>
      </w:pPr>
    </w:lvl>
    <w:lvl w:ilvl="4" w:tentative="1">
      <w:start w:val="1"/>
      <w:numFmt w:val="lowerLetter"/>
      <w:lvlText w:val="%5."/>
      <w:lvlJc w:val="left"/>
      <w:pPr>
        <w:ind w:left="3950" w:hanging="360"/>
      </w:pPr>
    </w:lvl>
    <w:lvl w:ilvl="5" w:tentative="1">
      <w:start w:val="1"/>
      <w:numFmt w:val="lowerRoman"/>
      <w:lvlText w:val="%6."/>
      <w:lvlJc w:val="right"/>
      <w:pPr>
        <w:ind w:left="4670" w:hanging="180"/>
      </w:pPr>
    </w:lvl>
    <w:lvl w:ilvl="6" w:tentative="1">
      <w:start w:val="1"/>
      <w:numFmt w:val="decimal"/>
      <w:lvlText w:val="%7."/>
      <w:lvlJc w:val="left"/>
      <w:pPr>
        <w:ind w:left="5390" w:hanging="360"/>
      </w:pPr>
    </w:lvl>
    <w:lvl w:ilvl="7" w:tentative="1">
      <w:start w:val="1"/>
      <w:numFmt w:val="lowerLetter"/>
      <w:lvlText w:val="%8."/>
      <w:lvlJc w:val="left"/>
      <w:pPr>
        <w:ind w:left="6110" w:hanging="360"/>
      </w:pPr>
    </w:lvl>
    <w:lvl w:ilvl="8" w:tentative="1">
      <w:start w:val="1"/>
      <w:numFmt w:val="lowerRoman"/>
      <w:lvlText w:val="%9."/>
      <w:lvlJc w:val="right"/>
      <w:pPr>
        <w:ind w:left="6830" w:hanging="180"/>
      </w:pPr>
    </w:lvl>
  </w:abstractNum>
  <w:abstractNum w:abstractNumId="7">
    <w:nsid w:val="36FB6F4A"/>
    <w:multiLevelType w:val="multilevel"/>
    <w:tmpl w:val="630405B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87A58CA"/>
    <w:multiLevelType w:val="multilevel"/>
    <w:tmpl w:val="F432A52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D117C44"/>
    <w:multiLevelType w:val="hybridMultilevel"/>
    <w:tmpl w:val="31168E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F83372B"/>
    <w:multiLevelType w:val="multilevel"/>
    <w:tmpl w:val="7CE611F2"/>
    <w:lvl w:ilvl="0">
      <w:start w:val="2"/>
      <w:numFmt w:val="decimal"/>
      <w:lvlText w:val="%1."/>
      <w:lvlJc w:val="left"/>
      <w:pPr>
        <w:ind w:left="1069" w:hanging="360"/>
      </w:pPr>
      <w:rPr>
        <w:rFonts w:hint="default"/>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11">
    <w:nsid w:val="51AF5B73"/>
    <w:multiLevelType w:val="multilevel"/>
    <w:tmpl w:val="D908ABDA"/>
    <w:lvl w:ilvl="0">
      <w:start w:val="1"/>
      <w:numFmt w:val="decimal"/>
      <w:lvlText w:val="%1."/>
      <w:lvlJc w:val="left"/>
      <w:rPr>
        <w:rFonts w:ascii="Times New Roman" w:eastAsia="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25B41BA"/>
    <w:multiLevelType w:val="multilevel"/>
    <w:tmpl w:val="6E4E33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5E45F1B"/>
    <w:multiLevelType w:val="multilevel"/>
    <w:tmpl w:val="A42E01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C62572F"/>
    <w:multiLevelType w:val="multilevel"/>
    <w:tmpl w:val="3A485292"/>
    <w:lvl w:ilvl="0">
      <w:start w:val="1"/>
      <w:numFmt w:val="decimal"/>
      <w:lvlText w:val="%1."/>
      <w:lvlJc w:val="left"/>
      <w:pPr>
        <w:ind w:left="1070" w:hanging="360"/>
      </w:pPr>
      <w:rPr>
        <w:rFonts w:ascii="Times New Roman" w:eastAsia="Times New Roman" w:hAnsi="Times New Roman" w:cs="Times New Roman"/>
      </w:rPr>
    </w:lvl>
    <w:lvl w:ilvl="1" w:tentative="1">
      <w:start w:val="1"/>
      <w:numFmt w:val="lowerLetter"/>
      <w:lvlText w:val="%2."/>
      <w:lvlJc w:val="left"/>
      <w:pPr>
        <w:ind w:left="1790" w:hanging="360"/>
      </w:pPr>
    </w:lvl>
    <w:lvl w:ilvl="2" w:tentative="1">
      <w:start w:val="1"/>
      <w:numFmt w:val="lowerRoman"/>
      <w:lvlText w:val="%3."/>
      <w:lvlJc w:val="right"/>
      <w:pPr>
        <w:ind w:left="2510" w:hanging="180"/>
      </w:pPr>
    </w:lvl>
    <w:lvl w:ilvl="3" w:tentative="1">
      <w:start w:val="1"/>
      <w:numFmt w:val="decimal"/>
      <w:lvlText w:val="%4."/>
      <w:lvlJc w:val="left"/>
      <w:pPr>
        <w:ind w:left="3230" w:hanging="360"/>
      </w:pPr>
    </w:lvl>
    <w:lvl w:ilvl="4" w:tentative="1">
      <w:start w:val="1"/>
      <w:numFmt w:val="lowerLetter"/>
      <w:lvlText w:val="%5."/>
      <w:lvlJc w:val="left"/>
      <w:pPr>
        <w:ind w:left="3950" w:hanging="360"/>
      </w:pPr>
    </w:lvl>
    <w:lvl w:ilvl="5" w:tentative="1">
      <w:start w:val="1"/>
      <w:numFmt w:val="lowerRoman"/>
      <w:lvlText w:val="%6."/>
      <w:lvlJc w:val="right"/>
      <w:pPr>
        <w:ind w:left="4670" w:hanging="180"/>
      </w:pPr>
    </w:lvl>
    <w:lvl w:ilvl="6" w:tentative="1">
      <w:start w:val="1"/>
      <w:numFmt w:val="decimal"/>
      <w:lvlText w:val="%7."/>
      <w:lvlJc w:val="left"/>
      <w:pPr>
        <w:ind w:left="5390" w:hanging="360"/>
      </w:pPr>
    </w:lvl>
    <w:lvl w:ilvl="7" w:tentative="1">
      <w:start w:val="1"/>
      <w:numFmt w:val="lowerLetter"/>
      <w:lvlText w:val="%8."/>
      <w:lvlJc w:val="left"/>
      <w:pPr>
        <w:ind w:left="6110" w:hanging="360"/>
      </w:pPr>
    </w:lvl>
    <w:lvl w:ilvl="8" w:tentative="1">
      <w:start w:val="1"/>
      <w:numFmt w:val="lowerRoman"/>
      <w:lvlText w:val="%9."/>
      <w:lvlJc w:val="right"/>
      <w:pPr>
        <w:ind w:left="6830" w:hanging="180"/>
      </w:pPr>
    </w:lvl>
  </w:abstractNum>
  <w:abstractNum w:abstractNumId="15">
    <w:nsid w:val="5DE01C4F"/>
    <w:multiLevelType w:val="multilevel"/>
    <w:tmpl w:val="9A961C90"/>
    <w:lvl w:ilvl="0">
      <w:start w:val="1"/>
      <w:numFmt w:val="decimal"/>
      <w:lvlText w:val="%1."/>
      <w:lvlJc w:val="left"/>
      <w:rPr>
        <w:rFonts w:ascii="Times New Roman" w:eastAsia="Times New Roman" w:hAnsi="Times New Roman" w:cs="Times New Roman"/>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63DA67DF"/>
    <w:multiLevelType w:val="hybridMultilevel"/>
    <w:tmpl w:val="0FA44D8C"/>
    <w:lvl w:ilvl="0" w:tplc="D4C8A64A">
      <w:start w:val="6"/>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7">
    <w:nsid w:val="645E3586"/>
    <w:multiLevelType w:val="multilevel"/>
    <w:tmpl w:val="1690EF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672835C9"/>
    <w:multiLevelType w:val="multilevel"/>
    <w:tmpl w:val="1D46570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6981396E"/>
    <w:multiLevelType w:val="multilevel"/>
    <w:tmpl w:val="ED2EC1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C6956FC"/>
    <w:multiLevelType w:val="multilevel"/>
    <w:tmpl w:val="9AC4F06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6CE016E1"/>
    <w:multiLevelType w:val="multilevel"/>
    <w:tmpl w:val="F6E689B4"/>
    <w:lvl w:ilvl="0">
      <w:start w:val="1"/>
      <w:numFmt w:val="decimal"/>
      <w:lvlText w:val="%1."/>
      <w:lvlJc w:val="left"/>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6DE06D2F"/>
    <w:multiLevelType w:val="multilevel"/>
    <w:tmpl w:val="37A2AF24"/>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713146D2"/>
    <w:multiLevelType w:val="hybridMultilevel"/>
    <w:tmpl w:val="7CE611F2"/>
    <w:lvl w:ilvl="0" w:tplc="51A80D82">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760B45F3"/>
    <w:multiLevelType w:val="multilevel"/>
    <w:tmpl w:val="6D52636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7A3750CE"/>
    <w:multiLevelType w:val="multilevel"/>
    <w:tmpl w:val="707A6A2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7C517CBF"/>
    <w:multiLevelType w:val="multilevel"/>
    <w:tmpl w:val="F942100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7C813E8F"/>
    <w:multiLevelType w:val="multilevel"/>
    <w:tmpl w:val="9A961C90"/>
    <w:lvl w:ilvl="0">
      <w:start w:val="1"/>
      <w:numFmt w:val="decimal"/>
      <w:lvlText w:val="%1."/>
      <w:lvlJc w:val="left"/>
      <w:rPr>
        <w:rFonts w:ascii="Times New Roman" w:eastAsia="Times New Roman" w:hAnsi="Times New Roman" w:cs="Times New Roman"/>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6"/>
  </w:num>
  <w:num w:numId="2">
    <w:abstractNumId w:val="7"/>
  </w:num>
  <w:num w:numId="3">
    <w:abstractNumId w:val="18"/>
  </w:num>
  <w:num w:numId="4">
    <w:abstractNumId w:val="11"/>
  </w:num>
  <w:num w:numId="5">
    <w:abstractNumId w:val="1"/>
  </w:num>
  <w:num w:numId="6">
    <w:abstractNumId w:val="13"/>
  </w:num>
  <w:num w:numId="7">
    <w:abstractNumId w:val="20"/>
  </w:num>
  <w:num w:numId="8">
    <w:abstractNumId w:val="25"/>
  </w:num>
  <w:num w:numId="9">
    <w:abstractNumId w:val="19"/>
  </w:num>
  <w:num w:numId="10">
    <w:abstractNumId w:val="17"/>
  </w:num>
  <w:num w:numId="11">
    <w:abstractNumId w:val="0"/>
  </w:num>
  <w:num w:numId="12">
    <w:abstractNumId w:val="12"/>
  </w:num>
  <w:num w:numId="13">
    <w:abstractNumId w:val="2"/>
  </w:num>
  <w:num w:numId="14">
    <w:abstractNumId w:val="24"/>
  </w:num>
  <w:num w:numId="15">
    <w:abstractNumId w:val="21"/>
  </w:num>
  <w:num w:numId="16">
    <w:abstractNumId w:val="15"/>
  </w:num>
  <w:num w:numId="17">
    <w:abstractNumId w:val="27"/>
  </w:num>
  <w:num w:numId="18">
    <w:abstractNumId w:val="8"/>
  </w:num>
  <w:num w:numId="19">
    <w:abstractNumId w:val="22"/>
  </w:num>
  <w:num w:numId="20">
    <w:abstractNumId w:val="3"/>
  </w:num>
  <w:num w:numId="21">
    <w:abstractNumId w:val="5"/>
  </w:num>
  <w:num w:numId="22">
    <w:abstractNumId w:val="23"/>
  </w:num>
  <w:num w:numId="23">
    <w:abstractNumId w:val="16"/>
  </w:num>
  <w:num w:numId="24">
    <w:abstractNumId w:val="10"/>
  </w:num>
  <w:num w:numId="25">
    <w:abstractNumId w:val="6"/>
  </w:num>
  <w:num w:numId="26">
    <w:abstractNumId w:val="14"/>
  </w:num>
  <w:num w:numId="27">
    <w:abstractNumId w:val="9"/>
  </w:num>
  <w:num w:numId="2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hideSpellingErrors/>
  <w:defaultTabStop w:val="709"/>
  <w:drawingGridHorizontalSpacing w:val="110"/>
  <w:displayHorizontalDrawingGridEvery w:val="2"/>
  <w:characterSpacingControl w:val="doNotCompress"/>
  <w:footnotePr>
    <w:footnote w:id="0"/>
    <w:footnote w:id="1"/>
  </w:footnotePr>
  <w:endnotePr>
    <w:endnote w:id="0"/>
    <w:endnote w:id="1"/>
  </w:endnotePr>
  <w:compat>
    <w:useFELayout/>
  </w:compat>
  <w:rsids>
    <w:rsidRoot w:val="00886D64"/>
    <w:rsid w:val="0003618D"/>
    <w:rsid w:val="000444CF"/>
    <w:rsid w:val="0008229A"/>
    <w:rsid w:val="000937C9"/>
    <w:rsid w:val="00093C0B"/>
    <w:rsid w:val="000D2EBA"/>
    <w:rsid w:val="000F1A7E"/>
    <w:rsid w:val="00124549"/>
    <w:rsid w:val="0013795E"/>
    <w:rsid w:val="001871A9"/>
    <w:rsid w:val="001A7B6C"/>
    <w:rsid w:val="001C26B5"/>
    <w:rsid w:val="001E412D"/>
    <w:rsid w:val="00210A3C"/>
    <w:rsid w:val="00242BB1"/>
    <w:rsid w:val="002468E8"/>
    <w:rsid w:val="002516FC"/>
    <w:rsid w:val="00257114"/>
    <w:rsid w:val="00273C12"/>
    <w:rsid w:val="00284EA1"/>
    <w:rsid w:val="002A268D"/>
    <w:rsid w:val="002C1FF5"/>
    <w:rsid w:val="002F1A5F"/>
    <w:rsid w:val="00345F9D"/>
    <w:rsid w:val="003933C8"/>
    <w:rsid w:val="003C2596"/>
    <w:rsid w:val="003F20DB"/>
    <w:rsid w:val="00452C6A"/>
    <w:rsid w:val="004657F6"/>
    <w:rsid w:val="00467917"/>
    <w:rsid w:val="00471DCB"/>
    <w:rsid w:val="00473D02"/>
    <w:rsid w:val="004C0BCB"/>
    <w:rsid w:val="004C6BA4"/>
    <w:rsid w:val="004F0DC4"/>
    <w:rsid w:val="005313FA"/>
    <w:rsid w:val="005D6A5E"/>
    <w:rsid w:val="00636BD7"/>
    <w:rsid w:val="006528BA"/>
    <w:rsid w:val="0066340A"/>
    <w:rsid w:val="0066582A"/>
    <w:rsid w:val="0067231C"/>
    <w:rsid w:val="00691B96"/>
    <w:rsid w:val="00692F0A"/>
    <w:rsid w:val="006C7A81"/>
    <w:rsid w:val="006D1BAB"/>
    <w:rsid w:val="006E7C35"/>
    <w:rsid w:val="006F2903"/>
    <w:rsid w:val="00734B50"/>
    <w:rsid w:val="007513AD"/>
    <w:rsid w:val="007D2443"/>
    <w:rsid w:val="007E6378"/>
    <w:rsid w:val="00823881"/>
    <w:rsid w:val="00825F24"/>
    <w:rsid w:val="0083406D"/>
    <w:rsid w:val="00867027"/>
    <w:rsid w:val="008709B4"/>
    <w:rsid w:val="00886D64"/>
    <w:rsid w:val="008975F8"/>
    <w:rsid w:val="008A04A9"/>
    <w:rsid w:val="008B6139"/>
    <w:rsid w:val="008C2E44"/>
    <w:rsid w:val="008C5AD6"/>
    <w:rsid w:val="00910967"/>
    <w:rsid w:val="009A4122"/>
    <w:rsid w:val="009A47CE"/>
    <w:rsid w:val="009B6DA3"/>
    <w:rsid w:val="009D3806"/>
    <w:rsid w:val="00A04D0F"/>
    <w:rsid w:val="00A343A0"/>
    <w:rsid w:val="00A507CF"/>
    <w:rsid w:val="00A60626"/>
    <w:rsid w:val="00A61A2B"/>
    <w:rsid w:val="00A7491C"/>
    <w:rsid w:val="00AB58C0"/>
    <w:rsid w:val="00AF6925"/>
    <w:rsid w:val="00B000EE"/>
    <w:rsid w:val="00B13A93"/>
    <w:rsid w:val="00B31FA2"/>
    <w:rsid w:val="00B449D4"/>
    <w:rsid w:val="00B46B79"/>
    <w:rsid w:val="00B51D58"/>
    <w:rsid w:val="00B81E6D"/>
    <w:rsid w:val="00B85EB5"/>
    <w:rsid w:val="00BA36C1"/>
    <w:rsid w:val="00BE52AA"/>
    <w:rsid w:val="00BE5A5C"/>
    <w:rsid w:val="00C10912"/>
    <w:rsid w:val="00C24C2A"/>
    <w:rsid w:val="00C330E4"/>
    <w:rsid w:val="00CE2A26"/>
    <w:rsid w:val="00CF08FB"/>
    <w:rsid w:val="00D02463"/>
    <w:rsid w:val="00D12C43"/>
    <w:rsid w:val="00D33EE0"/>
    <w:rsid w:val="00D71C95"/>
    <w:rsid w:val="00DB1AE4"/>
    <w:rsid w:val="00DB5F5F"/>
    <w:rsid w:val="00DE165F"/>
    <w:rsid w:val="00E03756"/>
    <w:rsid w:val="00E0410C"/>
    <w:rsid w:val="00E13E0A"/>
    <w:rsid w:val="00E22C5F"/>
    <w:rsid w:val="00E50294"/>
    <w:rsid w:val="00E70F01"/>
    <w:rsid w:val="00E874E2"/>
    <w:rsid w:val="00E90DE4"/>
    <w:rsid w:val="00EB76CE"/>
    <w:rsid w:val="00F13064"/>
    <w:rsid w:val="00F16836"/>
    <w:rsid w:val="00F51FEE"/>
    <w:rsid w:val="00FC320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2"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00E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C25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8975F8"/>
    <w:pPr>
      <w:ind w:left="720"/>
      <w:contextualSpacing/>
    </w:pPr>
  </w:style>
  <w:style w:type="paragraph" w:styleId="a5">
    <w:name w:val="No Spacing"/>
    <w:uiPriority w:val="1"/>
    <w:qFormat/>
    <w:rsid w:val="002C1FF5"/>
    <w:pPr>
      <w:spacing w:after="0" w:line="240" w:lineRule="auto"/>
    </w:pPr>
  </w:style>
  <w:style w:type="paragraph" w:styleId="a6">
    <w:name w:val="header"/>
    <w:basedOn w:val="a"/>
    <w:link w:val="a7"/>
    <w:uiPriority w:val="99"/>
    <w:unhideWhenUsed/>
    <w:rsid w:val="006528BA"/>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6528BA"/>
  </w:style>
  <w:style w:type="paragraph" w:styleId="a8">
    <w:name w:val="footer"/>
    <w:basedOn w:val="a"/>
    <w:link w:val="a9"/>
    <w:uiPriority w:val="99"/>
    <w:unhideWhenUsed/>
    <w:rsid w:val="006528BA"/>
    <w:pPr>
      <w:tabs>
        <w:tab w:val="center" w:pos="4677"/>
        <w:tab w:val="right" w:pos="9355"/>
      </w:tabs>
      <w:spacing w:after="0" w:line="240" w:lineRule="auto"/>
    </w:pPr>
  </w:style>
  <w:style w:type="character" w:customStyle="1" w:styleId="a9">
    <w:name w:val="Нижний колонтитул Знак"/>
    <w:basedOn w:val="a0"/>
    <w:link w:val="a8"/>
    <w:uiPriority w:val="99"/>
    <w:rsid w:val="006528B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11DC20-1A9E-4ACA-AC5A-44B5F954B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186</TotalTime>
  <Pages>32</Pages>
  <Words>38608</Words>
  <Characters>220067</Characters>
  <Application>Microsoft Office Word</Application>
  <DocSecurity>0</DocSecurity>
  <Lines>1833</Lines>
  <Paragraphs>516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258159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Admin</cp:lastModifiedBy>
  <cp:revision>17</cp:revision>
  <cp:lastPrinted>2017-04-11T02:42:00Z</cp:lastPrinted>
  <dcterms:created xsi:type="dcterms:W3CDTF">2017-04-11T02:36:00Z</dcterms:created>
  <dcterms:modified xsi:type="dcterms:W3CDTF">2017-06-20T06:36:00Z</dcterms:modified>
</cp:coreProperties>
</file>